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93D904" w14:textId="77777777" w:rsidR="008B36A7" w:rsidRDefault="008B36A7" w:rsidP="008B36A7">
      <w:pPr>
        <w:rPr>
          <w:rFonts w:ascii="Arial" w:eastAsia="Arial" w:hAnsi="Arial" w:cs="Times New Roman"/>
          <w:b/>
          <w:sz w:val="32"/>
        </w:rPr>
      </w:pPr>
      <w:bookmarkStart w:id="0" w:name="_top"/>
      <w:bookmarkEnd w:id="0"/>
    </w:p>
    <w:p w14:paraId="4DF92D51" w14:textId="77777777" w:rsidR="008B36A7" w:rsidRDefault="008B36A7">
      <w:pPr>
        <w:rPr>
          <w:rFonts w:ascii="Arial" w:eastAsia="Arial" w:hAnsi="Arial" w:cs="Times New Roman"/>
          <w:b/>
          <w:sz w:val="32"/>
        </w:rPr>
      </w:pPr>
    </w:p>
    <w:p w14:paraId="6B4C6579" w14:textId="77777777" w:rsidR="00AB1CFB" w:rsidRDefault="00AB1CFB" w:rsidP="008B36A7">
      <w:pPr>
        <w:jc w:val="right"/>
        <w:rPr>
          <w:rFonts w:ascii="Trebuchet MS" w:eastAsia="Calibri" w:hAnsi="Trebuchet MS" w:cs="Times New Roman"/>
          <w:w w:val="90"/>
          <w:sz w:val="32"/>
        </w:rPr>
      </w:pPr>
    </w:p>
    <w:p w14:paraId="6CDDC61F" w14:textId="77777777" w:rsidR="001C1E8E" w:rsidRPr="001C1E8E" w:rsidRDefault="001C1E8E" w:rsidP="008B36A7">
      <w:pPr>
        <w:jc w:val="right"/>
        <w:rPr>
          <w:rFonts w:ascii="Trebuchet MS" w:eastAsia="Calibri" w:hAnsi="Trebuchet MS" w:cs="Times New Roman"/>
          <w:w w:val="90"/>
          <w:sz w:val="32"/>
        </w:rPr>
      </w:pPr>
      <w:r w:rsidRPr="001C1E8E">
        <w:rPr>
          <w:rFonts w:ascii="Calibri" w:eastAsia="Calibri" w:hAnsi="Calibri" w:cs="Times New Roman"/>
          <w:b/>
          <w:noProof/>
          <w:sz w:val="28"/>
          <w:szCs w:val="28"/>
          <w:lang w:eastAsia="es-ES"/>
        </w:rPr>
        <w:drawing>
          <wp:anchor distT="0" distB="0" distL="114300" distR="114300" simplePos="0" relativeHeight="251661312" behindDoc="0" locked="0" layoutInCell="1" allowOverlap="1" wp14:anchorId="06870ACF" wp14:editId="05B66492">
            <wp:simplePos x="0" y="0"/>
            <wp:positionH relativeFrom="margin">
              <wp:align>left</wp:align>
            </wp:positionH>
            <wp:positionV relativeFrom="page">
              <wp:posOffset>336921</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Trebuchet MS" w:eastAsia="Calibri" w:hAnsi="Trebuchet MS" w:cs="Times New Roman"/>
          <w:noProof/>
          <w:sz w:val="32"/>
          <w:lang w:eastAsia="es-ES"/>
        </w:rPr>
        <w:drawing>
          <wp:anchor distT="0" distB="0" distL="114300" distR="114300" simplePos="0" relativeHeight="251660288" behindDoc="0" locked="0" layoutInCell="1" allowOverlap="1" wp14:anchorId="413CDF73" wp14:editId="57551146">
            <wp:simplePos x="0" y="0"/>
            <wp:positionH relativeFrom="margin">
              <wp:align>right</wp:align>
            </wp:positionH>
            <wp:positionV relativeFrom="page">
              <wp:posOffset>207525</wp:posOffset>
            </wp:positionV>
            <wp:extent cx="1029335" cy="1235075"/>
            <wp:effectExtent l="0" t="0" r="0" b="317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Trebuchet MS" w:eastAsia="Calibri" w:hAnsi="Trebuchet MS" w:cs="Times New Roman"/>
          <w:noProof/>
          <w:sz w:val="32"/>
          <w:lang w:eastAsia="es-ES"/>
        </w:rPr>
        <mc:AlternateContent>
          <mc:Choice Requires="wps">
            <w:drawing>
              <wp:anchor distT="0" distB="0" distL="114300" distR="114300" simplePos="0" relativeHeight="251659264" behindDoc="0" locked="0" layoutInCell="1" allowOverlap="1" wp14:anchorId="758483BE" wp14:editId="77BEFDA4">
                <wp:simplePos x="0" y="0"/>
                <wp:positionH relativeFrom="margin">
                  <wp:align>center</wp:align>
                </wp:positionH>
                <wp:positionV relativeFrom="paragraph">
                  <wp:posOffset>137292</wp:posOffset>
                </wp:positionV>
                <wp:extent cx="5486400" cy="2124075"/>
                <wp:effectExtent l="0" t="0" r="0" b="952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124075"/>
                        </a:xfrm>
                        <a:prstGeom prst="rect">
                          <a:avLst/>
                        </a:prstGeom>
                        <a:noFill/>
                        <a:ln>
                          <a:noFill/>
                        </a:ln>
                        <a:effectLst/>
                        <a:extLst>
                          <a:ext uri="{C572A759-6A51-4108-AA02-DFA0A04FC94B}">
                            <ma14:wrappingTextBoxFla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672913F" w14:textId="77777777" w:rsidR="00047891" w:rsidRPr="00F67821" w:rsidRDefault="00047891" w:rsidP="001C1E8E">
                            <w:pPr>
                              <w:jc w:val="center"/>
                              <w:rPr>
                                <w:rFonts w:ascii="Trebuchet MS" w:hAnsi="Trebuchet MS"/>
                                <w:b/>
                                <w:sz w:val="32"/>
                                <w:szCs w:val="32"/>
                              </w:rPr>
                            </w:pPr>
                          </w:p>
                          <w:p w14:paraId="743AC3DF" w14:textId="77777777" w:rsidR="00047891" w:rsidRPr="00F67821" w:rsidRDefault="00047891" w:rsidP="001C1E8E">
                            <w:pPr>
                              <w:jc w:val="center"/>
                              <w:rPr>
                                <w:rFonts w:ascii="Trebuchet MS" w:hAnsi="Trebuchet MS"/>
                                <w:b/>
                                <w:sz w:val="32"/>
                                <w:szCs w:val="32"/>
                              </w:rPr>
                            </w:pPr>
                          </w:p>
                          <w:p w14:paraId="0D7945BD" w14:textId="77777777" w:rsidR="00047891" w:rsidRPr="00F67821" w:rsidRDefault="00047891" w:rsidP="001C1E8E">
                            <w:pPr>
                              <w:jc w:val="center"/>
                              <w:rPr>
                                <w:rFonts w:ascii="Trebuchet MS" w:hAnsi="Trebuchet MS"/>
                                <w:b/>
                                <w:sz w:val="44"/>
                                <w:szCs w:val="32"/>
                              </w:rPr>
                            </w:pPr>
                            <w:r w:rsidRPr="00F67821">
                              <w:rPr>
                                <w:rFonts w:ascii="Trebuchet MS" w:hAnsi="Trebuchet MS"/>
                                <w:b/>
                                <w:sz w:val="44"/>
                                <w:szCs w:val="32"/>
                              </w:rPr>
                              <w:t xml:space="preserve">Escuela de Ingenierías </w:t>
                            </w:r>
                          </w:p>
                          <w:p w14:paraId="007523BA" w14:textId="77777777" w:rsidR="00047891" w:rsidRPr="00F67821" w:rsidRDefault="00047891" w:rsidP="001C1E8E">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483BE" id="_x0000_t202" coordsize="21600,21600" o:spt="202" path="m,l,21600r21600,l21600,xe">
                <v:stroke joinstyle="miter"/>
                <v:path gradientshapeok="t" o:connecttype="rect"/>
              </v:shapetype>
              <v:shape id="Cuadro de texto 40" o:spid="_x0000_s1026" type="#_x0000_t202" style="position:absolute;left:0;text-align:left;margin-left:0;margin-top:10.8pt;width:6in;height:167.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" filled="f" stroked="f">
                <v:path arrowok="t"/>
                <v:textbox>
                  <w:txbxContent>
                    <w:p w14:paraId="0672913F" w14:textId="77777777" w:rsidR="00047891" w:rsidRPr="00F67821" w:rsidRDefault="00047891" w:rsidP="001C1E8E">
                      <w:pPr>
                        <w:jc w:val="center"/>
                        <w:rPr>
                          <w:rFonts w:ascii="Trebuchet MS" w:hAnsi="Trebuchet MS"/>
                          <w:b/>
                          <w:sz w:val="32"/>
                          <w:szCs w:val="32"/>
                        </w:rPr>
                      </w:pPr>
                    </w:p>
                    <w:p w14:paraId="743AC3DF" w14:textId="77777777" w:rsidR="00047891" w:rsidRPr="00F67821" w:rsidRDefault="00047891" w:rsidP="001C1E8E">
                      <w:pPr>
                        <w:jc w:val="center"/>
                        <w:rPr>
                          <w:rFonts w:ascii="Trebuchet MS" w:hAnsi="Trebuchet MS"/>
                          <w:b/>
                          <w:sz w:val="32"/>
                          <w:szCs w:val="32"/>
                        </w:rPr>
                      </w:pPr>
                    </w:p>
                    <w:p w14:paraId="0D7945BD" w14:textId="77777777" w:rsidR="00047891" w:rsidRPr="00F67821" w:rsidRDefault="00047891" w:rsidP="001C1E8E">
                      <w:pPr>
                        <w:jc w:val="center"/>
                        <w:rPr>
                          <w:rFonts w:ascii="Trebuchet MS" w:hAnsi="Trebuchet MS"/>
                          <w:b/>
                          <w:sz w:val="44"/>
                          <w:szCs w:val="32"/>
                        </w:rPr>
                      </w:pPr>
                      <w:r w:rsidRPr="00F67821">
                        <w:rPr>
                          <w:rFonts w:ascii="Trebuchet MS" w:hAnsi="Trebuchet MS"/>
                          <w:b/>
                          <w:sz w:val="44"/>
                          <w:szCs w:val="32"/>
                        </w:rPr>
                        <w:t xml:space="preserve">Escuela de Ingenierías </w:t>
                      </w:r>
                    </w:p>
                    <w:p w14:paraId="007523BA" w14:textId="77777777" w:rsidR="00047891" w:rsidRPr="00F67821" w:rsidRDefault="00047891" w:rsidP="001C1E8E">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v:textbox>
                <w10:wrap anchorx="margin"/>
              </v:shape>
            </w:pict>
          </mc:Fallback>
        </mc:AlternateContent>
      </w:r>
    </w:p>
    <w:p w14:paraId="13067426" w14:textId="77777777" w:rsidR="001C1E8E" w:rsidRPr="001C1E8E" w:rsidRDefault="001C1E8E" w:rsidP="001C1E8E">
      <w:pPr>
        <w:widowControl w:val="0"/>
        <w:spacing w:after="0" w:line="240" w:lineRule="auto"/>
        <w:jc w:val="right"/>
        <w:rPr>
          <w:rFonts w:ascii="Calibri" w:eastAsia="Calibri" w:hAnsi="Calibri" w:cs="Times New Roman"/>
          <w:b/>
          <w:sz w:val="28"/>
          <w:szCs w:val="28"/>
        </w:rPr>
      </w:pPr>
    </w:p>
    <w:p w14:paraId="79A28408" w14:textId="77777777" w:rsidR="001C1E8E" w:rsidRPr="001C1E8E" w:rsidRDefault="001C1E8E" w:rsidP="001C1E8E">
      <w:pPr>
        <w:jc w:val="both"/>
        <w:rPr>
          <w:rFonts w:ascii="Trebuchet MS" w:eastAsia="Calibri" w:hAnsi="Trebuchet MS" w:cs="Times New Roman"/>
          <w:w w:val="90"/>
          <w:sz w:val="32"/>
        </w:rPr>
      </w:pPr>
    </w:p>
    <w:p w14:paraId="6AB029E1" w14:textId="77777777" w:rsidR="001C1E8E" w:rsidRPr="001C1E8E" w:rsidRDefault="001C1E8E" w:rsidP="001C1E8E">
      <w:pPr>
        <w:jc w:val="both"/>
        <w:rPr>
          <w:rFonts w:ascii="Trebuchet MS" w:eastAsia="Calibri" w:hAnsi="Trebuchet MS" w:cs="Times New Roman"/>
          <w:w w:val="90"/>
          <w:sz w:val="32"/>
        </w:rPr>
      </w:pPr>
    </w:p>
    <w:p w14:paraId="03438A10" w14:textId="77777777" w:rsidR="001C1E8E" w:rsidRPr="001C1E8E" w:rsidRDefault="001C1E8E" w:rsidP="001C1E8E">
      <w:pPr>
        <w:jc w:val="both"/>
        <w:rPr>
          <w:rFonts w:ascii="Trebuchet MS" w:eastAsia="Calibri" w:hAnsi="Trebuchet MS" w:cs="Times New Roman"/>
          <w:w w:val="90"/>
          <w:sz w:val="32"/>
        </w:rPr>
      </w:pPr>
    </w:p>
    <w:p w14:paraId="51143BD0" w14:textId="77777777" w:rsidR="001C1E8E" w:rsidRPr="001C1E8E" w:rsidRDefault="001C1E8E" w:rsidP="001C1E8E">
      <w:pPr>
        <w:widowControl w:val="0"/>
        <w:spacing w:after="0" w:line="240" w:lineRule="auto"/>
        <w:jc w:val="center"/>
        <w:rPr>
          <w:rFonts w:ascii="Calibri" w:eastAsia="Calibri" w:hAnsi="Calibri" w:cs="Times New Roman"/>
          <w:b/>
          <w:sz w:val="40"/>
          <w:szCs w:val="40"/>
        </w:rPr>
      </w:pPr>
    </w:p>
    <w:p w14:paraId="104776A8" w14:textId="77777777" w:rsidR="001C1E8E" w:rsidRPr="001C1E8E" w:rsidRDefault="001C1E8E" w:rsidP="001C1E8E">
      <w:pPr>
        <w:widowControl w:val="0"/>
        <w:spacing w:after="0" w:line="240" w:lineRule="auto"/>
        <w:jc w:val="center"/>
        <w:rPr>
          <w:rFonts w:ascii="Calibri" w:eastAsia="Calibri" w:hAnsi="Calibri" w:cs="Times New Roman"/>
          <w:b/>
          <w:sz w:val="40"/>
          <w:szCs w:val="40"/>
        </w:rPr>
      </w:pPr>
    </w:p>
    <w:p w14:paraId="209FB837" w14:textId="77777777" w:rsidR="001C1E8E" w:rsidRDefault="001C1E8E" w:rsidP="001C1E8E">
      <w:pPr>
        <w:widowControl w:val="0"/>
        <w:spacing w:after="0" w:line="240" w:lineRule="auto"/>
        <w:jc w:val="center"/>
        <w:rPr>
          <w:rFonts w:ascii="Trebuchet MS" w:eastAsia="Calibri" w:hAnsi="Trebuchet MS" w:cs="Times New Roman"/>
          <w:b/>
          <w:sz w:val="40"/>
          <w:szCs w:val="40"/>
        </w:rPr>
      </w:pPr>
      <w:r w:rsidRPr="001C1E8E">
        <w:rPr>
          <w:rFonts w:ascii="Trebuchet MS" w:eastAsia="Calibri" w:hAnsi="Trebuchet MS" w:cs="Times New Roman"/>
          <w:b/>
          <w:sz w:val="40"/>
          <w:szCs w:val="40"/>
        </w:rPr>
        <w:t xml:space="preserve">GRADO EN </w:t>
      </w:r>
      <w:r w:rsidR="0032542E">
        <w:rPr>
          <w:rFonts w:ascii="Trebuchet MS" w:eastAsia="Calibri" w:hAnsi="Trebuchet MS" w:cs="Times New Roman"/>
          <w:b/>
          <w:sz w:val="40"/>
          <w:szCs w:val="40"/>
        </w:rPr>
        <w:t xml:space="preserve">INGENIERÍA </w:t>
      </w:r>
      <w:r w:rsidR="00AB1CFB">
        <w:rPr>
          <w:rFonts w:ascii="Trebuchet MS" w:eastAsia="Calibri" w:hAnsi="Trebuchet MS" w:cs="Times New Roman"/>
          <w:b/>
          <w:sz w:val="40"/>
          <w:szCs w:val="40"/>
        </w:rPr>
        <w:t>INFORMÁTICA</w:t>
      </w:r>
    </w:p>
    <w:p w14:paraId="2A6ADDC3" w14:textId="77777777" w:rsidR="00AB1CFB" w:rsidRPr="001C1E8E" w:rsidRDefault="00AB1CFB" w:rsidP="001C1E8E">
      <w:pPr>
        <w:widowControl w:val="0"/>
        <w:spacing w:after="0" w:line="240" w:lineRule="auto"/>
        <w:jc w:val="center"/>
        <w:rPr>
          <w:rFonts w:ascii="Trebuchet MS" w:eastAsia="Calibri" w:hAnsi="Trebuchet MS" w:cs="Times New Roman"/>
          <w:sz w:val="24"/>
          <w:szCs w:val="40"/>
        </w:rPr>
      </w:pPr>
    </w:p>
    <w:p w14:paraId="60CA5C20" w14:textId="77777777" w:rsidR="001C1E8E" w:rsidRDefault="001C1E8E" w:rsidP="001C1E8E">
      <w:pPr>
        <w:widowControl w:val="0"/>
        <w:spacing w:after="0" w:line="240" w:lineRule="auto"/>
        <w:rPr>
          <w:rFonts w:ascii="Calibri" w:eastAsia="Calibri" w:hAnsi="Calibri" w:cs="Times New Roman"/>
        </w:rPr>
      </w:pPr>
    </w:p>
    <w:p w14:paraId="4E3D331B" w14:textId="77777777" w:rsidR="00517289" w:rsidRPr="001C1E8E" w:rsidRDefault="00517289" w:rsidP="001C1E8E">
      <w:pPr>
        <w:widowControl w:val="0"/>
        <w:spacing w:after="0" w:line="240" w:lineRule="auto"/>
        <w:rPr>
          <w:rFonts w:ascii="Calibri" w:eastAsia="Calibri" w:hAnsi="Calibri" w:cs="Times New Roman"/>
        </w:rPr>
      </w:pPr>
    </w:p>
    <w:p w14:paraId="1CDE79D6" w14:textId="77777777" w:rsidR="001C1E8E" w:rsidRPr="001C1E8E" w:rsidRDefault="001C1E8E" w:rsidP="001C1E8E">
      <w:pPr>
        <w:widowControl w:val="0"/>
        <w:spacing w:after="0" w:line="240" w:lineRule="auto"/>
        <w:rPr>
          <w:rFonts w:ascii="Calibri" w:eastAsia="Calibri" w:hAnsi="Calibri" w:cs="Times New Roman"/>
        </w:rPr>
      </w:pPr>
    </w:p>
    <w:p w14:paraId="1DF4D738" w14:textId="77777777" w:rsidR="001C1E8E" w:rsidRPr="001C1E8E" w:rsidRDefault="001C1E8E" w:rsidP="001C1E8E">
      <w:pPr>
        <w:widowControl w:val="0"/>
        <w:spacing w:after="0" w:line="240" w:lineRule="auto"/>
        <w:jc w:val="center"/>
        <w:rPr>
          <w:rFonts w:ascii="Trebuchet MS" w:eastAsia="Calibri" w:hAnsi="Trebuchet MS" w:cs="Times New Roman"/>
          <w:sz w:val="32"/>
          <w:szCs w:val="32"/>
        </w:rPr>
      </w:pPr>
      <w:r w:rsidRPr="001C1E8E">
        <w:rPr>
          <w:rFonts w:ascii="Trebuchet MS" w:eastAsia="Calibri" w:hAnsi="Trebuchet MS" w:cs="Times New Roman"/>
          <w:sz w:val="32"/>
          <w:szCs w:val="32"/>
        </w:rPr>
        <w:t>Trabajo de Fin de Grado</w:t>
      </w:r>
    </w:p>
    <w:p w14:paraId="54F135F7" w14:textId="77777777" w:rsidR="001C1E8E" w:rsidRPr="001C1E8E" w:rsidRDefault="001C1E8E" w:rsidP="001C1E8E">
      <w:pPr>
        <w:widowControl w:val="0"/>
        <w:spacing w:after="0" w:line="240" w:lineRule="auto"/>
        <w:jc w:val="center"/>
        <w:rPr>
          <w:rFonts w:ascii="Trebuchet MS" w:eastAsia="Calibri" w:hAnsi="Trebuchet MS" w:cs="Times New Roman"/>
          <w:sz w:val="24"/>
          <w:szCs w:val="40"/>
        </w:rPr>
      </w:pPr>
    </w:p>
    <w:p w14:paraId="44B02E87" w14:textId="77777777" w:rsidR="001C1E8E" w:rsidRPr="001C1E8E" w:rsidRDefault="001C1E8E" w:rsidP="001C1E8E">
      <w:pPr>
        <w:widowControl w:val="0"/>
        <w:spacing w:after="0" w:line="240" w:lineRule="auto"/>
        <w:rPr>
          <w:rFonts w:ascii="Trebuchet MS" w:eastAsia="Calibri" w:hAnsi="Trebuchet MS" w:cs="Times New Roman"/>
        </w:rPr>
      </w:pPr>
    </w:p>
    <w:p w14:paraId="35F5DD2A" w14:textId="77777777" w:rsidR="001C1E8E" w:rsidRPr="001C1E8E" w:rsidRDefault="001C1E8E" w:rsidP="001C1E8E">
      <w:pPr>
        <w:widowControl w:val="0"/>
        <w:spacing w:after="0" w:line="240" w:lineRule="auto"/>
        <w:rPr>
          <w:rFonts w:ascii="Trebuchet MS" w:eastAsia="Calibri" w:hAnsi="Trebuchet MS" w:cs="Times New Roman"/>
        </w:rPr>
      </w:pPr>
    </w:p>
    <w:p w14:paraId="34327238" w14:textId="77777777" w:rsidR="001C1E8E" w:rsidRPr="001C1E8E" w:rsidRDefault="001C1E8E" w:rsidP="001C1E8E">
      <w:pPr>
        <w:widowControl w:val="0"/>
        <w:spacing w:after="0" w:line="240" w:lineRule="auto"/>
        <w:rPr>
          <w:rFonts w:ascii="Trebuchet MS" w:eastAsia="Calibri" w:hAnsi="Trebuchet MS" w:cs="Times New Roman"/>
        </w:rPr>
      </w:pPr>
    </w:p>
    <w:p w14:paraId="0E549FA5" w14:textId="5F84BD06" w:rsidR="001C1E8E" w:rsidRPr="001C1E8E" w:rsidRDefault="00A5247C" w:rsidP="001C1E8E">
      <w:pPr>
        <w:widowControl w:val="0"/>
        <w:spacing w:after="0" w:line="240" w:lineRule="auto"/>
        <w:jc w:val="center"/>
        <w:rPr>
          <w:rFonts w:ascii="Trebuchet MS" w:eastAsia="Calibri" w:hAnsi="Trebuchet MS" w:cs="Times New Roman"/>
          <w:sz w:val="36"/>
          <w:szCs w:val="36"/>
        </w:rPr>
      </w:pPr>
      <w:r>
        <w:rPr>
          <w:rFonts w:ascii="Trebuchet MS" w:eastAsia="Calibri" w:hAnsi="Trebuchet MS" w:cs="Times New Roman"/>
          <w:sz w:val="36"/>
          <w:szCs w:val="36"/>
        </w:rPr>
        <w:t>AN</w:t>
      </w:r>
      <w:r w:rsidR="004E1C42">
        <w:rPr>
          <w:rFonts w:ascii="Trebuchet MS" w:eastAsia="Calibri" w:hAnsi="Trebuchet MS" w:cs="Times New Roman"/>
          <w:sz w:val="36"/>
          <w:szCs w:val="36"/>
        </w:rPr>
        <w:t>ÁLISIS DE CIBERSEGURIDAD EN</w:t>
      </w:r>
      <w:r>
        <w:rPr>
          <w:rFonts w:ascii="Trebuchet MS" w:eastAsia="Calibri" w:hAnsi="Trebuchet MS" w:cs="Times New Roman"/>
          <w:sz w:val="36"/>
          <w:szCs w:val="36"/>
        </w:rPr>
        <w:t xml:space="preserve"> SUSESTACIONES </w:t>
      </w:r>
      <w:r w:rsidR="004E1C42">
        <w:rPr>
          <w:rFonts w:ascii="Trebuchet MS" w:eastAsia="Calibri" w:hAnsi="Trebuchet MS" w:cs="Times New Roman"/>
          <w:sz w:val="36"/>
          <w:szCs w:val="36"/>
        </w:rPr>
        <w:t xml:space="preserve">CON EL </w:t>
      </w:r>
      <w:r w:rsidR="00A77335">
        <w:rPr>
          <w:rFonts w:ascii="Trebuchet MS" w:eastAsia="Calibri" w:hAnsi="Trebuchet MS" w:cs="Times New Roman"/>
          <w:sz w:val="36"/>
          <w:szCs w:val="36"/>
        </w:rPr>
        <w:t>ESTÁNDAR</w:t>
      </w:r>
      <w:r w:rsidR="004E1C42">
        <w:rPr>
          <w:rFonts w:ascii="Trebuchet MS" w:eastAsia="Calibri" w:hAnsi="Trebuchet MS" w:cs="Times New Roman"/>
          <w:sz w:val="36"/>
          <w:szCs w:val="36"/>
        </w:rPr>
        <w:t xml:space="preserve"> IEC 61850</w:t>
      </w:r>
    </w:p>
    <w:p w14:paraId="5F7D337D" w14:textId="77777777" w:rsidR="001C1E8E" w:rsidRPr="001C1E8E" w:rsidRDefault="001C1E8E" w:rsidP="001C1E8E">
      <w:pPr>
        <w:widowControl w:val="0"/>
        <w:spacing w:after="0" w:line="240" w:lineRule="auto"/>
        <w:jc w:val="center"/>
        <w:rPr>
          <w:rFonts w:ascii="Trebuchet MS" w:eastAsia="Calibri" w:hAnsi="Trebuchet MS" w:cs="Times New Roman"/>
          <w:sz w:val="36"/>
          <w:szCs w:val="36"/>
        </w:rPr>
      </w:pPr>
    </w:p>
    <w:p w14:paraId="612D253D" w14:textId="0DDF3F34" w:rsidR="001C1E8E" w:rsidRPr="00B561CE" w:rsidRDefault="004E1C42" w:rsidP="001C1E8E">
      <w:pPr>
        <w:widowControl w:val="0"/>
        <w:spacing w:after="0" w:line="240" w:lineRule="auto"/>
        <w:jc w:val="center"/>
        <w:rPr>
          <w:rFonts w:ascii="Trebuchet MS" w:eastAsia="Calibri" w:hAnsi="Trebuchet MS" w:cs="Times New Roman"/>
          <w:sz w:val="36"/>
          <w:szCs w:val="36"/>
          <w:lang w:val="en-GB"/>
        </w:rPr>
      </w:pPr>
      <w:r w:rsidRPr="00B561CE">
        <w:rPr>
          <w:rFonts w:ascii="Trebuchet MS" w:eastAsia="Calibri" w:hAnsi="Trebuchet MS" w:cs="Times New Roman"/>
          <w:sz w:val="36"/>
          <w:szCs w:val="36"/>
          <w:lang w:val="en-GB"/>
        </w:rPr>
        <w:t>CYBERSECURITY ANALYSIS IN SUBSTATIONS WITH IEC 61850 STANDARD</w:t>
      </w:r>
    </w:p>
    <w:p w14:paraId="1BFA8568" w14:textId="77777777" w:rsidR="001C1E8E" w:rsidRPr="00B561CE" w:rsidRDefault="001C1E8E" w:rsidP="001C1E8E">
      <w:pPr>
        <w:widowControl w:val="0"/>
        <w:spacing w:after="0" w:line="240" w:lineRule="auto"/>
        <w:jc w:val="right"/>
        <w:rPr>
          <w:rFonts w:ascii="Trebuchet MS" w:eastAsia="Calibri" w:hAnsi="Trebuchet MS" w:cs="Times New Roman"/>
          <w:sz w:val="28"/>
          <w:szCs w:val="28"/>
          <w:lang w:val="en-GB"/>
        </w:rPr>
      </w:pPr>
    </w:p>
    <w:p w14:paraId="74DC9E00" w14:textId="77777777" w:rsidR="001C1E8E" w:rsidRPr="00B561CE" w:rsidRDefault="001C1E8E" w:rsidP="001C1E8E">
      <w:pPr>
        <w:widowControl w:val="0"/>
        <w:spacing w:after="0" w:line="240" w:lineRule="auto"/>
        <w:jc w:val="right"/>
        <w:rPr>
          <w:rFonts w:ascii="Trebuchet MS" w:eastAsia="Calibri" w:hAnsi="Trebuchet MS" w:cs="Times New Roman"/>
          <w:sz w:val="28"/>
          <w:szCs w:val="28"/>
          <w:lang w:val="en-GB"/>
        </w:rPr>
      </w:pPr>
    </w:p>
    <w:p w14:paraId="2F28DD08" w14:textId="77777777" w:rsidR="001C1E8E" w:rsidRPr="00B561CE" w:rsidRDefault="001C1E8E" w:rsidP="004E1C42">
      <w:pPr>
        <w:widowControl w:val="0"/>
        <w:spacing w:after="0" w:line="240" w:lineRule="auto"/>
        <w:rPr>
          <w:rFonts w:ascii="Trebuchet MS" w:eastAsia="Calibri" w:hAnsi="Trebuchet MS" w:cs="Times New Roman"/>
          <w:sz w:val="28"/>
          <w:szCs w:val="28"/>
          <w:lang w:val="en-GB"/>
        </w:rPr>
      </w:pPr>
    </w:p>
    <w:p w14:paraId="4DB44D6D" w14:textId="4EB71661" w:rsidR="001C1E8E" w:rsidRPr="001C1E8E" w:rsidRDefault="001C1E8E" w:rsidP="001C1E8E">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Aut</w:t>
      </w:r>
      <w:r w:rsidR="004E1C42">
        <w:rPr>
          <w:rFonts w:ascii="Trebuchet MS" w:eastAsia="Calibri" w:hAnsi="Trebuchet MS" w:cs="Times New Roman"/>
          <w:sz w:val="28"/>
          <w:szCs w:val="28"/>
        </w:rPr>
        <w:t>or: Marcos González Maestre</w:t>
      </w:r>
    </w:p>
    <w:p w14:paraId="190B406B" w14:textId="2363D9B3" w:rsidR="001C1E8E" w:rsidRPr="001C1E8E" w:rsidRDefault="001C1E8E" w:rsidP="001C1E8E">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Tut</w:t>
      </w:r>
      <w:r w:rsidR="004E1C42">
        <w:rPr>
          <w:rFonts w:ascii="Trebuchet MS" w:eastAsia="Calibri" w:hAnsi="Trebuchet MS" w:cs="Times New Roman"/>
          <w:sz w:val="28"/>
          <w:szCs w:val="28"/>
        </w:rPr>
        <w:t>or: Isaías García Rodríguez</w:t>
      </w:r>
    </w:p>
    <w:p w14:paraId="5FB2F8F9" w14:textId="77777777" w:rsidR="00AA787E" w:rsidRDefault="00AA787E" w:rsidP="00AA787E">
      <w:pPr>
        <w:jc w:val="center"/>
      </w:pPr>
    </w:p>
    <w:p w14:paraId="700659D2" w14:textId="77777777" w:rsidR="008B36A7" w:rsidRDefault="008B36A7" w:rsidP="00AA787E">
      <w:pPr>
        <w:jc w:val="center"/>
        <w:rPr>
          <w:rFonts w:ascii="Trebuchet MS" w:hAnsi="Trebuchet MS"/>
          <w:sz w:val="44"/>
          <w:szCs w:val="28"/>
        </w:rPr>
      </w:pPr>
    </w:p>
    <w:p w14:paraId="3EB0C6AC" w14:textId="312F2ECA" w:rsidR="00AA787E" w:rsidRDefault="00A5247C" w:rsidP="00AA787E">
      <w:pPr>
        <w:jc w:val="center"/>
        <w:rPr>
          <w:rFonts w:ascii="Trebuchet MS" w:hAnsi="Trebuchet MS"/>
          <w:sz w:val="44"/>
          <w:szCs w:val="28"/>
        </w:rPr>
      </w:pPr>
      <w:r>
        <w:rPr>
          <w:rFonts w:ascii="Trebuchet MS" w:hAnsi="Trebuchet MS"/>
          <w:sz w:val="44"/>
          <w:szCs w:val="28"/>
        </w:rPr>
        <w:t>(Julio, 2022</w:t>
      </w:r>
      <w:r w:rsidR="001472DB" w:rsidRPr="00F67821">
        <w:rPr>
          <w:rFonts w:ascii="Trebuchet MS" w:hAnsi="Trebuchet MS"/>
          <w:sz w:val="44"/>
          <w:szCs w:val="28"/>
        </w:rPr>
        <w:t>)</w:t>
      </w:r>
    </w:p>
    <w:p w14:paraId="1EC29837" w14:textId="77777777" w:rsidR="00AA787E" w:rsidRPr="00AA787E" w:rsidRDefault="00AA787E" w:rsidP="00AA787E">
      <w:pPr>
        <w:rPr>
          <w:rFonts w:ascii="Times New Roman" w:eastAsia="Calibri" w:hAnsi="Times New Roman" w:cs="Times New Roman"/>
        </w:rPr>
      </w:pPr>
      <w:r>
        <w:rPr>
          <w:rFonts w:ascii="Trebuchet MS" w:hAnsi="Trebuchet MS"/>
          <w:sz w:val="44"/>
          <w:szCs w:val="28"/>
        </w:rPr>
        <w:br w:type="column"/>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7"/>
        <w:gridCol w:w="4390"/>
      </w:tblGrid>
      <w:tr w:rsidR="00AA787E" w:rsidRPr="00AA787E" w14:paraId="0BC589F6" w14:textId="77777777" w:rsidTr="00510F5A">
        <w:trPr>
          <w:jc w:val="center"/>
        </w:trPr>
        <w:tc>
          <w:tcPr>
            <w:tcW w:w="8921" w:type="dxa"/>
            <w:gridSpan w:val="2"/>
            <w:shd w:val="clear" w:color="auto" w:fill="auto"/>
          </w:tcPr>
          <w:p w14:paraId="2A5646C1" w14:textId="77777777" w:rsidR="00AA787E" w:rsidRPr="00AA787E" w:rsidRDefault="00AA787E" w:rsidP="00AA787E">
            <w:pPr>
              <w:widowControl w:val="0"/>
              <w:spacing w:after="0" w:line="240" w:lineRule="auto"/>
              <w:jc w:val="center"/>
              <w:rPr>
                <w:rFonts w:ascii="Trebuchet MS" w:eastAsia="Calibri" w:hAnsi="Trebuchet MS" w:cs="Times New Roman"/>
              </w:rPr>
            </w:pPr>
          </w:p>
          <w:p w14:paraId="4AE52C9C"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2"/>
              </w:rPr>
            </w:pPr>
            <w:r w:rsidRPr="00AA787E">
              <w:rPr>
                <w:rFonts w:ascii="Trebuchet MS" w:eastAsia="Calibri" w:hAnsi="Trebuchet MS" w:cs="Times New Roman"/>
                <w:b/>
                <w:sz w:val="32"/>
                <w:szCs w:val="32"/>
              </w:rPr>
              <w:t>UNIVERSIDAD DE LEÓN</w:t>
            </w:r>
          </w:p>
          <w:p w14:paraId="54ED35FC"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6"/>
              </w:rPr>
            </w:pPr>
            <w:r w:rsidRPr="00AA787E">
              <w:rPr>
                <w:rFonts w:ascii="Trebuchet MS" w:eastAsia="Calibri" w:hAnsi="Trebuchet MS" w:cs="Times New Roman"/>
                <w:b/>
                <w:sz w:val="32"/>
                <w:szCs w:val="36"/>
              </w:rPr>
              <w:t>Escuela de Ingenierías Industrial, Informática y Aeroespacial</w:t>
            </w:r>
          </w:p>
          <w:p w14:paraId="2B3CF22B"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6"/>
              </w:rPr>
            </w:pPr>
          </w:p>
          <w:p w14:paraId="5C232B7E"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6"/>
              </w:rPr>
            </w:pPr>
            <w:r w:rsidRPr="00AA787E">
              <w:rPr>
                <w:rFonts w:ascii="Trebuchet MS" w:eastAsia="Calibri" w:hAnsi="Trebuchet MS" w:cs="Times New Roman"/>
                <w:b/>
                <w:sz w:val="32"/>
                <w:szCs w:val="36"/>
              </w:rPr>
              <w:t xml:space="preserve">GRADO EN </w:t>
            </w:r>
            <w:r w:rsidR="0032542E" w:rsidRPr="0032542E">
              <w:rPr>
                <w:rFonts w:ascii="Trebuchet MS" w:eastAsia="Calibri" w:hAnsi="Trebuchet MS" w:cs="Times New Roman"/>
                <w:b/>
                <w:sz w:val="32"/>
                <w:szCs w:val="36"/>
              </w:rPr>
              <w:t xml:space="preserve">INGENIERÍA </w:t>
            </w:r>
            <w:r w:rsidR="00AB1CFB">
              <w:rPr>
                <w:rFonts w:ascii="Trebuchet MS" w:eastAsia="Calibri" w:hAnsi="Trebuchet MS" w:cs="Times New Roman"/>
                <w:b/>
                <w:sz w:val="32"/>
                <w:szCs w:val="36"/>
              </w:rPr>
              <w:t>INFORMÁTICA</w:t>
            </w:r>
          </w:p>
          <w:p w14:paraId="4C4872BD" w14:textId="77777777" w:rsidR="0032542E" w:rsidRPr="00AA787E" w:rsidRDefault="00AA787E" w:rsidP="0032542E">
            <w:pPr>
              <w:widowControl w:val="0"/>
              <w:spacing w:after="0" w:line="240" w:lineRule="auto"/>
              <w:jc w:val="center"/>
              <w:rPr>
                <w:rFonts w:ascii="Trebuchet MS" w:eastAsia="Calibri" w:hAnsi="Trebuchet MS" w:cs="Times New Roman"/>
                <w:sz w:val="24"/>
                <w:szCs w:val="40"/>
              </w:rPr>
            </w:pPr>
            <w:r w:rsidRPr="00AA787E">
              <w:rPr>
                <w:rFonts w:ascii="Trebuchet MS" w:eastAsia="Calibri" w:hAnsi="Trebuchet MS" w:cs="Times New Roman"/>
                <w:b/>
                <w:sz w:val="32"/>
                <w:szCs w:val="36"/>
              </w:rPr>
              <w:t>Trabajo de Fin de Grado</w:t>
            </w:r>
          </w:p>
          <w:p w14:paraId="1266A111" w14:textId="77777777" w:rsidR="00AA787E" w:rsidRPr="00AA787E" w:rsidRDefault="00AA787E" w:rsidP="00AA787E">
            <w:pPr>
              <w:widowControl w:val="0"/>
              <w:spacing w:after="0" w:line="240" w:lineRule="auto"/>
              <w:jc w:val="center"/>
              <w:rPr>
                <w:rFonts w:ascii="Trebuchet MS" w:eastAsia="Calibri" w:hAnsi="Trebuchet MS" w:cs="Times New Roman"/>
                <w:sz w:val="24"/>
                <w:szCs w:val="40"/>
              </w:rPr>
            </w:pPr>
          </w:p>
          <w:p w14:paraId="063DCBF1"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2"/>
              </w:rPr>
            </w:pPr>
          </w:p>
        </w:tc>
      </w:tr>
      <w:tr w:rsidR="00AA787E" w:rsidRPr="00AA787E" w14:paraId="23394C3A" w14:textId="77777777" w:rsidTr="00510F5A">
        <w:trPr>
          <w:jc w:val="center"/>
        </w:trPr>
        <w:tc>
          <w:tcPr>
            <w:tcW w:w="8921" w:type="dxa"/>
            <w:gridSpan w:val="2"/>
            <w:shd w:val="clear" w:color="auto" w:fill="auto"/>
          </w:tcPr>
          <w:p w14:paraId="344A58B1" w14:textId="0CC4E647" w:rsidR="00AA787E" w:rsidRPr="00AA787E" w:rsidRDefault="00AA787E" w:rsidP="004E1C42">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 xml:space="preserve">ALUMNO: </w:t>
            </w:r>
            <w:r w:rsidR="004E1C42">
              <w:rPr>
                <w:rFonts w:ascii="Trebuchet MS" w:eastAsia="Calibri" w:hAnsi="Trebuchet MS" w:cs="Times New Roman"/>
              </w:rPr>
              <w:t>Marcos González Maestre</w:t>
            </w:r>
            <w:r w:rsidRPr="00AA787E">
              <w:rPr>
                <w:rFonts w:ascii="Trebuchet MS" w:eastAsia="Calibri" w:hAnsi="Trebuchet MS" w:cs="Times New Roman"/>
              </w:rPr>
              <w:t xml:space="preserve"> </w:t>
            </w:r>
          </w:p>
        </w:tc>
      </w:tr>
      <w:tr w:rsidR="00AA787E" w:rsidRPr="00AA787E" w14:paraId="4D0D9086" w14:textId="77777777" w:rsidTr="00510F5A">
        <w:trPr>
          <w:jc w:val="center"/>
        </w:trPr>
        <w:tc>
          <w:tcPr>
            <w:tcW w:w="8921" w:type="dxa"/>
            <w:gridSpan w:val="2"/>
            <w:shd w:val="clear" w:color="auto" w:fill="auto"/>
          </w:tcPr>
          <w:p w14:paraId="682E2350" w14:textId="45CAB2FA" w:rsidR="00AA787E" w:rsidRPr="00AA787E" w:rsidRDefault="00AA787E" w:rsidP="00AA787E">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 xml:space="preserve">TUTOR: </w:t>
            </w:r>
            <w:r w:rsidR="004E1C42">
              <w:rPr>
                <w:rFonts w:ascii="Trebuchet MS" w:eastAsia="Calibri" w:hAnsi="Trebuchet MS" w:cs="Times New Roman"/>
              </w:rPr>
              <w:t>Isaías García Rodríguez</w:t>
            </w:r>
          </w:p>
        </w:tc>
      </w:tr>
      <w:tr w:rsidR="00AA787E" w:rsidRPr="00AA787E" w14:paraId="4D35FC6B" w14:textId="77777777" w:rsidTr="00510F5A">
        <w:trPr>
          <w:jc w:val="center"/>
        </w:trPr>
        <w:tc>
          <w:tcPr>
            <w:tcW w:w="8921" w:type="dxa"/>
            <w:gridSpan w:val="2"/>
            <w:shd w:val="clear" w:color="auto" w:fill="auto"/>
          </w:tcPr>
          <w:p w14:paraId="1C6E4411" w14:textId="1133A132" w:rsidR="00AA787E" w:rsidRPr="00AA787E" w:rsidRDefault="00AA787E" w:rsidP="00AA787E">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 xml:space="preserve">TÍTULO: </w:t>
            </w:r>
            <w:r w:rsidR="003E677D">
              <w:rPr>
                <w:rFonts w:ascii="Trebuchet MS" w:eastAsia="Calibri" w:hAnsi="Trebuchet MS" w:cs="Times New Roman"/>
              </w:rPr>
              <w:t>Análisis</w:t>
            </w:r>
            <w:r w:rsidR="004E1C42">
              <w:rPr>
                <w:rFonts w:ascii="Trebuchet MS" w:eastAsia="Calibri" w:hAnsi="Trebuchet MS" w:cs="Times New Roman"/>
              </w:rPr>
              <w:t xml:space="preserve"> de ciberseguridad en subestaciones con el estándar IEC 61850</w:t>
            </w:r>
          </w:p>
        </w:tc>
      </w:tr>
      <w:tr w:rsidR="00AA787E" w:rsidRPr="00B561CE" w14:paraId="3CDA8B34" w14:textId="77777777" w:rsidTr="00510F5A">
        <w:trPr>
          <w:jc w:val="center"/>
        </w:trPr>
        <w:tc>
          <w:tcPr>
            <w:tcW w:w="8921" w:type="dxa"/>
            <w:gridSpan w:val="2"/>
            <w:shd w:val="clear" w:color="auto" w:fill="auto"/>
          </w:tcPr>
          <w:p w14:paraId="2B217036" w14:textId="72719FA8" w:rsidR="00AA787E" w:rsidRPr="004E1C42" w:rsidRDefault="004E1C42" w:rsidP="004E1C42">
            <w:pPr>
              <w:widowControl w:val="0"/>
              <w:spacing w:after="0" w:line="240" w:lineRule="auto"/>
              <w:jc w:val="both"/>
              <w:rPr>
                <w:rFonts w:ascii="Trebuchet MS" w:eastAsia="Calibri" w:hAnsi="Trebuchet MS" w:cs="Times New Roman"/>
                <w:lang w:val="en-US"/>
              </w:rPr>
            </w:pPr>
            <w:r>
              <w:rPr>
                <w:rFonts w:ascii="Trebuchet MS" w:eastAsia="Calibri" w:hAnsi="Trebuchet MS" w:cs="Times New Roman"/>
                <w:b/>
                <w:lang w:val="en-US"/>
              </w:rPr>
              <w:t xml:space="preserve">TITLE: </w:t>
            </w:r>
            <w:r>
              <w:rPr>
                <w:rFonts w:ascii="Trebuchet MS" w:eastAsia="Calibri" w:hAnsi="Trebuchet MS" w:cs="Times New Roman"/>
                <w:lang w:val="en-US"/>
              </w:rPr>
              <w:t>Cybersecurity analysis in substation with IEC 6150 STANDARD</w:t>
            </w:r>
          </w:p>
        </w:tc>
      </w:tr>
      <w:tr w:rsidR="00AA787E" w:rsidRPr="00AA787E" w14:paraId="564AD936" w14:textId="77777777" w:rsidTr="00510F5A">
        <w:trPr>
          <w:jc w:val="center"/>
        </w:trPr>
        <w:tc>
          <w:tcPr>
            <w:tcW w:w="8921" w:type="dxa"/>
            <w:gridSpan w:val="2"/>
            <w:shd w:val="clear" w:color="auto" w:fill="auto"/>
          </w:tcPr>
          <w:p w14:paraId="271B1D96" w14:textId="1864720A" w:rsidR="00AA787E" w:rsidRPr="00AA787E" w:rsidRDefault="00AA787E" w:rsidP="00AA787E">
            <w:pPr>
              <w:widowControl w:val="0"/>
              <w:spacing w:after="0" w:line="240" w:lineRule="auto"/>
              <w:rPr>
                <w:rFonts w:ascii="Trebuchet MS" w:eastAsia="Calibri" w:hAnsi="Trebuchet MS" w:cs="Times New Roman"/>
                <w:b/>
                <w:sz w:val="28"/>
                <w:szCs w:val="28"/>
              </w:rPr>
            </w:pPr>
            <w:r w:rsidRPr="00AA787E">
              <w:rPr>
                <w:rFonts w:ascii="Trebuchet MS" w:eastAsia="Calibri" w:hAnsi="Trebuchet MS" w:cs="Times New Roman"/>
                <w:b/>
              </w:rPr>
              <w:t>CONVOCATORIA:</w:t>
            </w:r>
            <w:r w:rsidRPr="00AA787E">
              <w:rPr>
                <w:rFonts w:ascii="Trebuchet MS" w:eastAsia="Calibri" w:hAnsi="Trebuchet MS" w:cs="Times New Roman"/>
                <w:b/>
                <w:sz w:val="28"/>
                <w:szCs w:val="28"/>
              </w:rPr>
              <w:t xml:space="preserve"> </w:t>
            </w:r>
            <w:r w:rsidR="00E751E0">
              <w:rPr>
                <w:rFonts w:ascii="Trebuchet MS" w:eastAsia="Calibri" w:hAnsi="Trebuchet MS" w:cs="Times New Roman"/>
              </w:rPr>
              <w:t>Julio, 2022</w:t>
            </w:r>
          </w:p>
        </w:tc>
      </w:tr>
      <w:tr w:rsidR="00AA787E" w:rsidRPr="00AA787E" w14:paraId="1311EEE0" w14:textId="77777777" w:rsidTr="00510F5A">
        <w:trPr>
          <w:jc w:val="center"/>
        </w:trPr>
        <w:tc>
          <w:tcPr>
            <w:tcW w:w="8921" w:type="dxa"/>
            <w:gridSpan w:val="2"/>
            <w:shd w:val="clear" w:color="auto" w:fill="auto"/>
          </w:tcPr>
          <w:p w14:paraId="4E1E6C77" w14:textId="5B73DEB8" w:rsidR="00B50AAD" w:rsidRPr="00640014" w:rsidRDefault="00640014" w:rsidP="00AA787E">
            <w:pPr>
              <w:widowControl w:val="0"/>
              <w:spacing w:after="0" w:line="240" w:lineRule="auto"/>
              <w:jc w:val="both"/>
              <w:rPr>
                <w:rFonts w:ascii="Trebuchet MS" w:eastAsia="Calibri" w:hAnsi="Trebuchet MS" w:cs="Times New Roman"/>
                <w:b/>
              </w:rPr>
            </w:pPr>
            <w:r>
              <w:rPr>
                <w:rFonts w:ascii="Trebuchet MS" w:eastAsia="Calibri" w:hAnsi="Trebuchet MS" w:cs="Times New Roman"/>
                <w:b/>
              </w:rPr>
              <w:t xml:space="preserve">RESUMEN: </w:t>
            </w:r>
            <w:r w:rsidR="00E751E0">
              <w:rPr>
                <w:rFonts w:ascii="Trebuchet MS" w:eastAsia="Calibri" w:hAnsi="Trebuchet MS" w:cs="Times New Roman"/>
              </w:rPr>
              <w:t>En</w:t>
            </w:r>
            <w:r w:rsidR="00B50AAD">
              <w:rPr>
                <w:rFonts w:ascii="Trebuchet MS" w:eastAsia="Calibri" w:hAnsi="Trebuchet MS" w:cs="Times New Roman"/>
              </w:rPr>
              <w:t xml:space="preserve"> este proyecto de fin de grado el objetivo principal es descubrir que herramientas se pueden implementar para poder defender todos los sistemas y elementos que forman una subestación eléctrica que tenga implementado el estándar IEC 61850</w:t>
            </w:r>
            <w:r w:rsidR="00A87E67">
              <w:rPr>
                <w:rFonts w:ascii="Trebuchet MS" w:eastAsia="Calibri" w:hAnsi="Trebuchet MS" w:cs="Times New Roman"/>
              </w:rPr>
              <w:t>, así como</w:t>
            </w:r>
            <w:r w:rsidR="005B39C3">
              <w:rPr>
                <w:rFonts w:ascii="Trebuchet MS" w:eastAsia="Calibri" w:hAnsi="Trebuchet MS" w:cs="Times New Roman"/>
              </w:rPr>
              <w:t xml:space="preserve"> configurarlas de manera más óptima según las necesidades</w:t>
            </w:r>
            <w:r w:rsidR="00A87E67">
              <w:rPr>
                <w:rFonts w:ascii="Trebuchet MS" w:eastAsia="Calibri" w:hAnsi="Trebuchet MS" w:cs="Times New Roman"/>
              </w:rPr>
              <w:t xml:space="preserve">. Para ello, se debe </w:t>
            </w:r>
            <w:commentRangeStart w:id="1"/>
            <w:commentRangeEnd w:id="1"/>
            <w:r w:rsidR="00B561CE">
              <w:rPr>
                <w:rStyle w:val="Refdecomentario"/>
              </w:rPr>
              <w:commentReference w:id="1"/>
            </w:r>
            <w:commentRangeStart w:id="2"/>
            <w:commentRangeEnd w:id="2"/>
            <w:r w:rsidR="00EF1D67">
              <w:rPr>
                <w:rStyle w:val="Refdecomentario"/>
              </w:rPr>
              <w:commentReference w:id="2"/>
            </w:r>
            <w:r w:rsidR="00B50AAD">
              <w:rPr>
                <w:rFonts w:ascii="Trebuchet MS" w:eastAsia="Calibri" w:hAnsi="Trebuchet MS" w:cs="Times New Roman"/>
              </w:rPr>
              <w:t xml:space="preserve">comprender </w:t>
            </w:r>
            <w:r w:rsidR="00A87E67">
              <w:rPr>
                <w:rFonts w:ascii="Trebuchet MS" w:eastAsia="Calibri" w:hAnsi="Trebuchet MS" w:cs="Times New Roman"/>
              </w:rPr>
              <w:t xml:space="preserve">primero </w:t>
            </w:r>
            <w:r w:rsidR="00B50AAD">
              <w:rPr>
                <w:rFonts w:ascii="Trebuchet MS" w:eastAsia="Calibri" w:hAnsi="Trebuchet MS" w:cs="Times New Roman"/>
              </w:rPr>
              <w:t xml:space="preserve">los principios básicos de la </w:t>
            </w:r>
            <w:r w:rsidR="005B5F91">
              <w:rPr>
                <w:rFonts w:ascii="Trebuchet MS" w:eastAsia="Calibri" w:hAnsi="Trebuchet MS" w:cs="Times New Roman"/>
              </w:rPr>
              <w:t>ciberseguridad,</w:t>
            </w:r>
            <w:r w:rsidR="00B50AAD">
              <w:rPr>
                <w:rFonts w:ascii="Trebuchet MS" w:eastAsia="Calibri" w:hAnsi="Trebuchet MS" w:cs="Times New Roman"/>
              </w:rPr>
              <w:t xml:space="preserve"> </w:t>
            </w:r>
            <w:r w:rsidR="005B39C3">
              <w:rPr>
                <w:rFonts w:ascii="Trebuchet MS" w:eastAsia="Calibri" w:hAnsi="Trebuchet MS" w:cs="Times New Roman"/>
              </w:rPr>
              <w:t>así como la</w:t>
            </w:r>
            <w:r w:rsidR="00B50AAD">
              <w:rPr>
                <w:rFonts w:ascii="Trebuchet MS" w:eastAsia="Calibri" w:hAnsi="Trebuchet MS" w:cs="Times New Roman"/>
              </w:rPr>
              <w:t xml:space="preserve"> estructuración</w:t>
            </w:r>
            <w:r w:rsidR="005B39C3">
              <w:rPr>
                <w:rFonts w:ascii="Trebuchet MS" w:eastAsia="Calibri" w:hAnsi="Trebuchet MS" w:cs="Times New Roman"/>
              </w:rPr>
              <w:t xml:space="preserve"> y normas</w:t>
            </w:r>
            <w:r w:rsidR="00B50AAD">
              <w:rPr>
                <w:rFonts w:ascii="Trebuchet MS" w:eastAsia="Calibri" w:hAnsi="Trebuchet MS" w:cs="Times New Roman"/>
              </w:rPr>
              <w:t xml:space="preserve"> del </w:t>
            </w:r>
            <w:r w:rsidR="00E93BAB">
              <w:rPr>
                <w:rFonts w:ascii="Trebuchet MS" w:eastAsia="Calibri" w:hAnsi="Trebuchet MS" w:cs="Times New Roman"/>
              </w:rPr>
              <w:t xml:space="preserve">estándar </w:t>
            </w:r>
            <w:r w:rsidR="00B50AAD">
              <w:rPr>
                <w:rFonts w:ascii="Trebuchet MS" w:eastAsia="Calibri" w:hAnsi="Trebuchet MS" w:cs="Times New Roman"/>
              </w:rPr>
              <w:t>IEC 61850</w:t>
            </w:r>
            <w:r w:rsidR="005B39C3">
              <w:rPr>
                <w:rFonts w:ascii="Trebuchet MS" w:eastAsia="Calibri" w:hAnsi="Trebuchet MS" w:cs="Times New Roman"/>
              </w:rPr>
              <w:t xml:space="preserve">. Después </w:t>
            </w:r>
            <w:r w:rsidR="00047891">
              <w:rPr>
                <w:rFonts w:ascii="Trebuchet MS" w:eastAsia="Calibri" w:hAnsi="Trebuchet MS" w:cs="Times New Roman"/>
              </w:rPr>
              <w:t>se hará</w:t>
            </w:r>
            <w:r w:rsidR="005B39C3">
              <w:rPr>
                <w:rFonts w:ascii="Trebuchet MS" w:eastAsia="Calibri" w:hAnsi="Trebuchet MS" w:cs="Times New Roman"/>
              </w:rPr>
              <w:t xml:space="preserve"> uso de la herramienta </w:t>
            </w:r>
            <w:proofErr w:type="spellStart"/>
            <w:r w:rsidR="005B39C3">
              <w:rPr>
                <w:rFonts w:ascii="Trebuchet MS" w:eastAsia="Calibri" w:hAnsi="Trebuchet MS" w:cs="Times New Roman"/>
              </w:rPr>
              <w:t>IEDScout</w:t>
            </w:r>
            <w:proofErr w:type="spellEnd"/>
            <w:r w:rsidR="005B39C3">
              <w:rPr>
                <w:rFonts w:ascii="Trebuchet MS" w:eastAsia="Calibri" w:hAnsi="Trebuchet MS" w:cs="Times New Roman"/>
              </w:rPr>
              <w:t xml:space="preserve"> para la simulación y virtualización de una comunicación entre </w:t>
            </w:r>
            <w:commentRangeStart w:id="3"/>
            <w:commentRangeStart w:id="4"/>
            <w:proofErr w:type="spellStart"/>
            <w:r w:rsidR="005B39C3">
              <w:rPr>
                <w:rFonts w:ascii="Trebuchet MS" w:eastAsia="Calibri" w:hAnsi="Trebuchet MS" w:cs="Times New Roman"/>
              </w:rPr>
              <w:t>IEDs</w:t>
            </w:r>
            <w:commentRangeEnd w:id="3"/>
            <w:commentRangeEnd w:id="4"/>
            <w:proofErr w:type="spellEnd"/>
            <w:r w:rsidR="00A87E67">
              <w:rPr>
                <w:rFonts w:ascii="Trebuchet MS" w:eastAsia="Calibri" w:hAnsi="Trebuchet MS" w:cs="Times New Roman"/>
              </w:rPr>
              <w:t xml:space="preserve"> (</w:t>
            </w:r>
            <w:proofErr w:type="spellStart"/>
            <w:r w:rsidR="00A87E67" w:rsidRPr="00A87E67">
              <w:rPr>
                <w:rFonts w:ascii="Trebuchet MS" w:eastAsia="Calibri" w:hAnsi="Trebuchet MS" w:cs="Times New Roman"/>
                <w:b/>
              </w:rPr>
              <w:t>I</w:t>
            </w:r>
            <w:r w:rsidR="00A87E67">
              <w:rPr>
                <w:rFonts w:ascii="Trebuchet MS" w:eastAsia="Calibri" w:hAnsi="Trebuchet MS" w:cs="Times New Roman"/>
              </w:rPr>
              <w:t>ntelligent</w:t>
            </w:r>
            <w:proofErr w:type="spellEnd"/>
            <w:r w:rsidR="00A87E67">
              <w:rPr>
                <w:rFonts w:ascii="Trebuchet MS" w:eastAsia="Calibri" w:hAnsi="Trebuchet MS" w:cs="Times New Roman"/>
              </w:rPr>
              <w:t xml:space="preserve"> </w:t>
            </w:r>
            <w:proofErr w:type="spellStart"/>
            <w:r w:rsidR="00A87E67" w:rsidRPr="00A87E67">
              <w:rPr>
                <w:rFonts w:ascii="Trebuchet MS" w:eastAsia="Calibri" w:hAnsi="Trebuchet MS" w:cs="Times New Roman"/>
                <w:b/>
              </w:rPr>
              <w:t>E</w:t>
            </w:r>
            <w:r w:rsidR="00A87E67">
              <w:rPr>
                <w:rFonts w:ascii="Trebuchet MS" w:eastAsia="Calibri" w:hAnsi="Trebuchet MS" w:cs="Times New Roman"/>
              </w:rPr>
              <w:t>lectronic</w:t>
            </w:r>
            <w:proofErr w:type="spellEnd"/>
            <w:r w:rsidR="00A87E67">
              <w:rPr>
                <w:rFonts w:ascii="Trebuchet MS" w:eastAsia="Calibri" w:hAnsi="Trebuchet MS" w:cs="Times New Roman"/>
              </w:rPr>
              <w:t xml:space="preserve"> </w:t>
            </w:r>
            <w:proofErr w:type="spellStart"/>
            <w:r w:rsidR="00A87E67" w:rsidRPr="00A87E67">
              <w:rPr>
                <w:rFonts w:ascii="Trebuchet MS" w:eastAsia="Calibri" w:hAnsi="Trebuchet MS" w:cs="Times New Roman"/>
                <w:b/>
              </w:rPr>
              <w:t>D</w:t>
            </w:r>
            <w:r w:rsidR="00A87E67">
              <w:rPr>
                <w:rFonts w:ascii="Trebuchet MS" w:eastAsia="Calibri" w:hAnsi="Trebuchet MS" w:cs="Times New Roman"/>
              </w:rPr>
              <w:t>evice</w:t>
            </w:r>
            <w:proofErr w:type="spellEnd"/>
            <w:r w:rsidR="00A87E67">
              <w:rPr>
                <w:rFonts w:ascii="Trebuchet MS" w:eastAsia="Calibri" w:hAnsi="Trebuchet MS" w:cs="Times New Roman"/>
              </w:rPr>
              <w:t>)</w:t>
            </w:r>
            <w:r w:rsidR="00B561CE">
              <w:rPr>
                <w:rStyle w:val="Refdecomentario"/>
              </w:rPr>
              <w:commentReference w:id="3"/>
            </w:r>
            <w:r w:rsidR="00EF1D67">
              <w:rPr>
                <w:rStyle w:val="Refdecomentario"/>
              </w:rPr>
              <w:commentReference w:id="4"/>
            </w:r>
            <w:r w:rsidR="005B39C3">
              <w:rPr>
                <w:rFonts w:ascii="Trebuchet MS" w:eastAsia="Calibri" w:hAnsi="Trebuchet MS" w:cs="Times New Roman"/>
              </w:rPr>
              <w:t xml:space="preserve">, creando una red exclusiva para la virtualización de esos </w:t>
            </w:r>
            <w:proofErr w:type="spellStart"/>
            <w:r w:rsidR="005B39C3">
              <w:rPr>
                <w:rFonts w:ascii="Trebuchet MS" w:eastAsia="Calibri" w:hAnsi="Trebuchet MS" w:cs="Times New Roman"/>
              </w:rPr>
              <w:t>IEDs</w:t>
            </w:r>
            <w:proofErr w:type="spellEnd"/>
            <w:r w:rsidR="005B39C3">
              <w:rPr>
                <w:rFonts w:ascii="Trebuchet MS" w:eastAsia="Calibri" w:hAnsi="Trebuchet MS" w:cs="Times New Roman"/>
              </w:rPr>
              <w:t xml:space="preserve">. </w:t>
            </w:r>
            <w:r w:rsidR="00047891">
              <w:rPr>
                <w:rFonts w:ascii="Trebuchet MS" w:eastAsia="Calibri" w:hAnsi="Trebuchet MS" w:cs="Times New Roman"/>
              </w:rPr>
              <w:t xml:space="preserve">Dentro de esa red, se </w:t>
            </w:r>
            <w:proofErr w:type="spellStart"/>
            <w:r w:rsidR="00047891">
              <w:rPr>
                <w:rFonts w:ascii="Trebuchet MS" w:eastAsia="Calibri" w:hAnsi="Trebuchet MS" w:cs="Times New Roman"/>
              </w:rPr>
              <w:t>imlementará</w:t>
            </w:r>
            <w:proofErr w:type="spellEnd"/>
            <w:r>
              <w:rPr>
                <w:rFonts w:ascii="Trebuchet MS" w:eastAsia="Calibri" w:hAnsi="Trebuchet MS" w:cs="Times New Roman"/>
              </w:rPr>
              <w:t xml:space="preserve"> la herramienta </w:t>
            </w:r>
            <w:proofErr w:type="spellStart"/>
            <w:r>
              <w:rPr>
                <w:rFonts w:ascii="Trebuchet MS" w:eastAsia="Calibri" w:hAnsi="Trebuchet MS" w:cs="Times New Roman"/>
              </w:rPr>
              <w:t>Nozomi</w:t>
            </w:r>
            <w:proofErr w:type="spellEnd"/>
            <w:r>
              <w:rPr>
                <w:rFonts w:ascii="Trebuchet MS" w:eastAsia="Calibri" w:hAnsi="Trebuchet MS" w:cs="Times New Roman"/>
              </w:rPr>
              <w:t xml:space="preserve"> </w:t>
            </w:r>
            <w:proofErr w:type="spellStart"/>
            <w:r>
              <w:rPr>
                <w:rFonts w:ascii="Trebuchet MS" w:eastAsia="Calibri" w:hAnsi="Trebuchet MS" w:cs="Times New Roman"/>
              </w:rPr>
              <w:t>Guardian</w:t>
            </w:r>
            <w:proofErr w:type="spellEnd"/>
            <w:r>
              <w:rPr>
                <w:rFonts w:ascii="Trebuchet MS" w:eastAsia="Calibri" w:hAnsi="Trebuchet MS" w:cs="Times New Roman"/>
              </w:rPr>
              <w:t xml:space="preserve">, la cual estudiará cual es el tráfico “normal” entre esos </w:t>
            </w:r>
            <w:proofErr w:type="spellStart"/>
            <w:r>
              <w:rPr>
                <w:rFonts w:ascii="Trebuchet MS" w:eastAsia="Calibri" w:hAnsi="Trebuchet MS" w:cs="Times New Roman"/>
              </w:rPr>
              <w:t>IEDs</w:t>
            </w:r>
            <w:proofErr w:type="spellEnd"/>
            <w:r>
              <w:rPr>
                <w:rFonts w:ascii="Trebuchet MS" w:eastAsia="Calibri" w:hAnsi="Trebuchet MS" w:cs="Times New Roman"/>
              </w:rPr>
              <w:t xml:space="preserve"> y si detecta alguna anomalía de paquetes en la red </w:t>
            </w:r>
            <w:r w:rsidR="00047891">
              <w:rPr>
                <w:rFonts w:ascii="Trebuchet MS" w:eastAsia="Calibri" w:hAnsi="Trebuchet MS" w:cs="Times New Roman"/>
              </w:rPr>
              <w:t>generará una</w:t>
            </w:r>
            <w:r>
              <w:rPr>
                <w:rFonts w:ascii="Trebuchet MS" w:eastAsia="Calibri" w:hAnsi="Trebuchet MS" w:cs="Times New Roman"/>
              </w:rPr>
              <w:t xml:space="preserve"> alerta correspondiente. Por lo que </w:t>
            </w:r>
            <w:r w:rsidR="00047891">
              <w:rPr>
                <w:rFonts w:ascii="Trebuchet MS" w:eastAsia="Calibri" w:hAnsi="Trebuchet MS" w:cs="Times New Roman"/>
              </w:rPr>
              <w:t xml:space="preserve">con ello, se consigue </w:t>
            </w:r>
            <w:r>
              <w:rPr>
                <w:rFonts w:ascii="Trebuchet MS" w:eastAsia="Calibri" w:hAnsi="Trebuchet MS" w:cs="Times New Roman"/>
              </w:rPr>
              <w:t xml:space="preserve">crear una simulación entre </w:t>
            </w:r>
            <w:proofErr w:type="spellStart"/>
            <w:r>
              <w:rPr>
                <w:rFonts w:ascii="Trebuchet MS" w:eastAsia="Calibri" w:hAnsi="Trebuchet MS" w:cs="Times New Roman"/>
              </w:rPr>
              <w:t>IEDs</w:t>
            </w:r>
            <w:proofErr w:type="spellEnd"/>
            <w:r>
              <w:rPr>
                <w:rFonts w:ascii="Trebuchet MS" w:eastAsia="Calibri" w:hAnsi="Trebuchet MS" w:cs="Times New Roman"/>
              </w:rPr>
              <w:t xml:space="preserve"> como si fueran de una subestación eléctrica y </w:t>
            </w:r>
            <w:r w:rsidR="00047891">
              <w:rPr>
                <w:rFonts w:ascii="Trebuchet MS" w:eastAsia="Calibri" w:hAnsi="Trebuchet MS" w:cs="Times New Roman"/>
              </w:rPr>
              <w:t>se tendrá</w:t>
            </w:r>
            <w:r>
              <w:rPr>
                <w:rFonts w:ascii="Trebuchet MS" w:eastAsia="Calibri" w:hAnsi="Trebuchet MS" w:cs="Times New Roman"/>
              </w:rPr>
              <w:t xml:space="preserve"> </w:t>
            </w:r>
            <w:r w:rsidR="00047891">
              <w:rPr>
                <w:rFonts w:ascii="Trebuchet MS" w:eastAsia="Calibri" w:hAnsi="Trebuchet MS" w:cs="Times New Roman"/>
              </w:rPr>
              <w:t xml:space="preserve">a </w:t>
            </w:r>
            <w:r>
              <w:rPr>
                <w:rFonts w:ascii="Trebuchet MS" w:eastAsia="Calibri" w:hAnsi="Trebuchet MS" w:cs="Times New Roman"/>
              </w:rPr>
              <w:t xml:space="preserve">la herramienta controlando que todo el tráfico que está detectando es normal. </w:t>
            </w:r>
          </w:p>
          <w:p w14:paraId="3637BB1C" w14:textId="77777777" w:rsidR="00AA787E" w:rsidRPr="00AA787E" w:rsidRDefault="00AA787E" w:rsidP="00AA787E">
            <w:pPr>
              <w:widowControl w:val="0"/>
              <w:spacing w:after="0" w:line="240" w:lineRule="auto"/>
              <w:jc w:val="both"/>
              <w:rPr>
                <w:rFonts w:ascii="Trebuchet MS" w:eastAsia="Calibri" w:hAnsi="Trebuchet MS" w:cs="Times New Roman"/>
              </w:rPr>
            </w:pPr>
          </w:p>
        </w:tc>
      </w:tr>
      <w:tr w:rsidR="00AA787E" w:rsidRPr="00B561CE" w14:paraId="47AB33F0" w14:textId="77777777" w:rsidTr="00510F5A">
        <w:trPr>
          <w:jc w:val="center"/>
        </w:trPr>
        <w:tc>
          <w:tcPr>
            <w:tcW w:w="8921" w:type="dxa"/>
            <w:gridSpan w:val="2"/>
            <w:shd w:val="clear" w:color="auto" w:fill="auto"/>
          </w:tcPr>
          <w:p w14:paraId="1EB5630A" w14:textId="77777777" w:rsidR="00AA787E" w:rsidRPr="00B561CE" w:rsidRDefault="00640014" w:rsidP="00AA787E">
            <w:pPr>
              <w:widowControl w:val="0"/>
              <w:spacing w:after="0" w:line="240" w:lineRule="auto"/>
              <w:jc w:val="both"/>
              <w:rPr>
                <w:rFonts w:ascii="Trebuchet MS" w:eastAsia="Calibri" w:hAnsi="Trebuchet MS" w:cs="Times New Roman"/>
                <w:b/>
                <w:lang w:val="en-GB"/>
              </w:rPr>
            </w:pPr>
            <w:r w:rsidRPr="00B561CE">
              <w:rPr>
                <w:rFonts w:ascii="Trebuchet MS" w:eastAsia="Calibri" w:hAnsi="Trebuchet MS" w:cs="Times New Roman"/>
                <w:b/>
                <w:lang w:val="en-GB"/>
              </w:rPr>
              <w:t xml:space="preserve">ABSTRACT: In this final degree project, the main objective is to discover what tools can be implemented to be able to defend all the systems and elements that make up an electrical substation that has the IEC 61850 standard implemented, as well as to configure them in the most optimal way according to the needs. To do this, we must first understand the basic principles of cybersecurity as well as the structure and standards of the IEC 61850 protocol. Then we will use the IEDScout tool to simulate and virtualize communication between IEDs, creating an exclusive network for the virtualization of those FDIs. Within that network we will implement the </w:t>
            </w:r>
            <w:proofErr w:type="spellStart"/>
            <w:r w:rsidRPr="00B561CE">
              <w:rPr>
                <w:rFonts w:ascii="Trebuchet MS" w:eastAsia="Calibri" w:hAnsi="Trebuchet MS" w:cs="Times New Roman"/>
                <w:b/>
                <w:lang w:val="en-GB"/>
              </w:rPr>
              <w:t>Nozomi</w:t>
            </w:r>
            <w:proofErr w:type="spellEnd"/>
            <w:r w:rsidRPr="00B561CE">
              <w:rPr>
                <w:rFonts w:ascii="Trebuchet MS" w:eastAsia="Calibri" w:hAnsi="Trebuchet MS" w:cs="Times New Roman"/>
                <w:b/>
                <w:lang w:val="en-GB"/>
              </w:rPr>
              <w:t xml:space="preserve"> Guardian tool, which will study what is the "normal" traffic between those IEDs and if it detects any anomaly of packets in the network, it will trigger the corresponding alert. So we managed to create a simulation between IEDs as if they were from an electrical substation and we have the tool checking that all the traffic it is detecting is normal.</w:t>
            </w:r>
          </w:p>
          <w:p w14:paraId="6618275E" w14:textId="2F0EA14F" w:rsidR="00640014" w:rsidRPr="00B561CE" w:rsidRDefault="00640014" w:rsidP="00AA787E">
            <w:pPr>
              <w:widowControl w:val="0"/>
              <w:spacing w:after="0" w:line="240" w:lineRule="auto"/>
              <w:jc w:val="both"/>
              <w:rPr>
                <w:rFonts w:ascii="Trebuchet MS" w:eastAsia="Calibri" w:hAnsi="Trebuchet MS" w:cs="Times New Roman"/>
                <w:b/>
                <w:lang w:val="en-GB"/>
              </w:rPr>
            </w:pPr>
          </w:p>
        </w:tc>
      </w:tr>
      <w:tr w:rsidR="00AA787E" w:rsidRPr="00AA787E" w14:paraId="7374441B" w14:textId="77777777" w:rsidTr="00510F5A">
        <w:trPr>
          <w:jc w:val="center"/>
        </w:trPr>
        <w:tc>
          <w:tcPr>
            <w:tcW w:w="8921" w:type="dxa"/>
            <w:gridSpan w:val="2"/>
            <w:shd w:val="clear" w:color="auto" w:fill="auto"/>
          </w:tcPr>
          <w:p w14:paraId="0DF46285" w14:textId="47C41847" w:rsidR="00AA787E" w:rsidRPr="00AA787E" w:rsidRDefault="00AA787E" w:rsidP="00640014">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Palabras clave:</w:t>
            </w:r>
            <w:r w:rsidR="00640014">
              <w:rPr>
                <w:rFonts w:ascii="Trebuchet MS" w:eastAsia="Calibri" w:hAnsi="Trebuchet MS" w:cs="Times New Roman"/>
              </w:rPr>
              <w:t xml:space="preserve"> Ciberseguridad, subestación eléctrica, IEC 61850, IED, </w:t>
            </w:r>
            <w:proofErr w:type="spellStart"/>
            <w:r w:rsidR="00640014">
              <w:rPr>
                <w:rFonts w:ascii="Trebuchet MS" w:eastAsia="Calibri" w:hAnsi="Trebuchet MS" w:cs="Times New Roman"/>
              </w:rPr>
              <w:t>IEDScout</w:t>
            </w:r>
            <w:proofErr w:type="spellEnd"/>
            <w:r w:rsidR="00640014">
              <w:rPr>
                <w:rFonts w:ascii="Trebuchet MS" w:eastAsia="Calibri" w:hAnsi="Trebuchet MS" w:cs="Times New Roman"/>
              </w:rPr>
              <w:t xml:space="preserve">, </w:t>
            </w:r>
            <w:proofErr w:type="spellStart"/>
            <w:r w:rsidR="00640014">
              <w:rPr>
                <w:rFonts w:ascii="Trebuchet MS" w:eastAsia="Calibri" w:hAnsi="Trebuchet MS" w:cs="Times New Roman"/>
              </w:rPr>
              <w:t>Nozomi</w:t>
            </w:r>
            <w:proofErr w:type="spellEnd"/>
            <w:r w:rsidR="00640014">
              <w:rPr>
                <w:rFonts w:ascii="Trebuchet MS" w:eastAsia="Calibri" w:hAnsi="Trebuchet MS" w:cs="Times New Roman"/>
              </w:rPr>
              <w:t xml:space="preserve"> </w:t>
            </w:r>
            <w:proofErr w:type="spellStart"/>
            <w:r w:rsidR="00640014">
              <w:rPr>
                <w:rFonts w:ascii="Trebuchet MS" w:eastAsia="Calibri" w:hAnsi="Trebuchet MS" w:cs="Times New Roman"/>
              </w:rPr>
              <w:t>Guardian</w:t>
            </w:r>
            <w:proofErr w:type="spellEnd"/>
            <w:r w:rsidRPr="00AA787E">
              <w:rPr>
                <w:rFonts w:ascii="Trebuchet MS" w:eastAsia="Calibri" w:hAnsi="Trebuchet MS" w:cs="Times New Roman"/>
              </w:rPr>
              <w:t>.</w:t>
            </w:r>
          </w:p>
        </w:tc>
      </w:tr>
      <w:tr w:rsidR="00AA787E" w:rsidRPr="00AA787E" w14:paraId="2093A4F2" w14:textId="77777777" w:rsidTr="00640014">
        <w:trPr>
          <w:trHeight w:hRule="exact" w:val="998"/>
          <w:jc w:val="center"/>
        </w:trPr>
        <w:tc>
          <w:tcPr>
            <w:tcW w:w="4460" w:type="dxa"/>
            <w:shd w:val="clear" w:color="auto" w:fill="auto"/>
          </w:tcPr>
          <w:p w14:paraId="4E65BE10" w14:textId="77777777" w:rsidR="00AA787E" w:rsidRPr="00AA787E" w:rsidRDefault="00AA787E" w:rsidP="00AA787E">
            <w:pPr>
              <w:widowControl w:val="0"/>
              <w:spacing w:after="0" w:line="240" w:lineRule="auto"/>
              <w:jc w:val="both"/>
              <w:rPr>
                <w:rFonts w:ascii="Trebuchet MS" w:eastAsia="Calibri" w:hAnsi="Trebuchet MS" w:cs="Times New Roman"/>
                <w:b/>
                <w:sz w:val="28"/>
                <w:szCs w:val="28"/>
              </w:rPr>
            </w:pPr>
            <w:r w:rsidRPr="00AA787E">
              <w:rPr>
                <w:rFonts w:ascii="Trebuchet MS" w:eastAsia="Calibri" w:hAnsi="Trebuchet MS" w:cs="Times New Roman"/>
                <w:b/>
              </w:rPr>
              <w:lastRenderedPageBreak/>
              <w:t>Firma del alumno:</w:t>
            </w:r>
          </w:p>
        </w:tc>
        <w:tc>
          <w:tcPr>
            <w:tcW w:w="4461" w:type="dxa"/>
            <w:shd w:val="clear" w:color="auto" w:fill="auto"/>
          </w:tcPr>
          <w:p w14:paraId="30394833" w14:textId="77777777" w:rsidR="00AA787E" w:rsidRPr="00AA787E" w:rsidRDefault="00AA787E" w:rsidP="00AA787E">
            <w:pPr>
              <w:widowControl w:val="0"/>
              <w:spacing w:after="0" w:line="240" w:lineRule="auto"/>
              <w:jc w:val="both"/>
              <w:rPr>
                <w:rFonts w:ascii="Trebuchet MS" w:eastAsia="Calibri" w:hAnsi="Trebuchet MS" w:cs="Times New Roman"/>
                <w:b/>
                <w:sz w:val="28"/>
                <w:szCs w:val="28"/>
              </w:rPr>
            </w:pPr>
            <w:proofErr w:type="spellStart"/>
            <w:r w:rsidRPr="00AA787E">
              <w:rPr>
                <w:rFonts w:ascii="Trebuchet MS" w:eastAsia="Calibri" w:hAnsi="Trebuchet MS" w:cs="Times New Roman"/>
                <w:b/>
              </w:rPr>
              <w:t>VºBº</w:t>
            </w:r>
            <w:proofErr w:type="spellEnd"/>
            <w:r w:rsidRPr="00AA787E">
              <w:rPr>
                <w:rFonts w:ascii="Trebuchet MS" w:eastAsia="Calibri" w:hAnsi="Trebuchet MS" w:cs="Times New Roman"/>
                <w:b/>
              </w:rPr>
              <w:t xml:space="preserve"> Tutor/es:</w:t>
            </w:r>
          </w:p>
        </w:tc>
      </w:tr>
    </w:tbl>
    <w:p w14:paraId="515BBAF9" w14:textId="77777777" w:rsidR="00A5247C" w:rsidRDefault="00A5247C" w:rsidP="00AA787E">
      <w:pPr>
        <w:widowControl w:val="0"/>
        <w:spacing w:after="0" w:line="240" w:lineRule="auto"/>
        <w:rPr>
          <w:rFonts w:ascii="Times New Roman" w:eastAsia="Calibri" w:hAnsi="Times New Roman" w:cs="Times New Roman"/>
          <w:sz w:val="28"/>
          <w:szCs w:val="28"/>
        </w:rPr>
      </w:pPr>
    </w:p>
    <w:p w14:paraId="1EFC5B87" w14:textId="034BC7A8" w:rsidR="00A5247C" w:rsidRDefault="00A5247C" w:rsidP="00AA787E">
      <w:pPr>
        <w:widowControl w:val="0"/>
        <w:spacing w:after="0" w:line="240" w:lineRule="auto"/>
        <w:rPr>
          <w:rFonts w:ascii="Times New Roman" w:eastAsia="Calibri" w:hAnsi="Times New Roman" w:cs="Times New Roman"/>
          <w:sz w:val="28"/>
          <w:szCs w:val="28"/>
        </w:rPr>
      </w:pPr>
    </w:p>
    <w:p w14:paraId="4BB0EB24" w14:textId="777EDC72" w:rsidR="00774339" w:rsidRDefault="004E1C42" w:rsidP="00AA787E">
      <w:pPr>
        <w:widowControl w:val="0"/>
        <w:spacing w:after="0" w:line="240" w:lineRule="auto"/>
        <w:rPr>
          <w:rFonts w:ascii="Times New Roman" w:eastAsia="Calibri" w:hAnsi="Times New Roman" w:cs="Times New Roman"/>
          <w:b/>
          <w:sz w:val="56"/>
          <w:szCs w:val="28"/>
        </w:rPr>
      </w:pPr>
      <w:bookmarkStart w:id="5" w:name="OLE_LINK1"/>
      <w:r w:rsidRPr="004E1C42">
        <w:rPr>
          <w:rFonts w:ascii="Times New Roman" w:eastAsia="Calibri" w:hAnsi="Times New Roman" w:cs="Times New Roman"/>
          <w:b/>
          <w:sz w:val="56"/>
          <w:szCs w:val="28"/>
        </w:rPr>
        <w:t>Í</w:t>
      </w:r>
      <w:r w:rsidR="00CD7665">
        <w:rPr>
          <w:rFonts w:ascii="Times New Roman" w:eastAsia="Calibri" w:hAnsi="Times New Roman" w:cs="Times New Roman"/>
          <w:b/>
          <w:sz w:val="56"/>
          <w:szCs w:val="28"/>
        </w:rPr>
        <w:t>ndice</w:t>
      </w:r>
      <w:r w:rsidR="00220868">
        <w:rPr>
          <w:rFonts w:ascii="Times New Roman" w:eastAsia="Calibri" w:hAnsi="Times New Roman" w:cs="Times New Roman"/>
          <w:b/>
          <w:sz w:val="56"/>
          <w:szCs w:val="28"/>
        </w:rPr>
        <w:t xml:space="preserve"> de contenidos</w:t>
      </w:r>
    </w:p>
    <w:p w14:paraId="16D74AA7" w14:textId="77777777" w:rsidR="007D40CA" w:rsidRDefault="007D40CA" w:rsidP="00AA787E">
      <w:pPr>
        <w:widowControl w:val="0"/>
        <w:spacing w:after="0" w:line="240" w:lineRule="auto"/>
        <w:rPr>
          <w:rFonts w:ascii="Times New Roman" w:eastAsia="Calibri" w:hAnsi="Times New Roman" w:cs="Times New Roman"/>
          <w:b/>
          <w:sz w:val="56"/>
          <w:szCs w:val="28"/>
        </w:rPr>
      </w:pPr>
    </w:p>
    <w:p w14:paraId="732E865B" w14:textId="77777777" w:rsidR="00047891" w:rsidRDefault="00477ECF">
      <w:pPr>
        <w:pStyle w:val="TDC1"/>
        <w:tabs>
          <w:tab w:val="left" w:pos="440"/>
          <w:tab w:val="right" w:leader="dot" w:pos="8777"/>
        </w:tabs>
        <w:rPr>
          <w:rFonts w:eastAsiaTheme="minorEastAsia"/>
          <w:noProof/>
          <w:lang w:eastAsia="es-ES"/>
        </w:rPr>
      </w:pPr>
      <w:r>
        <w:rPr>
          <w:rFonts w:ascii="Times New Roman" w:eastAsia="Calibri" w:hAnsi="Times New Roman" w:cs="Times New Roman"/>
          <w:b/>
          <w:sz w:val="56"/>
          <w:szCs w:val="28"/>
        </w:rPr>
        <w:fldChar w:fldCharType="begin"/>
      </w:r>
      <w:r>
        <w:rPr>
          <w:rFonts w:ascii="Times New Roman" w:eastAsia="Calibri" w:hAnsi="Times New Roman" w:cs="Times New Roman"/>
          <w:b/>
          <w:sz w:val="56"/>
          <w:szCs w:val="28"/>
        </w:rPr>
        <w:instrText xml:space="preserve"> TOC \o "1-5" \h \z \u </w:instrText>
      </w:r>
      <w:r>
        <w:rPr>
          <w:rFonts w:ascii="Times New Roman" w:eastAsia="Calibri" w:hAnsi="Times New Roman" w:cs="Times New Roman"/>
          <w:b/>
          <w:sz w:val="56"/>
          <w:szCs w:val="28"/>
        </w:rPr>
        <w:fldChar w:fldCharType="separate"/>
      </w:r>
      <w:hyperlink w:anchor="_Toc107390487" w:history="1">
        <w:r w:rsidR="00047891" w:rsidRPr="00487107">
          <w:rPr>
            <w:rStyle w:val="Hipervnculo"/>
            <w:noProof/>
          </w:rPr>
          <w:t>1</w:t>
        </w:r>
        <w:r w:rsidR="00047891">
          <w:rPr>
            <w:rFonts w:eastAsiaTheme="minorEastAsia"/>
            <w:noProof/>
            <w:lang w:eastAsia="es-ES"/>
          </w:rPr>
          <w:tab/>
        </w:r>
        <w:r w:rsidR="00047891" w:rsidRPr="00487107">
          <w:rPr>
            <w:rStyle w:val="Hipervnculo"/>
            <w:noProof/>
          </w:rPr>
          <w:t>Introducción</w:t>
        </w:r>
        <w:r w:rsidR="00047891">
          <w:rPr>
            <w:noProof/>
            <w:webHidden/>
          </w:rPr>
          <w:tab/>
        </w:r>
        <w:r w:rsidR="00047891">
          <w:rPr>
            <w:noProof/>
            <w:webHidden/>
          </w:rPr>
          <w:fldChar w:fldCharType="begin"/>
        </w:r>
        <w:r w:rsidR="00047891">
          <w:rPr>
            <w:noProof/>
            <w:webHidden/>
          </w:rPr>
          <w:instrText xml:space="preserve"> PAGEREF _Toc107390487 \h </w:instrText>
        </w:r>
        <w:r w:rsidR="00047891">
          <w:rPr>
            <w:noProof/>
            <w:webHidden/>
          </w:rPr>
        </w:r>
        <w:r w:rsidR="00047891">
          <w:rPr>
            <w:noProof/>
            <w:webHidden/>
          </w:rPr>
          <w:fldChar w:fldCharType="separate"/>
        </w:r>
        <w:r w:rsidR="00047891">
          <w:rPr>
            <w:noProof/>
            <w:webHidden/>
          </w:rPr>
          <w:t>8</w:t>
        </w:r>
        <w:r w:rsidR="00047891">
          <w:rPr>
            <w:noProof/>
            <w:webHidden/>
          </w:rPr>
          <w:fldChar w:fldCharType="end"/>
        </w:r>
      </w:hyperlink>
    </w:p>
    <w:p w14:paraId="5AE53AB5" w14:textId="77777777" w:rsidR="00047891" w:rsidRDefault="00241CBA">
      <w:pPr>
        <w:pStyle w:val="TDC2"/>
        <w:tabs>
          <w:tab w:val="left" w:pos="880"/>
          <w:tab w:val="right" w:leader="dot" w:pos="8777"/>
        </w:tabs>
        <w:rPr>
          <w:rFonts w:cstheme="minorBidi"/>
          <w:noProof/>
        </w:rPr>
      </w:pPr>
      <w:hyperlink w:anchor="_Toc107390488" w:history="1">
        <w:r w:rsidR="00047891" w:rsidRPr="00487107">
          <w:rPr>
            <w:rStyle w:val="Hipervnculo"/>
            <w:noProof/>
          </w:rPr>
          <w:t>1.1</w:t>
        </w:r>
        <w:r w:rsidR="00047891">
          <w:rPr>
            <w:rFonts w:cstheme="minorBidi"/>
            <w:noProof/>
          </w:rPr>
          <w:tab/>
        </w:r>
        <w:r w:rsidR="00047891" w:rsidRPr="00487107">
          <w:rPr>
            <w:rStyle w:val="Hipervnculo"/>
            <w:noProof/>
          </w:rPr>
          <w:t>ESTRUCTURA DEL PROYECTO</w:t>
        </w:r>
        <w:r w:rsidR="00047891">
          <w:rPr>
            <w:noProof/>
            <w:webHidden/>
          </w:rPr>
          <w:tab/>
        </w:r>
        <w:r w:rsidR="00047891">
          <w:rPr>
            <w:noProof/>
            <w:webHidden/>
          </w:rPr>
          <w:fldChar w:fldCharType="begin"/>
        </w:r>
        <w:r w:rsidR="00047891">
          <w:rPr>
            <w:noProof/>
            <w:webHidden/>
          </w:rPr>
          <w:instrText xml:space="preserve"> PAGEREF _Toc107390488 \h </w:instrText>
        </w:r>
        <w:r w:rsidR="00047891">
          <w:rPr>
            <w:noProof/>
            <w:webHidden/>
          </w:rPr>
        </w:r>
        <w:r w:rsidR="00047891">
          <w:rPr>
            <w:noProof/>
            <w:webHidden/>
          </w:rPr>
          <w:fldChar w:fldCharType="separate"/>
        </w:r>
        <w:r w:rsidR="00047891">
          <w:rPr>
            <w:noProof/>
            <w:webHidden/>
          </w:rPr>
          <w:t>9</w:t>
        </w:r>
        <w:r w:rsidR="00047891">
          <w:rPr>
            <w:noProof/>
            <w:webHidden/>
          </w:rPr>
          <w:fldChar w:fldCharType="end"/>
        </w:r>
      </w:hyperlink>
    </w:p>
    <w:p w14:paraId="270A1017" w14:textId="77777777" w:rsidR="00047891" w:rsidRDefault="00241CBA">
      <w:pPr>
        <w:pStyle w:val="TDC1"/>
        <w:tabs>
          <w:tab w:val="left" w:pos="440"/>
          <w:tab w:val="right" w:leader="dot" w:pos="8777"/>
        </w:tabs>
        <w:rPr>
          <w:rFonts w:eastAsiaTheme="minorEastAsia"/>
          <w:noProof/>
          <w:lang w:eastAsia="es-ES"/>
        </w:rPr>
      </w:pPr>
      <w:hyperlink w:anchor="_Toc107390489" w:history="1">
        <w:r w:rsidR="00047891" w:rsidRPr="00487107">
          <w:rPr>
            <w:rStyle w:val="Hipervnculo"/>
            <w:noProof/>
          </w:rPr>
          <w:t>2</w:t>
        </w:r>
        <w:r w:rsidR="00047891">
          <w:rPr>
            <w:rFonts w:eastAsiaTheme="minorEastAsia"/>
            <w:noProof/>
            <w:lang w:eastAsia="es-ES"/>
          </w:rPr>
          <w:tab/>
        </w:r>
        <w:r w:rsidR="00047891" w:rsidRPr="00487107">
          <w:rPr>
            <w:rStyle w:val="Hipervnculo"/>
            <w:noProof/>
          </w:rPr>
          <w:t>Justificación y objetivos</w:t>
        </w:r>
        <w:r w:rsidR="00047891">
          <w:rPr>
            <w:noProof/>
            <w:webHidden/>
          </w:rPr>
          <w:tab/>
        </w:r>
        <w:r w:rsidR="00047891">
          <w:rPr>
            <w:noProof/>
            <w:webHidden/>
          </w:rPr>
          <w:fldChar w:fldCharType="begin"/>
        </w:r>
        <w:r w:rsidR="00047891">
          <w:rPr>
            <w:noProof/>
            <w:webHidden/>
          </w:rPr>
          <w:instrText xml:space="preserve"> PAGEREF _Toc107390489 \h </w:instrText>
        </w:r>
        <w:r w:rsidR="00047891">
          <w:rPr>
            <w:noProof/>
            <w:webHidden/>
          </w:rPr>
        </w:r>
        <w:r w:rsidR="00047891">
          <w:rPr>
            <w:noProof/>
            <w:webHidden/>
          </w:rPr>
          <w:fldChar w:fldCharType="separate"/>
        </w:r>
        <w:r w:rsidR="00047891">
          <w:rPr>
            <w:noProof/>
            <w:webHidden/>
          </w:rPr>
          <w:t>10</w:t>
        </w:r>
        <w:r w:rsidR="00047891">
          <w:rPr>
            <w:noProof/>
            <w:webHidden/>
          </w:rPr>
          <w:fldChar w:fldCharType="end"/>
        </w:r>
      </w:hyperlink>
    </w:p>
    <w:p w14:paraId="48181022" w14:textId="77777777" w:rsidR="00047891" w:rsidRDefault="00241CBA">
      <w:pPr>
        <w:pStyle w:val="TDC2"/>
        <w:tabs>
          <w:tab w:val="left" w:pos="880"/>
          <w:tab w:val="right" w:leader="dot" w:pos="8777"/>
        </w:tabs>
        <w:rPr>
          <w:rFonts w:cstheme="minorBidi"/>
          <w:noProof/>
        </w:rPr>
      </w:pPr>
      <w:hyperlink w:anchor="_Toc107390490" w:history="1">
        <w:r w:rsidR="00047891" w:rsidRPr="00487107">
          <w:rPr>
            <w:rStyle w:val="Hipervnculo"/>
            <w:noProof/>
          </w:rPr>
          <w:t>2.1</w:t>
        </w:r>
        <w:r w:rsidR="00047891">
          <w:rPr>
            <w:rFonts w:cstheme="minorBidi"/>
            <w:noProof/>
          </w:rPr>
          <w:tab/>
        </w:r>
        <w:r w:rsidR="00047891" w:rsidRPr="00487107">
          <w:rPr>
            <w:rStyle w:val="Hipervnculo"/>
            <w:noProof/>
          </w:rPr>
          <w:t>JUSTIFICACIÓN DEL PROYECTO</w:t>
        </w:r>
        <w:r w:rsidR="00047891">
          <w:rPr>
            <w:noProof/>
            <w:webHidden/>
          </w:rPr>
          <w:tab/>
        </w:r>
        <w:r w:rsidR="00047891">
          <w:rPr>
            <w:noProof/>
            <w:webHidden/>
          </w:rPr>
          <w:fldChar w:fldCharType="begin"/>
        </w:r>
        <w:r w:rsidR="00047891">
          <w:rPr>
            <w:noProof/>
            <w:webHidden/>
          </w:rPr>
          <w:instrText xml:space="preserve"> PAGEREF _Toc107390490 \h </w:instrText>
        </w:r>
        <w:r w:rsidR="00047891">
          <w:rPr>
            <w:noProof/>
            <w:webHidden/>
          </w:rPr>
        </w:r>
        <w:r w:rsidR="00047891">
          <w:rPr>
            <w:noProof/>
            <w:webHidden/>
          </w:rPr>
          <w:fldChar w:fldCharType="separate"/>
        </w:r>
        <w:r w:rsidR="00047891">
          <w:rPr>
            <w:noProof/>
            <w:webHidden/>
          </w:rPr>
          <w:t>10</w:t>
        </w:r>
        <w:r w:rsidR="00047891">
          <w:rPr>
            <w:noProof/>
            <w:webHidden/>
          </w:rPr>
          <w:fldChar w:fldCharType="end"/>
        </w:r>
      </w:hyperlink>
    </w:p>
    <w:p w14:paraId="5E2FB0A8" w14:textId="77777777" w:rsidR="00047891" w:rsidRDefault="00241CBA">
      <w:pPr>
        <w:pStyle w:val="TDC2"/>
        <w:tabs>
          <w:tab w:val="left" w:pos="880"/>
          <w:tab w:val="right" w:leader="dot" w:pos="8777"/>
        </w:tabs>
        <w:rPr>
          <w:rFonts w:cstheme="minorBidi"/>
          <w:noProof/>
        </w:rPr>
      </w:pPr>
      <w:hyperlink w:anchor="_Toc107390491" w:history="1">
        <w:r w:rsidR="00047891" w:rsidRPr="00487107">
          <w:rPr>
            <w:rStyle w:val="Hipervnculo"/>
            <w:noProof/>
          </w:rPr>
          <w:t>2.2</w:t>
        </w:r>
        <w:r w:rsidR="00047891">
          <w:rPr>
            <w:rFonts w:cstheme="minorBidi"/>
            <w:noProof/>
          </w:rPr>
          <w:tab/>
        </w:r>
        <w:r w:rsidR="00047891" w:rsidRPr="00487107">
          <w:rPr>
            <w:rStyle w:val="Hipervnculo"/>
            <w:noProof/>
          </w:rPr>
          <w:t>OBJETIVOS DEL PROYECTO</w:t>
        </w:r>
        <w:r w:rsidR="00047891">
          <w:rPr>
            <w:noProof/>
            <w:webHidden/>
          </w:rPr>
          <w:tab/>
        </w:r>
        <w:r w:rsidR="00047891">
          <w:rPr>
            <w:noProof/>
            <w:webHidden/>
          </w:rPr>
          <w:fldChar w:fldCharType="begin"/>
        </w:r>
        <w:r w:rsidR="00047891">
          <w:rPr>
            <w:noProof/>
            <w:webHidden/>
          </w:rPr>
          <w:instrText xml:space="preserve"> PAGEREF _Toc107390491 \h </w:instrText>
        </w:r>
        <w:r w:rsidR="00047891">
          <w:rPr>
            <w:noProof/>
            <w:webHidden/>
          </w:rPr>
        </w:r>
        <w:r w:rsidR="00047891">
          <w:rPr>
            <w:noProof/>
            <w:webHidden/>
          </w:rPr>
          <w:fldChar w:fldCharType="separate"/>
        </w:r>
        <w:r w:rsidR="00047891">
          <w:rPr>
            <w:noProof/>
            <w:webHidden/>
          </w:rPr>
          <w:t>10</w:t>
        </w:r>
        <w:r w:rsidR="00047891">
          <w:rPr>
            <w:noProof/>
            <w:webHidden/>
          </w:rPr>
          <w:fldChar w:fldCharType="end"/>
        </w:r>
      </w:hyperlink>
    </w:p>
    <w:p w14:paraId="669901BC" w14:textId="77777777" w:rsidR="00047891" w:rsidRDefault="00241CBA">
      <w:pPr>
        <w:pStyle w:val="TDC1"/>
        <w:tabs>
          <w:tab w:val="left" w:pos="440"/>
          <w:tab w:val="right" w:leader="dot" w:pos="8777"/>
        </w:tabs>
        <w:rPr>
          <w:rFonts w:eastAsiaTheme="minorEastAsia"/>
          <w:noProof/>
          <w:lang w:eastAsia="es-ES"/>
        </w:rPr>
      </w:pPr>
      <w:hyperlink w:anchor="_Toc107390492" w:history="1">
        <w:r w:rsidR="00047891" w:rsidRPr="00487107">
          <w:rPr>
            <w:rStyle w:val="Hipervnculo"/>
            <w:noProof/>
          </w:rPr>
          <w:t>3</w:t>
        </w:r>
        <w:r w:rsidR="00047891">
          <w:rPr>
            <w:rFonts w:eastAsiaTheme="minorEastAsia"/>
            <w:noProof/>
            <w:lang w:eastAsia="es-ES"/>
          </w:rPr>
          <w:tab/>
        </w:r>
        <w:r w:rsidR="00047891" w:rsidRPr="00487107">
          <w:rPr>
            <w:rStyle w:val="Hipervnculo"/>
            <w:noProof/>
          </w:rPr>
          <w:t>Metodología y planificación</w:t>
        </w:r>
        <w:r w:rsidR="00047891">
          <w:rPr>
            <w:noProof/>
            <w:webHidden/>
          </w:rPr>
          <w:tab/>
        </w:r>
        <w:r w:rsidR="00047891">
          <w:rPr>
            <w:noProof/>
            <w:webHidden/>
          </w:rPr>
          <w:fldChar w:fldCharType="begin"/>
        </w:r>
        <w:r w:rsidR="00047891">
          <w:rPr>
            <w:noProof/>
            <w:webHidden/>
          </w:rPr>
          <w:instrText xml:space="preserve"> PAGEREF _Toc107390492 \h </w:instrText>
        </w:r>
        <w:r w:rsidR="00047891">
          <w:rPr>
            <w:noProof/>
            <w:webHidden/>
          </w:rPr>
        </w:r>
        <w:r w:rsidR="00047891">
          <w:rPr>
            <w:noProof/>
            <w:webHidden/>
          </w:rPr>
          <w:fldChar w:fldCharType="separate"/>
        </w:r>
        <w:r w:rsidR="00047891">
          <w:rPr>
            <w:noProof/>
            <w:webHidden/>
          </w:rPr>
          <w:t>11</w:t>
        </w:r>
        <w:r w:rsidR="00047891">
          <w:rPr>
            <w:noProof/>
            <w:webHidden/>
          </w:rPr>
          <w:fldChar w:fldCharType="end"/>
        </w:r>
      </w:hyperlink>
    </w:p>
    <w:p w14:paraId="16E467EF" w14:textId="77777777" w:rsidR="00047891" w:rsidRDefault="00241CBA">
      <w:pPr>
        <w:pStyle w:val="TDC2"/>
        <w:tabs>
          <w:tab w:val="left" w:pos="880"/>
          <w:tab w:val="right" w:leader="dot" w:pos="8777"/>
        </w:tabs>
        <w:rPr>
          <w:rFonts w:cstheme="minorBidi"/>
          <w:noProof/>
        </w:rPr>
      </w:pPr>
      <w:hyperlink w:anchor="_Toc107390493" w:history="1">
        <w:r w:rsidR="00047891" w:rsidRPr="00487107">
          <w:rPr>
            <w:rStyle w:val="Hipervnculo"/>
            <w:noProof/>
          </w:rPr>
          <w:t>3.1</w:t>
        </w:r>
        <w:r w:rsidR="00047891">
          <w:rPr>
            <w:rFonts w:cstheme="minorBidi"/>
            <w:noProof/>
          </w:rPr>
          <w:tab/>
        </w:r>
        <w:r w:rsidR="00047891" w:rsidRPr="00487107">
          <w:rPr>
            <w:rStyle w:val="Hipervnculo"/>
            <w:noProof/>
          </w:rPr>
          <w:t>METODOLOGÍA</w:t>
        </w:r>
        <w:r w:rsidR="00047891">
          <w:rPr>
            <w:noProof/>
            <w:webHidden/>
          </w:rPr>
          <w:tab/>
        </w:r>
        <w:r w:rsidR="00047891">
          <w:rPr>
            <w:noProof/>
            <w:webHidden/>
          </w:rPr>
          <w:fldChar w:fldCharType="begin"/>
        </w:r>
        <w:r w:rsidR="00047891">
          <w:rPr>
            <w:noProof/>
            <w:webHidden/>
          </w:rPr>
          <w:instrText xml:space="preserve"> PAGEREF _Toc107390493 \h </w:instrText>
        </w:r>
        <w:r w:rsidR="00047891">
          <w:rPr>
            <w:noProof/>
            <w:webHidden/>
          </w:rPr>
        </w:r>
        <w:r w:rsidR="00047891">
          <w:rPr>
            <w:noProof/>
            <w:webHidden/>
          </w:rPr>
          <w:fldChar w:fldCharType="separate"/>
        </w:r>
        <w:r w:rsidR="00047891">
          <w:rPr>
            <w:noProof/>
            <w:webHidden/>
          </w:rPr>
          <w:t>11</w:t>
        </w:r>
        <w:r w:rsidR="00047891">
          <w:rPr>
            <w:noProof/>
            <w:webHidden/>
          </w:rPr>
          <w:fldChar w:fldCharType="end"/>
        </w:r>
      </w:hyperlink>
    </w:p>
    <w:p w14:paraId="5373FF1C" w14:textId="77777777" w:rsidR="00047891" w:rsidRDefault="00241CBA">
      <w:pPr>
        <w:pStyle w:val="TDC2"/>
        <w:tabs>
          <w:tab w:val="left" w:pos="880"/>
          <w:tab w:val="right" w:leader="dot" w:pos="8777"/>
        </w:tabs>
        <w:rPr>
          <w:rFonts w:cstheme="minorBidi"/>
          <w:noProof/>
        </w:rPr>
      </w:pPr>
      <w:hyperlink w:anchor="_Toc107390494" w:history="1">
        <w:r w:rsidR="00047891" w:rsidRPr="00487107">
          <w:rPr>
            <w:rStyle w:val="Hipervnculo"/>
            <w:noProof/>
          </w:rPr>
          <w:t>3.2</w:t>
        </w:r>
        <w:r w:rsidR="00047891">
          <w:rPr>
            <w:rFonts w:cstheme="minorBidi"/>
            <w:noProof/>
          </w:rPr>
          <w:tab/>
        </w:r>
        <w:r w:rsidR="00047891" w:rsidRPr="00487107">
          <w:rPr>
            <w:rStyle w:val="Hipervnculo"/>
            <w:noProof/>
          </w:rPr>
          <w:t>PLANIFICACIÓN</w:t>
        </w:r>
        <w:r w:rsidR="00047891">
          <w:rPr>
            <w:noProof/>
            <w:webHidden/>
          </w:rPr>
          <w:tab/>
        </w:r>
        <w:r w:rsidR="00047891">
          <w:rPr>
            <w:noProof/>
            <w:webHidden/>
          </w:rPr>
          <w:fldChar w:fldCharType="begin"/>
        </w:r>
        <w:r w:rsidR="00047891">
          <w:rPr>
            <w:noProof/>
            <w:webHidden/>
          </w:rPr>
          <w:instrText xml:space="preserve"> PAGEREF _Toc107390494 \h </w:instrText>
        </w:r>
        <w:r w:rsidR="00047891">
          <w:rPr>
            <w:noProof/>
            <w:webHidden/>
          </w:rPr>
        </w:r>
        <w:r w:rsidR="00047891">
          <w:rPr>
            <w:noProof/>
            <w:webHidden/>
          </w:rPr>
          <w:fldChar w:fldCharType="separate"/>
        </w:r>
        <w:r w:rsidR="00047891">
          <w:rPr>
            <w:noProof/>
            <w:webHidden/>
          </w:rPr>
          <w:t>11</w:t>
        </w:r>
        <w:r w:rsidR="00047891">
          <w:rPr>
            <w:noProof/>
            <w:webHidden/>
          </w:rPr>
          <w:fldChar w:fldCharType="end"/>
        </w:r>
      </w:hyperlink>
    </w:p>
    <w:p w14:paraId="240EB35C" w14:textId="77777777" w:rsidR="00047891" w:rsidRDefault="00241CBA">
      <w:pPr>
        <w:pStyle w:val="TDC1"/>
        <w:tabs>
          <w:tab w:val="left" w:pos="440"/>
          <w:tab w:val="right" w:leader="dot" w:pos="8777"/>
        </w:tabs>
        <w:rPr>
          <w:rFonts w:eastAsiaTheme="minorEastAsia"/>
          <w:noProof/>
          <w:lang w:eastAsia="es-ES"/>
        </w:rPr>
      </w:pPr>
      <w:hyperlink w:anchor="_Toc107390495" w:history="1">
        <w:r w:rsidR="00047891" w:rsidRPr="00487107">
          <w:rPr>
            <w:rStyle w:val="Hipervnculo"/>
            <w:noProof/>
          </w:rPr>
          <w:t>4</w:t>
        </w:r>
        <w:r w:rsidR="00047891">
          <w:rPr>
            <w:rFonts w:eastAsiaTheme="minorEastAsia"/>
            <w:noProof/>
            <w:lang w:eastAsia="es-ES"/>
          </w:rPr>
          <w:tab/>
        </w:r>
        <w:r w:rsidR="00047891" w:rsidRPr="00487107">
          <w:rPr>
            <w:rStyle w:val="Hipervnculo"/>
            <w:noProof/>
          </w:rPr>
          <w:t>Tecnologías usadas</w:t>
        </w:r>
        <w:r w:rsidR="00047891">
          <w:rPr>
            <w:noProof/>
            <w:webHidden/>
          </w:rPr>
          <w:tab/>
        </w:r>
        <w:r w:rsidR="00047891">
          <w:rPr>
            <w:noProof/>
            <w:webHidden/>
          </w:rPr>
          <w:fldChar w:fldCharType="begin"/>
        </w:r>
        <w:r w:rsidR="00047891">
          <w:rPr>
            <w:noProof/>
            <w:webHidden/>
          </w:rPr>
          <w:instrText xml:space="preserve"> PAGEREF _Toc107390495 \h </w:instrText>
        </w:r>
        <w:r w:rsidR="00047891">
          <w:rPr>
            <w:noProof/>
            <w:webHidden/>
          </w:rPr>
        </w:r>
        <w:r w:rsidR="00047891">
          <w:rPr>
            <w:noProof/>
            <w:webHidden/>
          </w:rPr>
          <w:fldChar w:fldCharType="separate"/>
        </w:r>
        <w:r w:rsidR="00047891">
          <w:rPr>
            <w:noProof/>
            <w:webHidden/>
          </w:rPr>
          <w:t>13</w:t>
        </w:r>
        <w:r w:rsidR="00047891">
          <w:rPr>
            <w:noProof/>
            <w:webHidden/>
          </w:rPr>
          <w:fldChar w:fldCharType="end"/>
        </w:r>
      </w:hyperlink>
    </w:p>
    <w:p w14:paraId="63039042" w14:textId="77777777" w:rsidR="00047891" w:rsidRDefault="00241CBA">
      <w:pPr>
        <w:pStyle w:val="TDC2"/>
        <w:tabs>
          <w:tab w:val="left" w:pos="880"/>
          <w:tab w:val="right" w:leader="dot" w:pos="8777"/>
        </w:tabs>
        <w:rPr>
          <w:rFonts w:cstheme="minorBidi"/>
          <w:noProof/>
        </w:rPr>
      </w:pPr>
      <w:hyperlink w:anchor="_Toc107390496" w:history="1">
        <w:r w:rsidR="00047891" w:rsidRPr="00487107">
          <w:rPr>
            <w:rStyle w:val="Hipervnculo"/>
            <w:noProof/>
          </w:rPr>
          <w:t>4.1</w:t>
        </w:r>
        <w:r w:rsidR="00047891">
          <w:rPr>
            <w:rFonts w:cstheme="minorBidi"/>
            <w:noProof/>
          </w:rPr>
          <w:tab/>
        </w:r>
        <w:r w:rsidR="00047891" w:rsidRPr="00487107">
          <w:rPr>
            <w:rStyle w:val="Hipervnculo"/>
            <w:noProof/>
          </w:rPr>
          <w:t>VMWARE WORKSTATION PRO</w:t>
        </w:r>
        <w:r w:rsidR="00047891">
          <w:rPr>
            <w:noProof/>
            <w:webHidden/>
          </w:rPr>
          <w:tab/>
        </w:r>
        <w:r w:rsidR="00047891">
          <w:rPr>
            <w:noProof/>
            <w:webHidden/>
          </w:rPr>
          <w:fldChar w:fldCharType="begin"/>
        </w:r>
        <w:r w:rsidR="00047891">
          <w:rPr>
            <w:noProof/>
            <w:webHidden/>
          </w:rPr>
          <w:instrText xml:space="preserve"> PAGEREF _Toc107390496 \h </w:instrText>
        </w:r>
        <w:r w:rsidR="00047891">
          <w:rPr>
            <w:noProof/>
            <w:webHidden/>
          </w:rPr>
        </w:r>
        <w:r w:rsidR="00047891">
          <w:rPr>
            <w:noProof/>
            <w:webHidden/>
          </w:rPr>
          <w:fldChar w:fldCharType="separate"/>
        </w:r>
        <w:r w:rsidR="00047891">
          <w:rPr>
            <w:noProof/>
            <w:webHidden/>
          </w:rPr>
          <w:t>13</w:t>
        </w:r>
        <w:r w:rsidR="00047891">
          <w:rPr>
            <w:noProof/>
            <w:webHidden/>
          </w:rPr>
          <w:fldChar w:fldCharType="end"/>
        </w:r>
      </w:hyperlink>
    </w:p>
    <w:p w14:paraId="1AC22AE4" w14:textId="77777777" w:rsidR="00047891" w:rsidRDefault="00241CBA">
      <w:pPr>
        <w:pStyle w:val="TDC2"/>
        <w:tabs>
          <w:tab w:val="left" w:pos="880"/>
          <w:tab w:val="right" w:leader="dot" w:pos="8777"/>
        </w:tabs>
        <w:rPr>
          <w:rFonts w:cstheme="minorBidi"/>
          <w:noProof/>
        </w:rPr>
      </w:pPr>
      <w:hyperlink w:anchor="_Toc107390497" w:history="1">
        <w:r w:rsidR="00047891" w:rsidRPr="00487107">
          <w:rPr>
            <w:rStyle w:val="Hipervnculo"/>
            <w:noProof/>
          </w:rPr>
          <w:t>4.2</w:t>
        </w:r>
        <w:r w:rsidR="00047891">
          <w:rPr>
            <w:rFonts w:cstheme="minorBidi"/>
            <w:noProof/>
          </w:rPr>
          <w:tab/>
        </w:r>
        <w:r w:rsidR="00047891" w:rsidRPr="00487107">
          <w:rPr>
            <w:rStyle w:val="Hipervnculo"/>
            <w:noProof/>
          </w:rPr>
          <w:t>NOZOMI NETWORKS</w:t>
        </w:r>
        <w:r w:rsidR="00047891">
          <w:rPr>
            <w:noProof/>
            <w:webHidden/>
          </w:rPr>
          <w:tab/>
        </w:r>
        <w:r w:rsidR="00047891">
          <w:rPr>
            <w:noProof/>
            <w:webHidden/>
          </w:rPr>
          <w:fldChar w:fldCharType="begin"/>
        </w:r>
        <w:r w:rsidR="00047891">
          <w:rPr>
            <w:noProof/>
            <w:webHidden/>
          </w:rPr>
          <w:instrText xml:space="preserve"> PAGEREF _Toc107390497 \h </w:instrText>
        </w:r>
        <w:r w:rsidR="00047891">
          <w:rPr>
            <w:noProof/>
            <w:webHidden/>
          </w:rPr>
        </w:r>
        <w:r w:rsidR="00047891">
          <w:rPr>
            <w:noProof/>
            <w:webHidden/>
          </w:rPr>
          <w:fldChar w:fldCharType="separate"/>
        </w:r>
        <w:r w:rsidR="00047891">
          <w:rPr>
            <w:noProof/>
            <w:webHidden/>
          </w:rPr>
          <w:t>14</w:t>
        </w:r>
        <w:r w:rsidR="00047891">
          <w:rPr>
            <w:noProof/>
            <w:webHidden/>
          </w:rPr>
          <w:fldChar w:fldCharType="end"/>
        </w:r>
      </w:hyperlink>
    </w:p>
    <w:p w14:paraId="25F42A6C" w14:textId="77777777" w:rsidR="00047891" w:rsidRDefault="00241CBA">
      <w:pPr>
        <w:pStyle w:val="TDC2"/>
        <w:tabs>
          <w:tab w:val="left" w:pos="880"/>
          <w:tab w:val="right" w:leader="dot" w:pos="8777"/>
        </w:tabs>
        <w:rPr>
          <w:rFonts w:cstheme="minorBidi"/>
          <w:noProof/>
        </w:rPr>
      </w:pPr>
      <w:hyperlink w:anchor="_Toc107390498" w:history="1">
        <w:r w:rsidR="00047891" w:rsidRPr="00487107">
          <w:rPr>
            <w:rStyle w:val="Hipervnculo"/>
            <w:noProof/>
          </w:rPr>
          <w:t>4.3</w:t>
        </w:r>
        <w:r w:rsidR="00047891">
          <w:rPr>
            <w:rFonts w:cstheme="minorBidi"/>
            <w:noProof/>
          </w:rPr>
          <w:tab/>
        </w:r>
        <w:r w:rsidR="00047891" w:rsidRPr="00487107">
          <w:rPr>
            <w:rStyle w:val="Hipervnculo"/>
            <w:noProof/>
          </w:rPr>
          <w:t>WIRESHARK</w:t>
        </w:r>
        <w:r w:rsidR="00047891">
          <w:rPr>
            <w:noProof/>
            <w:webHidden/>
          </w:rPr>
          <w:tab/>
        </w:r>
        <w:r w:rsidR="00047891">
          <w:rPr>
            <w:noProof/>
            <w:webHidden/>
          </w:rPr>
          <w:fldChar w:fldCharType="begin"/>
        </w:r>
        <w:r w:rsidR="00047891">
          <w:rPr>
            <w:noProof/>
            <w:webHidden/>
          </w:rPr>
          <w:instrText xml:space="preserve"> PAGEREF _Toc107390498 \h </w:instrText>
        </w:r>
        <w:r w:rsidR="00047891">
          <w:rPr>
            <w:noProof/>
            <w:webHidden/>
          </w:rPr>
        </w:r>
        <w:r w:rsidR="00047891">
          <w:rPr>
            <w:noProof/>
            <w:webHidden/>
          </w:rPr>
          <w:fldChar w:fldCharType="separate"/>
        </w:r>
        <w:r w:rsidR="00047891">
          <w:rPr>
            <w:noProof/>
            <w:webHidden/>
          </w:rPr>
          <w:t>16</w:t>
        </w:r>
        <w:r w:rsidR="00047891">
          <w:rPr>
            <w:noProof/>
            <w:webHidden/>
          </w:rPr>
          <w:fldChar w:fldCharType="end"/>
        </w:r>
      </w:hyperlink>
    </w:p>
    <w:p w14:paraId="230C308D" w14:textId="77777777" w:rsidR="00047891" w:rsidRDefault="00241CBA">
      <w:pPr>
        <w:pStyle w:val="TDC2"/>
        <w:tabs>
          <w:tab w:val="left" w:pos="880"/>
          <w:tab w:val="right" w:leader="dot" w:pos="8777"/>
        </w:tabs>
        <w:rPr>
          <w:rFonts w:cstheme="minorBidi"/>
          <w:noProof/>
        </w:rPr>
      </w:pPr>
      <w:hyperlink w:anchor="_Toc107390499" w:history="1">
        <w:r w:rsidR="00047891" w:rsidRPr="00487107">
          <w:rPr>
            <w:rStyle w:val="Hipervnculo"/>
            <w:noProof/>
          </w:rPr>
          <w:t>4.4</w:t>
        </w:r>
        <w:r w:rsidR="00047891">
          <w:rPr>
            <w:rFonts w:cstheme="minorBidi"/>
            <w:noProof/>
          </w:rPr>
          <w:tab/>
        </w:r>
        <w:r w:rsidR="00047891" w:rsidRPr="00487107">
          <w:rPr>
            <w:rStyle w:val="Hipervnculo"/>
            <w:noProof/>
          </w:rPr>
          <w:t>TCPDUMP</w:t>
        </w:r>
        <w:r w:rsidR="00047891">
          <w:rPr>
            <w:noProof/>
            <w:webHidden/>
          </w:rPr>
          <w:tab/>
        </w:r>
        <w:r w:rsidR="00047891">
          <w:rPr>
            <w:noProof/>
            <w:webHidden/>
          </w:rPr>
          <w:fldChar w:fldCharType="begin"/>
        </w:r>
        <w:r w:rsidR="00047891">
          <w:rPr>
            <w:noProof/>
            <w:webHidden/>
          </w:rPr>
          <w:instrText xml:space="preserve"> PAGEREF _Toc107390499 \h </w:instrText>
        </w:r>
        <w:r w:rsidR="00047891">
          <w:rPr>
            <w:noProof/>
            <w:webHidden/>
          </w:rPr>
        </w:r>
        <w:r w:rsidR="00047891">
          <w:rPr>
            <w:noProof/>
            <w:webHidden/>
          </w:rPr>
          <w:fldChar w:fldCharType="separate"/>
        </w:r>
        <w:r w:rsidR="00047891">
          <w:rPr>
            <w:noProof/>
            <w:webHidden/>
          </w:rPr>
          <w:t>18</w:t>
        </w:r>
        <w:r w:rsidR="00047891">
          <w:rPr>
            <w:noProof/>
            <w:webHidden/>
          </w:rPr>
          <w:fldChar w:fldCharType="end"/>
        </w:r>
      </w:hyperlink>
    </w:p>
    <w:p w14:paraId="25AF575C" w14:textId="77777777" w:rsidR="00047891" w:rsidRDefault="00241CBA">
      <w:pPr>
        <w:pStyle w:val="TDC2"/>
        <w:tabs>
          <w:tab w:val="left" w:pos="880"/>
          <w:tab w:val="right" w:leader="dot" w:pos="8777"/>
        </w:tabs>
        <w:rPr>
          <w:rFonts w:cstheme="minorBidi"/>
          <w:noProof/>
        </w:rPr>
      </w:pPr>
      <w:hyperlink w:anchor="_Toc107390500" w:history="1">
        <w:r w:rsidR="00047891" w:rsidRPr="00487107">
          <w:rPr>
            <w:rStyle w:val="Hipervnculo"/>
            <w:noProof/>
          </w:rPr>
          <w:t>4.5</w:t>
        </w:r>
        <w:r w:rsidR="00047891">
          <w:rPr>
            <w:rFonts w:cstheme="minorBidi"/>
            <w:noProof/>
          </w:rPr>
          <w:tab/>
        </w:r>
        <w:r w:rsidR="00047891" w:rsidRPr="00487107">
          <w:rPr>
            <w:rStyle w:val="Hipervnculo"/>
            <w:noProof/>
          </w:rPr>
          <w:t>IED SCOUT</w:t>
        </w:r>
        <w:r w:rsidR="00047891">
          <w:rPr>
            <w:noProof/>
            <w:webHidden/>
          </w:rPr>
          <w:tab/>
        </w:r>
        <w:r w:rsidR="00047891">
          <w:rPr>
            <w:noProof/>
            <w:webHidden/>
          </w:rPr>
          <w:fldChar w:fldCharType="begin"/>
        </w:r>
        <w:r w:rsidR="00047891">
          <w:rPr>
            <w:noProof/>
            <w:webHidden/>
          </w:rPr>
          <w:instrText xml:space="preserve"> PAGEREF _Toc107390500 \h </w:instrText>
        </w:r>
        <w:r w:rsidR="00047891">
          <w:rPr>
            <w:noProof/>
            <w:webHidden/>
          </w:rPr>
        </w:r>
        <w:r w:rsidR="00047891">
          <w:rPr>
            <w:noProof/>
            <w:webHidden/>
          </w:rPr>
          <w:fldChar w:fldCharType="separate"/>
        </w:r>
        <w:r w:rsidR="00047891">
          <w:rPr>
            <w:noProof/>
            <w:webHidden/>
          </w:rPr>
          <w:t>20</w:t>
        </w:r>
        <w:r w:rsidR="00047891">
          <w:rPr>
            <w:noProof/>
            <w:webHidden/>
          </w:rPr>
          <w:fldChar w:fldCharType="end"/>
        </w:r>
      </w:hyperlink>
    </w:p>
    <w:p w14:paraId="52B7187F" w14:textId="77777777" w:rsidR="00047891" w:rsidRDefault="00241CBA">
      <w:pPr>
        <w:pStyle w:val="TDC2"/>
        <w:tabs>
          <w:tab w:val="left" w:pos="880"/>
          <w:tab w:val="right" w:leader="dot" w:pos="8777"/>
        </w:tabs>
        <w:rPr>
          <w:rFonts w:cstheme="minorBidi"/>
          <w:noProof/>
        </w:rPr>
      </w:pPr>
      <w:hyperlink w:anchor="_Toc107390501" w:history="1">
        <w:r w:rsidR="00047891" w:rsidRPr="00487107">
          <w:rPr>
            <w:rStyle w:val="Hipervnculo"/>
            <w:noProof/>
          </w:rPr>
          <w:t>4.6</w:t>
        </w:r>
        <w:r w:rsidR="00047891">
          <w:rPr>
            <w:rFonts w:cstheme="minorBidi"/>
            <w:noProof/>
          </w:rPr>
          <w:tab/>
        </w:r>
        <w:r w:rsidR="00047891" w:rsidRPr="00487107">
          <w:rPr>
            <w:rStyle w:val="Hipervnculo"/>
            <w:noProof/>
          </w:rPr>
          <w:t>ADVANCED IP SCANNER</w:t>
        </w:r>
        <w:r w:rsidR="00047891">
          <w:rPr>
            <w:noProof/>
            <w:webHidden/>
          </w:rPr>
          <w:tab/>
        </w:r>
        <w:r w:rsidR="00047891">
          <w:rPr>
            <w:noProof/>
            <w:webHidden/>
          </w:rPr>
          <w:fldChar w:fldCharType="begin"/>
        </w:r>
        <w:r w:rsidR="00047891">
          <w:rPr>
            <w:noProof/>
            <w:webHidden/>
          </w:rPr>
          <w:instrText xml:space="preserve"> PAGEREF _Toc107390501 \h </w:instrText>
        </w:r>
        <w:r w:rsidR="00047891">
          <w:rPr>
            <w:noProof/>
            <w:webHidden/>
          </w:rPr>
        </w:r>
        <w:r w:rsidR="00047891">
          <w:rPr>
            <w:noProof/>
            <w:webHidden/>
          </w:rPr>
          <w:fldChar w:fldCharType="separate"/>
        </w:r>
        <w:r w:rsidR="00047891">
          <w:rPr>
            <w:noProof/>
            <w:webHidden/>
          </w:rPr>
          <w:t>21</w:t>
        </w:r>
        <w:r w:rsidR="00047891">
          <w:rPr>
            <w:noProof/>
            <w:webHidden/>
          </w:rPr>
          <w:fldChar w:fldCharType="end"/>
        </w:r>
      </w:hyperlink>
    </w:p>
    <w:p w14:paraId="5533A331" w14:textId="77777777" w:rsidR="00047891" w:rsidRDefault="00241CBA">
      <w:pPr>
        <w:pStyle w:val="TDC1"/>
        <w:tabs>
          <w:tab w:val="left" w:pos="440"/>
          <w:tab w:val="right" w:leader="dot" w:pos="8777"/>
        </w:tabs>
        <w:rPr>
          <w:rFonts w:eastAsiaTheme="minorEastAsia"/>
          <w:noProof/>
          <w:lang w:eastAsia="es-ES"/>
        </w:rPr>
      </w:pPr>
      <w:hyperlink w:anchor="_Toc107390502" w:history="1">
        <w:r w:rsidR="00047891" w:rsidRPr="00487107">
          <w:rPr>
            <w:rStyle w:val="Hipervnculo"/>
            <w:rFonts w:eastAsia="Calibri"/>
            <w:noProof/>
          </w:rPr>
          <w:t>5</w:t>
        </w:r>
        <w:r w:rsidR="00047891">
          <w:rPr>
            <w:rFonts w:eastAsiaTheme="minorEastAsia"/>
            <w:noProof/>
            <w:lang w:eastAsia="es-ES"/>
          </w:rPr>
          <w:tab/>
        </w:r>
        <w:r w:rsidR="00047891" w:rsidRPr="00487107">
          <w:rPr>
            <w:rStyle w:val="Hipervnculo"/>
            <w:rFonts w:eastAsia="Calibri"/>
            <w:noProof/>
          </w:rPr>
          <w:t>Núcleo del trabajo</w:t>
        </w:r>
        <w:r w:rsidR="00047891">
          <w:rPr>
            <w:noProof/>
            <w:webHidden/>
          </w:rPr>
          <w:tab/>
        </w:r>
        <w:r w:rsidR="00047891">
          <w:rPr>
            <w:noProof/>
            <w:webHidden/>
          </w:rPr>
          <w:fldChar w:fldCharType="begin"/>
        </w:r>
        <w:r w:rsidR="00047891">
          <w:rPr>
            <w:noProof/>
            <w:webHidden/>
          </w:rPr>
          <w:instrText xml:space="preserve"> PAGEREF _Toc107390502 \h </w:instrText>
        </w:r>
        <w:r w:rsidR="00047891">
          <w:rPr>
            <w:noProof/>
            <w:webHidden/>
          </w:rPr>
        </w:r>
        <w:r w:rsidR="00047891">
          <w:rPr>
            <w:noProof/>
            <w:webHidden/>
          </w:rPr>
          <w:fldChar w:fldCharType="separate"/>
        </w:r>
        <w:r w:rsidR="00047891">
          <w:rPr>
            <w:noProof/>
            <w:webHidden/>
          </w:rPr>
          <w:t>23</w:t>
        </w:r>
        <w:r w:rsidR="00047891">
          <w:rPr>
            <w:noProof/>
            <w:webHidden/>
          </w:rPr>
          <w:fldChar w:fldCharType="end"/>
        </w:r>
      </w:hyperlink>
    </w:p>
    <w:p w14:paraId="39086D96" w14:textId="77777777" w:rsidR="00047891" w:rsidRDefault="00241CBA">
      <w:pPr>
        <w:pStyle w:val="TDC2"/>
        <w:tabs>
          <w:tab w:val="left" w:pos="880"/>
          <w:tab w:val="right" w:leader="dot" w:pos="8777"/>
        </w:tabs>
        <w:rPr>
          <w:rFonts w:cstheme="minorBidi"/>
          <w:noProof/>
        </w:rPr>
      </w:pPr>
      <w:hyperlink w:anchor="_Toc107390503" w:history="1">
        <w:r w:rsidR="00047891" w:rsidRPr="00487107">
          <w:rPr>
            <w:rStyle w:val="Hipervnculo"/>
            <w:noProof/>
          </w:rPr>
          <w:t>5.1</w:t>
        </w:r>
        <w:r w:rsidR="00047891">
          <w:rPr>
            <w:rFonts w:cstheme="minorBidi"/>
            <w:noProof/>
          </w:rPr>
          <w:tab/>
        </w:r>
        <w:r w:rsidR="00047891" w:rsidRPr="00487107">
          <w:rPr>
            <w:rStyle w:val="Hipervnculo"/>
            <w:noProof/>
          </w:rPr>
          <w:t>CIBERSEGURIDAD</w:t>
        </w:r>
        <w:r w:rsidR="00047891">
          <w:rPr>
            <w:noProof/>
            <w:webHidden/>
          </w:rPr>
          <w:tab/>
        </w:r>
        <w:r w:rsidR="00047891">
          <w:rPr>
            <w:noProof/>
            <w:webHidden/>
          </w:rPr>
          <w:fldChar w:fldCharType="begin"/>
        </w:r>
        <w:r w:rsidR="00047891">
          <w:rPr>
            <w:noProof/>
            <w:webHidden/>
          </w:rPr>
          <w:instrText xml:space="preserve"> PAGEREF _Toc107390503 \h </w:instrText>
        </w:r>
        <w:r w:rsidR="00047891">
          <w:rPr>
            <w:noProof/>
            <w:webHidden/>
          </w:rPr>
        </w:r>
        <w:r w:rsidR="00047891">
          <w:rPr>
            <w:noProof/>
            <w:webHidden/>
          </w:rPr>
          <w:fldChar w:fldCharType="separate"/>
        </w:r>
        <w:r w:rsidR="00047891">
          <w:rPr>
            <w:noProof/>
            <w:webHidden/>
          </w:rPr>
          <w:t>23</w:t>
        </w:r>
        <w:r w:rsidR="00047891">
          <w:rPr>
            <w:noProof/>
            <w:webHidden/>
          </w:rPr>
          <w:fldChar w:fldCharType="end"/>
        </w:r>
      </w:hyperlink>
    </w:p>
    <w:p w14:paraId="1360E4B8" w14:textId="77777777" w:rsidR="00047891" w:rsidRDefault="00241CBA">
      <w:pPr>
        <w:pStyle w:val="TDC3"/>
        <w:tabs>
          <w:tab w:val="left" w:pos="1320"/>
          <w:tab w:val="right" w:leader="dot" w:pos="8777"/>
        </w:tabs>
        <w:rPr>
          <w:rFonts w:cstheme="minorBidi"/>
          <w:noProof/>
        </w:rPr>
      </w:pPr>
      <w:hyperlink w:anchor="_Toc107390504" w:history="1">
        <w:r w:rsidR="00047891" w:rsidRPr="00487107">
          <w:rPr>
            <w:rStyle w:val="Hipervnculo"/>
            <w:noProof/>
          </w:rPr>
          <w:t>5.1.1</w:t>
        </w:r>
        <w:r w:rsidR="00047891">
          <w:rPr>
            <w:rFonts w:cstheme="minorBidi"/>
            <w:noProof/>
          </w:rPr>
          <w:tab/>
        </w:r>
        <w:r w:rsidR="00047891" w:rsidRPr="00487107">
          <w:rPr>
            <w:rStyle w:val="Hipervnculo"/>
            <w:noProof/>
          </w:rPr>
          <w:t>PRINCIPALES ATAQUES CIBERNETICOS EN EL MUNDO INDUSTRIAL</w:t>
        </w:r>
        <w:r w:rsidR="00047891">
          <w:rPr>
            <w:noProof/>
            <w:webHidden/>
          </w:rPr>
          <w:tab/>
        </w:r>
        <w:r w:rsidR="00047891">
          <w:rPr>
            <w:noProof/>
            <w:webHidden/>
          </w:rPr>
          <w:fldChar w:fldCharType="begin"/>
        </w:r>
        <w:r w:rsidR="00047891">
          <w:rPr>
            <w:noProof/>
            <w:webHidden/>
          </w:rPr>
          <w:instrText xml:space="preserve"> PAGEREF _Toc107390504 \h </w:instrText>
        </w:r>
        <w:r w:rsidR="00047891">
          <w:rPr>
            <w:noProof/>
            <w:webHidden/>
          </w:rPr>
        </w:r>
        <w:r w:rsidR="00047891">
          <w:rPr>
            <w:noProof/>
            <w:webHidden/>
          </w:rPr>
          <w:fldChar w:fldCharType="separate"/>
        </w:r>
        <w:r w:rsidR="00047891">
          <w:rPr>
            <w:noProof/>
            <w:webHidden/>
          </w:rPr>
          <w:t>26</w:t>
        </w:r>
        <w:r w:rsidR="00047891">
          <w:rPr>
            <w:noProof/>
            <w:webHidden/>
          </w:rPr>
          <w:fldChar w:fldCharType="end"/>
        </w:r>
      </w:hyperlink>
    </w:p>
    <w:p w14:paraId="0733166D" w14:textId="77777777" w:rsidR="00047891" w:rsidRDefault="00241CBA">
      <w:pPr>
        <w:pStyle w:val="TDC3"/>
        <w:tabs>
          <w:tab w:val="left" w:pos="1320"/>
          <w:tab w:val="right" w:leader="dot" w:pos="8777"/>
        </w:tabs>
        <w:rPr>
          <w:rFonts w:cstheme="minorBidi"/>
          <w:noProof/>
        </w:rPr>
      </w:pPr>
      <w:hyperlink w:anchor="_Toc107390505" w:history="1">
        <w:r w:rsidR="00047891" w:rsidRPr="00487107">
          <w:rPr>
            <w:rStyle w:val="Hipervnculo"/>
            <w:noProof/>
          </w:rPr>
          <w:t>5.1.2</w:t>
        </w:r>
        <w:r w:rsidR="00047891">
          <w:rPr>
            <w:rFonts w:cstheme="minorBidi"/>
            <w:noProof/>
          </w:rPr>
          <w:tab/>
        </w:r>
        <w:r w:rsidR="00047891" w:rsidRPr="00487107">
          <w:rPr>
            <w:rStyle w:val="Hipervnculo"/>
            <w:noProof/>
          </w:rPr>
          <w:t>AMBITOS DE LA CIBERSEGURIDAD</w:t>
        </w:r>
        <w:r w:rsidR="00047891">
          <w:rPr>
            <w:noProof/>
            <w:webHidden/>
          </w:rPr>
          <w:tab/>
        </w:r>
        <w:r w:rsidR="00047891">
          <w:rPr>
            <w:noProof/>
            <w:webHidden/>
          </w:rPr>
          <w:fldChar w:fldCharType="begin"/>
        </w:r>
        <w:r w:rsidR="00047891">
          <w:rPr>
            <w:noProof/>
            <w:webHidden/>
          </w:rPr>
          <w:instrText xml:space="preserve"> PAGEREF _Toc107390505 \h </w:instrText>
        </w:r>
        <w:r w:rsidR="00047891">
          <w:rPr>
            <w:noProof/>
            <w:webHidden/>
          </w:rPr>
        </w:r>
        <w:r w:rsidR="00047891">
          <w:rPr>
            <w:noProof/>
            <w:webHidden/>
          </w:rPr>
          <w:fldChar w:fldCharType="separate"/>
        </w:r>
        <w:r w:rsidR="00047891">
          <w:rPr>
            <w:noProof/>
            <w:webHidden/>
          </w:rPr>
          <w:t>31</w:t>
        </w:r>
        <w:r w:rsidR="00047891">
          <w:rPr>
            <w:noProof/>
            <w:webHidden/>
          </w:rPr>
          <w:fldChar w:fldCharType="end"/>
        </w:r>
      </w:hyperlink>
    </w:p>
    <w:p w14:paraId="4DF0142F" w14:textId="77777777" w:rsidR="00047891" w:rsidRDefault="00241CBA">
      <w:pPr>
        <w:pStyle w:val="TDC3"/>
        <w:tabs>
          <w:tab w:val="left" w:pos="1320"/>
          <w:tab w:val="right" w:leader="dot" w:pos="8777"/>
        </w:tabs>
        <w:rPr>
          <w:rFonts w:cstheme="minorBidi"/>
          <w:noProof/>
        </w:rPr>
      </w:pPr>
      <w:hyperlink w:anchor="_Toc107390506" w:history="1">
        <w:r w:rsidR="00047891" w:rsidRPr="00487107">
          <w:rPr>
            <w:rStyle w:val="Hipervnculo"/>
            <w:noProof/>
          </w:rPr>
          <w:t>5.1.3</w:t>
        </w:r>
        <w:r w:rsidR="00047891">
          <w:rPr>
            <w:rFonts w:cstheme="minorBidi"/>
            <w:noProof/>
          </w:rPr>
          <w:tab/>
        </w:r>
        <w:r w:rsidR="00047891" w:rsidRPr="00487107">
          <w:rPr>
            <w:rStyle w:val="Hipervnculo"/>
            <w:noProof/>
          </w:rPr>
          <w:t>CIBERSEGURIDAD EN LA ACTUALIDAD</w:t>
        </w:r>
        <w:r w:rsidR="00047891">
          <w:rPr>
            <w:noProof/>
            <w:webHidden/>
          </w:rPr>
          <w:tab/>
        </w:r>
        <w:r w:rsidR="00047891">
          <w:rPr>
            <w:noProof/>
            <w:webHidden/>
          </w:rPr>
          <w:fldChar w:fldCharType="begin"/>
        </w:r>
        <w:r w:rsidR="00047891">
          <w:rPr>
            <w:noProof/>
            <w:webHidden/>
          </w:rPr>
          <w:instrText xml:space="preserve"> PAGEREF _Toc107390506 \h </w:instrText>
        </w:r>
        <w:r w:rsidR="00047891">
          <w:rPr>
            <w:noProof/>
            <w:webHidden/>
          </w:rPr>
        </w:r>
        <w:r w:rsidR="00047891">
          <w:rPr>
            <w:noProof/>
            <w:webHidden/>
          </w:rPr>
          <w:fldChar w:fldCharType="separate"/>
        </w:r>
        <w:r w:rsidR="00047891">
          <w:rPr>
            <w:noProof/>
            <w:webHidden/>
          </w:rPr>
          <w:t>32</w:t>
        </w:r>
        <w:r w:rsidR="00047891">
          <w:rPr>
            <w:noProof/>
            <w:webHidden/>
          </w:rPr>
          <w:fldChar w:fldCharType="end"/>
        </w:r>
      </w:hyperlink>
    </w:p>
    <w:p w14:paraId="0E433EF2" w14:textId="77777777" w:rsidR="00047891" w:rsidRDefault="00241CBA">
      <w:pPr>
        <w:pStyle w:val="TDC3"/>
        <w:tabs>
          <w:tab w:val="left" w:pos="1320"/>
          <w:tab w:val="right" w:leader="dot" w:pos="8777"/>
        </w:tabs>
        <w:rPr>
          <w:rFonts w:cstheme="minorBidi"/>
          <w:noProof/>
        </w:rPr>
      </w:pPr>
      <w:hyperlink w:anchor="_Toc107390507" w:history="1">
        <w:r w:rsidR="00047891" w:rsidRPr="00487107">
          <w:rPr>
            <w:rStyle w:val="Hipervnculo"/>
            <w:noProof/>
          </w:rPr>
          <w:t>5.1.4</w:t>
        </w:r>
        <w:r w:rsidR="00047891">
          <w:rPr>
            <w:rFonts w:cstheme="minorBidi"/>
            <w:noProof/>
          </w:rPr>
          <w:tab/>
        </w:r>
        <w:r w:rsidR="00047891" w:rsidRPr="00487107">
          <w:rPr>
            <w:rStyle w:val="Hipervnculo"/>
            <w:noProof/>
          </w:rPr>
          <w:t>CIBERSEGURIDAD APLICADA AL MUNDO INDUSTRIAL</w:t>
        </w:r>
        <w:r w:rsidR="00047891">
          <w:rPr>
            <w:noProof/>
            <w:webHidden/>
          </w:rPr>
          <w:tab/>
        </w:r>
        <w:r w:rsidR="00047891">
          <w:rPr>
            <w:noProof/>
            <w:webHidden/>
          </w:rPr>
          <w:fldChar w:fldCharType="begin"/>
        </w:r>
        <w:r w:rsidR="00047891">
          <w:rPr>
            <w:noProof/>
            <w:webHidden/>
          </w:rPr>
          <w:instrText xml:space="preserve"> PAGEREF _Toc107390507 \h </w:instrText>
        </w:r>
        <w:r w:rsidR="00047891">
          <w:rPr>
            <w:noProof/>
            <w:webHidden/>
          </w:rPr>
        </w:r>
        <w:r w:rsidR="00047891">
          <w:rPr>
            <w:noProof/>
            <w:webHidden/>
          </w:rPr>
          <w:fldChar w:fldCharType="separate"/>
        </w:r>
        <w:r w:rsidR="00047891">
          <w:rPr>
            <w:noProof/>
            <w:webHidden/>
          </w:rPr>
          <w:t>35</w:t>
        </w:r>
        <w:r w:rsidR="00047891">
          <w:rPr>
            <w:noProof/>
            <w:webHidden/>
          </w:rPr>
          <w:fldChar w:fldCharType="end"/>
        </w:r>
      </w:hyperlink>
    </w:p>
    <w:p w14:paraId="44D284A8" w14:textId="77777777" w:rsidR="00047891" w:rsidRDefault="00241CBA">
      <w:pPr>
        <w:pStyle w:val="TDC2"/>
        <w:tabs>
          <w:tab w:val="left" w:pos="880"/>
          <w:tab w:val="right" w:leader="dot" w:pos="8777"/>
        </w:tabs>
        <w:rPr>
          <w:rFonts w:cstheme="minorBidi"/>
          <w:noProof/>
        </w:rPr>
      </w:pPr>
      <w:hyperlink w:anchor="_Toc107390508" w:history="1">
        <w:r w:rsidR="00047891" w:rsidRPr="00487107">
          <w:rPr>
            <w:rStyle w:val="Hipervnculo"/>
            <w:noProof/>
          </w:rPr>
          <w:t>5.2</w:t>
        </w:r>
        <w:r w:rsidR="00047891">
          <w:rPr>
            <w:rFonts w:cstheme="minorBidi"/>
            <w:noProof/>
          </w:rPr>
          <w:tab/>
        </w:r>
        <w:r w:rsidR="00047891" w:rsidRPr="00487107">
          <w:rPr>
            <w:rStyle w:val="Hipervnculo"/>
            <w:noProof/>
          </w:rPr>
          <w:t>ESTÁNDAR IEC 61850</w:t>
        </w:r>
        <w:r w:rsidR="00047891">
          <w:rPr>
            <w:noProof/>
            <w:webHidden/>
          </w:rPr>
          <w:tab/>
        </w:r>
        <w:r w:rsidR="00047891">
          <w:rPr>
            <w:noProof/>
            <w:webHidden/>
          </w:rPr>
          <w:fldChar w:fldCharType="begin"/>
        </w:r>
        <w:r w:rsidR="00047891">
          <w:rPr>
            <w:noProof/>
            <w:webHidden/>
          </w:rPr>
          <w:instrText xml:space="preserve"> PAGEREF _Toc107390508 \h </w:instrText>
        </w:r>
        <w:r w:rsidR="00047891">
          <w:rPr>
            <w:noProof/>
            <w:webHidden/>
          </w:rPr>
        </w:r>
        <w:r w:rsidR="00047891">
          <w:rPr>
            <w:noProof/>
            <w:webHidden/>
          </w:rPr>
          <w:fldChar w:fldCharType="separate"/>
        </w:r>
        <w:r w:rsidR="00047891">
          <w:rPr>
            <w:noProof/>
            <w:webHidden/>
          </w:rPr>
          <w:t>37</w:t>
        </w:r>
        <w:r w:rsidR="00047891">
          <w:rPr>
            <w:noProof/>
            <w:webHidden/>
          </w:rPr>
          <w:fldChar w:fldCharType="end"/>
        </w:r>
      </w:hyperlink>
    </w:p>
    <w:p w14:paraId="5B380A74" w14:textId="77777777" w:rsidR="00047891" w:rsidRDefault="00241CBA">
      <w:pPr>
        <w:pStyle w:val="TDC3"/>
        <w:tabs>
          <w:tab w:val="left" w:pos="1320"/>
          <w:tab w:val="right" w:leader="dot" w:pos="8777"/>
        </w:tabs>
        <w:rPr>
          <w:rFonts w:cstheme="minorBidi"/>
          <w:noProof/>
        </w:rPr>
      </w:pPr>
      <w:hyperlink w:anchor="_Toc107390509" w:history="1">
        <w:r w:rsidR="00047891" w:rsidRPr="00487107">
          <w:rPr>
            <w:rStyle w:val="Hipervnculo"/>
            <w:noProof/>
          </w:rPr>
          <w:t>5.2.1</w:t>
        </w:r>
        <w:r w:rsidR="00047891">
          <w:rPr>
            <w:rFonts w:cstheme="minorBidi"/>
            <w:noProof/>
          </w:rPr>
          <w:tab/>
        </w:r>
        <w:r w:rsidR="00047891" w:rsidRPr="00487107">
          <w:rPr>
            <w:rStyle w:val="Hipervnculo"/>
            <w:noProof/>
          </w:rPr>
          <w:t>INTRODUCCION AL IEC 61850. ¿QUÉ ES?</w:t>
        </w:r>
        <w:r w:rsidR="00047891">
          <w:rPr>
            <w:noProof/>
            <w:webHidden/>
          </w:rPr>
          <w:tab/>
        </w:r>
        <w:r w:rsidR="00047891">
          <w:rPr>
            <w:noProof/>
            <w:webHidden/>
          </w:rPr>
          <w:fldChar w:fldCharType="begin"/>
        </w:r>
        <w:r w:rsidR="00047891">
          <w:rPr>
            <w:noProof/>
            <w:webHidden/>
          </w:rPr>
          <w:instrText xml:space="preserve"> PAGEREF _Toc107390509 \h </w:instrText>
        </w:r>
        <w:r w:rsidR="00047891">
          <w:rPr>
            <w:noProof/>
            <w:webHidden/>
          </w:rPr>
        </w:r>
        <w:r w:rsidR="00047891">
          <w:rPr>
            <w:noProof/>
            <w:webHidden/>
          </w:rPr>
          <w:fldChar w:fldCharType="separate"/>
        </w:r>
        <w:r w:rsidR="00047891">
          <w:rPr>
            <w:noProof/>
            <w:webHidden/>
          </w:rPr>
          <w:t>37</w:t>
        </w:r>
        <w:r w:rsidR="00047891">
          <w:rPr>
            <w:noProof/>
            <w:webHidden/>
          </w:rPr>
          <w:fldChar w:fldCharType="end"/>
        </w:r>
      </w:hyperlink>
    </w:p>
    <w:p w14:paraId="0FF5F3C9" w14:textId="77777777" w:rsidR="00047891" w:rsidRDefault="00241CBA">
      <w:pPr>
        <w:pStyle w:val="TDC4"/>
        <w:tabs>
          <w:tab w:val="left" w:pos="1540"/>
          <w:tab w:val="right" w:leader="dot" w:pos="8777"/>
        </w:tabs>
        <w:rPr>
          <w:rFonts w:eastAsiaTheme="minorEastAsia"/>
          <w:noProof/>
          <w:lang w:eastAsia="es-ES"/>
        </w:rPr>
      </w:pPr>
      <w:hyperlink w:anchor="_Toc107390510" w:history="1">
        <w:r w:rsidR="00047891" w:rsidRPr="00487107">
          <w:rPr>
            <w:rStyle w:val="Hipervnculo"/>
            <w:noProof/>
          </w:rPr>
          <w:t>5.2.1.1</w:t>
        </w:r>
        <w:r w:rsidR="00047891">
          <w:rPr>
            <w:rFonts w:eastAsiaTheme="minorEastAsia"/>
            <w:noProof/>
            <w:lang w:eastAsia="es-ES"/>
          </w:rPr>
          <w:tab/>
        </w:r>
        <w:r w:rsidR="00047891" w:rsidRPr="00487107">
          <w:rPr>
            <w:rStyle w:val="Hipervnculo"/>
            <w:noProof/>
          </w:rPr>
          <w:t>SUBESTACIÓN ELECTRICA</w:t>
        </w:r>
        <w:r w:rsidR="00047891">
          <w:rPr>
            <w:noProof/>
            <w:webHidden/>
          </w:rPr>
          <w:tab/>
        </w:r>
        <w:r w:rsidR="00047891">
          <w:rPr>
            <w:noProof/>
            <w:webHidden/>
          </w:rPr>
          <w:fldChar w:fldCharType="begin"/>
        </w:r>
        <w:r w:rsidR="00047891">
          <w:rPr>
            <w:noProof/>
            <w:webHidden/>
          </w:rPr>
          <w:instrText xml:space="preserve"> PAGEREF _Toc107390510 \h </w:instrText>
        </w:r>
        <w:r w:rsidR="00047891">
          <w:rPr>
            <w:noProof/>
            <w:webHidden/>
          </w:rPr>
        </w:r>
        <w:r w:rsidR="00047891">
          <w:rPr>
            <w:noProof/>
            <w:webHidden/>
          </w:rPr>
          <w:fldChar w:fldCharType="separate"/>
        </w:r>
        <w:r w:rsidR="00047891">
          <w:rPr>
            <w:noProof/>
            <w:webHidden/>
          </w:rPr>
          <w:t>38</w:t>
        </w:r>
        <w:r w:rsidR="00047891">
          <w:rPr>
            <w:noProof/>
            <w:webHidden/>
          </w:rPr>
          <w:fldChar w:fldCharType="end"/>
        </w:r>
      </w:hyperlink>
    </w:p>
    <w:p w14:paraId="69963238" w14:textId="77777777" w:rsidR="00047891" w:rsidRDefault="00241CBA">
      <w:pPr>
        <w:pStyle w:val="TDC3"/>
        <w:tabs>
          <w:tab w:val="left" w:pos="1320"/>
          <w:tab w:val="right" w:leader="dot" w:pos="8777"/>
        </w:tabs>
        <w:rPr>
          <w:rFonts w:cstheme="minorBidi"/>
          <w:noProof/>
        </w:rPr>
      </w:pPr>
      <w:hyperlink w:anchor="_Toc107390511" w:history="1">
        <w:r w:rsidR="00047891" w:rsidRPr="00487107">
          <w:rPr>
            <w:rStyle w:val="Hipervnculo"/>
            <w:noProof/>
          </w:rPr>
          <w:t>5.2.2</w:t>
        </w:r>
        <w:r w:rsidR="00047891">
          <w:rPr>
            <w:rFonts w:cstheme="minorBidi"/>
            <w:noProof/>
          </w:rPr>
          <w:tab/>
        </w:r>
        <w:r w:rsidR="00047891" w:rsidRPr="00487107">
          <w:rPr>
            <w:rStyle w:val="Hipervnculo"/>
            <w:noProof/>
          </w:rPr>
          <w:t>ORÍGENES DEL ESTÁNDAR IEC 61850</w:t>
        </w:r>
        <w:r w:rsidR="00047891">
          <w:rPr>
            <w:noProof/>
            <w:webHidden/>
          </w:rPr>
          <w:tab/>
        </w:r>
        <w:r w:rsidR="00047891">
          <w:rPr>
            <w:noProof/>
            <w:webHidden/>
          </w:rPr>
          <w:fldChar w:fldCharType="begin"/>
        </w:r>
        <w:r w:rsidR="00047891">
          <w:rPr>
            <w:noProof/>
            <w:webHidden/>
          </w:rPr>
          <w:instrText xml:space="preserve"> PAGEREF _Toc107390511 \h </w:instrText>
        </w:r>
        <w:r w:rsidR="00047891">
          <w:rPr>
            <w:noProof/>
            <w:webHidden/>
          </w:rPr>
        </w:r>
        <w:r w:rsidR="00047891">
          <w:rPr>
            <w:noProof/>
            <w:webHidden/>
          </w:rPr>
          <w:fldChar w:fldCharType="separate"/>
        </w:r>
        <w:r w:rsidR="00047891">
          <w:rPr>
            <w:noProof/>
            <w:webHidden/>
          </w:rPr>
          <w:t>39</w:t>
        </w:r>
        <w:r w:rsidR="00047891">
          <w:rPr>
            <w:noProof/>
            <w:webHidden/>
          </w:rPr>
          <w:fldChar w:fldCharType="end"/>
        </w:r>
      </w:hyperlink>
    </w:p>
    <w:p w14:paraId="42118422" w14:textId="77777777" w:rsidR="00047891" w:rsidRDefault="00241CBA">
      <w:pPr>
        <w:pStyle w:val="TDC3"/>
        <w:tabs>
          <w:tab w:val="left" w:pos="1320"/>
          <w:tab w:val="right" w:leader="dot" w:pos="8777"/>
        </w:tabs>
        <w:rPr>
          <w:rFonts w:cstheme="minorBidi"/>
          <w:noProof/>
        </w:rPr>
      </w:pPr>
      <w:hyperlink w:anchor="_Toc107390512" w:history="1">
        <w:r w:rsidR="00047891" w:rsidRPr="00487107">
          <w:rPr>
            <w:rStyle w:val="Hipervnculo"/>
            <w:noProof/>
          </w:rPr>
          <w:t>5.2.3</w:t>
        </w:r>
        <w:r w:rsidR="00047891">
          <w:rPr>
            <w:rFonts w:cstheme="minorBidi"/>
            <w:noProof/>
          </w:rPr>
          <w:tab/>
        </w:r>
        <w:r w:rsidR="00047891" w:rsidRPr="00487107">
          <w:rPr>
            <w:rStyle w:val="Hipervnculo"/>
            <w:noProof/>
          </w:rPr>
          <w:t>ESTRUCTURA DEL ESTÁNDAR IEC 61850</w:t>
        </w:r>
        <w:r w:rsidR="00047891">
          <w:rPr>
            <w:noProof/>
            <w:webHidden/>
          </w:rPr>
          <w:tab/>
        </w:r>
        <w:r w:rsidR="00047891">
          <w:rPr>
            <w:noProof/>
            <w:webHidden/>
          </w:rPr>
          <w:fldChar w:fldCharType="begin"/>
        </w:r>
        <w:r w:rsidR="00047891">
          <w:rPr>
            <w:noProof/>
            <w:webHidden/>
          </w:rPr>
          <w:instrText xml:space="preserve"> PAGEREF _Toc107390512 \h </w:instrText>
        </w:r>
        <w:r w:rsidR="00047891">
          <w:rPr>
            <w:noProof/>
            <w:webHidden/>
          </w:rPr>
        </w:r>
        <w:r w:rsidR="00047891">
          <w:rPr>
            <w:noProof/>
            <w:webHidden/>
          </w:rPr>
          <w:fldChar w:fldCharType="separate"/>
        </w:r>
        <w:r w:rsidR="00047891">
          <w:rPr>
            <w:noProof/>
            <w:webHidden/>
          </w:rPr>
          <w:t>40</w:t>
        </w:r>
        <w:r w:rsidR="00047891">
          <w:rPr>
            <w:noProof/>
            <w:webHidden/>
          </w:rPr>
          <w:fldChar w:fldCharType="end"/>
        </w:r>
      </w:hyperlink>
    </w:p>
    <w:p w14:paraId="3506D482" w14:textId="77777777" w:rsidR="00047891" w:rsidRDefault="00241CBA">
      <w:pPr>
        <w:pStyle w:val="TDC3"/>
        <w:tabs>
          <w:tab w:val="left" w:pos="1320"/>
          <w:tab w:val="right" w:leader="dot" w:pos="8777"/>
        </w:tabs>
        <w:rPr>
          <w:rFonts w:cstheme="minorBidi"/>
          <w:noProof/>
        </w:rPr>
      </w:pPr>
      <w:hyperlink w:anchor="_Toc107390513" w:history="1">
        <w:r w:rsidR="00047891" w:rsidRPr="00487107">
          <w:rPr>
            <w:rStyle w:val="Hipervnculo"/>
            <w:noProof/>
          </w:rPr>
          <w:t>5.2.4</w:t>
        </w:r>
        <w:r w:rsidR="00047891">
          <w:rPr>
            <w:rFonts w:cstheme="minorBidi"/>
            <w:noProof/>
          </w:rPr>
          <w:tab/>
        </w:r>
        <w:r w:rsidR="00047891" w:rsidRPr="00487107">
          <w:rPr>
            <w:rStyle w:val="Hipervnculo"/>
            <w:noProof/>
          </w:rPr>
          <w:t>PRINCIPALES CARACTERISTICAS Y BENEFICIOS DEL ESTÁNDAR IEC 61850</w:t>
        </w:r>
        <w:r w:rsidR="00047891">
          <w:rPr>
            <w:noProof/>
            <w:webHidden/>
          </w:rPr>
          <w:tab/>
        </w:r>
        <w:r w:rsidR="00047891">
          <w:rPr>
            <w:noProof/>
            <w:webHidden/>
          </w:rPr>
          <w:fldChar w:fldCharType="begin"/>
        </w:r>
        <w:r w:rsidR="00047891">
          <w:rPr>
            <w:noProof/>
            <w:webHidden/>
          </w:rPr>
          <w:instrText xml:space="preserve"> PAGEREF _Toc107390513 \h </w:instrText>
        </w:r>
        <w:r w:rsidR="00047891">
          <w:rPr>
            <w:noProof/>
            <w:webHidden/>
          </w:rPr>
        </w:r>
        <w:r w:rsidR="00047891">
          <w:rPr>
            <w:noProof/>
            <w:webHidden/>
          </w:rPr>
          <w:fldChar w:fldCharType="separate"/>
        </w:r>
        <w:r w:rsidR="00047891">
          <w:rPr>
            <w:noProof/>
            <w:webHidden/>
          </w:rPr>
          <w:t>41</w:t>
        </w:r>
        <w:r w:rsidR="00047891">
          <w:rPr>
            <w:noProof/>
            <w:webHidden/>
          </w:rPr>
          <w:fldChar w:fldCharType="end"/>
        </w:r>
      </w:hyperlink>
    </w:p>
    <w:p w14:paraId="621355FE" w14:textId="77777777" w:rsidR="00047891" w:rsidRDefault="00241CBA">
      <w:pPr>
        <w:pStyle w:val="TDC3"/>
        <w:tabs>
          <w:tab w:val="left" w:pos="1320"/>
          <w:tab w:val="right" w:leader="dot" w:pos="8777"/>
        </w:tabs>
        <w:rPr>
          <w:rFonts w:cstheme="minorBidi"/>
          <w:noProof/>
        </w:rPr>
      </w:pPr>
      <w:hyperlink w:anchor="_Toc107390514" w:history="1">
        <w:r w:rsidR="00047891" w:rsidRPr="00487107">
          <w:rPr>
            <w:rStyle w:val="Hipervnculo"/>
            <w:noProof/>
          </w:rPr>
          <w:t>5.2.5</w:t>
        </w:r>
        <w:r w:rsidR="00047891">
          <w:rPr>
            <w:rFonts w:cstheme="minorBidi"/>
            <w:noProof/>
          </w:rPr>
          <w:tab/>
        </w:r>
        <w:r w:rsidR="00047891" w:rsidRPr="00487107">
          <w:rPr>
            <w:rStyle w:val="Hipervnculo"/>
            <w:noProof/>
          </w:rPr>
          <w:t>ARQUITECTURA DEL ESTÁNDAR IEC 6850</w:t>
        </w:r>
        <w:r w:rsidR="00047891">
          <w:rPr>
            <w:noProof/>
            <w:webHidden/>
          </w:rPr>
          <w:tab/>
        </w:r>
        <w:r w:rsidR="00047891">
          <w:rPr>
            <w:noProof/>
            <w:webHidden/>
          </w:rPr>
          <w:fldChar w:fldCharType="begin"/>
        </w:r>
        <w:r w:rsidR="00047891">
          <w:rPr>
            <w:noProof/>
            <w:webHidden/>
          </w:rPr>
          <w:instrText xml:space="preserve"> PAGEREF _Toc107390514 \h </w:instrText>
        </w:r>
        <w:r w:rsidR="00047891">
          <w:rPr>
            <w:noProof/>
            <w:webHidden/>
          </w:rPr>
        </w:r>
        <w:r w:rsidR="00047891">
          <w:rPr>
            <w:noProof/>
            <w:webHidden/>
          </w:rPr>
          <w:fldChar w:fldCharType="separate"/>
        </w:r>
        <w:r w:rsidR="00047891">
          <w:rPr>
            <w:noProof/>
            <w:webHidden/>
          </w:rPr>
          <w:t>42</w:t>
        </w:r>
        <w:r w:rsidR="00047891">
          <w:rPr>
            <w:noProof/>
            <w:webHidden/>
          </w:rPr>
          <w:fldChar w:fldCharType="end"/>
        </w:r>
      </w:hyperlink>
    </w:p>
    <w:p w14:paraId="1AD6D827" w14:textId="77777777" w:rsidR="00047891" w:rsidRDefault="00241CBA">
      <w:pPr>
        <w:pStyle w:val="TDC3"/>
        <w:tabs>
          <w:tab w:val="left" w:pos="1320"/>
          <w:tab w:val="right" w:leader="dot" w:pos="8777"/>
        </w:tabs>
        <w:rPr>
          <w:rFonts w:cstheme="minorBidi"/>
          <w:noProof/>
        </w:rPr>
      </w:pPr>
      <w:hyperlink w:anchor="_Toc107390515" w:history="1">
        <w:r w:rsidR="00047891" w:rsidRPr="00487107">
          <w:rPr>
            <w:rStyle w:val="Hipervnculo"/>
            <w:noProof/>
          </w:rPr>
          <w:t>5.2.6</w:t>
        </w:r>
        <w:r w:rsidR="00047891">
          <w:rPr>
            <w:rFonts w:cstheme="minorBidi"/>
            <w:noProof/>
          </w:rPr>
          <w:tab/>
        </w:r>
        <w:r w:rsidR="00047891" w:rsidRPr="00487107">
          <w:rPr>
            <w:rStyle w:val="Hipervnculo"/>
            <w:noProof/>
          </w:rPr>
          <w:t>MODELOS DE COMUNICACIÓN DEL ESTÁNDAR IEC 61850</w:t>
        </w:r>
        <w:r w:rsidR="00047891">
          <w:rPr>
            <w:noProof/>
            <w:webHidden/>
          </w:rPr>
          <w:tab/>
        </w:r>
        <w:r w:rsidR="00047891">
          <w:rPr>
            <w:noProof/>
            <w:webHidden/>
          </w:rPr>
          <w:fldChar w:fldCharType="begin"/>
        </w:r>
        <w:r w:rsidR="00047891">
          <w:rPr>
            <w:noProof/>
            <w:webHidden/>
          </w:rPr>
          <w:instrText xml:space="preserve"> PAGEREF _Toc107390515 \h </w:instrText>
        </w:r>
        <w:r w:rsidR="00047891">
          <w:rPr>
            <w:noProof/>
            <w:webHidden/>
          </w:rPr>
        </w:r>
        <w:r w:rsidR="00047891">
          <w:rPr>
            <w:noProof/>
            <w:webHidden/>
          </w:rPr>
          <w:fldChar w:fldCharType="separate"/>
        </w:r>
        <w:r w:rsidR="00047891">
          <w:rPr>
            <w:noProof/>
            <w:webHidden/>
          </w:rPr>
          <w:t>44</w:t>
        </w:r>
        <w:r w:rsidR="00047891">
          <w:rPr>
            <w:noProof/>
            <w:webHidden/>
          </w:rPr>
          <w:fldChar w:fldCharType="end"/>
        </w:r>
      </w:hyperlink>
    </w:p>
    <w:p w14:paraId="3F2F12B4" w14:textId="77777777" w:rsidR="00047891" w:rsidRDefault="00241CBA">
      <w:pPr>
        <w:pStyle w:val="TDC3"/>
        <w:tabs>
          <w:tab w:val="left" w:pos="1320"/>
          <w:tab w:val="right" w:leader="dot" w:pos="8777"/>
        </w:tabs>
        <w:rPr>
          <w:rFonts w:cstheme="minorBidi"/>
          <w:noProof/>
        </w:rPr>
      </w:pPr>
      <w:hyperlink w:anchor="_Toc107390516" w:history="1">
        <w:r w:rsidR="00047891" w:rsidRPr="00487107">
          <w:rPr>
            <w:rStyle w:val="Hipervnculo"/>
            <w:noProof/>
          </w:rPr>
          <w:t>5.2.7</w:t>
        </w:r>
        <w:r w:rsidR="00047891">
          <w:rPr>
            <w:rFonts w:cstheme="minorBidi"/>
            <w:noProof/>
          </w:rPr>
          <w:tab/>
        </w:r>
        <w:r w:rsidR="00047891" w:rsidRPr="00487107">
          <w:rPr>
            <w:rStyle w:val="Hipervnculo"/>
            <w:noProof/>
          </w:rPr>
          <w:t>MODELADO DE DATOS DEL ESTÁNDAR IEC 61850</w:t>
        </w:r>
        <w:r w:rsidR="00047891">
          <w:rPr>
            <w:noProof/>
            <w:webHidden/>
          </w:rPr>
          <w:tab/>
        </w:r>
        <w:r w:rsidR="00047891">
          <w:rPr>
            <w:noProof/>
            <w:webHidden/>
          </w:rPr>
          <w:fldChar w:fldCharType="begin"/>
        </w:r>
        <w:r w:rsidR="00047891">
          <w:rPr>
            <w:noProof/>
            <w:webHidden/>
          </w:rPr>
          <w:instrText xml:space="preserve"> PAGEREF _Toc107390516 \h </w:instrText>
        </w:r>
        <w:r w:rsidR="00047891">
          <w:rPr>
            <w:noProof/>
            <w:webHidden/>
          </w:rPr>
        </w:r>
        <w:r w:rsidR="00047891">
          <w:rPr>
            <w:noProof/>
            <w:webHidden/>
          </w:rPr>
          <w:fldChar w:fldCharType="separate"/>
        </w:r>
        <w:r w:rsidR="00047891">
          <w:rPr>
            <w:noProof/>
            <w:webHidden/>
          </w:rPr>
          <w:t>49</w:t>
        </w:r>
        <w:r w:rsidR="00047891">
          <w:rPr>
            <w:noProof/>
            <w:webHidden/>
          </w:rPr>
          <w:fldChar w:fldCharType="end"/>
        </w:r>
      </w:hyperlink>
    </w:p>
    <w:p w14:paraId="0BED689F" w14:textId="77777777" w:rsidR="00047891" w:rsidRDefault="00241CBA">
      <w:pPr>
        <w:pStyle w:val="TDC3"/>
        <w:tabs>
          <w:tab w:val="left" w:pos="1320"/>
          <w:tab w:val="right" w:leader="dot" w:pos="8777"/>
        </w:tabs>
        <w:rPr>
          <w:rFonts w:cstheme="minorBidi"/>
          <w:noProof/>
        </w:rPr>
      </w:pPr>
      <w:hyperlink w:anchor="_Toc107390517" w:history="1">
        <w:r w:rsidR="00047891" w:rsidRPr="00487107">
          <w:rPr>
            <w:rStyle w:val="Hipervnculo"/>
            <w:noProof/>
          </w:rPr>
          <w:t>5.2.8</w:t>
        </w:r>
        <w:r w:rsidR="00047891">
          <w:rPr>
            <w:rFonts w:cstheme="minorBidi"/>
            <w:noProof/>
          </w:rPr>
          <w:tab/>
        </w:r>
        <w:r w:rsidR="00047891" w:rsidRPr="00487107">
          <w:rPr>
            <w:rStyle w:val="Hipervnculo"/>
            <w:noProof/>
          </w:rPr>
          <w:t>LENGUAJE DE CONFIGURACIÓN DE UNA SUBESTACION</w:t>
        </w:r>
        <w:r w:rsidR="00047891">
          <w:rPr>
            <w:noProof/>
            <w:webHidden/>
          </w:rPr>
          <w:tab/>
        </w:r>
        <w:r w:rsidR="00047891">
          <w:rPr>
            <w:noProof/>
            <w:webHidden/>
          </w:rPr>
          <w:fldChar w:fldCharType="begin"/>
        </w:r>
        <w:r w:rsidR="00047891">
          <w:rPr>
            <w:noProof/>
            <w:webHidden/>
          </w:rPr>
          <w:instrText xml:space="preserve"> PAGEREF _Toc107390517 \h </w:instrText>
        </w:r>
        <w:r w:rsidR="00047891">
          <w:rPr>
            <w:noProof/>
            <w:webHidden/>
          </w:rPr>
        </w:r>
        <w:r w:rsidR="00047891">
          <w:rPr>
            <w:noProof/>
            <w:webHidden/>
          </w:rPr>
          <w:fldChar w:fldCharType="separate"/>
        </w:r>
        <w:r w:rsidR="00047891">
          <w:rPr>
            <w:noProof/>
            <w:webHidden/>
          </w:rPr>
          <w:t>52</w:t>
        </w:r>
        <w:r w:rsidR="00047891">
          <w:rPr>
            <w:noProof/>
            <w:webHidden/>
          </w:rPr>
          <w:fldChar w:fldCharType="end"/>
        </w:r>
      </w:hyperlink>
    </w:p>
    <w:p w14:paraId="2DD35E73" w14:textId="77777777" w:rsidR="00047891" w:rsidRDefault="00241CBA">
      <w:pPr>
        <w:pStyle w:val="TDC2"/>
        <w:tabs>
          <w:tab w:val="left" w:pos="880"/>
          <w:tab w:val="right" w:leader="dot" w:pos="8777"/>
        </w:tabs>
        <w:rPr>
          <w:rFonts w:cstheme="minorBidi"/>
          <w:noProof/>
        </w:rPr>
      </w:pPr>
      <w:hyperlink w:anchor="_Toc107390518" w:history="1">
        <w:r w:rsidR="00047891" w:rsidRPr="00487107">
          <w:rPr>
            <w:rStyle w:val="Hipervnculo"/>
            <w:noProof/>
          </w:rPr>
          <w:t>5.3</w:t>
        </w:r>
        <w:r w:rsidR="00047891">
          <w:rPr>
            <w:rFonts w:cstheme="minorBidi"/>
            <w:noProof/>
          </w:rPr>
          <w:tab/>
        </w:r>
        <w:r w:rsidR="00047891" w:rsidRPr="00487107">
          <w:rPr>
            <w:rStyle w:val="Hipervnculo"/>
            <w:noProof/>
          </w:rPr>
          <w:t>VIRTUALIZACIÓN DE INTELLIGENT ELECTRONIC DEVICE CON IED SCOUT</w:t>
        </w:r>
        <w:r w:rsidR="00047891">
          <w:rPr>
            <w:noProof/>
            <w:webHidden/>
          </w:rPr>
          <w:tab/>
        </w:r>
        <w:r w:rsidR="00047891">
          <w:rPr>
            <w:noProof/>
            <w:webHidden/>
          </w:rPr>
          <w:fldChar w:fldCharType="begin"/>
        </w:r>
        <w:r w:rsidR="00047891">
          <w:rPr>
            <w:noProof/>
            <w:webHidden/>
          </w:rPr>
          <w:instrText xml:space="preserve"> PAGEREF _Toc107390518 \h </w:instrText>
        </w:r>
        <w:r w:rsidR="00047891">
          <w:rPr>
            <w:noProof/>
            <w:webHidden/>
          </w:rPr>
        </w:r>
        <w:r w:rsidR="00047891">
          <w:rPr>
            <w:noProof/>
            <w:webHidden/>
          </w:rPr>
          <w:fldChar w:fldCharType="separate"/>
        </w:r>
        <w:r w:rsidR="00047891">
          <w:rPr>
            <w:noProof/>
            <w:webHidden/>
          </w:rPr>
          <w:t>57</w:t>
        </w:r>
        <w:r w:rsidR="00047891">
          <w:rPr>
            <w:noProof/>
            <w:webHidden/>
          </w:rPr>
          <w:fldChar w:fldCharType="end"/>
        </w:r>
      </w:hyperlink>
    </w:p>
    <w:p w14:paraId="20DB2E95" w14:textId="77777777" w:rsidR="00047891" w:rsidRDefault="00241CBA">
      <w:pPr>
        <w:pStyle w:val="TDC2"/>
        <w:tabs>
          <w:tab w:val="left" w:pos="880"/>
          <w:tab w:val="right" w:leader="dot" w:pos="8777"/>
        </w:tabs>
        <w:rPr>
          <w:rFonts w:cstheme="minorBidi"/>
          <w:noProof/>
        </w:rPr>
      </w:pPr>
      <w:hyperlink w:anchor="_Toc107390519" w:history="1">
        <w:r w:rsidR="00047891" w:rsidRPr="00487107">
          <w:rPr>
            <w:rStyle w:val="Hipervnculo"/>
            <w:noProof/>
          </w:rPr>
          <w:t>5.4</w:t>
        </w:r>
        <w:r w:rsidR="00047891">
          <w:rPr>
            <w:rFonts w:cstheme="minorBidi"/>
            <w:noProof/>
          </w:rPr>
          <w:tab/>
        </w:r>
        <w:r w:rsidR="00047891" w:rsidRPr="00487107">
          <w:rPr>
            <w:rStyle w:val="Hipervnculo"/>
            <w:noProof/>
          </w:rPr>
          <w:t>IMPLEMENTACIÓN DE NOZOMI GUARDIAN PARA MONITORIZACIÓN IED</w:t>
        </w:r>
        <w:r w:rsidR="00047891">
          <w:rPr>
            <w:noProof/>
            <w:webHidden/>
          </w:rPr>
          <w:tab/>
        </w:r>
        <w:r w:rsidR="00047891">
          <w:rPr>
            <w:noProof/>
            <w:webHidden/>
          </w:rPr>
          <w:fldChar w:fldCharType="begin"/>
        </w:r>
        <w:r w:rsidR="00047891">
          <w:rPr>
            <w:noProof/>
            <w:webHidden/>
          </w:rPr>
          <w:instrText xml:space="preserve"> PAGEREF _Toc107390519 \h </w:instrText>
        </w:r>
        <w:r w:rsidR="00047891">
          <w:rPr>
            <w:noProof/>
            <w:webHidden/>
          </w:rPr>
        </w:r>
        <w:r w:rsidR="00047891">
          <w:rPr>
            <w:noProof/>
            <w:webHidden/>
          </w:rPr>
          <w:fldChar w:fldCharType="separate"/>
        </w:r>
        <w:r w:rsidR="00047891">
          <w:rPr>
            <w:noProof/>
            <w:webHidden/>
          </w:rPr>
          <w:t>63</w:t>
        </w:r>
        <w:r w:rsidR="00047891">
          <w:rPr>
            <w:noProof/>
            <w:webHidden/>
          </w:rPr>
          <w:fldChar w:fldCharType="end"/>
        </w:r>
      </w:hyperlink>
    </w:p>
    <w:p w14:paraId="1396C493" w14:textId="77777777" w:rsidR="00047891" w:rsidRDefault="00241CBA">
      <w:pPr>
        <w:pStyle w:val="TDC1"/>
        <w:tabs>
          <w:tab w:val="left" w:pos="440"/>
          <w:tab w:val="right" w:leader="dot" w:pos="8777"/>
        </w:tabs>
        <w:rPr>
          <w:rFonts w:eastAsiaTheme="minorEastAsia"/>
          <w:noProof/>
          <w:lang w:eastAsia="es-ES"/>
        </w:rPr>
      </w:pPr>
      <w:hyperlink w:anchor="_Toc107390520" w:history="1">
        <w:r w:rsidR="00047891" w:rsidRPr="00487107">
          <w:rPr>
            <w:rStyle w:val="Hipervnculo"/>
            <w:noProof/>
          </w:rPr>
          <w:t>6</w:t>
        </w:r>
        <w:r w:rsidR="00047891">
          <w:rPr>
            <w:rFonts w:eastAsiaTheme="minorEastAsia"/>
            <w:noProof/>
            <w:lang w:eastAsia="es-ES"/>
          </w:rPr>
          <w:tab/>
        </w:r>
        <w:r w:rsidR="00047891" w:rsidRPr="00487107">
          <w:rPr>
            <w:rStyle w:val="Hipervnculo"/>
            <w:noProof/>
          </w:rPr>
          <w:t>Resultados</w:t>
        </w:r>
        <w:r w:rsidR="00047891">
          <w:rPr>
            <w:noProof/>
            <w:webHidden/>
          </w:rPr>
          <w:tab/>
        </w:r>
        <w:r w:rsidR="00047891">
          <w:rPr>
            <w:noProof/>
            <w:webHidden/>
          </w:rPr>
          <w:fldChar w:fldCharType="begin"/>
        </w:r>
        <w:r w:rsidR="00047891">
          <w:rPr>
            <w:noProof/>
            <w:webHidden/>
          </w:rPr>
          <w:instrText xml:space="preserve"> PAGEREF _Toc107390520 \h </w:instrText>
        </w:r>
        <w:r w:rsidR="00047891">
          <w:rPr>
            <w:noProof/>
            <w:webHidden/>
          </w:rPr>
        </w:r>
        <w:r w:rsidR="00047891">
          <w:rPr>
            <w:noProof/>
            <w:webHidden/>
          </w:rPr>
          <w:fldChar w:fldCharType="separate"/>
        </w:r>
        <w:r w:rsidR="00047891">
          <w:rPr>
            <w:noProof/>
            <w:webHidden/>
          </w:rPr>
          <w:t>73</w:t>
        </w:r>
        <w:r w:rsidR="00047891">
          <w:rPr>
            <w:noProof/>
            <w:webHidden/>
          </w:rPr>
          <w:fldChar w:fldCharType="end"/>
        </w:r>
      </w:hyperlink>
    </w:p>
    <w:p w14:paraId="1A0008F5" w14:textId="77777777" w:rsidR="00047891" w:rsidRDefault="00241CBA">
      <w:pPr>
        <w:pStyle w:val="TDC1"/>
        <w:tabs>
          <w:tab w:val="left" w:pos="440"/>
          <w:tab w:val="right" w:leader="dot" w:pos="8777"/>
        </w:tabs>
        <w:rPr>
          <w:rFonts w:eastAsiaTheme="minorEastAsia"/>
          <w:noProof/>
          <w:lang w:eastAsia="es-ES"/>
        </w:rPr>
      </w:pPr>
      <w:hyperlink w:anchor="_Toc107390521" w:history="1">
        <w:r w:rsidR="00047891" w:rsidRPr="00487107">
          <w:rPr>
            <w:rStyle w:val="Hipervnculo"/>
            <w:noProof/>
          </w:rPr>
          <w:t>7</w:t>
        </w:r>
        <w:r w:rsidR="00047891">
          <w:rPr>
            <w:rFonts w:eastAsiaTheme="minorEastAsia"/>
            <w:noProof/>
            <w:lang w:eastAsia="es-ES"/>
          </w:rPr>
          <w:tab/>
        </w:r>
        <w:r w:rsidR="00047891" w:rsidRPr="00487107">
          <w:rPr>
            <w:rStyle w:val="Hipervnculo"/>
            <w:noProof/>
          </w:rPr>
          <w:t>Conclusiones</w:t>
        </w:r>
        <w:r w:rsidR="00047891">
          <w:rPr>
            <w:noProof/>
            <w:webHidden/>
          </w:rPr>
          <w:tab/>
        </w:r>
        <w:r w:rsidR="00047891">
          <w:rPr>
            <w:noProof/>
            <w:webHidden/>
          </w:rPr>
          <w:fldChar w:fldCharType="begin"/>
        </w:r>
        <w:r w:rsidR="00047891">
          <w:rPr>
            <w:noProof/>
            <w:webHidden/>
          </w:rPr>
          <w:instrText xml:space="preserve"> PAGEREF _Toc107390521 \h </w:instrText>
        </w:r>
        <w:r w:rsidR="00047891">
          <w:rPr>
            <w:noProof/>
            <w:webHidden/>
          </w:rPr>
        </w:r>
        <w:r w:rsidR="00047891">
          <w:rPr>
            <w:noProof/>
            <w:webHidden/>
          </w:rPr>
          <w:fldChar w:fldCharType="separate"/>
        </w:r>
        <w:r w:rsidR="00047891">
          <w:rPr>
            <w:noProof/>
            <w:webHidden/>
          </w:rPr>
          <w:t>74</w:t>
        </w:r>
        <w:r w:rsidR="00047891">
          <w:rPr>
            <w:noProof/>
            <w:webHidden/>
          </w:rPr>
          <w:fldChar w:fldCharType="end"/>
        </w:r>
      </w:hyperlink>
    </w:p>
    <w:p w14:paraId="0E645268" w14:textId="77777777" w:rsidR="00047891" w:rsidRDefault="00241CBA">
      <w:pPr>
        <w:pStyle w:val="TDC1"/>
        <w:tabs>
          <w:tab w:val="left" w:pos="440"/>
          <w:tab w:val="right" w:leader="dot" w:pos="8777"/>
        </w:tabs>
        <w:rPr>
          <w:rFonts w:eastAsiaTheme="minorEastAsia"/>
          <w:noProof/>
          <w:lang w:eastAsia="es-ES"/>
        </w:rPr>
      </w:pPr>
      <w:hyperlink w:anchor="_Toc107390522" w:history="1">
        <w:r w:rsidR="00047891" w:rsidRPr="00487107">
          <w:rPr>
            <w:rStyle w:val="Hipervnculo"/>
            <w:noProof/>
          </w:rPr>
          <w:t>8</w:t>
        </w:r>
        <w:r w:rsidR="00047891">
          <w:rPr>
            <w:rFonts w:eastAsiaTheme="minorEastAsia"/>
            <w:noProof/>
            <w:lang w:eastAsia="es-ES"/>
          </w:rPr>
          <w:tab/>
        </w:r>
        <w:r w:rsidR="00047891" w:rsidRPr="00487107">
          <w:rPr>
            <w:rStyle w:val="Hipervnculo"/>
            <w:noProof/>
          </w:rPr>
          <w:t>Presupuesto</w:t>
        </w:r>
        <w:r w:rsidR="00047891">
          <w:rPr>
            <w:noProof/>
            <w:webHidden/>
          </w:rPr>
          <w:tab/>
        </w:r>
        <w:r w:rsidR="00047891">
          <w:rPr>
            <w:noProof/>
            <w:webHidden/>
          </w:rPr>
          <w:fldChar w:fldCharType="begin"/>
        </w:r>
        <w:r w:rsidR="00047891">
          <w:rPr>
            <w:noProof/>
            <w:webHidden/>
          </w:rPr>
          <w:instrText xml:space="preserve"> PAGEREF _Toc107390522 \h </w:instrText>
        </w:r>
        <w:r w:rsidR="00047891">
          <w:rPr>
            <w:noProof/>
            <w:webHidden/>
          </w:rPr>
        </w:r>
        <w:r w:rsidR="00047891">
          <w:rPr>
            <w:noProof/>
            <w:webHidden/>
          </w:rPr>
          <w:fldChar w:fldCharType="separate"/>
        </w:r>
        <w:r w:rsidR="00047891">
          <w:rPr>
            <w:noProof/>
            <w:webHidden/>
          </w:rPr>
          <w:t>75</w:t>
        </w:r>
        <w:r w:rsidR="00047891">
          <w:rPr>
            <w:noProof/>
            <w:webHidden/>
          </w:rPr>
          <w:fldChar w:fldCharType="end"/>
        </w:r>
      </w:hyperlink>
    </w:p>
    <w:p w14:paraId="39BA2A7C" w14:textId="77777777" w:rsidR="00047891" w:rsidRDefault="00241CBA">
      <w:pPr>
        <w:pStyle w:val="TDC1"/>
        <w:tabs>
          <w:tab w:val="left" w:pos="440"/>
          <w:tab w:val="right" w:leader="dot" w:pos="8777"/>
        </w:tabs>
        <w:rPr>
          <w:rFonts w:eastAsiaTheme="minorEastAsia"/>
          <w:noProof/>
          <w:lang w:eastAsia="es-ES"/>
        </w:rPr>
      </w:pPr>
      <w:hyperlink w:anchor="_Toc107390523" w:history="1">
        <w:r w:rsidR="00047891" w:rsidRPr="00487107">
          <w:rPr>
            <w:rStyle w:val="Hipervnculo"/>
            <w:noProof/>
          </w:rPr>
          <w:t>9</w:t>
        </w:r>
        <w:r w:rsidR="00047891">
          <w:rPr>
            <w:rFonts w:eastAsiaTheme="minorEastAsia"/>
            <w:noProof/>
            <w:lang w:eastAsia="es-ES"/>
          </w:rPr>
          <w:tab/>
        </w:r>
        <w:r w:rsidR="00047891" w:rsidRPr="00487107">
          <w:rPr>
            <w:rStyle w:val="Hipervnculo"/>
            <w:noProof/>
          </w:rPr>
          <w:t>Agradecimientos</w:t>
        </w:r>
        <w:r w:rsidR="00047891">
          <w:rPr>
            <w:noProof/>
            <w:webHidden/>
          </w:rPr>
          <w:tab/>
        </w:r>
        <w:r w:rsidR="00047891">
          <w:rPr>
            <w:noProof/>
            <w:webHidden/>
          </w:rPr>
          <w:fldChar w:fldCharType="begin"/>
        </w:r>
        <w:r w:rsidR="00047891">
          <w:rPr>
            <w:noProof/>
            <w:webHidden/>
          </w:rPr>
          <w:instrText xml:space="preserve"> PAGEREF _Toc107390523 \h </w:instrText>
        </w:r>
        <w:r w:rsidR="00047891">
          <w:rPr>
            <w:noProof/>
            <w:webHidden/>
          </w:rPr>
        </w:r>
        <w:r w:rsidR="00047891">
          <w:rPr>
            <w:noProof/>
            <w:webHidden/>
          </w:rPr>
          <w:fldChar w:fldCharType="separate"/>
        </w:r>
        <w:r w:rsidR="00047891">
          <w:rPr>
            <w:noProof/>
            <w:webHidden/>
          </w:rPr>
          <w:t>76</w:t>
        </w:r>
        <w:r w:rsidR="00047891">
          <w:rPr>
            <w:noProof/>
            <w:webHidden/>
          </w:rPr>
          <w:fldChar w:fldCharType="end"/>
        </w:r>
      </w:hyperlink>
    </w:p>
    <w:p w14:paraId="35FCB48F" w14:textId="77777777" w:rsidR="00047891" w:rsidRDefault="00241CBA">
      <w:pPr>
        <w:pStyle w:val="TDC1"/>
        <w:tabs>
          <w:tab w:val="left" w:pos="660"/>
          <w:tab w:val="right" w:leader="dot" w:pos="8777"/>
        </w:tabs>
        <w:rPr>
          <w:rFonts w:eastAsiaTheme="minorEastAsia"/>
          <w:noProof/>
          <w:lang w:eastAsia="es-ES"/>
        </w:rPr>
      </w:pPr>
      <w:hyperlink w:anchor="_Toc107390524" w:history="1">
        <w:r w:rsidR="00047891" w:rsidRPr="00487107">
          <w:rPr>
            <w:rStyle w:val="Hipervnculo"/>
            <w:noProof/>
          </w:rPr>
          <w:t>10</w:t>
        </w:r>
        <w:r w:rsidR="00047891">
          <w:rPr>
            <w:rFonts w:eastAsiaTheme="minorEastAsia"/>
            <w:noProof/>
            <w:lang w:eastAsia="es-ES"/>
          </w:rPr>
          <w:tab/>
        </w:r>
        <w:r w:rsidR="00047891" w:rsidRPr="00487107">
          <w:rPr>
            <w:rStyle w:val="Hipervnculo"/>
            <w:noProof/>
          </w:rPr>
          <w:t>Bibliografía</w:t>
        </w:r>
        <w:r w:rsidR="00047891">
          <w:rPr>
            <w:noProof/>
            <w:webHidden/>
          </w:rPr>
          <w:tab/>
        </w:r>
        <w:r w:rsidR="00047891">
          <w:rPr>
            <w:noProof/>
            <w:webHidden/>
          </w:rPr>
          <w:fldChar w:fldCharType="begin"/>
        </w:r>
        <w:r w:rsidR="00047891">
          <w:rPr>
            <w:noProof/>
            <w:webHidden/>
          </w:rPr>
          <w:instrText xml:space="preserve"> PAGEREF _Toc107390524 \h </w:instrText>
        </w:r>
        <w:r w:rsidR="00047891">
          <w:rPr>
            <w:noProof/>
            <w:webHidden/>
          </w:rPr>
        </w:r>
        <w:r w:rsidR="00047891">
          <w:rPr>
            <w:noProof/>
            <w:webHidden/>
          </w:rPr>
          <w:fldChar w:fldCharType="separate"/>
        </w:r>
        <w:r w:rsidR="00047891">
          <w:rPr>
            <w:noProof/>
            <w:webHidden/>
          </w:rPr>
          <w:t>77</w:t>
        </w:r>
        <w:r w:rsidR="00047891">
          <w:rPr>
            <w:noProof/>
            <w:webHidden/>
          </w:rPr>
          <w:fldChar w:fldCharType="end"/>
        </w:r>
      </w:hyperlink>
    </w:p>
    <w:p w14:paraId="3AA79FCD" w14:textId="77777777" w:rsidR="00047891" w:rsidRDefault="00241CBA">
      <w:pPr>
        <w:pStyle w:val="TDC1"/>
        <w:tabs>
          <w:tab w:val="left" w:pos="660"/>
          <w:tab w:val="right" w:leader="dot" w:pos="8777"/>
        </w:tabs>
        <w:rPr>
          <w:rFonts w:eastAsiaTheme="minorEastAsia"/>
          <w:noProof/>
          <w:lang w:eastAsia="es-ES"/>
        </w:rPr>
      </w:pPr>
      <w:hyperlink w:anchor="_Toc107390525" w:history="1">
        <w:r w:rsidR="00047891" w:rsidRPr="00487107">
          <w:rPr>
            <w:rStyle w:val="Hipervnculo"/>
            <w:noProof/>
          </w:rPr>
          <w:t>11</w:t>
        </w:r>
        <w:r w:rsidR="00047891">
          <w:rPr>
            <w:rFonts w:eastAsiaTheme="minorEastAsia"/>
            <w:noProof/>
            <w:lang w:eastAsia="es-ES"/>
          </w:rPr>
          <w:tab/>
        </w:r>
        <w:r w:rsidR="00047891" w:rsidRPr="00487107">
          <w:rPr>
            <w:rStyle w:val="Hipervnculo"/>
            <w:noProof/>
          </w:rPr>
          <w:t>Anexos</w:t>
        </w:r>
        <w:r w:rsidR="00047891">
          <w:rPr>
            <w:noProof/>
            <w:webHidden/>
          </w:rPr>
          <w:tab/>
        </w:r>
        <w:r w:rsidR="00047891">
          <w:rPr>
            <w:noProof/>
            <w:webHidden/>
          </w:rPr>
          <w:fldChar w:fldCharType="begin"/>
        </w:r>
        <w:r w:rsidR="00047891">
          <w:rPr>
            <w:noProof/>
            <w:webHidden/>
          </w:rPr>
          <w:instrText xml:space="preserve"> PAGEREF _Toc107390525 \h </w:instrText>
        </w:r>
        <w:r w:rsidR="00047891">
          <w:rPr>
            <w:noProof/>
            <w:webHidden/>
          </w:rPr>
        </w:r>
        <w:r w:rsidR="00047891">
          <w:rPr>
            <w:noProof/>
            <w:webHidden/>
          </w:rPr>
          <w:fldChar w:fldCharType="separate"/>
        </w:r>
        <w:r w:rsidR="00047891">
          <w:rPr>
            <w:noProof/>
            <w:webHidden/>
          </w:rPr>
          <w:t>78</w:t>
        </w:r>
        <w:r w:rsidR="00047891">
          <w:rPr>
            <w:noProof/>
            <w:webHidden/>
          </w:rPr>
          <w:fldChar w:fldCharType="end"/>
        </w:r>
      </w:hyperlink>
    </w:p>
    <w:p w14:paraId="4BAA4ABF" w14:textId="77777777" w:rsidR="00047891" w:rsidRDefault="00241CBA">
      <w:pPr>
        <w:pStyle w:val="TDC2"/>
        <w:tabs>
          <w:tab w:val="left" w:pos="880"/>
          <w:tab w:val="right" w:leader="dot" w:pos="8777"/>
        </w:tabs>
        <w:rPr>
          <w:rFonts w:cstheme="minorBidi"/>
          <w:noProof/>
        </w:rPr>
      </w:pPr>
      <w:hyperlink w:anchor="_Toc107390526" w:history="1">
        <w:r w:rsidR="00047891" w:rsidRPr="00487107">
          <w:rPr>
            <w:rStyle w:val="Hipervnculo"/>
            <w:rFonts w:eastAsia="Calibri"/>
            <w:noProof/>
          </w:rPr>
          <w:t>11.1</w:t>
        </w:r>
        <w:r w:rsidR="00047891">
          <w:rPr>
            <w:rFonts w:cstheme="minorBidi"/>
            <w:noProof/>
          </w:rPr>
          <w:tab/>
        </w:r>
        <w:r w:rsidR="00047891" w:rsidRPr="00487107">
          <w:rPr>
            <w:rStyle w:val="Hipervnculo"/>
            <w:rFonts w:eastAsia="Calibri"/>
            <w:noProof/>
          </w:rPr>
          <w:t>INSTALACIÓN Y CONFIGURACION VMWARE WORKSTATION PRO</w:t>
        </w:r>
        <w:r w:rsidR="00047891">
          <w:rPr>
            <w:noProof/>
            <w:webHidden/>
          </w:rPr>
          <w:tab/>
        </w:r>
        <w:r w:rsidR="00047891">
          <w:rPr>
            <w:noProof/>
            <w:webHidden/>
          </w:rPr>
          <w:fldChar w:fldCharType="begin"/>
        </w:r>
        <w:r w:rsidR="00047891">
          <w:rPr>
            <w:noProof/>
            <w:webHidden/>
          </w:rPr>
          <w:instrText xml:space="preserve"> PAGEREF _Toc107390526 \h </w:instrText>
        </w:r>
        <w:r w:rsidR="00047891">
          <w:rPr>
            <w:noProof/>
            <w:webHidden/>
          </w:rPr>
        </w:r>
        <w:r w:rsidR="00047891">
          <w:rPr>
            <w:noProof/>
            <w:webHidden/>
          </w:rPr>
          <w:fldChar w:fldCharType="separate"/>
        </w:r>
        <w:r w:rsidR="00047891">
          <w:rPr>
            <w:noProof/>
            <w:webHidden/>
          </w:rPr>
          <w:t>78</w:t>
        </w:r>
        <w:r w:rsidR="00047891">
          <w:rPr>
            <w:noProof/>
            <w:webHidden/>
          </w:rPr>
          <w:fldChar w:fldCharType="end"/>
        </w:r>
      </w:hyperlink>
    </w:p>
    <w:p w14:paraId="5F0261F8" w14:textId="77777777" w:rsidR="00047891" w:rsidRDefault="00241CBA">
      <w:pPr>
        <w:pStyle w:val="TDC2"/>
        <w:tabs>
          <w:tab w:val="left" w:pos="880"/>
          <w:tab w:val="right" w:leader="dot" w:pos="8777"/>
        </w:tabs>
        <w:rPr>
          <w:rFonts w:cstheme="minorBidi"/>
          <w:noProof/>
        </w:rPr>
      </w:pPr>
      <w:hyperlink w:anchor="_Toc107390527" w:history="1">
        <w:r w:rsidR="00047891" w:rsidRPr="00487107">
          <w:rPr>
            <w:rStyle w:val="Hipervnculo"/>
            <w:noProof/>
          </w:rPr>
          <w:t>11.2</w:t>
        </w:r>
        <w:r w:rsidR="00047891">
          <w:rPr>
            <w:rFonts w:cstheme="minorBidi"/>
            <w:noProof/>
          </w:rPr>
          <w:tab/>
        </w:r>
        <w:r w:rsidR="00047891" w:rsidRPr="00487107">
          <w:rPr>
            <w:rStyle w:val="Hipervnculo"/>
            <w:noProof/>
          </w:rPr>
          <w:t>DISEÑO Y CONFIGURACION DE UNA RED LOCAL PARA PRUEBAS</w:t>
        </w:r>
        <w:r w:rsidR="00047891">
          <w:rPr>
            <w:noProof/>
            <w:webHidden/>
          </w:rPr>
          <w:tab/>
        </w:r>
        <w:r w:rsidR="00047891">
          <w:rPr>
            <w:noProof/>
            <w:webHidden/>
          </w:rPr>
          <w:fldChar w:fldCharType="begin"/>
        </w:r>
        <w:r w:rsidR="00047891">
          <w:rPr>
            <w:noProof/>
            <w:webHidden/>
          </w:rPr>
          <w:instrText xml:space="preserve"> PAGEREF _Toc107390527 \h </w:instrText>
        </w:r>
        <w:r w:rsidR="00047891">
          <w:rPr>
            <w:noProof/>
            <w:webHidden/>
          </w:rPr>
        </w:r>
        <w:r w:rsidR="00047891">
          <w:rPr>
            <w:noProof/>
            <w:webHidden/>
          </w:rPr>
          <w:fldChar w:fldCharType="separate"/>
        </w:r>
        <w:r w:rsidR="00047891">
          <w:rPr>
            <w:noProof/>
            <w:webHidden/>
          </w:rPr>
          <w:t>81</w:t>
        </w:r>
        <w:r w:rsidR="00047891">
          <w:rPr>
            <w:noProof/>
            <w:webHidden/>
          </w:rPr>
          <w:fldChar w:fldCharType="end"/>
        </w:r>
      </w:hyperlink>
    </w:p>
    <w:p w14:paraId="7975461A" w14:textId="77777777" w:rsidR="00047891" w:rsidRDefault="00241CBA">
      <w:pPr>
        <w:pStyle w:val="TDC2"/>
        <w:tabs>
          <w:tab w:val="left" w:pos="880"/>
          <w:tab w:val="right" w:leader="dot" w:pos="8777"/>
        </w:tabs>
        <w:rPr>
          <w:rFonts w:cstheme="minorBidi"/>
          <w:noProof/>
        </w:rPr>
      </w:pPr>
      <w:hyperlink w:anchor="_Toc107390528" w:history="1">
        <w:r w:rsidR="00047891" w:rsidRPr="00487107">
          <w:rPr>
            <w:rStyle w:val="Hipervnculo"/>
            <w:noProof/>
          </w:rPr>
          <w:t>11.3</w:t>
        </w:r>
        <w:r w:rsidR="00047891">
          <w:rPr>
            <w:rFonts w:cstheme="minorBidi"/>
            <w:noProof/>
          </w:rPr>
          <w:tab/>
        </w:r>
        <w:r w:rsidR="00047891" w:rsidRPr="00487107">
          <w:rPr>
            <w:rStyle w:val="Hipervnculo"/>
            <w:noProof/>
          </w:rPr>
          <w:t>INSTALACIÓN Y CONFIGURACIÓN IED SCOUT</w:t>
        </w:r>
        <w:r w:rsidR="00047891">
          <w:rPr>
            <w:noProof/>
            <w:webHidden/>
          </w:rPr>
          <w:tab/>
        </w:r>
        <w:r w:rsidR="00047891">
          <w:rPr>
            <w:noProof/>
            <w:webHidden/>
          </w:rPr>
          <w:fldChar w:fldCharType="begin"/>
        </w:r>
        <w:r w:rsidR="00047891">
          <w:rPr>
            <w:noProof/>
            <w:webHidden/>
          </w:rPr>
          <w:instrText xml:space="preserve"> PAGEREF _Toc107390528 \h </w:instrText>
        </w:r>
        <w:r w:rsidR="00047891">
          <w:rPr>
            <w:noProof/>
            <w:webHidden/>
          </w:rPr>
        </w:r>
        <w:r w:rsidR="00047891">
          <w:rPr>
            <w:noProof/>
            <w:webHidden/>
          </w:rPr>
          <w:fldChar w:fldCharType="separate"/>
        </w:r>
        <w:r w:rsidR="00047891">
          <w:rPr>
            <w:noProof/>
            <w:webHidden/>
          </w:rPr>
          <w:t>83</w:t>
        </w:r>
        <w:r w:rsidR="00047891">
          <w:rPr>
            <w:noProof/>
            <w:webHidden/>
          </w:rPr>
          <w:fldChar w:fldCharType="end"/>
        </w:r>
      </w:hyperlink>
    </w:p>
    <w:p w14:paraId="230F3993" w14:textId="77777777" w:rsidR="00047891" w:rsidRDefault="00241CBA">
      <w:pPr>
        <w:pStyle w:val="TDC2"/>
        <w:tabs>
          <w:tab w:val="left" w:pos="880"/>
          <w:tab w:val="right" w:leader="dot" w:pos="8777"/>
        </w:tabs>
        <w:rPr>
          <w:rFonts w:cstheme="minorBidi"/>
          <w:noProof/>
        </w:rPr>
      </w:pPr>
      <w:hyperlink w:anchor="_Toc107390529" w:history="1">
        <w:r w:rsidR="00047891" w:rsidRPr="00487107">
          <w:rPr>
            <w:rStyle w:val="Hipervnculo"/>
            <w:noProof/>
          </w:rPr>
          <w:t>11.4</w:t>
        </w:r>
        <w:r w:rsidR="00047891">
          <w:rPr>
            <w:rFonts w:cstheme="minorBidi"/>
            <w:noProof/>
          </w:rPr>
          <w:tab/>
        </w:r>
        <w:r w:rsidR="00047891" w:rsidRPr="00487107">
          <w:rPr>
            <w:rStyle w:val="Hipervnculo"/>
            <w:noProof/>
          </w:rPr>
          <w:t>INSTALACIÓN Y CONFIGUACIÓN DE NOZOMI GUARDIAN</w:t>
        </w:r>
        <w:r w:rsidR="00047891">
          <w:rPr>
            <w:noProof/>
            <w:webHidden/>
          </w:rPr>
          <w:tab/>
        </w:r>
        <w:r w:rsidR="00047891">
          <w:rPr>
            <w:noProof/>
            <w:webHidden/>
          </w:rPr>
          <w:fldChar w:fldCharType="begin"/>
        </w:r>
        <w:r w:rsidR="00047891">
          <w:rPr>
            <w:noProof/>
            <w:webHidden/>
          </w:rPr>
          <w:instrText xml:space="preserve"> PAGEREF _Toc107390529 \h </w:instrText>
        </w:r>
        <w:r w:rsidR="00047891">
          <w:rPr>
            <w:noProof/>
            <w:webHidden/>
          </w:rPr>
        </w:r>
        <w:r w:rsidR="00047891">
          <w:rPr>
            <w:noProof/>
            <w:webHidden/>
          </w:rPr>
          <w:fldChar w:fldCharType="separate"/>
        </w:r>
        <w:r w:rsidR="00047891">
          <w:rPr>
            <w:noProof/>
            <w:webHidden/>
          </w:rPr>
          <w:t>83</w:t>
        </w:r>
        <w:r w:rsidR="00047891">
          <w:rPr>
            <w:noProof/>
            <w:webHidden/>
          </w:rPr>
          <w:fldChar w:fldCharType="end"/>
        </w:r>
      </w:hyperlink>
    </w:p>
    <w:p w14:paraId="2D973279" w14:textId="52D0D9BB" w:rsidR="009E25C9" w:rsidRDefault="00477ECF" w:rsidP="00477ECF">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fldChar w:fldCharType="end"/>
      </w:r>
    </w:p>
    <w:p w14:paraId="0FE187FB"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5A2A5D15"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23102BD8"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3E6EC207"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3A16681A"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08A473F5"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28012E8F"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5063F266"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255713B7"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177DDEB1" w14:textId="77777777" w:rsidR="00C46D92" w:rsidRDefault="00C46D92" w:rsidP="00AA787E">
      <w:pPr>
        <w:widowControl w:val="0"/>
        <w:spacing w:after="0" w:line="240" w:lineRule="auto"/>
        <w:rPr>
          <w:rFonts w:ascii="Times New Roman" w:eastAsia="Calibri" w:hAnsi="Times New Roman" w:cs="Times New Roman"/>
          <w:b/>
          <w:sz w:val="24"/>
          <w:szCs w:val="28"/>
          <w:u w:val="single"/>
        </w:rPr>
      </w:pPr>
    </w:p>
    <w:p w14:paraId="69F015A0" w14:textId="77777777" w:rsidR="00945476" w:rsidRPr="00945476" w:rsidRDefault="00945476" w:rsidP="00AA787E">
      <w:pPr>
        <w:widowControl w:val="0"/>
        <w:spacing w:after="0" w:line="240" w:lineRule="auto"/>
        <w:rPr>
          <w:rFonts w:ascii="Times New Roman" w:eastAsia="Calibri" w:hAnsi="Times New Roman" w:cs="Times New Roman"/>
          <w:b/>
          <w:sz w:val="24"/>
          <w:szCs w:val="28"/>
          <w:u w:val="single"/>
        </w:rPr>
      </w:pPr>
    </w:p>
    <w:p w14:paraId="548C9B3A" w14:textId="42402B4E" w:rsidR="0035654A" w:rsidRDefault="0035654A" w:rsidP="00AA787E">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lastRenderedPageBreak/>
        <w:t>Índice de Ilustraciones</w:t>
      </w:r>
    </w:p>
    <w:p w14:paraId="2F0403A9" w14:textId="77777777" w:rsidR="00EB4DE1" w:rsidRPr="00F24955" w:rsidRDefault="00EB4DE1">
      <w:pPr>
        <w:pStyle w:val="Tabladeilustraciones"/>
        <w:tabs>
          <w:tab w:val="right" w:leader="dot" w:pos="8777"/>
        </w:tabs>
        <w:rPr>
          <w:rFonts w:ascii="Times New Roman" w:eastAsia="Calibri" w:hAnsi="Times New Roman" w:cs="Times New Roman"/>
          <w:b/>
          <w:szCs w:val="28"/>
        </w:rPr>
      </w:pPr>
    </w:p>
    <w:p w14:paraId="66F30BE0" w14:textId="77777777" w:rsidR="00047891" w:rsidRDefault="00EB4DE1">
      <w:pPr>
        <w:pStyle w:val="Tabladeilustraciones"/>
        <w:tabs>
          <w:tab w:val="right" w:leader="dot" w:pos="8777"/>
        </w:tabs>
        <w:rPr>
          <w:rFonts w:eastAsiaTheme="minorEastAsia"/>
          <w:noProof/>
          <w:sz w:val="22"/>
          <w:lang w:eastAsia="es-ES"/>
        </w:rPr>
      </w:pPr>
      <w:r>
        <w:rPr>
          <w:rFonts w:ascii="Times New Roman" w:eastAsia="Calibri" w:hAnsi="Times New Roman" w:cs="Times New Roman"/>
          <w:b/>
          <w:sz w:val="56"/>
          <w:szCs w:val="28"/>
        </w:rPr>
        <w:fldChar w:fldCharType="begin"/>
      </w:r>
      <w:r>
        <w:rPr>
          <w:rFonts w:ascii="Times New Roman" w:eastAsia="Calibri" w:hAnsi="Times New Roman" w:cs="Times New Roman"/>
          <w:b/>
          <w:sz w:val="56"/>
          <w:szCs w:val="28"/>
        </w:rPr>
        <w:instrText xml:space="preserve"> TOC \f F \h \z \t "Cita;Indice Figuras" \c </w:instrText>
      </w:r>
      <w:r>
        <w:rPr>
          <w:rFonts w:ascii="Times New Roman" w:eastAsia="Calibri" w:hAnsi="Times New Roman" w:cs="Times New Roman"/>
          <w:b/>
          <w:sz w:val="56"/>
          <w:szCs w:val="28"/>
        </w:rPr>
        <w:fldChar w:fldCharType="separate"/>
      </w:r>
      <w:hyperlink w:anchor="_Toc107390555" w:history="1">
        <w:r w:rsidR="00047891" w:rsidRPr="00046B13">
          <w:rPr>
            <w:rStyle w:val="Hipervnculo"/>
            <w:noProof/>
          </w:rPr>
          <w:t>Ilustración 3.1. Diagrama de planificación Gantt (Fuente: propia)</w:t>
        </w:r>
        <w:r w:rsidR="00047891">
          <w:rPr>
            <w:noProof/>
            <w:webHidden/>
          </w:rPr>
          <w:tab/>
        </w:r>
        <w:r w:rsidR="00047891">
          <w:rPr>
            <w:noProof/>
            <w:webHidden/>
          </w:rPr>
          <w:fldChar w:fldCharType="begin"/>
        </w:r>
        <w:r w:rsidR="00047891">
          <w:rPr>
            <w:noProof/>
            <w:webHidden/>
          </w:rPr>
          <w:instrText xml:space="preserve"> PAGEREF _Toc107390555 \h </w:instrText>
        </w:r>
        <w:r w:rsidR="00047891">
          <w:rPr>
            <w:noProof/>
            <w:webHidden/>
          </w:rPr>
        </w:r>
        <w:r w:rsidR="00047891">
          <w:rPr>
            <w:noProof/>
            <w:webHidden/>
          </w:rPr>
          <w:fldChar w:fldCharType="separate"/>
        </w:r>
        <w:r w:rsidR="00047891">
          <w:rPr>
            <w:noProof/>
            <w:webHidden/>
          </w:rPr>
          <w:t>13</w:t>
        </w:r>
        <w:r w:rsidR="00047891">
          <w:rPr>
            <w:noProof/>
            <w:webHidden/>
          </w:rPr>
          <w:fldChar w:fldCharType="end"/>
        </w:r>
      </w:hyperlink>
    </w:p>
    <w:p w14:paraId="151B9108" w14:textId="77777777" w:rsidR="00047891" w:rsidRDefault="00241CBA">
      <w:pPr>
        <w:pStyle w:val="Tabladeilustraciones"/>
        <w:tabs>
          <w:tab w:val="right" w:leader="dot" w:pos="8777"/>
        </w:tabs>
        <w:rPr>
          <w:rFonts w:eastAsiaTheme="minorEastAsia"/>
          <w:noProof/>
          <w:sz w:val="22"/>
          <w:lang w:eastAsia="es-ES"/>
        </w:rPr>
      </w:pPr>
      <w:hyperlink w:anchor="_Toc107390556" w:history="1">
        <w:r w:rsidR="00047891" w:rsidRPr="00046B13">
          <w:rPr>
            <w:rStyle w:val="Hipervnculo"/>
            <w:noProof/>
          </w:rPr>
          <w:t>Ilustración 4.1. Logotipo VMware Workstation Pro (Fuente: https://www.Vmware.com/es/products)</w:t>
        </w:r>
        <w:r w:rsidR="00047891">
          <w:rPr>
            <w:noProof/>
            <w:webHidden/>
          </w:rPr>
          <w:tab/>
        </w:r>
        <w:r w:rsidR="00047891">
          <w:rPr>
            <w:noProof/>
            <w:webHidden/>
          </w:rPr>
          <w:fldChar w:fldCharType="begin"/>
        </w:r>
        <w:r w:rsidR="00047891">
          <w:rPr>
            <w:noProof/>
            <w:webHidden/>
          </w:rPr>
          <w:instrText xml:space="preserve"> PAGEREF _Toc107390556 \h </w:instrText>
        </w:r>
        <w:r w:rsidR="00047891">
          <w:rPr>
            <w:noProof/>
            <w:webHidden/>
          </w:rPr>
        </w:r>
        <w:r w:rsidR="00047891">
          <w:rPr>
            <w:noProof/>
            <w:webHidden/>
          </w:rPr>
          <w:fldChar w:fldCharType="separate"/>
        </w:r>
        <w:r w:rsidR="00047891">
          <w:rPr>
            <w:noProof/>
            <w:webHidden/>
          </w:rPr>
          <w:t>14</w:t>
        </w:r>
        <w:r w:rsidR="00047891">
          <w:rPr>
            <w:noProof/>
            <w:webHidden/>
          </w:rPr>
          <w:fldChar w:fldCharType="end"/>
        </w:r>
      </w:hyperlink>
    </w:p>
    <w:p w14:paraId="5D978EA9" w14:textId="77777777" w:rsidR="00047891" w:rsidRDefault="00241CBA">
      <w:pPr>
        <w:pStyle w:val="Tabladeilustraciones"/>
        <w:tabs>
          <w:tab w:val="right" w:leader="dot" w:pos="8777"/>
        </w:tabs>
        <w:rPr>
          <w:rFonts w:eastAsiaTheme="minorEastAsia"/>
          <w:noProof/>
          <w:sz w:val="22"/>
          <w:lang w:eastAsia="es-ES"/>
        </w:rPr>
      </w:pPr>
      <w:hyperlink w:anchor="_Toc107390557" w:history="1">
        <w:r w:rsidR="00047891" w:rsidRPr="00046B13">
          <w:rPr>
            <w:rStyle w:val="Hipervnculo"/>
            <w:noProof/>
          </w:rPr>
          <w:t>Ilustración 4.2. Panel de configuración de NOZOMI mediante VMWARE (Fuente: propia)</w:t>
        </w:r>
        <w:r w:rsidR="00047891">
          <w:rPr>
            <w:noProof/>
            <w:webHidden/>
          </w:rPr>
          <w:tab/>
        </w:r>
        <w:r w:rsidR="00047891">
          <w:rPr>
            <w:noProof/>
            <w:webHidden/>
          </w:rPr>
          <w:fldChar w:fldCharType="begin"/>
        </w:r>
        <w:r w:rsidR="00047891">
          <w:rPr>
            <w:noProof/>
            <w:webHidden/>
          </w:rPr>
          <w:instrText xml:space="preserve"> PAGEREF _Toc107390557 \h </w:instrText>
        </w:r>
        <w:r w:rsidR="00047891">
          <w:rPr>
            <w:noProof/>
            <w:webHidden/>
          </w:rPr>
        </w:r>
        <w:r w:rsidR="00047891">
          <w:rPr>
            <w:noProof/>
            <w:webHidden/>
          </w:rPr>
          <w:fldChar w:fldCharType="separate"/>
        </w:r>
        <w:r w:rsidR="00047891">
          <w:rPr>
            <w:noProof/>
            <w:webHidden/>
          </w:rPr>
          <w:t>14</w:t>
        </w:r>
        <w:r w:rsidR="00047891">
          <w:rPr>
            <w:noProof/>
            <w:webHidden/>
          </w:rPr>
          <w:fldChar w:fldCharType="end"/>
        </w:r>
      </w:hyperlink>
    </w:p>
    <w:p w14:paraId="1A48D06C" w14:textId="77777777" w:rsidR="00047891" w:rsidRDefault="00241CBA">
      <w:pPr>
        <w:pStyle w:val="Tabladeilustraciones"/>
        <w:tabs>
          <w:tab w:val="right" w:leader="dot" w:pos="8777"/>
        </w:tabs>
        <w:rPr>
          <w:rFonts w:eastAsiaTheme="minorEastAsia"/>
          <w:noProof/>
          <w:sz w:val="22"/>
          <w:lang w:eastAsia="es-ES"/>
        </w:rPr>
      </w:pPr>
      <w:hyperlink w:anchor="_Toc107390558" w:history="1">
        <w:r w:rsidR="00047891" w:rsidRPr="00046B13">
          <w:rPr>
            <w:rStyle w:val="Hipervnculo"/>
            <w:noProof/>
          </w:rPr>
          <w:t>Ilustración 4.3. Logo de la herramienta Nozomi Networks (Fuente: https://www.nozominetworks.com)</w:t>
        </w:r>
        <w:r w:rsidR="00047891">
          <w:rPr>
            <w:noProof/>
            <w:webHidden/>
          </w:rPr>
          <w:tab/>
        </w:r>
        <w:r w:rsidR="00047891">
          <w:rPr>
            <w:noProof/>
            <w:webHidden/>
          </w:rPr>
          <w:fldChar w:fldCharType="begin"/>
        </w:r>
        <w:r w:rsidR="00047891">
          <w:rPr>
            <w:noProof/>
            <w:webHidden/>
          </w:rPr>
          <w:instrText xml:space="preserve"> PAGEREF _Toc107390558 \h </w:instrText>
        </w:r>
        <w:r w:rsidR="00047891">
          <w:rPr>
            <w:noProof/>
            <w:webHidden/>
          </w:rPr>
        </w:r>
        <w:r w:rsidR="00047891">
          <w:rPr>
            <w:noProof/>
            <w:webHidden/>
          </w:rPr>
          <w:fldChar w:fldCharType="separate"/>
        </w:r>
        <w:r w:rsidR="00047891">
          <w:rPr>
            <w:noProof/>
            <w:webHidden/>
          </w:rPr>
          <w:t>15</w:t>
        </w:r>
        <w:r w:rsidR="00047891">
          <w:rPr>
            <w:noProof/>
            <w:webHidden/>
          </w:rPr>
          <w:fldChar w:fldCharType="end"/>
        </w:r>
      </w:hyperlink>
    </w:p>
    <w:p w14:paraId="76708FB4" w14:textId="77777777" w:rsidR="00047891" w:rsidRDefault="00241CBA">
      <w:pPr>
        <w:pStyle w:val="Tabladeilustraciones"/>
        <w:tabs>
          <w:tab w:val="right" w:leader="dot" w:pos="8777"/>
        </w:tabs>
        <w:rPr>
          <w:rFonts w:eastAsiaTheme="minorEastAsia"/>
          <w:noProof/>
          <w:sz w:val="22"/>
          <w:lang w:eastAsia="es-ES"/>
        </w:rPr>
      </w:pPr>
      <w:hyperlink w:anchor="_Toc107390559" w:history="1">
        <w:r w:rsidR="00047891" w:rsidRPr="00046B13">
          <w:rPr>
            <w:rStyle w:val="Hipervnculo"/>
            <w:noProof/>
          </w:rPr>
          <w:t>Ilustración 4.4. Panel principal Nozomi Guardian (Fuente: Elaboración propia)</w:t>
        </w:r>
        <w:r w:rsidR="00047891">
          <w:rPr>
            <w:noProof/>
            <w:webHidden/>
          </w:rPr>
          <w:tab/>
        </w:r>
        <w:r w:rsidR="00047891">
          <w:rPr>
            <w:noProof/>
            <w:webHidden/>
          </w:rPr>
          <w:fldChar w:fldCharType="begin"/>
        </w:r>
        <w:r w:rsidR="00047891">
          <w:rPr>
            <w:noProof/>
            <w:webHidden/>
          </w:rPr>
          <w:instrText xml:space="preserve"> PAGEREF _Toc107390559 \h </w:instrText>
        </w:r>
        <w:r w:rsidR="00047891">
          <w:rPr>
            <w:noProof/>
            <w:webHidden/>
          </w:rPr>
        </w:r>
        <w:r w:rsidR="00047891">
          <w:rPr>
            <w:noProof/>
            <w:webHidden/>
          </w:rPr>
          <w:fldChar w:fldCharType="separate"/>
        </w:r>
        <w:r w:rsidR="00047891">
          <w:rPr>
            <w:noProof/>
            <w:webHidden/>
          </w:rPr>
          <w:t>16</w:t>
        </w:r>
        <w:r w:rsidR="00047891">
          <w:rPr>
            <w:noProof/>
            <w:webHidden/>
          </w:rPr>
          <w:fldChar w:fldCharType="end"/>
        </w:r>
      </w:hyperlink>
    </w:p>
    <w:p w14:paraId="5745EFBD" w14:textId="77777777" w:rsidR="00047891" w:rsidRDefault="00241CBA">
      <w:pPr>
        <w:pStyle w:val="Tabladeilustraciones"/>
        <w:tabs>
          <w:tab w:val="right" w:leader="dot" w:pos="8777"/>
        </w:tabs>
        <w:rPr>
          <w:rFonts w:eastAsiaTheme="minorEastAsia"/>
          <w:noProof/>
          <w:sz w:val="22"/>
          <w:lang w:eastAsia="es-ES"/>
        </w:rPr>
      </w:pPr>
      <w:hyperlink w:anchor="_Toc107390560" w:history="1">
        <w:r w:rsidR="00047891" w:rsidRPr="00046B13">
          <w:rPr>
            <w:rStyle w:val="Hipervnculo"/>
            <w:noProof/>
          </w:rPr>
          <w:t>Ilustración 4.5. Logo de la herramienta Wireshark (Fuente: https://www.wireshark.org )</w:t>
        </w:r>
        <w:r w:rsidR="00047891">
          <w:rPr>
            <w:noProof/>
            <w:webHidden/>
          </w:rPr>
          <w:tab/>
        </w:r>
        <w:r w:rsidR="00047891">
          <w:rPr>
            <w:noProof/>
            <w:webHidden/>
          </w:rPr>
          <w:fldChar w:fldCharType="begin"/>
        </w:r>
        <w:r w:rsidR="00047891">
          <w:rPr>
            <w:noProof/>
            <w:webHidden/>
          </w:rPr>
          <w:instrText xml:space="preserve"> PAGEREF _Toc107390560 \h </w:instrText>
        </w:r>
        <w:r w:rsidR="00047891">
          <w:rPr>
            <w:noProof/>
            <w:webHidden/>
          </w:rPr>
        </w:r>
        <w:r w:rsidR="00047891">
          <w:rPr>
            <w:noProof/>
            <w:webHidden/>
          </w:rPr>
          <w:fldChar w:fldCharType="separate"/>
        </w:r>
        <w:r w:rsidR="00047891">
          <w:rPr>
            <w:noProof/>
            <w:webHidden/>
          </w:rPr>
          <w:t>17</w:t>
        </w:r>
        <w:r w:rsidR="00047891">
          <w:rPr>
            <w:noProof/>
            <w:webHidden/>
          </w:rPr>
          <w:fldChar w:fldCharType="end"/>
        </w:r>
      </w:hyperlink>
    </w:p>
    <w:p w14:paraId="310B0F89" w14:textId="77777777" w:rsidR="00047891" w:rsidRDefault="00241CBA">
      <w:pPr>
        <w:pStyle w:val="Tabladeilustraciones"/>
        <w:tabs>
          <w:tab w:val="right" w:leader="dot" w:pos="8777"/>
        </w:tabs>
        <w:rPr>
          <w:rFonts w:eastAsiaTheme="minorEastAsia"/>
          <w:noProof/>
          <w:sz w:val="22"/>
          <w:lang w:eastAsia="es-ES"/>
        </w:rPr>
      </w:pPr>
      <w:hyperlink w:anchor="_Toc107390561" w:history="1">
        <w:r w:rsidR="00047891" w:rsidRPr="00046B13">
          <w:rPr>
            <w:rStyle w:val="Hipervnculo"/>
            <w:noProof/>
          </w:rPr>
          <w:t>Ilustración 4.6. Logotipo TCPDUMP (Fuente: https://www.tcpdump.org )</w:t>
        </w:r>
        <w:r w:rsidR="00047891">
          <w:rPr>
            <w:noProof/>
            <w:webHidden/>
          </w:rPr>
          <w:tab/>
        </w:r>
        <w:r w:rsidR="00047891">
          <w:rPr>
            <w:noProof/>
            <w:webHidden/>
          </w:rPr>
          <w:fldChar w:fldCharType="begin"/>
        </w:r>
        <w:r w:rsidR="00047891">
          <w:rPr>
            <w:noProof/>
            <w:webHidden/>
          </w:rPr>
          <w:instrText xml:space="preserve"> PAGEREF _Toc107390561 \h </w:instrText>
        </w:r>
        <w:r w:rsidR="00047891">
          <w:rPr>
            <w:noProof/>
            <w:webHidden/>
          </w:rPr>
        </w:r>
        <w:r w:rsidR="00047891">
          <w:rPr>
            <w:noProof/>
            <w:webHidden/>
          </w:rPr>
          <w:fldChar w:fldCharType="separate"/>
        </w:r>
        <w:r w:rsidR="00047891">
          <w:rPr>
            <w:noProof/>
            <w:webHidden/>
          </w:rPr>
          <w:t>18</w:t>
        </w:r>
        <w:r w:rsidR="00047891">
          <w:rPr>
            <w:noProof/>
            <w:webHidden/>
          </w:rPr>
          <w:fldChar w:fldCharType="end"/>
        </w:r>
      </w:hyperlink>
    </w:p>
    <w:p w14:paraId="105FC780" w14:textId="77777777" w:rsidR="00047891" w:rsidRDefault="00241CBA">
      <w:pPr>
        <w:pStyle w:val="Tabladeilustraciones"/>
        <w:tabs>
          <w:tab w:val="right" w:leader="dot" w:pos="8777"/>
        </w:tabs>
        <w:rPr>
          <w:rFonts w:eastAsiaTheme="minorEastAsia"/>
          <w:noProof/>
          <w:sz w:val="22"/>
          <w:lang w:eastAsia="es-ES"/>
        </w:rPr>
      </w:pPr>
      <w:hyperlink w:anchor="_Toc107390562" w:history="1">
        <w:r w:rsidR="00047891" w:rsidRPr="00046B13">
          <w:rPr>
            <w:rStyle w:val="Hipervnculo"/>
            <w:noProof/>
          </w:rPr>
          <w:t>Ilustración 4.7. Resumen opciones de filtros TCPDUMP (Fuente: propia)</w:t>
        </w:r>
        <w:r w:rsidR="00047891">
          <w:rPr>
            <w:noProof/>
            <w:webHidden/>
          </w:rPr>
          <w:tab/>
        </w:r>
        <w:r w:rsidR="00047891">
          <w:rPr>
            <w:noProof/>
            <w:webHidden/>
          </w:rPr>
          <w:fldChar w:fldCharType="begin"/>
        </w:r>
        <w:r w:rsidR="00047891">
          <w:rPr>
            <w:noProof/>
            <w:webHidden/>
          </w:rPr>
          <w:instrText xml:space="preserve"> PAGEREF _Toc107390562 \h </w:instrText>
        </w:r>
        <w:r w:rsidR="00047891">
          <w:rPr>
            <w:noProof/>
            <w:webHidden/>
          </w:rPr>
        </w:r>
        <w:r w:rsidR="00047891">
          <w:rPr>
            <w:noProof/>
            <w:webHidden/>
          </w:rPr>
          <w:fldChar w:fldCharType="separate"/>
        </w:r>
        <w:r w:rsidR="00047891">
          <w:rPr>
            <w:noProof/>
            <w:webHidden/>
          </w:rPr>
          <w:t>20</w:t>
        </w:r>
        <w:r w:rsidR="00047891">
          <w:rPr>
            <w:noProof/>
            <w:webHidden/>
          </w:rPr>
          <w:fldChar w:fldCharType="end"/>
        </w:r>
      </w:hyperlink>
    </w:p>
    <w:p w14:paraId="45752CFA" w14:textId="77777777" w:rsidR="00047891" w:rsidRDefault="00241CBA">
      <w:pPr>
        <w:pStyle w:val="Tabladeilustraciones"/>
        <w:tabs>
          <w:tab w:val="right" w:leader="dot" w:pos="8777"/>
        </w:tabs>
        <w:rPr>
          <w:rFonts w:eastAsiaTheme="minorEastAsia"/>
          <w:noProof/>
          <w:sz w:val="22"/>
          <w:lang w:eastAsia="es-ES"/>
        </w:rPr>
      </w:pPr>
      <w:hyperlink w:anchor="_Toc107390563" w:history="1">
        <w:r w:rsidR="00047891" w:rsidRPr="00046B13">
          <w:rPr>
            <w:rStyle w:val="Hipervnculo"/>
            <w:noProof/>
          </w:rPr>
          <w:t>Ilustración 4.8. Captura pantalla programa IED Scout (Fuente: propia)</w:t>
        </w:r>
        <w:r w:rsidR="00047891">
          <w:rPr>
            <w:noProof/>
            <w:webHidden/>
          </w:rPr>
          <w:tab/>
        </w:r>
        <w:r w:rsidR="00047891">
          <w:rPr>
            <w:noProof/>
            <w:webHidden/>
          </w:rPr>
          <w:fldChar w:fldCharType="begin"/>
        </w:r>
        <w:r w:rsidR="00047891">
          <w:rPr>
            <w:noProof/>
            <w:webHidden/>
          </w:rPr>
          <w:instrText xml:space="preserve"> PAGEREF _Toc107390563 \h </w:instrText>
        </w:r>
        <w:r w:rsidR="00047891">
          <w:rPr>
            <w:noProof/>
            <w:webHidden/>
          </w:rPr>
        </w:r>
        <w:r w:rsidR="00047891">
          <w:rPr>
            <w:noProof/>
            <w:webHidden/>
          </w:rPr>
          <w:fldChar w:fldCharType="separate"/>
        </w:r>
        <w:r w:rsidR="00047891">
          <w:rPr>
            <w:noProof/>
            <w:webHidden/>
          </w:rPr>
          <w:t>21</w:t>
        </w:r>
        <w:r w:rsidR="00047891">
          <w:rPr>
            <w:noProof/>
            <w:webHidden/>
          </w:rPr>
          <w:fldChar w:fldCharType="end"/>
        </w:r>
      </w:hyperlink>
    </w:p>
    <w:p w14:paraId="3B4B447E" w14:textId="77777777" w:rsidR="00047891" w:rsidRDefault="00241CBA">
      <w:pPr>
        <w:pStyle w:val="Tabladeilustraciones"/>
        <w:tabs>
          <w:tab w:val="right" w:leader="dot" w:pos="8777"/>
        </w:tabs>
        <w:rPr>
          <w:rFonts w:eastAsiaTheme="minorEastAsia"/>
          <w:noProof/>
          <w:sz w:val="22"/>
          <w:lang w:eastAsia="es-ES"/>
        </w:rPr>
      </w:pPr>
      <w:hyperlink w:anchor="_Toc107390564" w:history="1">
        <w:r w:rsidR="00047891" w:rsidRPr="00046B13">
          <w:rPr>
            <w:rStyle w:val="Hipervnculo"/>
            <w:noProof/>
          </w:rPr>
          <w:t>Ilustración 4.9. Captura pantalla de Advanced IP scanner de la red de SICA (Fuente: propia)</w:t>
        </w:r>
        <w:r w:rsidR="00047891">
          <w:rPr>
            <w:noProof/>
            <w:webHidden/>
          </w:rPr>
          <w:tab/>
        </w:r>
        <w:r w:rsidR="00047891">
          <w:rPr>
            <w:noProof/>
            <w:webHidden/>
          </w:rPr>
          <w:fldChar w:fldCharType="begin"/>
        </w:r>
        <w:r w:rsidR="00047891">
          <w:rPr>
            <w:noProof/>
            <w:webHidden/>
          </w:rPr>
          <w:instrText xml:space="preserve"> PAGEREF _Toc107390564 \h </w:instrText>
        </w:r>
        <w:r w:rsidR="00047891">
          <w:rPr>
            <w:noProof/>
            <w:webHidden/>
          </w:rPr>
        </w:r>
        <w:r w:rsidR="00047891">
          <w:rPr>
            <w:noProof/>
            <w:webHidden/>
          </w:rPr>
          <w:fldChar w:fldCharType="separate"/>
        </w:r>
        <w:r w:rsidR="00047891">
          <w:rPr>
            <w:noProof/>
            <w:webHidden/>
          </w:rPr>
          <w:t>22</w:t>
        </w:r>
        <w:r w:rsidR="00047891">
          <w:rPr>
            <w:noProof/>
            <w:webHidden/>
          </w:rPr>
          <w:fldChar w:fldCharType="end"/>
        </w:r>
      </w:hyperlink>
    </w:p>
    <w:p w14:paraId="518F6F2A" w14:textId="77777777" w:rsidR="00047891" w:rsidRDefault="00241CBA">
      <w:pPr>
        <w:pStyle w:val="Tabladeilustraciones"/>
        <w:tabs>
          <w:tab w:val="right" w:leader="dot" w:pos="8777"/>
        </w:tabs>
        <w:rPr>
          <w:rFonts w:eastAsiaTheme="minorEastAsia"/>
          <w:noProof/>
          <w:sz w:val="22"/>
          <w:lang w:eastAsia="es-ES"/>
        </w:rPr>
      </w:pPr>
      <w:hyperlink w:anchor="_Toc107390565" w:history="1">
        <w:r w:rsidR="00047891" w:rsidRPr="00046B13">
          <w:rPr>
            <w:rStyle w:val="Hipervnculo"/>
            <w:noProof/>
          </w:rPr>
          <w:t>Ilustración 5.1. Logotipo representativo al virus Stuxnet. (Fuente: https://www.lapatilla.com/wp-content/uploads/2019/09/Stuxnet-virus.jpg?resize=640%2C345)</w:t>
        </w:r>
        <w:r w:rsidR="00047891">
          <w:rPr>
            <w:noProof/>
            <w:webHidden/>
          </w:rPr>
          <w:tab/>
        </w:r>
        <w:r w:rsidR="00047891">
          <w:rPr>
            <w:noProof/>
            <w:webHidden/>
          </w:rPr>
          <w:fldChar w:fldCharType="begin"/>
        </w:r>
        <w:r w:rsidR="00047891">
          <w:rPr>
            <w:noProof/>
            <w:webHidden/>
          </w:rPr>
          <w:instrText xml:space="preserve"> PAGEREF _Toc107390565 \h </w:instrText>
        </w:r>
        <w:r w:rsidR="00047891">
          <w:rPr>
            <w:noProof/>
            <w:webHidden/>
          </w:rPr>
        </w:r>
        <w:r w:rsidR="00047891">
          <w:rPr>
            <w:noProof/>
            <w:webHidden/>
          </w:rPr>
          <w:fldChar w:fldCharType="separate"/>
        </w:r>
        <w:r w:rsidR="00047891">
          <w:rPr>
            <w:noProof/>
            <w:webHidden/>
          </w:rPr>
          <w:t>26</w:t>
        </w:r>
        <w:r w:rsidR="00047891">
          <w:rPr>
            <w:noProof/>
            <w:webHidden/>
          </w:rPr>
          <w:fldChar w:fldCharType="end"/>
        </w:r>
      </w:hyperlink>
    </w:p>
    <w:p w14:paraId="06A86C7D" w14:textId="77777777" w:rsidR="00047891" w:rsidRDefault="00241CBA">
      <w:pPr>
        <w:pStyle w:val="Tabladeilustraciones"/>
        <w:tabs>
          <w:tab w:val="right" w:leader="dot" w:pos="8777"/>
        </w:tabs>
        <w:rPr>
          <w:rFonts w:eastAsiaTheme="minorEastAsia"/>
          <w:noProof/>
          <w:sz w:val="22"/>
          <w:lang w:eastAsia="es-ES"/>
        </w:rPr>
      </w:pPr>
      <w:hyperlink w:anchor="_Toc107390566" w:history="1">
        <w:r w:rsidR="00047891" w:rsidRPr="00046B13">
          <w:rPr>
            <w:rStyle w:val="Hipervnculo"/>
            <w:noProof/>
          </w:rPr>
          <w:t>Ilustración 5.2.Pantalla activación de macros BlackEnergy. (Fuente: https://www.welivesecurity.com/la-es/2016/01/05/troyano-blackenergy-ataca-planta-energia-electrica-ucrania/)</w:t>
        </w:r>
        <w:r w:rsidR="00047891">
          <w:rPr>
            <w:noProof/>
            <w:webHidden/>
          </w:rPr>
          <w:tab/>
        </w:r>
        <w:r w:rsidR="00047891">
          <w:rPr>
            <w:noProof/>
            <w:webHidden/>
          </w:rPr>
          <w:fldChar w:fldCharType="begin"/>
        </w:r>
        <w:r w:rsidR="00047891">
          <w:rPr>
            <w:noProof/>
            <w:webHidden/>
          </w:rPr>
          <w:instrText xml:space="preserve"> PAGEREF _Toc107390566 \h </w:instrText>
        </w:r>
        <w:r w:rsidR="00047891">
          <w:rPr>
            <w:noProof/>
            <w:webHidden/>
          </w:rPr>
        </w:r>
        <w:r w:rsidR="00047891">
          <w:rPr>
            <w:noProof/>
            <w:webHidden/>
          </w:rPr>
          <w:fldChar w:fldCharType="separate"/>
        </w:r>
        <w:r w:rsidR="00047891">
          <w:rPr>
            <w:noProof/>
            <w:webHidden/>
          </w:rPr>
          <w:t>27</w:t>
        </w:r>
        <w:r w:rsidR="00047891">
          <w:rPr>
            <w:noProof/>
            <w:webHidden/>
          </w:rPr>
          <w:fldChar w:fldCharType="end"/>
        </w:r>
      </w:hyperlink>
    </w:p>
    <w:p w14:paraId="06569CCE" w14:textId="77777777" w:rsidR="00047891" w:rsidRDefault="00241CBA">
      <w:pPr>
        <w:pStyle w:val="Tabladeilustraciones"/>
        <w:tabs>
          <w:tab w:val="right" w:leader="dot" w:pos="8777"/>
        </w:tabs>
        <w:rPr>
          <w:rFonts w:eastAsiaTheme="minorEastAsia"/>
          <w:noProof/>
          <w:sz w:val="22"/>
          <w:lang w:eastAsia="es-ES"/>
        </w:rPr>
      </w:pPr>
      <w:hyperlink w:anchor="_Toc107390567" w:history="1">
        <w:r w:rsidR="00047891" w:rsidRPr="00046B13">
          <w:rPr>
            <w:rStyle w:val="Hipervnculo"/>
            <w:noProof/>
          </w:rPr>
          <w:t>Ilustración 5.3. Línea temporal del troyano BlackEnergy. (Fuente: https://www.incibe-cert.es/blog/blackenergy-sistemas-criticos)</w:t>
        </w:r>
        <w:r w:rsidR="00047891">
          <w:rPr>
            <w:noProof/>
            <w:webHidden/>
          </w:rPr>
          <w:tab/>
        </w:r>
        <w:r w:rsidR="00047891">
          <w:rPr>
            <w:noProof/>
            <w:webHidden/>
          </w:rPr>
          <w:fldChar w:fldCharType="begin"/>
        </w:r>
        <w:r w:rsidR="00047891">
          <w:rPr>
            <w:noProof/>
            <w:webHidden/>
          </w:rPr>
          <w:instrText xml:space="preserve"> PAGEREF _Toc107390567 \h </w:instrText>
        </w:r>
        <w:r w:rsidR="00047891">
          <w:rPr>
            <w:noProof/>
            <w:webHidden/>
          </w:rPr>
        </w:r>
        <w:r w:rsidR="00047891">
          <w:rPr>
            <w:noProof/>
            <w:webHidden/>
          </w:rPr>
          <w:fldChar w:fldCharType="separate"/>
        </w:r>
        <w:r w:rsidR="00047891">
          <w:rPr>
            <w:noProof/>
            <w:webHidden/>
          </w:rPr>
          <w:t>28</w:t>
        </w:r>
        <w:r w:rsidR="00047891">
          <w:rPr>
            <w:noProof/>
            <w:webHidden/>
          </w:rPr>
          <w:fldChar w:fldCharType="end"/>
        </w:r>
      </w:hyperlink>
    </w:p>
    <w:p w14:paraId="43CA3073" w14:textId="77777777" w:rsidR="00047891" w:rsidRDefault="00241CBA">
      <w:pPr>
        <w:pStyle w:val="Tabladeilustraciones"/>
        <w:tabs>
          <w:tab w:val="right" w:leader="dot" w:pos="8777"/>
        </w:tabs>
        <w:rPr>
          <w:rFonts w:eastAsiaTheme="minorEastAsia"/>
          <w:noProof/>
          <w:sz w:val="22"/>
          <w:lang w:eastAsia="es-ES"/>
        </w:rPr>
      </w:pPr>
      <w:hyperlink w:anchor="_Toc107390568" w:history="1">
        <w:r w:rsidR="00047891" w:rsidRPr="00046B13">
          <w:rPr>
            <w:rStyle w:val="Hipervnculo"/>
            <w:noProof/>
          </w:rPr>
          <w:t>Ilustración 5.4.Grafico evolución ciberataques años 1980-85. (Fuente: curso CyberOps)</w:t>
        </w:r>
        <w:r w:rsidR="00047891">
          <w:rPr>
            <w:noProof/>
            <w:webHidden/>
          </w:rPr>
          <w:tab/>
        </w:r>
        <w:r w:rsidR="00047891">
          <w:rPr>
            <w:noProof/>
            <w:webHidden/>
          </w:rPr>
          <w:fldChar w:fldCharType="begin"/>
        </w:r>
        <w:r w:rsidR="00047891">
          <w:rPr>
            <w:noProof/>
            <w:webHidden/>
          </w:rPr>
          <w:instrText xml:space="preserve"> PAGEREF _Toc107390568 \h </w:instrText>
        </w:r>
        <w:r w:rsidR="00047891">
          <w:rPr>
            <w:noProof/>
            <w:webHidden/>
          </w:rPr>
        </w:r>
        <w:r w:rsidR="00047891">
          <w:rPr>
            <w:noProof/>
            <w:webHidden/>
          </w:rPr>
          <w:fldChar w:fldCharType="separate"/>
        </w:r>
        <w:r w:rsidR="00047891">
          <w:rPr>
            <w:noProof/>
            <w:webHidden/>
          </w:rPr>
          <w:t>29</w:t>
        </w:r>
        <w:r w:rsidR="00047891">
          <w:rPr>
            <w:noProof/>
            <w:webHidden/>
          </w:rPr>
          <w:fldChar w:fldCharType="end"/>
        </w:r>
      </w:hyperlink>
    </w:p>
    <w:p w14:paraId="3EB18CA9" w14:textId="77777777" w:rsidR="00047891" w:rsidRDefault="00241CBA">
      <w:pPr>
        <w:pStyle w:val="Tabladeilustraciones"/>
        <w:tabs>
          <w:tab w:val="right" w:leader="dot" w:pos="8777"/>
        </w:tabs>
        <w:rPr>
          <w:rFonts w:eastAsiaTheme="minorEastAsia"/>
          <w:noProof/>
          <w:sz w:val="22"/>
          <w:lang w:eastAsia="es-ES"/>
        </w:rPr>
      </w:pPr>
      <w:hyperlink w:anchor="_Toc107390569" w:history="1">
        <w:r w:rsidR="00047891" w:rsidRPr="00046B13">
          <w:rPr>
            <w:rStyle w:val="Hipervnculo"/>
            <w:noProof/>
          </w:rPr>
          <w:t>Ilustración 5.5. Gráfico evolución ciberataques año 2000. (Fuente: curso CyberOps)</w:t>
        </w:r>
        <w:r w:rsidR="00047891">
          <w:rPr>
            <w:noProof/>
            <w:webHidden/>
          </w:rPr>
          <w:tab/>
        </w:r>
        <w:r w:rsidR="00047891">
          <w:rPr>
            <w:noProof/>
            <w:webHidden/>
          </w:rPr>
          <w:fldChar w:fldCharType="begin"/>
        </w:r>
        <w:r w:rsidR="00047891">
          <w:rPr>
            <w:noProof/>
            <w:webHidden/>
          </w:rPr>
          <w:instrText xml:space="preserve"> PAGEREF _Toc107390569 \h </w:instrText>
        </w:r>
        <w:r w:rsidR="00047891">
          <w:rPr>
            <w:noProof/>
            <w:webHidden/>
          </w:rPr>
        </w:r>
        <w:r w:rsidR="00047891">
          <w:rPr>
            <w:noProof/>
            <w:webHidden/>
          </w:rPr>
          <w:fldChar w:fldCharType="separate"/>
        </w:r>
        <w:r w:rsidR="00047891">
          <w:rPr>
            <w:noProof/>
            <w:webHidden/>
          </w:rPr>
          <w:t>30</w:t>
        </w:r>
        <w:r w:rsidR="00047891">
          <w:rPr>
            <w:noProof/>
            <w:webHidden/>
          </w:rPr>
          <w:fldChar w:fldCharType="end"/>
        </w:r>
      </w:hyperlink>
    </w:p>
    <w:p w14:paraId="3C6E03EA" w14:textId="77777777" w:rsidR="00047891" w:rsidRDefault="00241CBA">
      <w:pPr>
        <w:pStyle w:val="Tabladeilustraciones"/>
        <w:tabs>
          <w:tab w:val="right" w:leader="dot" w:pos="8777"/>
        </w:tabs>
        <w:rPr>
          <w:rFonts w:eastAsiaTheme="minorEastAsia"/>
          <w:noProof/>
          <w:sz w:val="22"/>
          <w:lang w:eastAsia="es-ES"/>
        </w:rPr>
      </w:pPr>
      <w:hyperlink w:anchor="_Toc107390570" w:history="1">
        <w:r w:rsidR="00047891" w:rsidRPr="00046B13">
          <w:rPr>
            <w:rStyle w:val="Hipervnculo"/>
            <w:noProof/>
          </w:rPr>
          <w:t>Ilustración 5.6.Grafico evolución ciberataques año 2015-17. (Fuente: curso CyberOps)</w:t>
        </w:r>
        <w:r w:rsidR="00047891">
          <w:rPr>
            <w:noProof/>
            <w:webHidden/>
          </w:rPr>
          <w:tab/>
        </w:r>
        <w:r w:rsidR="00047891">
          <w:rPr>
            <w:noProof/>
            <w:webHidden/>
          </w:rPr>
          <w:fldChar w:fldCharType="begin"/>
        </w:r>
        <w:r w:rsidR="00047891">
          <w:rPr>
            <w:noProof/>
            <w:webHidden/>
          </w:rPr>
          <w:instrText xml:space="preserve"> PAGEREF _Toc107390570 \h </w:instrText>
        </w:r>
        <w:r w:rsidR="00047891">
          <w:rPr>
            <w:noProof/>
            <w:webHidden/>
          </w:rPr>
        </w:r>
        <w:r w:rsidR="00047891">
          <w:rPr>
            <w:noProof/>
            <w:webHidden/>
          </w:rPr>
          <w:fldChar w:fldCharType="separate"/>
        </w:r>
        <w:r w:rsidR="00047891">
          <w:rPr>
            <w:noProof/>
            <w:webHidden/>
          </w:rPr>
          <w:t>30</w:t>
        </w:r>
        <w:r w:rsidR="00047891">
          <w:rPr>
            <w:noProof/>
            <w:webHidden/>
          </w:rPr>
          <w:fldChar w:fldCharType="end"/>
        </w:r>
      </w:hyperlink>
    </w:p>
    <w:p w14:paraId="6398FDA6" w14:textId="77777777" w:rsidR="00047891" w:rsidRDefault="00241CBA">
      <w:pPr>
        <w:pStyle w:val="Tabladeilustraciones"/>
        <w:tabs>
          <w:tab w:val="right" w:leader="dot" w:pos="8777"/>
        </w:tabs>
        <w:rPr>
          <w:rFonts w:eastAsiaTheme="minorEastAsia"/>
          <w:noProof/>
          <w:sz w:val="22"/>
          <w:lang w:eastAsia="es-ES"/>
        </w:rPr>
      </w:pPr>
      <w:hyperlink w:anchor="_Toc107390571" w:history="1">
        <w:r w:rsidR="00047891" w:rsidRPr="00046B13">
          <w:rPr>
            <w:rStyle w:val="Hipervnculo"/>
            <w:noProof/>
          </w:rPr>
          <w:t>Ilustración 5.7. Agencias estatales de ciberseguridad. (Fuente: https://javierdisan.com/2018/09/25/)</w:t>
        </w:r>
        <w:r w:rsidR="00047891">
          <w:rPr>
            <w:noProof/>
            <w:webHidden/>
          </w:rPr>
          <w:tab/>
        </w:r>
        <w:r w:rsidR="00047891">
          <w:rPr>
            <w:noProof/>
            <w:webHidden/>
          </w:rPr>
          <w:fldChar w:fldCharType="begin"/>
        </w:r>
        <w:r w:rsidR="00047891">
          <w:rPr>
            <w:noProof/>
            <w:webHidden/>
          </w:rPr>
          <w:instrText xml:space="preserve"> PAGEREF _Toc107390571 \h </w:instrText>
        </w:r>
        <w:r w:rsidR="00047891">
          <w:rPr>
            <w:noProof/>
            <w:webHidden/>
          </w:rPr>
        </w:r>
        <w:r w:rsidR="00047891">
          <w:rPr>
            <w:noProof/>
            <w:webHidden/>
          </w:rPr>
          <w:fldChar w:fldCharType="separate"/>
        </w:r>
        <w:r w:rsidR="00047891">
          <w:rPr>
            <w:noProof/>
            <w:webHidden/>
          </w:rPr>
          <w:t>32</w:t>
        </w:r>
        <w:r w:rsidR="00047891">
          <w:rPr>
            <w:noProof/>
            <w:webHidden/>
          </w:rPr>
          <w:fldChar w:fldCharType="end"/>
        </w:r>
      </w:hyperlink>
    </w:p>
    <w:p w14:paraId="7F47BABE" w14:textId="77777777" w:rsidR="00047891" w:rsidRDefault="00241CBA">
      <w:pPr>
        <w:pStyle w:val="Tabladeilustraciones"/>
        <w:tabs>
          <w:tab w:val="right" w:leader="dot" w:pos="8777"/>
        </w:tabs>
        <w:rPr>
          <w:rFonts w:eastAsiaTheme="minorEastAsia"/>
          <w:noProof/>
          <w:sz w:val="22"/>
          <w:lang w:eastAsia="es-ES"/>
        </w:rPr>
      </w:pPr>
      <w:hyperlink w:anchor="_Toc107390572" w:history="1">
        <w:r w:rsidR="00047891" w:rsidRPr="00046B13">
          <w:rPr>
            <w:rStyle w:val="Hipervnculo"/>
            <w:noProof/>
          </w:rPr>
          <w:t>Ilustración 5.8. Gráfico uso de Internet por la población española. (Fuente: https://wearesocial.com/es/blog/2022/02 )</w:t>
        </w:r>
        <w:r w:rsidR="00047891">
          <w:rPr>
            <w:noProof/>
            <w:webHidden/>
          </w:rPr>
          <w:tab/>
        </w:r>
        <w:r w:rsidR="00047891">
          <w:rPr>
            <w:noProof/>
            <w:webHidden/>
          </w:rPr>
          <w:fldChar w:fldCharType="begin"/>
        </w:r>
        <w:r w:rsidR="00047891">
          <w:rPr>
            <w:noProof/>
            <w:webHidden/>
          </w:rPr>
          <w:instrText xml:space="preserve"> PAGEREF _Toc107390572 \h </w:instrText>
        </w:r>
        <w:r w:rsidR="00047891">
          <w:rPr>
            <w:noProof/>
            <w:webHidden/>
          </w:rPr>
        </w:r>
        <w:r w:rsidR="00047891">
          <w:rPr>
            <w:noProof/>
            <w:webHidden/>
          </w:rPr>
          <w:fldChar w:fldCharType="separate"/>
        </w:r>
        <w:r w:rsidR="00047891">
          <w:rPr>
            <w:noProof/>
            <w:webHidden/>
          </w:rPr>
          <w:t>33</w:t>
        </w:r>
        <w:r w:rsidR="00047891">
          <w:rPr>
            <w:noProof/>
            <w:webHidden/>
          </w:rPr>
          <w:fldChar w:fldCharType="end"/>
        </w:r>
      </w:hyperlink>
    </w:p>
    <w:p w14:paraId="7DD40B5F" w14:textId="77777777" w:rsidR="00047891" w:rsidRDefault="00241CBA">
      <w:pPr>
        <w:pStyle w:val="Tabladeilustraciones"/>
        <w:tabs>
          <w:tab w:val="right" w:leader="dot" w:pos="8777"/>
        </w:tabs>
        <w:rPr>
          <w:rFonts w:eastAsiaTheme="minorEastAsia"/>
          <w:noProof/>
          <w:sz w:val="22"/>
          <w:lang w:eastAsia="es-ES"/>
        </w:rPr>
      </w:pPr>
      <w:hyperlink w:anchor="_Toc107390573" w:history="1">
        <w:r w:rsidR="00047891" w:rsidRPr="00046B13">
          <w:rPr>
            <w:rStyle w:val="Hipervnculo"/>
            <w:noProof/>
          </w:rPr>
          <w:t>Ilustración 5.9. Portada Decálogo ciberseguridad para empresas elaborado por el INCIBE. (Fuente: https://www.incibe.es/sites/default/files/contenidos/guias/doc/sta_decalogo_ciberseguridad_metad.pdf)</w:t>
        </w:r>
        <w:r w:rsidR="00047891">
          <w:rPr>
            <w:noProof/>
            <w:webHidden/>
          </w:rPr>
          <w:tab/>
        </w:r>
        <w:r w:rsidR="00047891">
          <w:rPr>
            <w:noProof/>
            <w:webHidden/>
          </w:rPr>
          <w:fldChar w:fldCharType="begin"/>
        </w:r>
        <w:r w:rsidR="00047891">
          <w:rPr>
            <w:noProof/>
            <w:webHidden/>
          </w:rPr>
          <w:instrText xml:space="preserve"> PAGEREF _Toc107390573 \h </w:instrText>
        </w:r>
        <w:r w:rsidR="00047891">
          <w:rPr>
            <w:noProof/>
            <w:webHidden/>
          </w:rPr>
        </w:r>
        <w:r w:rsidR="00047891">
          <w:rPr>
            <w:noProof/>
            <w:webHidden/>
          </w:rPr>
          <w:fldChar w:fldCharType="separate"/>
        </w:r>
        <w:r w:rsidR="00047891">
          <w:rPr>
            <w:noProof/>
            <w:webHidden/>
          </w:rPr>
          <w:t>34</w:t>
        </w:r>
        <w:r w:rsidR="00047891">
          <w:rPr>
            <w:noProof/>
            <w:webHidden/>
          </w:rPr>
          <w:fldChar w:fldCharType="end"/>
        </w:r>
      </w:hyperlink>
    </w:p>
    <w:p w14:paraId="4AC5418F" w14:textId="77777777" w:rsidR="00047891" w:rsidRDefault="00241CBA">
      <w:pPr>
        <w:pStyle w:val="Tabladeilustraciones"/>
        <w:tabs>
          <w:tab w:val="right" w:leader="dot" w:pos="8777"/>
        </w:tabs>
        <w:rPr>
          <w:rFonts w:eastAsiaTheme="minorEastAsia"/>
          <w:noProof/>
          <w:sz w:val="22"/>
          <w:lang w:eastAsia="es-ES"/>
        </w:rPr>
      </w:pPr>
      <w:hyperlink w:anchor="_Toc107390574" w:history="1">
        <w:r w:rsidR="00047891" w:rsidRPr="00046B13">
          <w:rPr>
            <w:rStyle w:val="Hipervnculo"/>
            <w:noProof/>
          </w:rPr>
          <w:t>Ilustración 5.10. Logotipo IEC. (Fuente: http://www.seguridadepm.com/iec )</w:t>
        </w:r>
        <w:r w:rsidR="00047891">
          <w:rPr>
            <w:noProof/>
            <w:webHidden/>
          </w:rPr>
          <w:tab/>
        </w:r>
        <w:r w:rsidR="00047891">
          <w:rPr>
            <w:noProof/>
            <w:webHidden/>
          </w:rPr>
          <w:fldChar w:fldCharType="begin"/>
        </w:r>
        <w:r w:rsidR="00047891">
          <w:rPr>
            <w:noProof/>
            <w:webHidden/>
          </w:rPr>
          <w:instrText xml:space="preserve"> PAGEREF _Toc107390574 \h </w:instrText>
        </w:r>
        <w:r w:rsidR="00047891">
          <w:rPr>
            <w:noProof/>
            <w:webHidden/>
          </w:rPr>
        </w:r>
        <w:r w:rsidR="00047891">
          <w:rPr>
            <w:noProof/>
            <w:webHidden/>
          </w:rPr>
          <w:fldChar w:fldCharType="separate"/>
        </w:r>
        <w:r w:rsidR="00047891">
          <w:rPr>
            <w:noProof/>
            <w:webHidden/>
          </w:rPr>
          <w:t>36</w:t>
        </w:r>
        <w:r w:rsidR="00047891">
          <w:rPr>
            <w:noProof/>
            <w:webHidden/>
          </w:rPr>
          <w:fldChar w:fldCharType="end"/>
        </w:r>
      </w:hyperlink>
    </w:p>
    <w:p w14:paraId="0C70E325" w14:textId="77777777" w:rsidR="00047891" w:rsidRDefault="00241CBA">
      <w:pPr>
        <w:pStyle w:val="Tabladeilustraciones"/>
        <w:tabs>
          <w:tab w:val="right" w:leader="dot" w:pos="8777"/>
        </w:tabs>
        <w:rPr>
          <w:rFonts w:eastAsiaTheme="minorEastAsia"/>
          <w:noProof/>
          <w:sz w:val="22"/>
          <w:lang w:eastAsia="es-ES"/>
        </w:rPr>
      </w:pPr>
      <w:hyperlink w:anchor="_Toc107390575" w:history="1">
        <w:r w:rsidR="00047891" w:rsidRPr="00046B13">
          <w:rPr>
            <w:rStyle w:val="Hipervnculo"/>
            <w:noProof/>
          </w:rPr>
          <w:t>Ilustración 5.11. Logotipo IEC. (Fuente: http://www.seguridadepm.com/iec )</w:t>
        </w:r>
        <w:r w:rsidR="00047891">
          <w:rPr>
            <w:noProof/>
            <w:webHidden/>
          </w:rPr>
          <w:tab/>
        </w:r>
        <w:r w:rsidR="00047891">
          <w:rPr>
            <w:noProof/>
            <w:webHidden/>
          </w:rPr>
          <w:fldChar w:fldCharType="begin"/>
        </w:r>
        <w:r w:rsidR="00047891">
          <w:rPr>
            <w:noProof/>
            <w:webHidden/>
          </w:rPr>
          <w:instrText xml:space="preserve"> PAGEREF _Toc107390575 \h </w:instrText>
        </w:r>
        <w:r w:rsidR="00047891">
          <w:rPr>
            <w:noProof/>
            <w:webHidden/>
          </w:rPr>
        </w:r>
        <w:r w:rsidR="00047891">
          <w:rPr>
            <w:noProof/>
            <w:webHidden/>
          </w:rPr>
          <w:fldChar w:fldCharType="separate"/>
        </w:r>
        <w:r w:rsidR="00047891">
          <w:rPr>
            <w:noProof/>
            <w:webHidden/>
          </w:rPr>
          <w:t>37</w:t>
        </w:r>
        <w:r w:rsidR="00047891">
          <w:rPr>
            <w:noProof/>
            <w:webHidden/>
          </w:rPr>
          <w:fldChar w:fldCharType="end"/>
        </w:r>
      </w:hyperlink>
    </w:p>
    <w:p w14:paraId="61C6ADE6" w14:textId="77777777" w:rsidR="00047891" w:rsidRDefault="00241CBA">
      <w:pPr>
        <w:pStyle w:val="Tabladeilustraciones"/>
        <w:tabs>
          <w:tab w:val="right" w:leader="dot" w:pos="8777"/>
        </w:tabs>
        <w:rPr>
          <w:rFonts w:eastAsiaTheme="minorEastAsia"/>
          <w:noProof/>
          <w:sz w:val="22"/>
          <w:lang w:eastAsia="es-ES"/>
        </w:rPr>
      </w:pPr>
      <w:hyperlink w:anchor="_Toc107390576" w:history="1">
        <w:r w:rsidR="00047891" w:rsidRPr="00046B13">
          <w:rPr>
            <w:rStyle w:val="Hipervnculo"/>
            <w:noProof/>
          </w:rPr>
          <w:t>Ilustración 5.12. Resumen IEC 61850(Fuente: extraído de MANUALES IEC61850 dados por SICA SA)</w:t>
        </w:r>
        <w:r w:rsidR="00047891">
          <w:rPr>
            <w:noProof/>
            <w:webHidden/>
          </w:rPr>
          <w:tab/>
        </w:r>
        <w:r w:rsidR="00047891">
          <w:rPr>
            <w:noProof/>
            <w:webHidden/>
          </w:rPr>
          <w:fldChar w:fldCharType="begin"/>
        </w:r>
        <w:r w:rsidR="00047891">
          <w:rPr>
            <w:noProof/>
            <w:webHidden/>
          </w:rPr>
          <w:instrText xml:space="preserve"> PAGEREF _Toc107390576 \h </w:instrText>
        </w:r>
        <w:r w:rsidR="00047891">
          <w:rPr>
            <w:noProof/>
            <w:webHidden/>
          </w:rPr>
        </w:r>
        <w:r w:rsidR="00047891">
          <w:rPr>
            <w:noProof/>
            <w:webHidden/>
          </w:rPr>
          <w:fldChar w:fldCharType="separate"/>
        </w:r>
        <w:r w:rsidR="00047891">
          <w:rPr>
            <w:noProof/>
            <w:webHidden/>
          </w:rPr>
          <w:t>38</w:t>
        </w:r>
        <w:r w:rsidR="00047891">
          <w:rPr>
            <w:noProof/>
            <w:webHidden/>
          </w:rPr>
          <w:fldChar w:fldCharType="end"/>
        </w:r>
      </w:hyperlink>
    </w:p>
    <w:p w14:paraId="1E0A37E2" w14:textId="77777777" w:rsidR="00047891" w:rsidRDefault="00241CBA">
      <w:pPr>
        <w:pStyle w:val="Tabladeilustraciones"/>
        <w:tabs>
          <w:tab w:val="right" w:leader="dot" w:pos="8777"/>
        </w:tabs>
        <w:rPr>
          <w:rFonts w:eastAsiaTheme="minorEastAsia"/>
          <w:noProof/>
          <w:sz w:val="22"/>
          <w:lang w:eastAsia="es-ES"/>
        </w:rPr>
      </w:pPr>
      <w:hyperlink w:anchor="_Toc107390577" w:history="1">
        <w:r w:rsidR="00047891" w:rsidRPr="00046B13">
          <w:rPr>
            <w:rStyle w:val="Hipervnculo"/>
            <w:noProof/>
          </w:rPr>
          <w:t>Ilustración 5.13. Imagen subestación eléctrica (Fuente: https://www.tecsaqro.com.mx/wp-content/uploads/2021/05/seguridad_subestacion_electrica.jpg)</w:t>
        </w:r>
        <w:r w:rsidR="00047891">
          <w:rPr>
            <w:noProof/>
            <w:webHidden/>
          </w:rPr>
          <w:tab/>
        </w:r>
        <w:r w:rsidR="00047891">
          <w:rPr>
            <w:noProof/>
            <w:webHidden/>
          </w:rPr>
          <w:fldChar w:fldCharType="begin"/>
        </w:r>
        <w:r w:rsidR="00047891">
          <w:rPr>
            <w:noProof/>
            <w:webHidden/>
          </w:rPr>
          <w:instrText xml:space="preserve"> PAGEREF _Toc107390577 \h </w:instrText>
        </w:r>
        <w:r w:rsidR="00047891">
          <w:rPr>
            <w:noProof/>
            <w:webHidden/>
          </w:rPr>
        </w:r>
        <w:r w:rsidR="00047891">
          <w:rPr>
            <w:noProof/>
            <w:webHidden/>
          </w:rPr>
          <w:fldChar w:fldCharType="separate"/>
        </w:r>
        <w:r w:rsidR="00047891">
          <w:rPr>
            <w:noProof/>
            <w:webHidden/>
          </w:rPr>
          <w:t>39</w:t>
        </w:r>
        <w:r w:rsidR="00047891">
          <w:rPr>
            <w:noProof/>
            <w:webHidden/>
          </w:rPr>
          <w:fldChar w:fldCharType="end"/>
        </w:r>
      </w:hyperlink>
    </w:p>
    <w:p w14:paraId="090E9F17" w14:textId="77777777" w:rsidR="00047891" w:rsidRDefault="00241CBA">
      <w:pPr>
        <w:pStyle w:val="Tabladeilustraciones"/>
        <w:tabs>
          <w:tab w:val="right" w:leader="dot" w:pos="8777"/>
        </w:tabs>
        <w:rPr>
          <w:rFonts w:eastAsiaTheme="minorEastAsia"/>
          <w:noProof/>
          <w:sz w:val="22"/>
          <w:lang w:eastAsia="es-ES"/>
        </w:rPr>
      </w:pPr>
      <w:hyperlink w:anchor="_Toc107390578" w:history="1">
        <w:r w:rsidR="00047891" w:rsidRPr="00046B13">
          <w:rPr>
            <w:rStyle w:val="Hipervnculo"/>
            <w:noProof/>
          </w:rPr>
          <w:t>Ilustración 5.14. Capítulos IEC 61850(Fuente: extraído de MANUALES IEC61850 dados por SICA SA)</w:t>
        </w:r>
        <w:r w:rsidR="00047891">
          <w:rPr>
            <w:noProof/>
            <w:webHidden/>
          </w:rPr>
          <w:tab/>
        </w:r>
        <w:r w:rsidR="00047891">
          <w:rPr>
            <w:noProof/>
            <w:webHidden/>
          </w:rPr>
          <w:fldChar w:fldCharType="begin"/>
        </w:r>
        <w:r w:rsidR="00047891">
          <w:rPr>
            <w:noProof/>
            <w:webHidden/>
          </w:rPr>
          <w:instrText xml:space="preserve"> PAGEREF _Toc107390578 \h </w:instrText>
        </w:r>
        <w:r w:rsidR="00047891">
          <w:rPr>
            <w:noProof/>
            <w:webHidden/>
          </w:rPr>
        </w:r>
        <w:r w:rsidR="00047891">
          <w:rPr>
            <w:noProof/>
            <w:webHidden/>
          </w:rPr>
          <w:fldChar w:fldCharType="separate"/>
        </w:r>
        <w:r w:rsidR="00047891">
          <w:rPr>
            <w:noProof/>
            <w:webHidden/>
          </w:rPr>
          <w:t>41</w:t>
        </w:r>
        <w:r w:rsidR="00047891">
          <w:rPr>
            <w:noProof/>
            <w:webHidden/>
          </w:rPr>
          <w:fldChar w:fldCharType="end"/>
        </w:r>
      </w:hyperlink>
    </w:p>
    <w:p w14:paraId="10F9DB7F" w14:textId="77777777" w:rsidR="00047891" w:rsidRDefault="00241CBA">
      <w:pPr>
        <w:pStyle w:val="Tabladeilustraciones"/>
        <w:tabs>
          <w:tab w:val="right" w:leader="dot" w:pos="8777"/>
        </w:tabs>
        <w:rPr>
          <w:rFonts w:eastAsiaTheme="minorEastAsia"/>
          <w:noProof/>
          <w:sz w:val="22"/>
          <w:lang w:eastAsia="es-ES"/>
        </w:rPr>
      </w:pPr>
      <w:hyperlink w:anchor="_Toc107390579" w:history="1">
        <w:r w:rsidR="00047891" w:rsidRPr="00046B13">
          <w:rPr>
            <w:rStyle w:val="Hipervnculo"/>
            <w:noProof/>
          </w:rPr>
          <w:t>Ilustración 5.15. Arquitectura ESTÁNDAR IEC 61850 (Fuente: extraído de MANUALES IEC61850 dados por SICA SA)</w:t>
        </w:r>
        <w:r w:rsidR="00047891">
          <w:rPr>
            <w:noProof/>
            <w:webHidden/>
          </w:rPr>
          <w:tab/>
        </w:r>
        <w:r w:rsidR="00047891">
          <w:rPr>
            <w:noProof/>
            <w:webHidden/>
          </w:rPr>
          <w:fldChar w:fldCharType="begin"/>
        </w:r>
        <w:r w:rsidR="00047891">
          <w:rPr>
            <w:noProof/>
            <w:webHidden/>
          </w:rPr>
          <w:instrText xml:space="preserve"> PAGEREF _Toc107390579 \h </w:instrText>
        </w:r>
        <w:r w:rsidR="00047891">
          <w:rPr>
            <w:noProof/>
            <w:webHidden/>
          </w:rPr>
        </w:r>
        <w:r w:rsidR="00047891">
          <w:rPr>
            <w:noProof/>
            <w:webHidden/>
          </w:rPr>
          <w:fldChar w:fldCharType="separate"/>
        </w:r>
        <w:r w:rsidR="00047891">
          <w:rPr>
            <w:noProof/>
            <w:webHidden/>
          </w:rPr>
          <w:t>44</w:t>
        </w:r>
        <w:r w:rsidR="00047891">
          <w:rPr>
            <w:noProof/>
            <w:webHidden/>
          </w:rPr>
          <w:fldChar w:fldCharType="end"/>
        </w:r>
      </w:hyperlink>
    </w:p>
    <w:p w14:paraId="5C665C12" w14:textId="77777777" w:rsidR="00047891" w:rsidRDefault="00241CBA">
      <w:pPr>
        <w:pStyle w:val="Tabladeilustraciones"/>
        <w:tabs>
          <w:tab w:val="right" w:leader="dot" w:pos="8777"/>
        </w:tabs>
        <w:rPr>
          <w:rFonts w:eastAsiaTheme="minorEastAsia"/>
          <w:noProof/>
          <w:sz w:val="22"/>
          <w:lang w:eastAsia="es-ES"/>
        </w:rPr>
      </w:pPr>
      <w:hyperlink w:anchor="_Toc107390580" w:history="1">
        <w:r w:rsidR="00047891" w:rsidRPr="00046B13">
          <w:rPr>
            <w:rStyle w:val="Hipervnculo"/>
            <w:noProof/>
          </w:rPr>
          <w:t>Ilustración 5.16. Capas modelo TCP/IP (Fuente: https://elprofealegria.com/redes/modelo-tcp-ip/)</w:t>
        </w:r>
        <w:r w:rsidR="00047891">
          <w:rPr>
            <w:noProof/>
            <w:webHidden/>
          </w:rPr>
          <w:tab/>
        </w:r>
        <w:r w:rsidR="00047891">
          <w:rPr>
            <w:noProof/>
            <w:webHidden/>
          </w:rPr>
          <w:fldChar w:fldCharType="begin"/>
        </w:r>
        <w:r w:rsidR="00047891">
          <w:rPr>
            <w:noProof/>
            <w:webHidden/>
          </w:rPr>
          <w:instrText xml:space="preserve"> PAGEREF _Toc107390580 \h </w:instrText>
        </w:r>
        <w:r w:rsidR="00047891">
          <w:rPr>
            <w:noProof/>
            <w:webHidden/>
          </w:rPr>
        </w:r>
        <w:r w:rsidR="00047891">
          <w:rPr>
            <w:noProof/>
            <w:webHidden/>
          </w:rPr>
          <w:fldChar w:fldCharType="separate"/>
        </w:r>
        <w:r w:rsidR="00047891">
          <w:rPr>
            <w:noProof/>
            <w:webHidden/>
          </w:rPr>
          <w:t>45</w:t>
        </w:r>
        <w:r w:rsidR="00047891">
          <w:rPr>
            <w:noProof/>
            <w:webHidden/>
          </w:rPr>
          <w:fldChar w:fldCharType="end"/>
        </w:r>
      </w:hyperlink>
    </w:p>
    <w:p w14:paraId="5DE6FC93" w14:textId="77777777" w:rsidR="00047891" w:rsidRDefault="00241CBA">
      <w:pPr>
        <w:pStyle w:val="Tabladeilustraciones"/>
        <w:tabs>
          <w:tab w:val="right" w:leader="dot" w:pos="8777"/>
        </w:tabs>
        <w:rPr>
          <w:rFonts w:eastAsiaTheme="minorEastAsia"/>
          <w:noProof/>
          <w:sz w:val="22"/>
          <w:lang w:eastAsia="es-ES"/>
        </w:rPr>
      </w:pPr>
      <w:hyperlink w:anchor="_Toc107390581" w:history="1">
        <w:r w:rsidR="00047891" w:rsidRPr="00046B13">
          <w:rPr>
            <w:rStyle w:val="Hipervnculo"/>
            <w:noProof/>
          </w:rPr>
          <w:t>Ilustración 5.17. Two-Party-Application-Association (Fuente: propia)</w:t>
        </w:r>
        <w:r w:rsidR="00047891">
          <w:rPr>
            <w:noProof/>
            <w:webHidden/>
          </w:rPr>
          <w:tab/>
        </w:r>
        <w:r w:rsidR="00047891">
          <w:rPr>
            <w:noProof/>
            <w:webHidden/>
          </w:rPr>
          <w:fldChar w:fldCharType="begin"/>
        </w:r>
        <w:r w:rsidR="00047891">
          <w:rPr>
            <w:noProof/>
            <w:webHidden/>
          </w:rPr>
          <w:instrText xml:space="preserve"> PAGEREF _Toc107390581 \h </w:instrText>
        </w:r>
        <w:r w:rsidR="00047891">
          <w:rPr>
            <w:noProof/>
            <w:webHidden/>
          </w:rPr>
        </w:r>
        <w:r w:rsidR="00047891">
          <w:rPr>
            <w:noProof/>
            <w:webHidden/>
          </w:rPr>
          <w:fldChar w:fldCharType="separate"/>
        </w:r>
        <w:r w:rsidR="00047891">
          <w:rPr>
            <w:noProof/>
            <w:webHidden/>
          </w:rPr>
          <w:t>46</w:t>
        </w:r>
        <w:r w:rsidR="00047891">
          <w:rPr>
            <w:noProof/>
            <w:webHidden/>
          </w:rPr>
          <w:fldChar w:fldCharType="end"/>
        </w:r>
      </w:hyperlink>
    </w:p>
    <w:p w14:paraId="01746BAC" w14:textId="77777777" w:rsidR="00047891" w:rsidRDefault="00241CBA">
      <w:pPr>
        <w:pStyle w:val="Tabladeilustraciones"/>
        <w:tabs>
          <w:tab w:val="right" w:leader="dot" w:pos="8777"/>
        </w:tabs>
        <w:rPr>
          <w:rFonts w:eastAsiaTheme="minorEastAsia"/>
          <w:noProof/>
          <w:sz w:val="22"/>
          <w:lang w:eastAsia="es-ES"/>
        </w:rPr>
      </w:pPr>
      <w:hyperlink w:anchor="_Toc107390582" w:history="1">
        <w:r w:rsidR="00047891" w:rsidRPr="00046B13">
          <w:rPr>
            <w:rStyle w:val="Hipervnculo"/>
            <w:noProof/>
          </w:rPr>
          <w:t>Ilustración 5.18. MultiCast-Application-Association (Fuente: propia)</w:t>
        </w:r>
        <w:r w:rsidR="00047891">
          <w:rPr>
            <w:noProof/>
            <w:webHidden/>
          </w:rPr>
          <w:tab/>
        </w:r>
        <w:r w:rsidR="00047891">
          <w:rPr>
            <w:noProof/>
            <w:webHidden/>
          </w:rPr>
          <w:fldChar w:fldCharType="begin"/>
        </w:r>
        <w:r w:rsidR="00047891">
          <w:rPr>
            <w:noProof/>
            <w:webHidden/>
          </w:rPr>
          <w:instrText xml:space="preserve"> PAGEREF _Toc107390582 \h </w:instrText>
        </w:r>
        <w:r w:rsidR="00047891">
          <w:rPr>
            <w:noProof/>
            <w:webHidden/>
          </w:rPr>
        </w:r>
        <w:r w:rsidR="00047891">
          <w:rPr>
            <w:noProof/>
            <w:webHidden/>
          </w:rPr>
          <w:fldChar w:fldCharType="separate"/>
        </w:r>
        <w:r w:rsidR="00047891">
          <w:rPr>
            <w:noProof/>
            <w:webHidden/>
          </w:rPr>
          <w:t>47</w:t>
        </w:r>
        <w:r w:rsidR="00047891">
          <w:rPr>
            <w:noProof/>
            <w:webHidden/>
          </w:rPr>
          <w:fldChar w:fldCharType="end"/>
        </w:r>
      </w:hyperlink>
    </w:p>
    <w:p w14:paraId="6A5357E9" w14:textId="77777777" w:rsidR="00047891" w:rsidRDefault="00241CBA">
      <w:pPr>
        <w:pStyle w:val="Tabladeilustraciones"/>
        <w:tabs>
          <w:tab w:val="right" w:leader="dot" w:pos="8777"/>
        </w:tabs>
        <w:rPr>
          <w:rFonts w:eastAsiaTheme="minorEastAsia"/>
          <w:noProof/>
          <w:sz w:val="22"/>
          <w:lang w:eastAsia="es-ES"/>
        </w:rPr>
      </w:pPr>
      <w:hyperlink w:anchor="_Toc107390583" w:history="1">
        <w:r w:rsidR="00047891" w:rsidRPr="00046B13">
          <w:rPr>
            <w:rStyle w:val="Hipervnculo"/>
            <w:noProof/>
          </w:rPr>
          <w:t>Ilustración 5.19. Estructura de datos del ESTÁNDAR IEC 61850 (Fuente: extraído de MANUALES IEC61850 dados por SICA SA)</w:t>
        </w:r>
        <w:r w:rsidR="00047891">
          <w:rPr>
            <w:noProof/>
            <w:webHidden/>
          </w:rPr>
          <w:tab/>
        </w:r>
        <w:r w:rsidR="00047891">
          <w:rPr>
            <w:noProof/>
            <w:webHidden/>
          </w:rPr>
          <w:fldChar w:fldCharType="begin"/>
        </w:r>
        <w:r w:rsidR="00047891">
          <w:rPr>
            <w:noProof/>
            <w:webHidden/>
          </w:rPr>
          <w:instrText xml:space="preserve"> PAGEREF _Toc107390583 \h </w:instrText>
        </w:r>
        <w:r w:rsidR="00047891">
          <w:rPr>
            <w:noProof/>
            <w:webHidden/>
          </w:rPr>
        </w:r>
        <w:r w:rsidR="00047891">
          <w:rPr>
            <w:noProof/>
            <w:webHidden/>
          </w:rPr>
          <w:fldChar w:fldCharType="separate"/>
        </w:r>
        <w:r w:rsidR="00047891">
          <w:rPr>
            <w:noProof/>
            <w:webHidden/>
          </w:rPr>
          <w:t>49</w:t>
        </w:r>
        <w:r w:rsidR="00047891">
          <w:rPr>
            <w:noProof/>
            <w:webHidden/>
          </w:rPr>
          <w:fldChar w:fldCharType="end"/>
        </w:r>
      </w:hyperlink>
    </w:p>
    <w:p w14:paraId="1A6068DA" w14:textId="77777777" w:rsidR="00047891" w:rsidRDefault="00241CBA">
      <w:pPr>
        <w:pStyle w:val="Tabladeilustraciones"/>
        <w:tabs>
          <w:tab w:val="right" w:leader="dot" w:pos="8777"/>
        </w:tabs>
        <w:rPr>
          <w:rFonts w:eastAsiaTheme="minorEastAsia"/>
          <w:noProof/>
          <w:sz w:val="22"/>
          <w:lang w:eastAsia="es-ES"/>
        </w:rPr>
      </w:pPr>
      <w:hyperlink w:anchor="_Toc107390584" w:history="1">
        <w:r w:rsidR="00047891" w:rsidRPr="00046B13">
          <w:rPr>
            <w:rStyle w:val="Hipervnculo"/>
            <w:noProof/>
          </w:rPr>
          <w:t>Ilustración 5.20. Nomenclatura de un Logical Node (Fuente: extraído de MANUALES IEC61850 dados por SICA SA)</w:t>
        </w:r>
        <w:r w:rsidR="00047891">
          <w:rPr>
            <w:noProof/>
            <w:webHidden/>
          </w:rPr>
          <w:tab/>
        </w:r>
        <w:r w:rsidR="00047891">
          <w:rPr>
            <w:noProof/>
            <w:webHidden/>
          </w:rPr>
          <w:fldChar w:fldCharType="begin"/>
        </w:r>
        <w:r w:rsidR="00047891">
          <w:rPr>
            <w:noProof/>
            <w:webHidden/>
          </w:rPr>
          <w:instrText xml:space="preserve"> PAGEREF _Toc107390584 \h </w:instrText>
        </w:r>
        <w:r w:rsidR="00047891">
          <w:rPr>
            <w:noProof/>
            <w:webHidden/>
          </w:rPr>
        </w:r>
        <w:r w:rsidR="00047891">
          <w:rPr>
            <w:noProof/>
            <w:webHidden/>
          </w:rPr>
          <w:fldChar w:fldCharType="separate"/>
        </w:r>
        <w:r w:rsidR="00047891">
          <w:rPr>
            <w:noProof/>
            <w:webHidden/>
          </w:rPr>
          <w:t>50</w:t>
        </w:r>
        <w:r w:rsidR="00047891">
          <w:rPr>
            <w:noProof/>
            <w:webHidden/>
          </w:rPr>
          <w:fldChar w:fldCharType="end"/>
        </w:r>
      </w:hyperlink>
    </w:p>
    <w:p w14:paraId="7FA34503" w14:textId="77777777" w:rsidR="00047891" w:rsidRDefault="00241CBA">
      <w:pPr>
        <w:pStyle w:val="Tabladeilustraciones"/>
        <w:tabs>
          <w:tab w:val="right" w:leader="dot" w:pos="8777"/>
        </w:tabs>
        <w:rPr>
          <w:rFonts w:eastAsiaTheme="minorEastAsia"/>
          <w:noProof/>
          <w:sz w:val="22"/>
          <w:lang w:eastAsia="es-ES"/>
        </w:rPr>
      </w:pPr>
      <w:hyperlink w:anchor="_Toc107390585" w:history="1">
        <w:r w:rsidR="00047891" w:rsidRPr="00046B13">
          <w:rPr>
            <w:rStyle w:val="Hipervnculo"/>
            <w:noProof/>
          </w:rPr>
          <w:t>Ilustración 5.21. Nomenclatura de un objeto (Fuente: extraído de MANUALES IEC61850 dados por SICA SA)</w:t>
        </w:r>
        <w:r w:rsidR="00047891">
          <w:rPr>
            <w:noProof/>
            <w:webHidden/>
          </w:rPr>
          <w:tab/>
        </w:r>
        <w:r w:rsidR="00047891">
          <w:rPr>
            <w:noProof/>
            <w:webHidden/>
          </w:rPr>
          <w:fldChar w:fldCharType="begin"/>
        </w:r>
        <w:r w:rsidR="00047891">
          <w:rPr>
            <w:noProof/>
            <w:webHidden/>
          </w:rPr>
          <w:instrText xml:space="preserve"> PAGEREF _Toc107390585 \h </w:instrText>
        </w:r>
        <w:r w:rsidR="00047891">
          <w:rPr>
            <w:noProof/>
            <w:webHidden/>
          </w:rPr>
        </w:r>
        <w:r w:rsidR="00047891">
          <w:rPr>
            <w:noProof/>
            <w:webHidden/>
          </w:rPr>
          <w:fldChar w:fldCharType="separate"/>
        </w:r>
        <w:r w:rsidR="00047891">
          <w:rPr>
            <w:noProof/>
            <w:webHidden/>
          </w:rPr>
          <w:t>51</w:t>
        </w:r>
        <w:r w:rsidR="00047891">
          <w:rPr>
            <w:noProof/>
            <w:webHidden/>
          </w:rPr>
          <w:fldChar w:fldCharType="end"/>
        </w:r>
      </w:hyperlink>
    </w:p>
    <w:p w14:paraId="359B91C8" w14:textId="77777777" w:rsidR="00047891" w:rsidRDefault="00241CBA">
      <w:pPr>
        <w:pStyle w:val="Tabladeilustraciones"/>
        <w:tabs>
          <w:tab w:val="right" w:leader="dot" w:pos="8777"/>
        </w:tabs>
        <w:rPr>
          <w:rFonts w:eastAsiaTheme="minorEastAsia"/>
          <w:noProof/>
          <w:sz w:val="22"/>
          <w:lang w:eastAsia="es-ES"/>
        </w:rPr>
      </w:pPr>
      <w:hyperlink w:anchor="_Toc107390586" w:history="1">
        <w:r w:rsidR="00047891" w:rsidRPr="00046B13">
          <w:rPr>
            <w:rStyle w:val="Hipervnculo"/>
            <w:noProof/>
          </w:rPr>
          <w:t>Ilustración 5.22. Jerarquía datos de un dispositivo lógico en el protocolo IEC 61850 (Fuente: extraído de MANUALES IEC61850 dados por SICA SA)</w:t>
        </w:r>
        <w:r w:rsidR="00047891">
          <w:rPr>
            <w:noProof/>
            <w:webHidden/>
          </w:rPr>
          <w:tab/>
        </w:r>
        <w:r w:rsidR="00047891">
          <w:rPr>
            <w:noProof/>
            <w:webHidden/>
          </w:rPr>
          <w:fldChar w:fldCharType="begin"/>
        </w:r>
        <w:r w:rsidR="00047891">
          <w:rPr>
            <w:noProof/>
            <w:webHidden/>
          </w:rPr>
          <w:instrText xml:space="preserve"> PAGEREF _Toc107390586 \h </w:instrText>
        </w:r>
        <w:r w:rsidR="00047891">
          <w:rPr>
            <w:noProof/>
            <w:webHidden/>
          </w:rPr>
        </w:r>
        <w:r w:rsidR="00047891">
          <w:rPr>
            <w:noProof/>
            <w:webHidden/>
          </w:rPr>
          <w:fldChar w:fldCharType="separate"/>
        </w:r>
        <w:r w:rsidR="00047891">
          <w:rPr>
            <w:noProof/>
            <w:webHidden/>
          </w:rPr>
          <w:t>52</w:t>
        </w:r>
        <w:r w:rsidR="00047891">
          <w:rPr>
            <w:noProof/>
            <w:webHidden/>
          </w:rPr>
          <w:fldChar w:fldCharType="end"/>
        </w:r>
      </w:hyperlink>
    </w:p>
    <w:p w14:paraId="2C346BB7" w14:textId="77777777" w:rsidR="00047891" w:rsidRDefault="00241CBA">
      <w:pPr>
        <w:pStyle w:val="Tabladeilustraciones"/>
        <w:tabs>
          <w:tab w:val="right" w:leader="dot" w:pos="8777"/>
        </w:tabs>
        <w:rPr>
          <w:rFonts w:eastAsiaTheme="minorEastAsia"/>
          <w:noProof/>
          <w:sz w:val="22"/>
          <w:lang w:eastAsia="es-ES"/>
        </w:rPr>
      </w:pPr>
      <w:hyperlink w:anchor="_Toc107390587" w:history="1">
        <w:r w:rsidR="00047891" w:rsidRPr="00046B13">
          <w:rPr>
            <w:rStyle w:val="Hipervnculo"/>
            <w:noProof/>
          </w:rPr>
          <w:t>Ilustración 5.23. Ejemplo de un diagrama de una sola línea (single-line diagram) (Fuente: https://axis-india.com/2022/04/single-line-diagram-for-substation-detailed-explanation )</w:t>
        </w:r>
        <w:r w:rsidR="00047891">
          <w:rPr>
            <w:noProof/>
            <w:webHidden/>
          </w:rPr>
          <w:tab/>
        </w:r>
        <w:r w:rsidR="00047891">
          <w:rPr>
            <w:noProof/>
            <w:webHidden/>
          </w:rPr>
          <w:fldChar w:fldCharType="begin"/>
        </w:r>
        <w:r w:rsidR="00047891">
          <w:rPr>
            <w:noProof/>
            <w:webHidden/>
          </w:rPr>
          <w:instrText xml:space="preserve"> PAGEREF _Toc107390587 \h </w:instrText>
        </w:r>
        <w:r w:rsidR="00047891">
          <w:rPr>
            <w:noProof/>
            <w:webHidden/>
          </w:rPr>
        </w:r>
        <w:r w:rsidR="00047891">
          <w:rPr>
            <w:noProof/>
            <w:webHidden/>
          </w:rPr>
          <w:fldChar w:fldCharType="separate"/>
        </w:r>
        <w:r w:rsidR="00047891">
          <w:rPr>
            <w:noProof/>
            <w:webHidden/>
          </w:rPr>
          <w:t>53</w:t>
        </w:r>
        <w:r w:rsidR="00047891">
          <w:rPr>
            <w:noProof/>
            <w:webHidden/>
          </w:rPr>
          <w:fldChar w:fldCharType="end"/>
        </w:r>
      </w:hyperlink>
    </w:p>
    <w:p w14:paraId="72151EF3" w14:textId="77777777" w:rsidR="00047891" w:rsidRDefault="00241CBA">
      <w:pPr>
        <w:pStyle w:val="Tabladeilustraciones"/>
        <w:tabs>
          <w:tab w:val="right" w:leader="dot" w:pos="8777"/>
        </w:tabs>
        <w:rPr>
          <w:rFonts w:eastAsiaTheme="minorEastAsia"/>
          <w:noProof/>
          <w:sz w:val="22"/>
          <w:lang w:eastAsia="es-ES"/>
        </w:rPr>
      </w:pPr>
      <w:hyperlink w:anchor="_Toc107390588" w:history="1">
        <w:r w:rsidR="00047891" w:rsidRPr="00046B13">
          <w:rPr>
            <w:rStyle w:val="Hipervnculo"/>
            <w:noProof/>
          </w:rPr>
          <w:t>Ilustración 5.24. Header de un archivo .SCD (Fuente: propia )</w:t>
        </w:r>
        <w:r w:rsidR="00047891">
          <w:rPr>
            <w:noProof/>
            <w:webHidden/>
          </w:rPr>
          <w:tab/>
        </w:r>
        <w:r w:rsidR="00047891">
          <w:rPr>
            <w:noProof/>
            <w:webHidden/>
          </w:rPr>
          <w:fldChar w:fldCharType="begin"/>
        </w:r>
        <w:r w:rsidR="00047891">
          <w:rPr>
            <w:noProof/>
            <w:webHidden/>
          </w:rPr>
          <w:instrText xml:space="preserve"> PAGEREF _Toc107390588 \h </w:instrText>
        </w:r>
        <w:r w:rsidR="00047891">
          <w:rPr>
            <w:noProof/>
            <w:webHidden/>
          </w:rPr>
        </w:r>
        <w:r w:rsidR="00047891">
          <w:rPr>
            <w:noProof/>
            <w:webHidden/>
          </w:rPr>
          <w:fldChar w:fldCharType="separate"/>
        </w:r>
        <w:r w:rsidR="00047891">
          <w:rPr>
            <w:noProof/>
            <w:webHidden/>
          </w:rPr>
          <w:t>54</w:t>
        </w:r>
        <w:r w:rsidR="00047891">
          <w:rPr>
            <w:noProof/>
            <w:webHidden/>
          </w:rPr>
          <w:fldChar w:fldCharType="end"/>
        </w:r>
      </w:hyperlink>
    </w:p>
    <w:p w14:paraId="2F513774" w14:textId="77777777" w:rsidR="00047891" w:rsidRDefault="00241CBA">
      <w:pPr>
        <w:pStyle w:val="Tabladeilustraciones"/>
        <w:tabs>
          <w:tab w:val="right" w:leader="dot" w:pos="8777"/>
        </w:tabs>
        <w:rPr>
          <w:rFonts w:eastAsiaTheme="minorEastAsia"/>
          <w:noProof/>
          <w:sz w:val="22"/>
          <w:lang w:eastAsia="es-ES"/>
        </w:rPr>
      </w:pPr>
      <w:hyperlink w:anchor="_Toc107390589" w:history="1">
        <w:r w:rsidR="00047891" w:rsidRPr="00046B13">
          <w:rPr>
            <w:rStyle w:val="Hipervnculo"/>
            <w:noProof/>
          </w:rPr>
          <w:t>Ilustración 5.25. Communication de un archivo .SCD (Fuente: propia )</w:t>
        </w:r>
        <w:r w:rsidR="00047891">
          <w:rPr>
            <w:noProof/>
            <w:webHidden/>
          </w:rPr>
          <w:tab/>
        </w:r>
        <w:r w:rsidR="00047891">
          <w:rPr>
            <w:noProof/>
            <w:webHidden/>
          </w:rPr>
          <w:fldChar w:fldCharType="begin"/>
        </w:r>
        <w:r w:rsidR="00047891">
          <w:rPr>
            <w:noProof/>
            <w:webHidden/>
          </w:rPr>
          <w:instrText xml:space="preserve"> PAGEREF _Toc107390589 \h </w:instrText>
        </w:r>
        <w:r w:rsidR="00047891">
          <w:rPr>
            <w:noProof/>
            <w:webHidden/>
          </w:rPr>
        </w:r>
        <w:r w:rsidR="00047891">
          <w:rPr>
            <w:noProof/>
            <w:webHidden/>
          </w:rPr>
          <w:fldChar w:fldCharType="separate"/>
        </w:r>
        <w:r w:rsidR="00047891">
          <w:rPr>
            <w:noProof/>
            <w:webHidden/>
          </w:rPr>
          <w:t>54</w:t>
        </w:r>
        <w:r w:rsidR="00047891">
          <w:rPr>
            <w:noProof/>
            <w:webHidden/>
          </w:rPr>
          <w:fldChar w:fldCharType="end"/>
        </w:r>
      </w:hyperlink>
    </w:p>
    <w:p w14:paraId="59C93BA0" w14:textId="77777777" w:rsidR="00047891" w:rsidRDefault="00241CBA">
      <w:pPr>
        <w:pStyle w:val="Tabladeilustraciones"/>
        <w:tabs>
          <w:tab w:val="right" w:leader="dot" w:pos="8777"/>
        </w:tabs>
        <w:rPr>
          <w:rFonts w:eastAsiaTheme="minorEastAsia"/>
          <w:noProof/>
          <w:sz w:val="22"/>
          <w:lang w:eastAsia="es-ES"/>
        </w:rPr>
      </w:pPr>
      <w:hyperlink w:anchor="_Toc107390590" w:history="1">
        <w:r w:rsidR="00047891" w:rsidRPr="00046B13">
          <w:rPr>
            <w:rStyle w:val="Hipervnculo"/>
            <w:noProof/>
          </w:rPr>
          <w:t>Ilustración 5.26. IED name de un archivo .SCD (Fuente: propia )</w:t>
        </w:r>
        <w:r w:rsidR="00047891">
          <w:rPr>
            <w:noProof/>
            <w:webHidden/>
          </w:rPr>
          <w:tab/>
        </w:r>
        <w:r w:rsidR="00047891">
          <w:rPr>
            <w:noProof/>
            <w:webHidden/>
          </w:rPr>
          <w:fldChar w:fldCharType="begin"/>
        </w:r>
        <w:r w:rsidR="00047891">
          <w:rPr>
            <w:noProof/>
            <w:webHidden/>
          </w:rPr>
          <w:instrText xml:space="preserve"> PAGEREF _Toc107390590 \h </w:instrText>
        </w:r>
        <w:r w:rsidR="00047891">
          <w:rPr>
            <w:noProof/>
            <w:webHidden/>
          </w:rPr>
        </w:r>
        <w:r w:rsidR="00047891">
          <w:rPr>
            <w:noProof/>
            <w:webHidden/>
          </w:rPr>
          <w:fldChar w:fldCharType="separate"/>
        </w:r>
        <w:r w:rsidR="00047891">
          <w:rPr>
            <w:noProof/>
            <w:webHidden/>
          </w:rPr>
          <w:t>55</w:t>
        </w:r>
        <w:r w:rsidR="00047891">
          <w:rPr>
            <w:noProof/>
            <w:webHidden/>
          </w:rPr>
          <w:fldChar w:fldCharType="end"/>
        </w:r>
      </w:hyperlink>
    </w:p>
    <w:p w14:paraId="180144D7" w14:textId="77777777" w:rsidR="00047891" w:rsidRDefault="00241CBA">
      <w:pPr>
        <w:pStyle w:val="Tabladeilustraciones"/>
        <w:tabs>
          <w:tab w:val="right" w:leader="dot" w:pos="8777"/>
        </w:tabs>
        <w:rPr>
          <w:rFonts w:eastAsiaTheme="minorEastAsia"/>
          <w:noProof/>
          <w:sz w:val="22"/>
          <w:lang w:eastAsia="es-ES"/>
        </w:rPr>
      </w:pPr>
      <w:hyperlink w:anchor="_Toc107390591" w:history="1">
        <w:r w:rsidR="00047891" w:rsidRPr="00046B13">
          <w:rPr>
            <w:rStyle w:val="Hipervnculo"/>
            <w:noProof/>
          </w:rPr>
          <w:t>Ilustración 5.27. DataTypeTemplate de un archivo .SCD (Fuente: propia)</w:t>
        </w:r>
        <w:r w:rsidR="00047891">
          <w:rPr>
            <w:noProof/>
            <w:webHidden/>
          </w:rPr>
          <w:tab/>
        </w:r>
        <w:r w:rsidR="00047891">
          <w:rPr>
            <w:noProof/>
            <w:webHidden/>
          </w:rPr>
          <w:fldChar w:fldCharType="begin"/>
        </w:r>
        <w:r w:rsidR="00047891">
          <w:rPr>
            <w:noProof/>
            <w:webHidden/>
          </w:rPr>
          <w:instrText xml:space="preserve"> PAGEREF _Toc107390591 \h </w:instrText>
        </w:r>
        <w:r w:rsidR="00047891">
          <w:rPr>
            <w:noProof/>
            <w:webHidden/>
          </w:rPr>
        </w:r>
        <w:r w:rsidR="00047891">
          <w:rPr>
            <w:noProof/>
            <w:webHidden/>
          </w:rPr>
          <w:fldChar w:fldCharType="separate"/>
        </w:r>
        <w:r w:rsidR="00047891">
          <w:rPr>
            <w:noProof/>
            <w:webHidden/>
          </w:rPr>
          <w:t>55</w:t>
        </w:r>
        <w:r w:rsidR="00047891">
          <w:rPr>
            <w:noProof/>
            <w:webHidden/>
          </w:rPr>
          <w:fldChar w:fldCharType="end"/>
        </w:r>
      </w:hyperlink>
    </w:p>
    <w:p w14:paraId="03BAAC2C" w14:textId="77777777" w:rsidR="00047891" w:rsidRDefault="00241CBA">
      <w:pPr>
        <w:pStyle w:val="Tabladeilustraciones"/>
        <w:tabs>
          <w:tab w:val="right" w:leader="dot" w:pos="8777"/>
        </w:tabs>
        <w:rPr>
          <w:rFonts w:eastAsiaTheme="minorEastAsia"/>
          <w:noProof/>
          <w:sz w:val="22"/>
          <w:lang w:eastAsia="es-ES"/>
        </w:rPr>
      </w:pPr>
      <w:hyperlink w:anchor="_Toc107390592" w:history="1">
        <w:r w:rsidR="00047891" w:rsidRPr="00046B13">
          <w:rPr>
            <w:rStyle w:val="Hipervnculo"/>
            <w:noProof/>
          </w:rPr>
          <w:t>Ilustración 5.28. DataTypeTemplate de un archivo .SCD (Fuente: propia)</w:t>
        </w:r>
        <w:r w:rsidR="00047891">
          <w:rPr>
            <w:noProof/>
            <w:webHidden/>
          </w:rPr>
          <w:tab/>
        </w:r>
        <w:r w:rsidR="00047891">
          <w:rPr>
            <w:noProof/>
            <w:webHidden/>
          </w:rPr>
          <w:fldChar w:fldCharType="begin"/>
        </w:r>
        <w:r w:rsidR="00047891">
          <w:rPr>
            <w:noProof/>
            <w:webHidden/>
          </w:rPr>
          <w:instrText xml:space="preserve"> PAGEREF _Toc107390592 \h </w:instrText>
        </w:r>
        <w:r w:rsidR="00047891">
          <w:rPr>
            <w:noProof/>
            <w:webHidden/>
          </w:rPr>
        </w:r>
        <w:r w:rsidR="00047891">
          <w:rPr>
            <w:noProof/>
            <w:webHidden/>
          </w:rPr>
          <w:fldChar w:fldCharType="separate"/>
        </w:r>
        <w:r w:rsidR="00047891">
          <w:rPr>
            <w:noProof/>
            <w:webHidden/>
          </w:rPr>
          <w:t>56</w:t>
        </w:r>
        <w:r w:rsidR="00047891">
          <w:rPr>
            <w:noProof/>
            <w:webHidden/>
          </w:rPr>
          <w:fldChar w:fldCharType="end"/>
        </w:r>
      </w:hyperlink>
    </w:p>
    <w:p w14:paraId="2B6BD313" w14:textId="77777777" w:rsidR="00047891" w:rsidRDefault="00241CBA">
      <w:pPr>
        <w:pStyle w:val="Tabladeilustraciones"/>
        <w:tabs>
          <w:tab w:val="right" w:leader="dot" w:pos="8777"/>
        </w:tabs>
        <w:rPr>
          <w:rFonts w:eastAsiaTheme="minorEastAsia"/>
          <w:noProof/>
          <w:sz w:val="22"/>
          <w:lang w:eastAsia="es-ES"/>
        </w:rPr>
      </w:pPr>
      <w:hyperlink w:anchor="_Toc107390593" w:history="1">
        <w:r w:rsidR="00047891" w:rsidRPr="00046B13">
          <w:rPr>
            <w:rStyle w:val="Hipervnculo"/>
            <w:noProof/>
          </w:rPr>
          <w:t>Ilustración 5.29. DataTypeTemplate de un archivo .SCD (Fuente: propia)</w:t>
        </w:r>
        <w:r w:rsidR="00047891">
          <w:rPr>
            <w:noProof/>
            <w:webHidden/>
          </w:rPr>
          <w:tab/>
        </w:r>
        <w:r w:rsidR="00047891">
          <w:rPr>
            <w:noProof/>
            <w:webHidden/>
          </w:rPr>
          <w:fldChar w:fldCharType="begin"/>
        </w:r>
        <w:r w:rsidR="00047891">
          <w:rPr>
            <w:noProof/>
            <w:webHidden/>
          </w:rPr>
          <w:instrText xml:space="preserve"> PAGEREF _Toc107390593 \h </w:instrText>
        </w:r>
        <w:r w:rsidR="00047891">
          <w:rPr>
            <w:noProof/>
            <w:webHidden/>
          </w:rPr>
        </w:r>
        <w:r w:rsidR="00047891">
          <w:rPr>
            <w:noProof/>
            <w:webHidden/>
          </w:rPr>
          <w:fldChar w:fldCharType="separate"/>
        </w:r>
        <w:r w:rsidR="00047891">
          <w:rPr>
            <w:noProof/>
            <w:webHidden/>
          </w:rPr>
          <w:t>56</w:t>
        </w:r>
        <w:r w:rsidR="00047891">
          <w:rPr>
            <w:noProof/>
            <w:webHidden/>
          </w:rPr>
          <w:fldChar w:fldCharType="end"/>
        </w:r>
      </w:hyperlink>
    </w:p>
    <w:p w14:paraId="628D577E" w14:textId="77777777" w:rsidR="00047891" w:rsidRDefault="00241CBA">
      <w:pPr>
        <w:pStyle w:val="Tabladeilustraciones"/>
        <w:tabs>
          <w:tab w:val="right" w:leader="dot" w:pos="8777"/>
        </w:tabs>
        <w:rPr>
          <w:rFonts w:eastAsiaTheme="minorEastAsia"/>
          <w:noProof/>
          <w:sz w:val="22"/>
          <w:lang w:eastAsia="es-ES"/>
        </w:rPr>
      </w:pPr>
      <w:hyperlink w:anchor="_Toc107390594" w:history="1">
        <w:r w:rsidR="00047891" w:rsidRPr="00046B13">
          <w:rPr>
            <w:rStyle w:val="Hipervnculo"/>
            <w:noProof/>
          </w:rPr>
          <w:t>Ilustración 5.30. Resumen archivos de configuración del estándar IEC 61850 (Fuente: Propia )</w:t>
        </w:r>
        <w:r w:rsidR="00047891">
          <w:rPr>
            <w:noProof/>
            <w:webHidden/>
          </w:rPr>
          <w:tab/>
        </w:r>
        <w:r w:rsidR="00047891">
          <w:rPr>
            <w:noProof/>
            <w:webHidden/>
          </w:rPr>
          <w:fldChar w:fldCharType="begin"/>
        </w:r>
        <w:r w:rsidR="00047891">
          <w:rPr>
            <w:noProof/>
            <w:webHidden/>
          </w:rPr>
          <w:instrText xml:space="preserve"> PAGEREF _Toc107390594 \h </w:instrText>
        </w:r>
        <w:r w:rsidR="00047891">
          <w:rPr>
            <w:noProof/>
            <w:webHidden/>
          </w:rPr>
        </w:r>
        <w:r w:rsidR="00047891">
          <w:rPr>
            <w:noProof/>
            <w:webHidden/>
          </w:rPr>
          <w:fldChar w:fldCharType="separate"/>
        </w:r>
        <w:r w:rsidR="00047891">
          <w:rPr>
            <w:noProof/>
            <w:webHidden/>
          </w:rPr>
          <w:t>56</w:t>
        </w:r>
        <w:r w:rsidR="00047891">
          <w:rPr>
            <w:noProof/>
            <w:webHidden/>
          </w:rPr>
          <w:fldChar w:fldCharType="end"/>
        </w:r>
      </w:hyperlink>
    </w:p>
    <w:p w14:paraId="63626393" w14:textId="77777777" w:rsidR="00047891" w:rsidRDefault="00241CBA">
      <w:pPr>
        <w:pStyle w:val="Tabladeilustraciones"/>
        <w:tabs>
          <w:tab w:val="right" w:leader="dot" w:pos="8777"/>
        </w:tabs>
        <w:rPr>
          <w:rFonts w:eastAsiaTheme="minorEastAsia"/>
          <w:noProof/>
          <w:sz w:val="22"/>
          <w:lang w:eastAsia="es-ES"/>
        </w:rPr>
      </w:pPr>
      <w:hyperlink w:anchor="_Toc107390595" w:history="1">
        <w:r w:rsidR="00047891" w:rsidRPr="00046B13">
          <w:rPr>
            <w:rStyle w:val="Hipervnculo"/>
            <w:noProof/>
          </w:rPr>
          <w:t>Ilustración 5.31. Parte del archivo .CID donde se cambia la IP (Fuente: Propia )</w:t>
        </w:r>
        <w:r w:rsidR="00047891">
          <w:rPr>
            <w:noProof/>
            <w:webHidden/>
          </w:rPr>
          <w:tab/>
        </w:r>
        <w:r w:rsidR="00047891">
          <w:rPr>
            <w:noProof/>
            <w:webHidden/>
          </w:rPr>
          <w:fldChar w:fldCharType="begin"/>
        </w:r>
        <w:r w:rsidR="00047891">
          <w:rPr>
            <w:noProof/>
            <w:webHidden/>
          </w:rPr>
          <w:instrText xml:space="preserve"> PAGEREF _Toc107390595 \h </w:instrText>
        </w:r>
        <w:r w:rsidR="00047891">
          <w:rPr>
            <w:noProof/>
            <w:webHidden/>
          </w:rPr>
        </w:r>
        <w:r w:rsidR="00047891">
          <w:rPr>
            <w:noProof/>
            <w:webHidden/>
          </w:rPr>
          <w:fldChar w:fldCharType="separate"/>
        </w:r>
        <w:r w:rsidR="00047891">
          <w:rPr>
            <w:noProof/>
            <w:webHidden/>
          </w:rPr>
          <w:t>57</w:t>
        </w:r>
        <w:r w:rsidR="00047891">
          <w:rPr>
            <w:noProof/>
            <w:webHidden/>
          </w:rPr>
          <w:fldChar w:fldCharType="end"/>
        </w:r>
      </w:hyperlink>
    </w:p>
    <w:p w14:paraId="5092E055" w14:textId="77777777" w:rsidR="00047891" w:rsidRDefault="00241CBA">
      <w:pPr>
        <w:pStyle w:val="Tabladeilustraciones"/>
        <w:tabs>
          <w:tab w:val="right" w:leader="dot" w:pos="8777"/>
        </w:tabs>
        <w:rPr>
          <w:rFonts w:eastAsiaTheme="minorEastAsia"/>
          <w:noProof/>
          <w:sz w:val="22"/>
          <w:lang w:eastAsia="es-ES"/>
        </w:rPr>
      </w:pPr>
      <w:hyperlink w:anchor="_Toc107390596" w:history="1">
        <w:r w:rsidR="00047891" w:rsidRPr="00046B13">
          <w:rPr>
            <w:rStyle w:val="Hipervnculo"/>
            <w:noProof/>
          </w:rPr>
          <w:t>Ilustración 5.32. Parte del archivo .CID donde se cambia la IP (Fuente: Propia )</w:t>
        </w:r>
        <w:r w:rsidR="00047891">
          <w:rPr>
            <w:noProof/>
            <w:webHidden/>
          </w:rPr>
          <w:tab/>
        </w:r>
        <w:r w:rsidR="00047891">
          <w:rPr>
            <w:noProof/>
            <w:webHidden/>
          </w:rPr>
          <w:fldChar w:fldCharType="begin"/>
        </w:r>
        <w:r w:rsidR="00047891">
          <w:rPr>
            <w:noProof/>
            <w:webHidden/>
          </w:rPr>
          <w:instrText xml:space="preserve"> PAGEREF _Toc107390596 \h </w:instrText>
        </w:r>
        <w:r w:rsidR="00047891">
          <w:rPr>
            <w:noProof/>
            <w:webHidden/>
          </w:rPr>
        </w:r>
        <w:r w:rsidR="00047891">
          <w:rPr>
            <w:noProof/>
            <w:webHidden/>
          </w:rPr>
          <w:fldChar w:fldCharType="separate"/>
        </w:r>
        <w:r w:rsidR="00047891">
          <w:rPr>
            <w:noProof/>
            <w:webHidden/>
          </w:rPr>
          <w:t>58</w:t>
        </w:r>
        <w:r w:rsidR="00047891">
          <w:rPr>
            <w:noProof/>
            <w:webHidden/>
          </w:rPr>
          <w:fldChar w:fldCharType="end"/>
        </w:r>
      </w:hyperlink>
    </w:p>
    <w:p w14:paraId="2DB5063B" w14:textId="77777777" w:rsidR="00047891" w:rsidRDefault="00241CBA">
      <w:pPr>
        <w:pStyle w:val="Tabladeilustraciones"/>
        <w:tabs>
          <w:tab w:val="right" w:leader="dot" w:pos="8777"/>
        </w:tabs>
        <w:rPr>
          <w:rFonts w:eastAsiaTheme="minorEastAsia"/>
          <w:noProof/>
          <w:sz w:val="22"/>
          <w:lang w:eastAsia="es-ES"/>
        </w:rPr>
      </w:pPr>
      <w:hyperlink w:anchor="_Toc107390597" w:history="1">
        <w:r w:rsidR="00047891" w:rsidRPr="00046B13">
          <w:rPr>
            <w:rStyle w:val="Hipervnculo"/>
            <w:noProof/>
          </w:rPr>
          <w:t>Ilustración 5.31. Parte del archivo .CID donde se cambia la IP (Fuente: Propia )</w:t>
        </w:r>
        <w:r w:rsidR="00047891">
          <w:rPr>
            <w:noProof/>
            <w:webHidden/>
          </w:rPr>
          <w:tab/>
        </w:r>
        <w:r w:rsidR="00047891">
          <w:rPr>
            <w:noProof/>
            <w:webHidden/>
          </w:rPr>
          <w:fldChar w:fldCharType="begin"/>
        </w:r>
        <w:r w:rsidR="00047891">
          <w:rPr>
            <w:noProof/>
            <w:webHidden/>
          </w:rPr>
          <w:instrText xml:space="preserve"> PAGEREF _Toc107390597 \h </w:instrText>
        </w:r>
        <w:r w:rsidR="00047891">
          <w:rPr>
            <w:noProof/>
            <w:webHidden/>
          </w:rPr>
        </w:r>
        <w:r w:rsidR="00047891">
          <w:rPr>
            <w:noProof/>
            <w:webHidden/>
          </w:rPr>
          <w:fldChar w:fldCharType="separate"/>
        </w:r>
        <w:r w:rsidR="00047891">
          <w:rPr>
            <w:noProof/>
            <w:webHidden/>
          </w:rPr>
          <w:t>58</w:t>
        </w:r>
        <w:r w:rsidR="00047891">
          <w:rPr>
            <w:noProof/>
            <w:webHidden/>
          </w:rPr>
          <w:fldChar w:fldCharType="end"/>
        </w:r>
      </w:hyperlink>
    </w:p>
    <w:p w14:paraId="14BCC7C0" w14:textId="77777777" w:rsidR="00047891" w:rsidRDefault="00241CBA">
      <w:pPr>
        <w:pStyle w:val="Tabladeilustraciones"/>
        <w:tabs>
          <w:tab w:val="right" w:leader="dot" w:pos="8777"/>
        </w:tabs>
        <w:rPr>
          <w:rFonts w:eastAsiaTheme="minorEastAsia"/>
          <w:noProof/>
          <w:sz w:val="22"/>
          <w:lang w:eastAsia="es-ES"/>
        </w:rPr>
      </w:pPr>
      <w:hyperlink w:anchor="_Toc107390598" w:history="1">
        <w:r w:rsidR="00047891" w:rsidRPr="00046B13">
          <w:rPr>
            <w:rStyle w:val="Hipervnculo"/>
            <w:noProof/>
          </w:rPr>
          <w:t>Ilustración 5.31. Parte del archivo .CID donde se cambia la IP (Fuente: Propia )</w:t>
        </w:r>
        <w:r w:rsidR="00047891">
          <w:rPr>
            <w:noProof/>
            <w:webHidden/>
          </w:rPr>
          <w:tab/>
        </w:r>
        <w:r w:rsidR="00047891">
          <w:rPr>
            <w:noProof/>
            <w:webHidden/>
          </w:rPr>
          <w:fldChar w:fldCharType="begin"/>
        </w:r>
        <w:r w:rsidR="00047891">
          <w:rPr>
            <w:noProof/>
            <w:webHidden/>
          </w:rPr>
          <w:instrText xml:space="preserve"> PAGEREF _Toc107390598 \h </w:instrText>
        </w:r>
        <w:r w:rsidR="00047891">
          <w:rPr>
            <w:noProof/>
            <w:webHidden/>
          </w:rPr>
        </w:r>
        <w:r w:rsidR="00047891">
          <w:rPr>
            <w:noProof/>
            <w:webHidden/>
          </w:rPr>
          <w:fldChar w:fldCharType="separate"/>
        </w:r>
        <w:r w:rsidR="00047891">
          <w:rPr>
            <w:noProof/>
            <w:webHidden/>
          </w:rPr>
          <w:t>59</w:t>
        </w:r>
        <w:r w:rsidR="00047891">
          <w:rPr>
            <w:noProof/>
            <w:webHidden/>
          </w:rPr>
          <w:fldChar w:fldCharType="end"/>
        </w:r>
      </w:hyperlink>
    </w:p>
    <w:p w14:paraId="2947BAB6" w14:textId="77777777" w:rsidR="00047891" w:rsidRDefault="00241CBA">
      <w:pPr>
        <w:pStyle w:val="Tabladeilustraciones"/>
        <w:tabs>
          <w:tab w:val="right" w:leader="dot" w:pos="8777"/>
        </w:tabs>
        <w:rPr>
          <w:rFonts w:eastAsiaTheme="minorEastAsia"/>
          <w:noProof/>
          <w:sz w:val="22"/>
          <w:lang w:eastAsia="es-ES"/>
        </w:rPr>
      </w:pPr>
      <w:hyperlink w:anchor="_Toc107390599" w:history="1">
        <w:r w:rsidR="00047891" w:rsidRPr="00046B13">
          <w:rPr>
            <w:rStyle w:val="Hipervnculo"/>
            <w:noProof/>
          </w:rPr>
          <w:t>Ilustración 5.31. Parte del archivo .CID donde se cambia la IP (Fuente: Propia )</w:t>
        </w:r>
        <w:r w:rsidR="00047891">
          <w:rPr>
            <w:noProof/>
            <w:webHidden/>
          </w:rPr>
          <w:tab/>
        </w:r>
        <w:r w:rsidR="00047891">
          <w:rPr>
            <w:noProof/>
            <w:webHidden/>
          </w:rPr>
          <w:fldChar w:fldCharType="begin"/>
        </w:r>
        <w:r w:rsidR="00047891">
          <w:rPr>
            <w:noProof/>
            <w:webHidden/>
          </w:rPr>
          <w:instrText xml:space="preserve"> PAGEREF _Toc107390599 \h </w:instrText>
        </w:r>
        <w:r w:rsidR="00047891">
          <w:rPr>
            <w:noProof/>
            <w:webHidden/>
          </w:rPr>
        </w:r>
        <w:r w:rsidR="00047891">
          <w:rPr>
            <w:noProof/>
            <w:webHidden/>
          </w:rPr>
          <w:fldChar w:fldCharType="separate"/>
        </w:r>
        <w:r w:rsidR="00047891">
          <w:rPr>
            <w:noProof/>
            <w:webHidden/>
          </w:rPr>
          <w:t>59</w:t>
        </w:r>
        <w:r w:rsidR="00047891">
          <w:rPr>
            <w:noProof/>
            <w:webHidden/>
          </w:rPr>
          <w:fldChar w:fldCharType="end"/>
        </w:r>
      </w:hyperlink>
    </w:p>
    <w:p w14:paraId="3FD2A72B" w14:textId="77777777" w:rsidR="00047891" w:rsidRDefault="00241CBA">
      <w:pPr>
        <w:pStyle w:val="Tabladeilustraciones"/>
        <w:tabs>
          <w:tab w:val="right" w:leader="dot" w:pos="8777"/>
        </w:tabs>
        <w:rPr>
          <w:rFonts w:eastAsiaTheme="minorEastAsia"/>
          <w:noProof/>
          <w:sz w:val="22"/>
          <w:lang w:eastAsia="es-ES"/>
        </w:rPr>
      </w:pPr>
      <w:hyperlink w:anchor="_Toc107390600" w:history="1">
        <w:r w:rsidR="00047891" w:rsidRPr="00046B13">
          <w:rPr>
            <w:rStyle w:val="Hipervnculo"/>
            <w:noProof/>
          </w:rPr>
          <w:t>Ilustración 5.31. Parte del archivo .CID donde se cambia la IP (Fuente: Propia )</w:t>
        </w:r>
        <w:r w:rsidR="00047891">
          <w:rPr>
            <w:noProof/>
            <w:webHidden/>
          </w:rPr>
          <w:tab/>
        </w:r>
        <w:r w:rsidR="00047891">
          <w:rPr>
            <w:noProof/>
            <w:webHidden/>
          </w:rPr>
          <w:fldChar w:fldCharType="begin"/>
        </w:r>
        <w:r w:rsidR="00047891">
          <w:rPr>
            <w:noProof/>
            <w:webHidden/>
          </w:rPr>
          <w:instrText xml:space="preserve"> PAGEREF _Toc107390600 \h </w:instrText>
        </w:r>
        <w:r w:rsidR="00047891">
          <w:rPr>
            <w:noProof/>
            <w:webHidden/>
          </w:rPr>
        </w:r>
        <w:r w:rsidR="00047891">
          <w:rPr>
            <w:noProof/>
            <w:webHidden/>
          </w:rPr>
          <w:fldChar w:fldCharType="separate"/>
        </w:r>
        <w:r w:rsidR="00047891">
          <w:rPr>
            <w:noProof/>
            <w:webHidden/>
          </w:rPr>
          <w:t>60</w:t>
        </w:r>
        <w:r w:rsidR="00047891">
          <w:rPr>
            <w:noProof/>
            <w:webHidden/>
          </w:rPr>
          <w:fldChar w:fldCharType="end"/>
        </w:r>
      </w:hyperlink>
    </w:p>
    <w:p w14:paraId="0F63E84D" w14:textId="77777777" w:rsidR="00047891" w:rsidRDefault="00241CBA">
      <w:pPr>
        <w:pStyle w:val="Tabladeilustraciones"/>
        <w:tabs>
          <w:tab w:val="right" w:leader="dot" w:pos="8777"/>
        </w:tabs>
        <w:rPr>
          <w:rFonts w:eastAsiaTheme="minorEastAsia"/>
          <w:noProof/>
          <w:sz w:val="22"/>
          <w:lang w:eastAsia="es-ES"/>
        </w:rPr>
      </w:pPr>
      <w:hyperlink w:anchor="_Toc107390601" w:history="1">
        <w:r w:rsidR="00047891" w:rsidRPr="00046B13">
          <w:rPr>
            <w:rStyle w:val="Hipervnculo"/>
            <w:noProof/>
          </w:rPr>
          <w:t>Ilustración 5.31. Parte del archivo .CID donde se cambia la IP (Fuente: Propia )</w:t>
        </w:r>
        <w:r w:rsidR="00047891">
          <w:rPr>
            <w:noProof/>
            <w:webHidden/>
          </w:rPr>
          <w:tab/>
        </w:r>
        <w:r w:rsidR="00047891">
          <w:rPr>
            <w:noProof/>
            <w:webHidden/>
          </w:rPr>
          <w:fldChar w:fldCharType="begin"/>
        </w:r>
        <w:r w:rsidR="00047891">
          <w:rPr>
            <w:noProof/>
            <w:webHidden/>
          </w:rPr>
          <w:instrText xml:space="preserve"> PAGEREF _Toc107390601 \h </w:instrText>
        </w:r>
        <w:r w:rsidR="00047891">
          <w:rPr>
            <w:noProof/>
            <w:webHidden/>
          </w:rPr>
        </w:r>
        <w:r w:rsidR="00047891">
          <w:rPr>
            <w:noProof/>
            <w:webHidden/>
          </w:rPr>
          <w:fldChar w:fldCharType="separate"/>
        </w:r>
        <w:r w:rsidR="00047891">
          <w:rPr>
            <w:noProof/>
            <w:webHidden/>
          </w:rPr>
          <w:t>61</w:t>
        </w:r>
        <w:r w:rsidR="00047891">
          <w:rPr>
            <w:noProof/>
            <w:webHidden/>
          </w:rPr>
          <w:fldChar w:fldCharType="end"/>
        </w:r>
      </w:hyperlink>
    </w:p>
    <w:p w14:paraId="06D396FC" w14:textId="77777777" w:rsidR="00047891" w:rsidRDefault="00241CBA">
      <w:pPr>
        <w:pStyle w:val="Tabladeilustraciones"/>
        <w:tabs>
          <w:tab w:val="right" w:leader="dot" w:pos="8777"/>
        </w:tabs>
        <w:rPr>
          <w:rFonts w:eastAsiaTheme="minorEastAsia"/>
          <w:noProof/>
          <w:sz w:val="22"/>
          <w:lang w:eastAsia="es-ES"/>
        </w:rPr>
      </w:pPr>
      <w:hyperlink w:anchor="_Toc107390602" w:history="1">
        <w:r w:rsidR="00047891" w:rsidRPr="00046B13">
          <w:rPr>
            <w:rStyle w:val="Hipervnculo"/>
            <w:noProof/>
          </w:rPr>
          <w:t>Ilustración 5.31. Parte del archivo .CID donde se cambia la IP (Fuente: Propia )</w:t>
        </w:r>
        <w:r w:rsidR="00047891">
          <w:rPr>
            <w:noProof/>
            <w:webHidden/>
          </w:rPr>
          <w:tab/>
        </w:r>
        <w:r w:rsidR="00047891">
          <w:rPr>
            <w:noProof/>
            <w:webHidden/>
          </w:rPr>
          <w:fldChar w:fldCharType="begin"/>
        </w:r>
        <w:r w:rsidR="00047891">
          <w:rPr>
            <w:noProof/>
            <w:webHidden/>
          </w:rPr>
          <w:instrText xml:space="preserve"> PAGEREF _Toc107390602 \h </w:instrText>
        </w:r>
        <w:r w:rsidR="00047891">
          <w:rPr>
            <w:noProof/>
            <w:webHidden/>
          </w:rPr>
        </w:r>
        <w:r w:rsidR="00047891">
          <w:rPr>
            <w:noProof/>
            <w:webHidden/>
          </w:rPr>
          <w:fldChar w:fldCharType="separate"/>
        </w:r>
        <w:r w:rsidR="00047891">
          <w:rPr>
            <w:noProof/>
            <w:webHidden/>
          </w:rPr>
          <w:t>61</w:t>
        </w:r>
        <w:r w:rsidR="00047891">
          <w:rPr>
            <w:noProof/>
            <w:webHidden/>
          </w:rPr>
          <w:fldChar w:fldCharType="end"/>
        </w:r>
      </w:hyperlink>
    </w:p>
    <w:p w14:paraId="7E54002F" w14:textId="77777777" w:rsidR="00047891" w:rsidRDefault="00241CBA">
      <w:pPr>
        <w:pStyle w:val="Tabladeilustraciones"/>
        <w:tabs>
          <w:tab w:val="right" w:leader="dot" w:pos="8777"/>
        </w:tabs>
        <w:rPr>
          <w:rFonts w:eastAsiaTheme="minorEastAsia"/>
          <w:noProof/>
          <w:sz w:val="22"/>
          <w:lang w:eastAsia="es-ES"/>
        </w:rPr>
      </w:pPr>
      <w:hyperlink w:anchor="_Toc107390603" w:history="1">
        <w:r w:rsidR="00047891" w:rsidRPr="00046B13">
          <w:rPr>
            <w:rStyle w:val="Hipervnculo"/>
            <w:noProof/>
          </w:rPr>
          <w:t>Ilustración 5.31. Parte del archivo .CID donde se cambia la IP (Fuente: Propia )</w:t>
        </w:r>
        <w:r w:rsidR="00047891">
          <w:rPr>
            <w:noProof/>
            <w:webHidden/>
          </w:rPr>
          <w:tab/>
        </w:r>
        <w:r w:rsidR="00047891">
          <w:rPr>
            <w:noProof/>
            <w:webHidden/>
          </w:rPr>
          <w:fldChar w:fldCharType="begin"/>
        </w:r>
        <w:r w:rsidR="00047891">
          <w:rPr>
            <w:noProof/>
            <w:webHidden/>
          </w:rPr>
          <w:instrText xml:space="preserve"> PAGEREF _Toc107390603 \h </w:instrText>
        </w:r>
        <w:r w:rsidR="00047891">
          <w:rPr>
            <w:noProof/>
            <w:webHidden/>
          </w:rPr>
        </w:r>
        <w:r w:rsidR="00047891">
          <w:rPr>
            <w:noProof/>
            <w:webHidden/>
          </w:rPr>
          <w:fldChar w:fldCharType="separate"/>
        </w:r>
        <w:r w:rsidR="00047891">
          <w:rPr>
            <w:noProof/>
            <w:webHidden/>
          </w:rPr>
          <w:t>62</w:t>
        </w:r>
        <w:r w:rsidR="00047891">
          <w:rPr>
            <w:noProof/>
            <w:webHidden/>
          </w:rPr>
          <w:fldChar w:fldCharType="end"/>
        </w:r>
      </w:hyperlink>
    </w:p>
    <w:p w14:paraId="77980594" w14:textId="77777777" w:rsidR="00047891" w:rsidRDefault="00241CBA">
      <w:pPr>
        <w:pStyle w:val="Tabladeilustraciones"/>
        <w:tabs>
          <w:tab w:val="right" w:leader="dot" w:pos="8777"/>
        </w:tabs>
        <w:rPr>
          <w:rFonts w:eastAsiaTheme="minorEastAsia"/>
          <w:noProof/>
          <w:sz w:val="22"/>
          <w:lang w:eastAsia="es-ES"/>
        </w:rPr>
      </w:pPr>
      <w:hyperlink w:anchor="_Toc107390604" w:history="1">
        <w:r w:rsidR="00047891" w:rsidRPr="00046B13">
          <w:rPr>
            <w:rStyle w:val="Hipervnculo"/>
            <w:noProof/>
          </w:rPr>
          <w:t>Ilustración 11.1. Paso 1 instalacion de Vmware Workstation Pro (Fuente: propia )</w:t>
        </w:r>
        <w:r w:rsidR="00047891">
          <w:rPr>
            <w:noProof/>
            <w:webHidden/>
          </w:rPr>
          <w:tab/>
        </w:r>
        <w:r w:rsidR="00047891">
          <w:rPr>
            <w:noProof/>
            <w:webHidden/>
          </w:rPr>
          <w:fldChar w:fldCharType="begin"/>
        </w:r>
        <w:r w:rsidR="00047891">
          <w:rPr>
            <w:noProof/>
            <w:webHidden/>
          </w:rPr>
          <w:instrText xml:space="preserve"> PAGEREF _Toc107390604 \h </w:instrText>
        </w:r>
        <w:r w:rsidR="00047891">
          <w:rPr>
            <w:noProof/>
            <w:webHidden/>
          </w:rPr>
        </w:r>
        <w:r w:rsidR="00047891">
          <w:rPr>
            <w:noProof/>
            <w:webHidden/>
          </w:rPr>
          <w:fldChar w:fldCharType="separate"/>
        </w:r>
        <w:r w:rsidR="00047891">
          <w:rPr>
            <w:noProof/>
            <w:webHidden/>
          </w:rPr>
          <w:t>79</w:t>
        </w:r>
        <w:r w:rsidR="00047891">
          <w:rPr>
            <w:noProof/>
            <w:webHidden/>
          </w:rPr>
          <w:fldChar w:fldCharType="end"/>
        </w:r>
      </w:hyperlink>
    </w:p>
    <w:p w14:paraId="1E1AFE5F" w14:textId="77777777" w:rsidR="00047891" w:rsidRDefault="00241CBA">
      <w:pPr>
        <w:pStyle w:val="Tabladeilustraciones"/>
        <w:tabs>
          <w:tab w:val="right" w:leader="dot" w:pos="8777"/>
        </w:tabs>
        <w:rPr>
          <w:rFonts w:eastAsiaTheme="minorEastAsia"/>
          <w:noProof/>
          <w:sz w:val="22"/>
          <w:lang w:eastAsia="es-ES"/>
        </w:rPr>
      </w:pPr>
      <w:hyperlink w:anchor="_Toc107390605" w:history="1">
        <w:r w:rsidR="00047891" w:rsidRPr="00046B13">
          <w:rPr>
            <w:rStyle w:val="Hipervnculo"/>
            <w:noProof/>
          </w:rPr>
          <w:t>Ilustración 11.2. Paso 2 de la instalación de VMware Workstation Pro (Fuente: propia )</w:t>
        </w:r>
        <w:r w:rsidR="00047891">
          <w:rPr>
            <w:noProof/>
            <w:webHidden/>
          </w:rPr>
          <w:tab/>
        </w:r>
        <w:r w:rsidR="00047891">
          <w:rPr>
            <w:noProof/>
            <w:webHidden/>
          </w:rPr>
          <w:fldChar w:fldCharType="begin"/>
        </w:r>
        <w:r w:rsidR="00047891">
          <w:rPr>
            <w:noProof/>
            <w:webHidden/>
          </w:rPr>
          <w:instrText xml:space="preserve"> PAGEREF _Toc107390605 \h </w:instrText>
        </w:r>
        <w:r w:rsidR="00047891">
          <w:rPr>
            <w:noProof/>
            <w:webHidden/>
          </w:rPr>
        </w:r>
        <w:r w:rsidR="00047891">
          <w:rPr>
            <w:noProof/>
            <w:webHidden/>
          </w:rPr>
          <w:fldChar w:fldCharType="separate"/>
        </w:r>
        <w:r w:rsidR="00047891">
          <w:rPr>
            <w:noProof/>
            <w:webHidden/>
          </w:rPr>
          <w:t>79</w:t>
        </w:r>
        <w:r w:rsidR="00047891">
          <w:rPr>
            <w:noProof/>
            <w:webHidden/>
          </w:rPr>
          <w:fldChar w:fldCharType="end"/>
        </w:r>
      </w:hyperlink>
    </w:p>
    <w:p w14:paraId="0C9D42E1" w14:textId="77777777" w:rsidR="00047891" w:rsidRDefault="00241CBA">
      <w:pPr>
        <w:pStyle w:val="Tabladeilustraciones"/>
        <w:tabs>
          <w:tab w:val="right" w:leader="dot" w:pos="8777"/>
        </w:tabs>
        <w:rPr>
          <w:rFonts w:eastAsiaTheme="minorEastAsia"/>
          <w:noProof/>
          <w:sz w:val="22"/>
          <w:lang w:eastAsia="es-ES"/>
        </w:rPr>
      </w:pPr>
      <w:hyperlink w:anchor="_Toc107390606" w:history="1">
        <w:r w:rsidR="00047891" w:rsidRPr="00046B13">
          <w:rPr>
            <w:rStyle w:val="Hipervnculo"/>
            <w:noProof/>
          </w:rPr>
          <w:t>Ilustración 11.3. Paso 3 de la instalación de VMware Workstation Pro (Fuente: propia )</w:t>
        </w:r>
        <w:r w:rsidR="00047891">
          <w:rPr>
            <w:noProof/>
            <w:webHidden/>
          </w:rPr>
          <w:tab/>
        </w:r>
        <w:r w:rsidR="00047891">
          <w:rPr>
            <w:noProof/>
            <w:webHidden/>
          </w:rPr>
          <w:fldChar w:fldCharType="begin"/>
        </w:r>
        <w:r w:rsidR="00047891">
          <w:rPr>
            <w:noProof/>
            <w:webHidden/>
          </w:rPr>
          <w:instrText xml:space="preserve"> PAGEREF _Toc107390606 \h </w:instrText>
        </w:r>
        <w:r w:rsidR="00047891">
          <w:rPr>
            <w:noProof/>
            <w:webHidden/>
          </w:rPr>
        </w:r>
        <w:r w:rsidR="00047891">
          <w:rPr>
            <w:noProof/>
            <w:webHidden/>
          </w:rPr>
          <w:fldChar w:fldCharType="separate"/>
        </w:r>
        <w:r w:rsidR="00047891">
          <w:rPr>
            <w:noProof/>
            <w:webHidden/>
          </w:rPr>
          <w:t>80</w:t>
        </w:r>
        <w:r w:rsidR="00047891">
          <w:rPr>
            <w:noProof/>
            <w:webHidden/>
          </w:rPr>
          <w:fldChar w:fldCharType="end"/>
        </w:r>
      </w:hyperlink>
    </w:p>
    <w:p w14:paraId="081B6657" w14:textId="77777777" w:rsidR="00047891" w:rsidRDefault="00241CBA">
      <w:pPr>
        <w:pStyle w:val="Tabladeilustraciones"/>
        <w:tabs>
          <w:tab w:val="right" w:leader="dot" w:pos="8777"/>
        </w:tabs>
        <w:rPr>
          <w:rFonts w:eastAsiaTheme="minorEastAsia"/>
          <w:noProof/>
          <w:sz w:val="22"/>
          <w:lang w:eastAsia="es-ES"/>
        </w:rPr>
      </w:pPr>
      <w:hyperlink w:anchor="_Toc107390607" w:history="1">
        <w:r w:rsidR="00047891" w:rsidRPr="00046B13">
          <w:rPr>
            <w:rStyle w:val="Hipervnculo"/>
            <w:noProof/>
          </w:rPr>
          <w:t>Ilustración 11.4. Pestaña de finalización de la instalación de VMware Workstation Pro (Fuente: propia )</w:t>
        </w:r>
        <w:r w:rsidR="00047891">
          <w:rPr>
            <w:noProof/>
            <w:webHidden/>
          </w:rPr>
          <w:tab/>
        </w:r>
        <w:r w:rsidR="00047891">
          <w:rPr>
            <w:noProof/>
            <w:webHidden/>
          </w:rPr>
          <w:fldChar w:fldCharType="begin"/>
        </w:r>
        <w:r w:rsidR="00047891">
          <w:rPr>
            <w:noProof/>
            <w:webHidden/>
          </w:rPr>
          <w:instrText xml:space="preserve"> PAGEREF _Toc107390607 \h </w:instrText>
        </w:r>
        <w:r w:rsidR="00047891">
          <w:rPr>
            <w:noProof/>
            <w:webHidden/>
          </w:rPr>
        </w:r>
        <w:r w:rsidR="00047891">
          <w:rPr>
            <w:noProof/>
            <w:webHidden/>
          </w:rPr>
          <w:fldChar w:fldCharType="separate"/>
        </w:r>
        <w:r w:rsidR="00047891">
          <w:rPr>
            <w:noProof/>
            <w:webHidden/>
          </w:rPr>
          <w:t>80</w:t>
        </w:r>
        <w:r w:rsidR="00047891">
          <w:rPr>
            <w:noProof/>
            <w:webHidden/>
          </w:rPr>
          <w:fldChar w:fldCharType="end"/>
        </w:r>
      </w:hyperlink>
    </w:p>
    <w:p w14:paraId="1E31DEB7" w14:textId="77777777" w:rsidR="00047891" w:rsidRDefault="00241CBA">
      <w:pPr>
        <w:pStyle w:val="Tabladeilustraciones"/>
        <w:tabs>
          <w:tab w:val="right" w:leader="dot" w:pos="8777"/>
        </w:tabs>
        <w:rPr>
          <w:rFonts w:eastAsiaTheme="minorEastAsia"/>
          <w:noProof/>
          <w:sz w:val="22"/>
          <w:lang w:eastAsia="es-ES"/>
        </w:rPr>
      </w:pPr>
      <w:hyperlink w:anchor="_Toc107390608" w:history="1">
        <w:r w:rsidR="00047891" w:rsidRPr="00046B13">
          <w:rPr>
            <w:rStyle w:val="Hipervnculo"/>
            <w:noProof/>
          </w:rPr>
          <w:t>Ilustración 11.5. Pantalla principal de VMware Workstation Pro (Fuente: propia )</w:t>
        </w:r>
        <w:r w:rsidR="00047891">
          <w:rPr>
            <w:noProof/>
            <w:webHidden/>
          </w:rPr>
          <w:tab/>
        </w:r>
        <w:r w:rsidR="00047891">
          <w:rPr>
            <w:noProof/>
            <w:webHidden/>
          </w:rPr>
          <w:fldChar w:fldCharType="begin"/>
        </w:r>
        <w:r w:rsidR="00047891">
          <w:rPr>
            <w:noProof/>
            <w:webHidden/>
          </w:rPr>
          <w:instrText xml:space="preserve"> PAGEREF _Toc107390608 \h </w:instrText>
        </w:r>
        <w:r w:rsidR="00047891">
          <w:rPr>
            <w:noProof/>
            <w:webHidden/>
          </w:rPr>
        </w:r>
        <w:r w:rsidR="00047891">
          <w:rPr>
            <w:noProof/>
            <w:webHidden/>
          </w:rPr>
          <w:fldChar w:fldCharType="separate"/>
        </w:r>
        <w:r w:rsidR="00047891">
          <w:rPr>
            <w:noProof/>
            <w:webHidden/>
          </w:rPr>
          <w:t>81</w:t>
        </w:r>
        <w:r w:rsidR="00047891">
          <w:rPr>
            <w:noProof/>
            <w:webHidden/>
          </w:rPr>
          <w:fldChar w:fldCharType="end"/>
        </w:r>
      </w:hyperlink>
    </w:p>
    <w:p w14:paraId="7A39D46A" w14:textId="77777777" w:rsidR="00047891" w:rsidRDefault="00241CBA">
      <w:pPr>
        <w:pStyle w:val="Tabladeilustraciones"/>
        <w:tabs>
          <w:tab w:val="right" w:leader="dot" w:pos="8777"/>
        </w:tabs>
        <w:rPr>
          <w:rFonts w:eastAsiaTheme="minorEastAsia"/>
          <w:noProof/>
          <w:sz w:val="22"/>
          <w:lang w:eastAsia="es-ES"/>
        </w:rPr>
      </w:pPr>
      <w:hyperlink w:anchor="_Toc107390609" w:history="1">
        <w:r w:rsidR="00047891" w:rsidRPr="00046B13">
          <w:rPr>
            <w:rStyle w:val="Hipervnculo"/>
            <w:noProof/>
          </w:rPr>
          <w:t>Ilustración 11.6. Esquema básico de la red local creada para realizar las pruebas con Nozomi Guardian (Fuente: propia )</w:t>
        </w:r>
        <w:r w:rsidR="00047891">
          <w:rPr>
            <w:noProof/>
            <w:webHidden/>
          </w:rPr>
          <w:tab/>
        </w:r>
        <w:r w:rsidR="00047891">
          <w:rPr>
            <w:noProof/>
            <w:webHidden/>
          </w:rPr>
          <w:fldChar w:fldCharType="begin"/>
        </w:r>
        <w:r w:rsidR="00047891">
          <w:rPr>
            <w:noProof/>
            <w:webHidden/>
          </w:rPr>
          <w:instrText xml:space="preserve"> PAGEREF _Toc107390609 \h </w:instrText>
        </w:r>
        <w:r w:rsidR="00047891">
          <w:rPr>
            <w:noProof/>
            <w:webHidden/>
          </w:rPr>
        </w:r>
        <w:r w:rsidR="00047891">
          <w:rPr>
            <w:noProof/>
            <w:webHidden/>
          </w:rPr>
          <w:fldChar w:fldCharType="separate"/>
        </w:r>
        <w:r w:rsidR="00047891">
          <w:rPr>
            <w:noProof/>
            <w:webHidden/>
          </w:rPr>
          <w:t>82</w:t>
        </w:r>
        <w:r w:rsidR="00047891">
          <w:rPr>
            <w:noProof/>
            <w:webHidden/>
          </w:rPr>
          <w:fldChar w:fldCharType="end"/>
        </w:r>
      </w:hyperlink>
    </w:p>
    <w:p w14:paraId="1796E0B8" w14:textId="77777777" w:rsidR="00047891" w:rsidRDefault="00241CBA">
      <w:pPr>
        <w:pStyle w:val="Tabladeilustraciones"/>
        <w:tabs>
          <w:tab w:val="right" w:leader="dot" w:pos="8777"/>
        </w:tabs>
        <w:rPr>
          <w:rFonts w:eastAsiaTheme="minorEastAsia"/>
          <w:noProof/>
          <w:sz w:val="22"/>
          <w:lang w:eastAsia="es-ES"/>
        </w:rPr>
      </w:pPr>
      <w:hyperlink w:anchor="_Toc107390610" w:history="1">
        <w:r w:rsidR="00047891" w:rsidRPr="00046B13">
          <w:rPr>
            <w:rStyle w:val="Hipervnculo"/>
            <w:noProof/>
          </w:rPr>
          <w:t>Ilustración 11.7. Esquema básico de la red local creada para realizar las pruebas con Nozomi Guardian (Fuente: propia )</w:t>
        </w:r>
        <w:r w:rsidR="00047891">
          <w:rPr>
            <w:noProof/>
            <w:webHidden/>
          </w:rPr>
          <w:tab/>
        </w:r>
        <w:r w:rsidR="00047891">
          <w:rPr>
            <w:noProof/>
            <w:webHidden/>
          </w:rPr>
          <w:fldChar w:fldCharType="begin"/>
        </w:r>
        <w:r w:rsidR="00047891">
          <w:rPr>
            <w:noProof/>
            <w:webHidden/>
          </w:rPr>
          <w:instrText xml:space="preserve"> PAGEREF _Toc107390610 \h </w:instrText>
        </w:r>
        <w:r w:rsidR="00047891">
          <w:rPr>
            <w:noProof/>
            <w:webHidden/>
          </w:rPr>
        </w:r>
        <w:r w:rsidR="00047891">
          <w:rPr>
            <w:noProof/>
            <w:webHidden/>
          </w:rPr>
          <w:fldChar w:fldCharType="separate"/>
        </w:r>
        <w:r w:rsidR="00047891">
          <w:rPr>
            <w:noProof/>
            <w:webHidden/>
          </w:rPr>
          <w:t>82</w:t>
        </w:r>
        <w:r w:rsidR="00047891">
          <w:rPr>
            <w:noProof/>
            <w:webHidden/>
          </w:rPr>
          <w:fldChar w:fldCharType="end"/>
        </w:r>
      </w:hyperlink>
    </w:p>
    <w:p w14:paraId="1EE0EA91" w14:textId="7512DD65" w:rsidR="008D4AD1" w:rsidRDefault="00EB4DE1" w:rsidP="001A3186">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fldChar w:fldCharType="end"/>
      </w:r>
    </w:p>
    <w:p w14:paraId="1237B037" w14:textId="77777777" w:rsidR="00047891" w:rsidRDefault="00047891" w:rsidP="001A3186">
      <w:pPr>
        <w:widowControl w:val="0"/>
        <w:spacing w:after="0" w:line="240" w:lineRule="auto"/>
        <w:rPr>
          <w:rFonts w:ascii="Times New Roman" w:eastAsia="Calibri" w:hAnsi="Times New Roman" w:cs="Times New Roman"/>
          <w:b/>
          <w:sz w:val="56"/>
          <w:szCs w:val="28"/>
        </w:rPr>
      </w:pPr>
    </w:p>
    <w:p w14:paraId="4C22E60B" w14:textId="77777777" w:rsidR="00047891" w:rsidRDefault="00047891" w:rsidP="001A3186">
      <w:pPr>
        <w:widowControl w:val="0"/>
        <w:spacing w:after="0" w:line="240" w:lineRule="auto"/>
        <w:rPr>
          <w:rFonts w:ascii="Times New Roman" w:eastAsia="Calibri" w:hAnsi="Times New Roman" w:cs="Times New Roman"/>
          <w:b/>
          <w:sz w:val="56"/>
          <w:szCs w:val="28"/>
        </w:rPr>
      </w:pPr>
    </w:p>
    <w:p w14:paraId="71E00238" w14:textId="77777777" w:rsidR="00047891" w:rsidRDefault="00047891" w:rsidP="001A3186">
      <w:pPr>
        <w:widowControl w:val="0"/>
        <w:spacing w:after="0" w:line="240" w:lineRule="auto"/>
        <w:rPr>
          <w:rFonts w:ascii="Times New Roman" w:eastAsia="Calibri" w:hAnsi="Times New Roman" w:cs="Times New Roman"/>
          <w:b/>
          <w:sz w:val="56"/>
          <w:szCs w:val="28"/>
        </w:rPr>
      </w:pPr>
    </w:p>
    <w:p w14:paraId="39C21076" w14:textId="77777777" w:rsidR="00047891" w:rsidRDefault="00047891" w:rsidP="001A3186">
      <w:pPr>
        <w:widowControl w:val="0"/>
        <w:spacing w:after="0" w:line="240" w:lineRule="auto"/>
        <w:rPr>
          <w:rFonts w:ascii="Times New Roman" w:eastAsia="Calibri" w:hAnsi="Times New Roman" w:cs="Times New Roman"/>
          <w:b/>
          <w:sz w:val="56"/>
          <w:szCs w:val="28"/>
        </w:rPr>
      </w:pPr>
    </w:p>
    <w:p w14:paraId="64FE4AEB" w14:textId="77777777" w:rsidR="00047891" w:rsidRDefault="00047891" w:rsidP="001A3186">
      <w:pPr>
        <w:widowControl w:val="0"/>
        <w:spacing w:after="0" w:line="240" w:lineRule="auto"/>
        <w:rPr>
          <w:rFonts w:ascii="Times New Roman" w:eastAsia="Calibri" w:hAnsi="Times New Roman" w:cs="Times New Roman"/>
          <w:b/>
          <w:sz w:val="56"/>
          <w:szCs w:val="28"/>
        </w:rPr>
      </w:pPr>
    </w:p>
    <w:p w14:paraId="0A8D013A" w14:textId="77777777" w:rsidR="00047891" w:rsidRDefault="00047891" w:rsidP="001A3186">
      <w:pPr>
        <w:widowControl w:val="0"/>
        <w:spacing w:after="0" w:line="240" w:lineRule="auto"/>
        <w:rPr>
          <w:rFonts w:ascii="Times New Roman" w:eastAsia="Calibri" w:hAnsi="Times New Roman" w:cs="Times New Roman"/>
          <w:b/>
          <w:sz w:val="56"/>
          <w:szCs w:val="28"/>
        </w:rPr>
      </w:pPr>
    </w:p>
    <w:p w14:paraId="5E74B81B" w14:textId="77777777" w:rsidR="00047891" w:rsidRDefault="00047891" w:rsidP="001A3186">
      <w:pPr>
        <w:widowControl w:val="0"/>
        <w:spacing w:after="0" w:line="240" w:lineRule="auto"/>
        <w:rPr>
          <w:rFonts w:ascii="Times New Roman" w:eastAsia="Calibri" w:hAnsi="Times New Roman" w:cs="Times New Roman"/>
          <w:b/>
          <w:sz w:val="56"/>
          <w:szCs w:val="28"/>
        </w:rPr>
      </w:pPr>
    </w:p>
    <w:p w14:paraId="3EC7B9D4" w14:textId="77777777" w:rsidR="00047891" w:rsidRDefault="00047891" w:rsidP="001A3186">
      <w:pPr>
        <w:widowControl w:val="0"/>
        <w:spacing w:after="0" w:line="240" w:lineRule="auto"/>
        <w:rPr>
          <w:rFonts w:ascii="Times New Roman" w:eastAsia="Calibri" w:hAnsi="Times New Roman" w:cs="Times New Roman"/>
          <w:b/>
          <w:sz w:val="56"/>
          <w:szCs w:val="28"/>
        </w:rPr>
      </w:pPr>
    </w:p>
    <w:p w14:paraId="0F30C193" w14:textId="77777777" w:rsidR="00047891" w:rsidRDefault="00047891" w:rsidP="001A3186">
      <w:pPr>
        <w:widowControl w:val="0"/>
        <w:spacing w:after="0" w:line="240" w:lineRule="auto"/>
        <w:rPr>
          <w:rFonts w:ascii="Times New Roman" w:eastAsia="Calibri" w:hAnsi="Times New Roman" w:cs="Times New Roman"/>
          <w:b/>
          <w:sz w:val="56"/>
          <w:szCs w:val="28"/>
        </w:rPr>
      </w:pPr>
    </w:p>
    <w:p w14:paraId="5C7EE9C9" w14:textId="77777777" w:rsidR="00047891" w:rsidRDefault="00047891" w:rsidP="001A3186">
      <w:pPr>
        <w:widowControl w:val="0"/>
        <w:spacing w:after="0" w:line="240" w:lineRule="auto"/>
        <w:rPr>
          <w:rFonts w:ascii="Times New Roman" w:eastAsia="Calibri" w:hAnsi="Times New Roman" w:cs="Times New Roman"/>
          <w:b/>
          <w:sz w:val="56"/>
          <w:szCs w:val="28"/>
        </w:rPr>
      </w:pPr>
    </w:p>
    <w:p w14:paraId="0BDBA581" w14:textId="77777777" w:rsidR="00047891" w:rsidRDefault="00047891" w:rsidP="001A3186">
      <w:pPr>
        <w:widowControl w:val="0"/>
        <w:spacing w:after="0" w:line="240" w:lineRule="auto"/>
        <w:rPr>
          <w:rFonts w:ascii="Times New Roman" w:eastAsia="Calibri" w:hAnsi="Times New Roman" w:cs="Times New Roman"/>
          <w:b/>
          <w:sz w:val="56"/>
          <w:szCs w:val="28"/>
        </w:rPr>
      </w:pPr>
    </w:p>
    <w:p w14:paraId="04690568" w14:textId="77777777" w:rsidR="00047891" w:rsidRDefault="00047891" w:rsidP="001A3186">
      <w:pPr>
        <w:widowControl w:val="0"/>
        <w:spacing w:after="0" w:line="240" w:lineRule="auto"/>
        <w:rPr>
          <w:rFonts w:ascii="Times New Roman" w:eastAsia="Calibri" w:hAnsi="Times New Roman" w:cs="Times New Roman"/>
          <w:b/>
          <w:sz w:val="56"/>
          <w:szCs w:val="28"/>
        </w:rPr>
      </w:pPr>
    </w:p>
    <w:p w14:paraId="4C011B75" w14:textId="77777777" w:rsidR="00047891" w:rsidRDefault="00047891" w:rsidP="001A3186">
      <w:pPr>
        <w:widowControl w:val="0"/>
        <w:spacing w:after="0" w:line="240" w:lineRule="auto"/>
        <w:rPr>
          <w:rFonts w:ascii="Times New Roman" w:eastAsia="Calibri" w:hAnsi="Times New Roman" w:cs="Times New Roman"/>
          <w:b/>
          <w:sz w:val="56"/>
          <w:szCs w:val="28"/>
        </w:rPr>
      </w:pPr>
    </w:p>
    <w:p w14:paraId="61872594" w14:textId="77777777" w:rsidR="00047891" w:rsidRDefault="00047891" w:rsidP="001A3186">
      <w:pPr>
        <w:widowControl w:val="0"/>
        <w:spacing w:after="0" w:line="240" w:lineRule="auto"/>
        <w:rPr>
          <w:rFonts w:ascii="Times New Roman" w:eastAsia="Calibri" w:hAnsi="Times New Roman" w:cs="Times New Roman"/>
          <w:b/>
          <w:sz w:val="56"/>
          <w:szCs w:val="28"/>
        </w:rPr>
      </w:pPr>
    </w:p>
    <w:p w14:paraId="18B982F3" w14:textId="77777777" w:rsidR="00047891" w:rsidRDefault="00047891" w:rsidP="001A3186">
      <w:pPr>
        <w:widowControl w:val="0"/>
        <w:spacing w:after="0" w:line="240" w:lineRule="auto"/>
        <w:rPr>
          <w:rFonts w:ascii="Times New Roman" w:eastAsia="Calibri" w:hAnsi="Times New Roman" w:cs="Times New Roman"/>
          <w:b/>
          <w:sz w:val="56"/>
          <w:szCs w:val="28"/>
        </w:rPr>
      </w:pPr>
    </w:p>
    <w:p w14:paraId="1FE15223" w14:textId="77777777" w:rsidR="00047891" w:rsidRDefault="00047891" w:rsidP="001A3186">
      <w:pPr>
        <w:widowControl w:val="0"/>
        <w:spacing w:after="0" w:line="240" w:lineRule="auto"/>
        <w:rPr>
          <w:rFonts w:ascii="Times New Roman" w:eastAsia="Calibri" w:hAnsi="Times New Roman" w:cs="Times New Roman"/>
          <w:b/>
          <w:sz w:val="56"/>
          <w:szCs w:val="28"/>
        </w:rPr>
      </w:pPr>
    </w:p>
    <w:p w14:paraId="6CEDF4A2" w14:textId="77777777" w:rsidR="00047891" w:rsidRPr="00A77335" w:rsidRDefault="00047891" w:rsidP="001A3186">
      <w:pPr>
        <w:widowControl w:val="0"/>
        <w:spacing w:after="0" w:line="240" w:lineRule="auto"/>
        <w:rPr>
          <w:rFonts w:ascii="Times New Roman" w:eastAsia="Calibri" w:hAnsi="Times New Roman" w:cs="Times New Roman"/>
          <w:b/>
          <w:sz w:val="56"/>
          <w:szCs w:val="28"/>
        </w:rPr>
      </w:pPr>
    </w:p>
    <w:p w14:paraId="1F48E8E7" w14:textId="77777777" w:rsidR="00945476" w:rsidRPr="001A3186" w:rsidRDefault="00945476" w:rsidP="001A3186">
      <w:pPr>
        <w:widowControl w:val="0"/>
        <w:spacing w:after="0" w:line="240" w:lineRule="auto"/>
        <w:rPr>
          <w:rFonts w:ascii="Times New Roman" w:eastAsia="Calibri" w:hAnsi="Times New Roman" w:cs="Times New Roman"/>
          <w:b/>
          <w:sz w:val="24"/>
          <w:szCs w:val="28"/>
        </w:rPr>
      </w:pPr>
    </w:p>
    <w:p w14:paraId="327605B0" w14:textId="4B1BAD19" w:rsidR="0052502F" w:rsidRDefault="00945476" w:rsidP="0052502F">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lastRenderedPageBreak/>
        <w:t>Glosario de términos</w:t>
      </w:r>
    </w:p>
    <w:p w14:paraId="7FCC8759" w14:textId="77777777" w:rsidR="00945476" w:rsidRPr="00945476" w:rsidRDefault="00945476" w:rsidP="0052502F">
      <w:pPr>
        <w:widowControl w:val="0"/>
        <w:spacing w:after="0" w:line="240" w:lineRule="auto"/>
        <w:rPr>
          <w:rFonts w:ascii="Times New Roman" w:eastAsia="Calibri" w:hAnsi="Times New Roman" w:cs="Times New Roman"/>
          <w:b/>
          <w:sz w:val="40"/>
          <w:szCs w:val="28"/>
        </w:rPr>
      </w:pPr>
    </w:p>
    <w:p w14:paraId="3915DBD3" w14:textId="1E60C68C" w:rsidR="0052502F" w:rsidRDefault="0052502F" w:rsidP="0052502F">
      <w:pPr>
        <w:widowControl w:val="0"/>
        <w:spacing w:after="0" w:line="240" w:lineRule="auto"/>
        <w:rPr>
          <w:rFonts w:eastAsia="Calibri" w:cstheme="minorHAnsi"/>
          <w:b/>
        </w:rPr>
      </w:pPr>
      <w:proofErr w:type="spellStart"/>
      <w:r w:rsidRPr="00D9079D">
        <w:rPr>
          <w:rFonts w:eastAsia="Calibri" w:cstheme="minorHAnsi"/>
          <w:b/>
          <w:sz w:val="24"/>
          <w:szCs w:val="24"/>
        </w:rPr>
        <w:t>Sniffer</w:t>
      </w:r>
      <w:proofErr w:type="spellEnd"/>
      <w:r w:rsidR="00945476">
        <w:rPr>
          <w:rFonts w:eastAsia="Calibri" w:cstheme="minorHAnsi"/>
          <w:b/>
        </w:rPr>
        <w:t xml:space="preserve">: </w:t>
      </w:r>
      <w:r w:rsidR="00945476" w:rsidRPr="00945476">
        <w:rPr>
          <w:rFonts w:eastAsia="Calibri" w:cstheme="minorHAnsi"/>
        </w:rPr>
        <w:t>herramienta que permite al usuario capturar t</w:t>
      </w:r>
      <w:r w:rsidR="00945476">
        <w:rPr>
          <w:rFonts w:eastAsia="Calibri" w:cstheme="minorHAnsi"/>
        </w:rPr>
        <w:t>ramas de una red de computadoras</w:t>
      </w:r>
    </w:p>
    <w:p w14:paraId="2FA89FDA" w14:textId="1FDC96E7" w:rsidR="0052502F" w:rsidRDefault="00FA1F72" w:rsidP="0052502F">
      <w:pPr>
        <w:widowControl w:val="0"/>
        <w:spacing w:after="0" w:line="240" w:lineRule="auto"/>
        <w:rPr>
          <w:rFonts w:eastAsia="Calibri" w:cstheme="minorHAnsi"/>
          <w:b/>
          <w:sz w:val="24"/>
        </w:rPr>
      </w:pPr>
      <w:r>
        <w:rPr>
          <w:rFonts w:eastAsia="Calibri" w:cstheme="minorHAnsi"/>
          <w:b/>
          <w:sz w:val="24"/>
        </w:rPr>
        <w:t>Nicho de mercado:</w:t>
      </w:r>
      <w:r w:rsidR="00945476">
        <w:rPr>
          <w:rFonts w:eastAsia="Calibri" w:cstheme="minorHAnsi"/>
          <w:b/>
          <w:sz w:val="24"/>
        </w:rPr>
        <w:t xml:space="preserve"> </w:t>
      </w:r>
      <w:r w:rsidR="00945476" w:rsidRPr="00945476">
        <w:rPr>
          <w:rFonts w:eastAsia="Calibri" w:cstheme="minorHAnsi"/>
          <w:sz w:val="24"/>
        </w:rPr>
        <w:t>porción especifica de una parte de mercado compuesta por individuos con característica</w:t>
      </w:r>
      <w:r w:rsidR="00945476">
        <w:rPr>
          <w:rFonts w:eastAsia="Calibri" w:cstheme="minorHAnsi"/>
          <w:sz w:val="24"/>
        </w:rPr>
        <w:t>s</w:t>
      </w:r>
      <w:r w:rsidR="00945476" w:rsidRPr="00945476">
        <w:rPr>
          <w:rFonts w:eastAsia="Calibri" w:cstheme="minorHAnsi"/>
          <w:sz w:val="24"/>
        </w:rPr>
        <w:t xml:space="preserve"> y necesidades homogéneas.</w:t>
      </w:r>
    </w:p>
    <w:p w14:paraId="639985C9" w14:textId="69DF3DBE" w:rsidR="00E03C2D" w:rsidRDefault="00945476" w:rsidP="0052502F">
      <w:pPr>
        <w:widowControl w:val="0"/>
        <w:spacing w:after="0" w:line="240" w:lineRule="auto"/>
        <w:rPr>
          <w:rFonts w:eastAsia="Calibri" w:cstheme="minorHAnsi"/>
          <w:b/>
          <w:sz w:val="24"/>
        </w:rPr>
      </w:pPr>
      <w:r>
        <w:rPr>
          <w:rFonts w:eastAsia="Calibri" w:cstheme="minorHAnsi"/>
          <w:b/>
          <w:sz w:val="24"/>
        </w:rPr>
        <w:t>Subestación eléctrica</w:t>
      </w:r>
      <w:r w:rsidR="00E03C2D">
        <w:rPr>
          <w:rFonts w:eastAsia="Calibri" w:cstheme="minorHAnsi"/>
          <w:b/>
          <w:sz w:val="24"/>
        </w:rPr>
        <w:t xml:space="preserve">: </w:t>
      </w:r>
      <w:r w:rsidR="007E63F7" w:rsidRPr="007E63F7">
        <w:rPr>
          <w:rFonts w:eastAsia="Calibri" w:cstheme="minorHAnsi"/>
          <w:sz w:val="24"/>
        </w:rPr>
        <w:t>instalación cuyo objetivo es la distribución y transmisión de la energía eléctrica estableciendo unos niveles de tensión adecuados</w:t>
      </w:r>
      <w:r w:rsidR="00D41366">
        <w:rPr>
          <w:rFonts w:eastAsia="Calibri" w:cstheme="minorHAnsi"/>
          <w:sz w:val="24"/>
        </w:rPr>
        <w:t xml:space="preserve"> para su </w:t>
      </w:r>
      <w:proofErr w:type="spellStart"/>
      <w:r w:rsidR="00D41366">
        <w:rPr>
          <w:rFonts w:eastAsia="Calibri" w:cstheme="minorHAnsi"/>
          <w:sz w:val="24"/>
        </w:rPr>
        <w:t>distribucion</w:t>
      </w:r>
      <w:proofErr w:type="spellEnd"/>
      <w:r w:rsidR="007E63F7" w:rsidRPr="007E63F7">
        <w:rPr>
          <w:rFonts w:eastAsia="Calibri" w:cstheme="minorHAnsi"/>
          <w:sz w:val="24"/>
        </w:rPr>
        <w:t>.</w:t>
      </w:r>
    </w:p>
    <w:p w14:paraId="7B5AB7FD" w14:textId="47724203" w:rsidR="00D2474B" w:rsidRPr="00D2474B" w:rsidRDefault="007E63F7" w:rsidP="0052502F">
      <w:pPr>
        <w:widowControl w:val="0"/>
        <w:spacing w:after="0" w:line="240" w:lineRule="auto"/>
        <w:rPr>
          <w:b/>
          <w:sz w:val="24"/>
        </w:rPr>
      </w:pPr>
      <w:r>
        <w:rPr>
          <w:b/>
          <w:sz w:val="24"/>
        </w:rPr>
        <w:t xml:space="preserve">Interruptor de potencia: </w:t>
      </w:r>
      <w:bookmarkStart w:id="6" w:name="OLE_LINK14"/>
      <w:bookmarkStart w:id="7" w:name="OLE_LINK15"/>
      <w:r>
        <w:rPr>
          <w:sz w:val="24"/>
        </w:rPr>
        <w:t>equipos mecánicos que abren y cierran los circuitos eléctricos con el fin de proteger los sistemas en caso de fallo eléctrico</w:t>
      </w:r>
      <w:bookmarkEnd w:id="6"/>
      <w:bookmarkEnd w:id="7"/>
    </w:p>
    <w:p w14:paraId="6479D18C" w14:textId="3DB169F1" w:rsidR="00D2474B" w:rsidRPr="00D2474B" w:rsidRDefault="00D2474B" w:rsidP="0052502F">
      <w:pPr>
        <w:widowControl w:val="0"/>
        <w:spacing w:after="0" w:line="240" w:lineRule="auto"/>
        <w:rPr>
          <w:b/>
          <w:sz w:val="24"/>
        </w:rPr>
      </w:pPr>
      <w:r w:rsidRPr="00D2474B">
        <w:rPr>
          <w:b/>
          <w:sz w:val="24"/>
        </w:rPr>
        <w:t>T</w:t>
      </w:r>
      <w:r w:rsidR="007E63F7">
        <w:rPr>
          <w:b/>
          <w:sz w:val="24"/>
        </w:rPr>
        <w:t>ransformador</w:t>
      </w:r>
      <w:r w:rsidRPr="00D2474B">
        <w:rPr>
          <w:b/>
          <w:sz w:val="24"/>
        </w:rPr>
        <w:t xml:space="preserve"> de corriente</w:t>
      </w:r>
      <w:r w:rsidR="007E63F7">
        <w:rPr>
          <w:b/>
          <w:sz w:val="24"/>
        </w:rPr>
        <w:t>:</w:t>
      </w:r>
      <w:r w:rsidR="00B620BC">
        <w:rPr>
          <w:b/>
          <w:sz w:val="24"/>
        </w:rPr>
        <w:t xml:space="preserve"> </w:t>
      </w:r>
      <w:r w:rsidR="00B620BC">
        <w:rPr>
          <w:sz w:val="24"/>
        </w:rPr>
        <w:t>má</w:t>
      </w:r>
      <w:r w:rsidR="00B620BC" w:rsidRPr="00B620BC">
        <w:rPr>
          <w:sz w:val="24"/>
        </w:rPr>
        <w:t>quina</w:t>
      </w:r>
      <w:r w:rsidR="00B620BC">
        <w:rPr>
          <w:sz w:val="24"/>
        </w:rPr>
        <w:t xml:space="preserve"> de corriente alterna cuyo objetivo es modificar alguna característica de la corriente, como la intensidad o voltaje</w:t>
      </w:r>
    </w:p>
    <w:p w14:paraId="3E65BB7E" w14:textId="6BF53380" w:rsidR="00D2474B" w:rsidRDefault="007E63F7" w:rsidP="0052502F">
      <w:pPr>
        <w:widowControl w:val="0"/>
        <w:spacing w:after="0" w:line="240" w:lineRule="auto"/>
        <w:rPr>
          <w:b/>
          <w:sz w:val="24"/>
        </w:rPr>
      </w:pPr>
      <w:r>
        <w:rPr>
          <w:b/>
          <w:sz w:val="24"/>
        </w:rPr>
        <w:t>Fusible de protecciones</w:t>
      </w:r>
      <w:r w:rsidR="00B620BC">
        <w:rPr>
          <w:b/>
          <w:sz w:val="24"/>
        </w:rPr>
        <w:t xml:space="preserve">: </w:t>
      </w:r>
    </w:p>
    <w:p w14:paraId="2218C27D" w14:textId="6ADA3B29" w:rsidR="00047891" w:rsidRPr="00D2474B" w:rsidRDefault="00047891" w:rsidP="0052502F">
      <w:pPr>
        <w:widowControl w:val="0"/>
        <w:spacing w:after="0" w:line="240" w:lineRule="auto"/>
        <w:rPr>
          <w:b/>
          <w:sz w:val="24"/>
        </w:rPr>
      </w:pPr>
      <w:r>
        <w:rPr>
          <w:b/>
          <w:sz w:val="24"/>
        </w:rPr>
        <w:t>IED:</w:t>
      </w:r>
    </w:p>
    <w:p w14:paraId="61D1D88B" w14:textId="137C9047" w:rsidR="00D2474B" w:rsidRPr="00D2474B" w:rsidRDefault="00D2474B" w:rsidP="007E63F7">
      <w:pPr>
        <w:widowControl w:val="0"/>
        <w:spacing w:after="0" w:line="240" w:lineRule="auto"/>
        <w:ind w:left="1416" w:hanging="1416"/>
        <w:rPr>
          <w:b/>
          <w:sz w:val="24"/>
        </w:rPr>
      </w:pPr>
      <w:r w:rsidRPr="00D2474B">
        <w:rPr>
          <w:b/>
          <w:sz w:val="24"/>
        </w:rPr>
        <w:t>Celdas de protección</w:t>
      </w:r>
      <w:r w:rsidR="00B620BC">
        <w:rPr>
          <w:b/>
          <w:sz w:val="24"/>
        </w:rPr>
        <w:t xml:space="preserve">: </w:t>
      </w:r>
      <w:r w:rsidRPr="00D2474B">
        <w:rPr>
          <w:b/>
          <w:sz w:val="24"/>
        </w:rPr>
        <w:t xml:space="preserve"> </w:t>
      </w:r>
    </w:p>
    <w:p w14:paraId="2C5222C2" w14:textId="141D0171" w:rsidR="00D2474B" w:rsidRDefault="00D2474B" w:rsidP="0052502F">
      <w:pPr>
        <w:widowControl w:val="0"/>
        <w:spacing w:after="0" w:line="240" w:lineRule="auto"/>
        <w:rPr>
          <w:b/>
          <w:sz w:val="24"/>
        </w:rPr>
      </w:pPr>
      <w:proofErr w:type="spellStart"/>
      <w:r>
        <w:rPr>
          <w:b/>
          <w:sz w:val="24"/>
        </w:rPr>
        <w:t>R</w:t>
      </w:r>
      <w:r w:rsidRPr="00D2474B">
        <w:rPr>
          <w:b/>
          <w:sz w:val="24"/>
        </w:rPr>
        <w:t>econectadores</w:t>
      </w:r>
      <w:proofErr w:type="spellEnd"/>
      <w:r w:rsidR="00D9079D">
        <w:rPr>
          <w:b/>
          <w:sz w:val="24"/>
        </w:rPr>
        <w:t>:</w:t>
      </w:r>
    </w:p>
    <w:p w14:paraId="6A242578" w14:textId="48F5460B" w:rsidR="00191CC6" w:rsidRDefault="00191CC6" w:rsidP="0052502F">
      <w:pPr>
        <w:widowControl w:val="0"/>
        <w:spacing w:after="0" w:line="240" w:lineRule="auto"/>
        <w:rPr>
          <w:b/>
          <w:sz w:val="24"/>
        </w:rPr>
      </w:pPr>
      <w:r>
        <w:rPr>
          <w:b/>
          <w:sz w:val="24"/>
        </w:rPr>
        <w:t>IEEE</w:t>
      </w:r>
      <w:r w:rsidR="007E63F7">
        <w:rPr>
          <w:b/>
          <w:sz w:val="24"/>
        </w:rPr>
        <w:t xml:space="preserve">: </w:t>
      </w:r>
    </w:p>
    <w:p w14:paraId="22409410" w14:textId="55EFE397" w:rsidR="00E51C45" w:rsidRDefault="00E51C45" w:rsidP="0052502F">
      <w:pPr>
        <w:widowControl w:val="0"/>
        <w:spacing w:after="0" w:line="240" w:lineRule="auto"/>
        <w:rPr>
          <w:b/>
          <w:sz w:val="24"/>
        </w:rPr>
      </w:pPr>
      <w:r>
        <w:rPr>
          <w:b/>
          <w:sz w:val="24"/>
        </w:rPr>
        <w:t xml:space="preserve">Ataques </w:t>
      </w:r>
      <w:proofErr w:type="spellStart"/>
      <w:r>
        <w:rPr>
          <w:b/>
          <w:sz w:val="24"/>
        </w:rPr>
        <w:t>DoS</w:t>
      </w:r>
      <w:proofErr w:type="spellEnd"/>
      <w:r>
        <w:rPr>
          <w:b/>
          <w:sz w:val="24"/>
        </w:rPr>
        <w:t>:</w:t>
      </w:r>
    </w:p>
    <w:p w14:paraId="5BF697B6" w14:textId="3CC8756A" w:rsidR="00040C23" w:rsidRDefault="00040C23" w:rsidP="007E63F7">
      <w:pPr>
        <w:widowControl w:val="0"/>
        <w:spacing w:after="0" w:line="240" w:lineRule="auto"/>
        <w:ind w:left="708" w:hanging="708"/>
        <w:rPr>
          <w:b/>
          <w:sz w:val="24"/>
        </w:rPr>
      </w:pPr>
      <w:r>
        <w:rPr>
          <w:b/>
          <w:sz w:val="24"/>
        </w:rPr>
        <w:t xml:space="preserve">Ataques </w:t>
      </w:r>
      <w:proofErr w:type="spellStart"/>
      <w:r>
        <w:rPr>
          <w:b/>
          <w:sz w:val="24"/>
        </w:rPr>
        <w:t>DDoS</w:t>
      </w:r>
      <w:proofErr w:type="spellEnd"/>
      <w:r>
        <w:rPr>
          <w:b/>
          <w:sz w:val="24"/>
        </w:rPr>
        <w:t>:</w:t>
      </w:r>
    </w:p>
    <w:p w14:paraId="1AD2AAD0" w14:textId="542B1151" w:rsidR="00B04F44" w:rsidRDefault="00B04F44" w:rsidP="007E63F7">
      <w:pPr>
        <w:widowControl w:val="0"/>
        <w:spacing w:after="0" w:line="240" w:lineRule="auto"/>
        <w:ind w:left="708" w:hanging="708"/>
        <w:rPr>
          <w:b/>
          <w:sz w:val="24"/>
        </w:rPr>
      </w:pPr>
      <w:r>
        <w:rPr>
          <w:b/>
          <w:sz w:val="24"/>
        </w:rPr>
        <w:t xml:space="preserve">ICS: </w:t>
      </w:r>
      <w:r w:rsidRPr="00CF5DA9">
        <w:rPr>
          <w:sz w:val="24"/>
        </w:rPr>
        <w:t xml:space="preserve">Industrial Control </w:t>
      </w:r>
      <w:proofErr w:type="spellStart"/>
      <w:r w:rsidRPr="00CF5DA9">
        <w:rPr>
          <w:sz w:val="24"/>
        </w:rPr>
        <w:t>System</w:t>
      </w:r>
      <w:proofErr w:type="spellEnd"/>
    </w:p>
    <w:p w14:paraId="596E9180" w14:textId="334F4E53" w:rsidR="007E1CA1" w:rsidRDefault="007E1CA1" w:rsidP="007E63F7">
      <w:pPr>
        <w:widowControl w:val="0"/>
        <w:spacing w:after="0" w:line="240" w:lineRule="auto"/>
        <w:ind w:left="708" w:hanging="708"/>
        <w:rPr>
          <w:b/>
          <w:sz w:val="24"/>
        </w:rPr>
      </w:pPr>
      <w:proofErr w:type="spellStart"/>
      <w:r>
        <w:rPr>
          <w:b/>
          <w:sz w:val="24"/>
        </w:rPr>
        <w:t>Request</w:t>
      </w:r>
      <w:proofErr w:type="spellEnd"/>
      <w:r>
        <w:rPr>
          <w:b/>
          <w:sz w:val="24"/>
        </w:rPr>
        <w:t>:</w:t>
      </w:r>
    </w:p>
    <w:p w14:paraId="1DBA6F94" w14:textId="13C54D6D" w:rsidR="007E1CA1" w:rsidRDefault="007E1CA1" w:rsidP="007E63F7">
      <w:pPr>
        <w:widowControl w:val="0"/>
        <w:spacing w:after="0" w:line="240" w:lineRule="auto"/>
        <w:ind w:left="708" w:hanging="708"/>
        <w:rPr>
          <w:b/>
          <w:sz w:val="24"/>
        </w:rPr>
      </w:pPr>
      <w:r>
        <w:rPr>
          <w:b/>
          <w:sz w:val="24"/>
        </w:rPr>
        <w:t>Response</w:t>
      </w:r>
      <w:r w:rsidR="00964D43">
        <w:rPr>
          <w:b/>
          <w:sz w:val="24"/>
        </w:rPr>
        <w:t>:</w:t>
      </w:r>
    </w:p>
    <w:p w14:paraId="133807C5" w14:textId="0C34ED63" w:rsidR="00964D43" w:rsidRDefault="00964D43" w:rsidP="007E63F7">
      <w:pPr>
        <w:widowControl w:val="0"/>
        <w:spacing w:after="0" w:line="240" w:lineRule="auto"/>
        <w:ind w:left="708" w:hanging="708"/>
        <w:rPr>
          <w:b/>
          <w:sz w:val="24"/>
        </w:rPr>
      </w:pPr>
      <w:r>
        <w:rPr>
          <w:b/>
          <w:sz w:val="24"/>
        </w:rPr>
        <w:t>Data-set:</w:t>
      </w:r>
    </w:p>
    <w:p w14:paraId="59DA3F17" w14:textId="41E39EBB" w:rsidR="00B901A6" w:rsidRDefault="00B901A6" w:rsidP="007E63F7">
      <w:pPr>
        <w:widowControl w:val="0"/>
        <w:spacing w:after="0" w:line="240" w:lineRule="auto"/>
        <w:ind w:left="708" w:hanging="708"/>
        <w:rPr>
          <w:b/>
          <w:sz w:val="24"/>
        </w:rPr>
      </w:pPr>
      <w:proofErr w:type="spellStart"/>
      <w:r>
        <w:rPr>
          <w:b/>
          <w:sz w:val="24"/>
        </w:rPr>
        <w:t>Merge</w:t>
      </w:r>
      <w:proofErr w:type="spellEnd"/>
      <w:r>
        <w:rPr>
          <w:b/>
          <w:sz w:val="24"/>
        </w:rPr>
        <w:t xml:space="preserve"> </w:t>
      </w:r>
      <w:proofErr w:type="spellStart"/>
      <w:r>
        <w:rPr>
          <w:b/>
          <w:sz w:val="24"/>
        </w:rPr>
        <w:t>unit</w:t>
      </w:r>
      <w:proofErr w:type="spellEnd"/>
      <w:r w:rsidR="006012B1">
        <w:rPr>
          <w:b/>
          <w:sz w:val="24"/>
        </w:rPr>
        <w:t>:</w:t>
      </w:r>
    </w:p>
    <w:p w14:paraId="544D3D88" w14:textId="5C9809E4" w:rsidR="006012B1" w:rsidRPr="00D9079D" w:rsidRDefault="00D9079D" w:rsidP="007E63F7">
      <w:pPr>
        <w:widowControl w:val="0"/>
        <w:spacing w:after="0" w:line="240" w:lineRule="auto"/>
        <w:ind w:left="708" w:hanging="708"/>
        <w:rPr>
          <w:b/>
          <w:sz w:val="24"/>
          <w:szCs w:val="24"/>
        </w:rPr>
      </w:pPr>
      <w:r>
        <w:rPr>
          <w:b/>
          <w:sz w:val="24"/>
          <w:szCs w:val="24"/>
        </w:rPr>
        <w:t>S</w:t>
      </w:r>
      <w:r w:rsidR="006012B1" w:rsidRPr="00D9079D">
        <w:rPr>
          <w:b/>
          <w:sz w:val="24"/>
          <w:szCs w:val="24"/>
        </w:rPr>
        <w:t xml:space="preserve">ingle line </w:t>
      </w:r>
      <w:proofErr w:type="spellStart"/>
      <w:r w:rsidR="006012B1" w:rsidRPr="00D9079D">
        <w:rPr>
          <w:b/>
          <w:sz w:val="24"/>
          <w:szCs w:val="24"/>
        </w:rPr>
        <w:t>diagram</w:t>
      </w:r>
      <w:proofErr w:type="spellEnd"/>
      <w:r w:rsidR="006012B1" w:rsidRPr="00D9079D">
        <w:rPr>
          <w:b/>
          <w:sz w:val="24"/>
          <w:szCs w:val="24"/>
        </w:rPr>
        <w:t>:</w:t>
      </w:r>
    </w:p>
    <w:p w14:paraId="4CCC284B" w14:textId="611FF7BB" w:rsidR="00E168DF" w:rsidRPr="00D9079D" w:rsidRDefault="00E168DF" w:rsidP="007E63F7">
      <w:pPr>
        <w:widowControl w:val="0"/>
        <w:spacing w:after="0" w:line="240" w:lineRule="auto"/>
        <w:ind w:left="708" w:hanging="708"/>
        <w:rPr>
          <w:b/>
          <w:sz w:val="24"/>
          <w:szCs w:val="24"/>
        </w:rPr>
      </w:pPr>
      <w:r w:rsidRPr="00D9079D">
        <w:rPr>
          <w:b/>
          <w:sz w:val="24"/>
          <w:szCs w:val="24"/>
        </w:rPr>
        <w:t>PATH</w:t>
      </w:r>
      <w:r w:rsidR="00D9079D">
        <w:rPr>
          <w:b/>
          <w:sz w:val="24"/>
          <w:szCs w:val="24"/>
        </w:rPr>
        <w:t>:</w:t>
      </w:r>
    </w:p>
    <w:p w14:paraId="780ABDF8" w14:textId="226FAD35" w:rsidR="00B70085" w:rsidRPr="00D9079D" w:rsidRDefault="00B70085" w:rsidP="007E63F7">
      <w:pPr>
        <w:widowControl w:val="0"/>
        <w:spacing w:after="0" w:line="240" w:lineRule="auto"/>
        <w:ind w:left="708" w:hanging="708"/>
        <w:rPr>
          <w:b/>
          <w:bCs/>
          <w:sz w:val="24"/>
          <w:szCs w:val="24"/>
        </w:rPr>
      </w:pPr>
      <w:r w:rsidRPr="00D9079D">
        <w:rPr>
          <w:b/>
          <w:bCs/>
          <w:sz w:val="24"/>
          <w:szCs w:val="24"/>
        </w:rPr>
        <w:t>Tools</w:t>
      </w:r>
      <w:r w:rsidR="00D9079D">
        <w:rPr>
          <w:b/>
          <w:bCs/>
          <w:sz w:val="24"/>
          <w:szCs w:val="24"/>
        </w:rPr>
        <w:t>:</w:t>
      </w:r>
    </w:p>
    <w:p w14:paraId="34DEDD62" w14:textId="31548FCA" w:rsidR="00676F57" w:rsidRPr="00D9079D" w:rsidRDefault="00D9079D" w:rsidP="007E63F7">
      <w:pPr>
        <w:widowControl w:val="0"/>
        <w:spacing w:after="0" w:line="240" w:lineRule="auto"/>
        <w:ind w:left="708" w:hanging="708"/>
        <w:rPr>
          <w:b/>
          <w:bCs/>
          <w:sz w:val="24"/>
        </w:rPr>
      </w:pPr>
      <w:r w:rsidRPr="00D9079D">
        <w:rPr>
          <w:b/>
          <w:bCs/>
          <w:sz w:val="24"/>
          <w:szCs w:val="24"/>
        </w:rPr>
        <w:t>Port-</w:t>
      </w:r>
      <w:proofErr w:type="spellStart"/>
      <w:r w:rsidRPr="00D9079D">
        <w:rPr>
          <w:b/>
          <w:bCs/>
          <w:sz w:val="24"/>
          <w:szCs w:val="24"/>
        </w:rPr>
        <w:t>mirroring</w:t>
      </w:r>
      <w:proofErr w:type="spellEnd"/>
      <w:r>
        <w:rPr>
          <w:b/>
          <w:bCs/>
          <w:sz w:val="24"/>
          <w:szCs w:val="24"/>
        </w:rPr>
        <w:t>:</w:t>
      </w:r>
    </w:p>
    <w:p w14:paraId="65839540" w14:textId="77777777" w:rsidR="00964D43" w:rsidRDefault="00964D43" w:rsidP="007E63F7">
      <w:pPr>
        <w:widowControl w:val="0"/>
        <w:spacing w:after="0" w:line="240" w:lineRule="auto"/>
        <w:ind w:left="708" w:hanging="708"/>
        <w:rPr>
          <w:b/>
          <w:sz w:val="24"/>
        </w:rPr>
      </w:pPr>
    </w:p>
    <w:p w14:paraId="714D31F4" w14:textId="77777777" w:rsidR="00040C23" w:rsidRPr="00D2474B" w:rsidRDefault="00040C23" w:rsidP="0052502F">
      <w:pPr>
        <w:widowControl w:val="0"/>
        <w:spacing w:after="0" w:line="240" w:lineRule="auto"/>
        <w:rPr>
          <w:rFonts w:eastAsia="Calibri" w:cstheme="minorHAnsi"/>
          <w:b/>
          <w:sz w:val="24"/>
        </w:rPr>
      </w:pPr>
    </w:p>
    <w:p w14:paraId="7A57F664" w14:textId="77777777" w:rsidR="00FA1F72" w:rsidRPr="0052502F" w:rsidRDefault="00FA1F72" w:rsidP="0052502F">
      <w:pPr>
        <w:widowControl w:val="0"/>
        <w:spacing w:after="0" w:line="240" w:lineRule="auto"/>
        <w:rPr>
          <w:rFonts w:eastAsia="Calibri" w:cstheme="minorHAnsi"/>
          <w:b/>
          <w:sz w:val="24"/>
        </w:rPr>
      </w:pPr>
    </w:p>
    <w:p w14:paraId="1B413EBD" w14:textId="77777777" w:rsidR="004E1C42" w:rsidRDefault="004E1C42" w:rsidP="00AA787E">
      <w:pPr>
        <w:widowControl w:val="0"/>
        <w:spacing w:after="0" w:line="240" w:lineRule="auto"/>
        <w:rPr>
          <w:rFonts w:ascii="Times New Roman" w:eastAsia="Calibri" w:hAnsi="Times New Roman" w:cs="Times New Roman"/>
          <w:b/>
          <w:sz w:val="56"/>
          <w:szCs w:val="28"/>
        </w:rPr>
      </w:pPr>
    </w:p>
    <w:p w14:paraId="3B722B8B"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676078E6"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7B0B01BF"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704EE655"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1DE74517" w14:textId="77777777" w:rsidR="0035654A" w:rsidRPr="00B53082" w:rsidRDefault="0035654A" w:rsidP="00AA787E">
      <w:pPr>
        <w:widowControl w:val="0"/>
        <w:spacing w:after="0" w:line="240" w:lineRule="auto"/>
        <w:rPr>
          <w:rFonts w:ascii="Times New Roman" w:eastAsia="Calibri" w:hAnsi="Times New Roman" w:cs="Times New Roman"/>
          <w:b/>
          <w:sz w:val="28"/>
          <w:szCs w:val="28"/>
        </w:rPr>
      </w:pPr>
    </w:p>
    <w:p w14:paraId="6FB1B54D" w14:textId="77777777" w:rsidR="00852BFD" w:rsidRDefault="00CD7665" w:rsidP="00B045AB">
      <w:pPr>
        <w:pStyle w:val="Ttulo1"/>
      </w:pPr>
      <w:bookmarkStart w:id="8" w:name="_Toc99100543"/>
      <w:bookmarkStart w:id="9" w:name="_Toc107390487"/>
      <w:r w:rsidRPr="00FD5D07">
        <w:lastRenderedPageBreak/>
        <w:t>Introducción</w:t>
      </w:r>
      <w:bookmarkEnd w:id="8"/>
      <w:bookmarkEnd w:id="9"/>
    </w:p>
    <w:p w14:paraId="4A76016B" w14:textId="77777777" w:rsidR="00CD7665" w:rsidRPr="00B045AB" w:rsidRDefault="00CD7665" w:rsidP="00CD7665">
      <w:pPr>
        <w:widowControl w:val="0"/>
        <w:spacing w:after="0" w:line="240" w:lineRule="auto"/>
        <w:rPr>
          <w:rFonts w:eastAsia="Calibri" w:cstheme="minorHAnsi"/>
          <w:b/>
          <w:sz w:val="24"/>
          <w:szCs w:val="28"/>
        </w:rPr>
      </w:pPr>
    </w:p>
    <w:p w14:paraId="4A5FA8FF" w14:textId="74B6A1BC" w:rsidR="00CD7665" w:rsidRDefault="00774339" w:rsidP="00B045AB">
      <w:pPr>
        <w:pStyle w:val="Ttulo2"/>
        <w:numPr>
          <w:ilvl w:val="0"/>
          <w:numId w:val="0"/>
        </w:numPr>
      </w:pPr>
      <w:r>
        <w:fldChar w:fldCharType="begin"/>
      </w:r>
      <w:r>
        <w:instrText xml:space="preserve"> XE </w:instrText>
      </w:r>
      <w:r w:rsidR="00B70085">
        <w:instrText>“</w:instrText>
      </w:r>
      <w:r w:rsidRPr="006E37B6">
        <w:instrText>INTRODUCCIÓN:1.1.</w:instrText>
      </w:r>
      <w:r w:rsidRPr="006E37B6">
        <w:tab/>
        <w:instrText>INTRODUCCIÓN</w:instrText>
      </w:r>
      <w:r w:rsidR="00B70085">
        <w:instrText>”</w:instrText>
      </w:r>
      <w:r>
        <w:instrText xml:space="preserve"> </w:instrText>
      </w:r>
      <w:r>
        <w:fldChar w:fldCharType="end"/>
      </w:r>
    </w:p>
    <w:p w14:paraId="4E09A5C9" w14:textId="7340194B" w:rsidR="00AD6727" w:rsidRDefault="00AD6727" w:rsidP="00AD6727">
      <w:pPr>
        <w:spacing w:line="360" w:lineRule="auto"/>
        <w:jc w:val="both"/>
        <w:rPr>
          <w:sz w:val="24"/>
        </w:rPr>
      </w:pPr>
      <w:r>
        <w:rPr>
          <w:sz w:val="24"/>
        </w:rPr>
        <w:t xml:space="preserve">La realidad en la que se vive es que la ciberseguridad es una pieza fundamental en el ámbito de infraestructuras críticas relacionadas con la energía. </w:t>
      </w:r>
      <w:r w:rsidR="000D2F53">
        <w:rPr>
          <w:sz w:val="24"/>
        </w:rPr>
        <w:t xml:space="preserve"> La protección de los sistemas tanto eléctricos como informáticos es estrictamente necesaria. </w:t>
      </w:r>
      <w:r>
        <w:rPr>
          <w:sz w:val="24"/>
        </w:rPr>
        <w:t xml:space="preserve">Sabiendo que cualquier falla de seguridad en una </w:t>
      </w:r>
      <w:r w:rsidR="004E4510">
        <w:rPr>
          <w:sz w:val="24"/>
        </w:rPr>
        <w:t xml:space="preserve">subestación eléctrica, puede dejar sin electricidad a una gran </w:t>
      </w:r>
      <w:r w:rsidR="00766CB1">
        <w:rPr>
          <w:sz w:val="24"/>
        </w:rPr>
        <w:t xml:space="preserve">parte de ciudadanos de un </w:t>
      </w:r>
      <w:r w:rsidR="002B3965">
        <w:rPr>
          <w:sz w:val="24"/>
        </w:rPr>
        <w:t>país,</w:t>
      </w:r>
      <w:r w:rsidR="00766CB1">
        <w:rPr>
          <w:sz w:val="24"/>
        </w:rPr>
        <w:t xml:space="preserve"> </w:t>
      </w:r>
      <w:r w:rsidR="000D2F53">
        <w:rPr>
          <w:sz w:val="24"/>
        </w:rPr>
        <w:t>así</w:t>
      </w:r>
      <w:r w:rsidR="00766CB1">
        <w:rPr>
          <w:sz w:val="24"/>
        </w:rPr>
        <w:t xml:space="preserve"> como toda la industria situada </w:t>
      </w:r>
      <w:r w:rsidR="004E4510">
        <w:rPr>
          <w:sz w:val="24"/>
        </w:rPr>
        <w:t xml:space="preserve">en esa zona. Y todo ello, desemboca en una única situación, caos en la población y pérdidas dinerarias irreparables para las </w:t>
      </w:r>
      <w:commentRangeStart w:id="10"/>
      <w:r w:rsidR="004E4510">
        <w:rPr>
          <w:sz w:val="24"/>
        </w:rPr>
        <w:t>empresas</w:t>
      </w:r>
      <w:commentRangeEnd w:id="10"/>
      <w:r w:rsidR="004E4510">
        <w:rPr>
          <w:rStyle w:val="Refdecomentario"/>
        </w:rPr>
        <w:commentReference w:id="10"/>
      </w:r>
      <w:r w:rsidR="00766CB1">
        <w:rPr>
          <w:sz w:val="24"/>
        </w:rPr>
        <w:t>.</w:t>
      </w:r>
    </w:p>
    <w:p w14:paraId="47742704" w14:textId="4DA454B2" w:rsidR="00AD6727" w:rsidRDefault="001F6BE3" w:rsidP="00D23620">
      <w:pPr>
        <w:spacing w:line="360" w:lineRule="auto"/>
        <w:jc w:val="both"/>
        <w:rPr>
          <w:sz w:val="24"/>
        </w:rPr>
      </w:pPr>
      <w:r>
        <w:rPr>
          <w:sz w:val="24"/>
        </w:rPr>
        <w:t>A medida que la tecnología va evolucionando, aparecen nuevos elementos importantes</w:t>
      </w:r>
      <w:r w:rsidR="00E92B79">
        <w:rPr>
          <w:sz w:val="24"/>
        </w:rPr>
        <w:t xml:space="preserve">. Ya sean, </w:t>
      </w:r>
      <w:r>
        <w:rPr>
          <w:sz w:val="24"/>
        </w:rPr>
        <w:t>nuevas amenazas</w:t>
      </w:r>
      <w:commentRangeStart w:id="11"/>
      <w:commentRangeStart w:id="12"/>
      <w:r>
        <w:rPr>
          <w:sz w:val="24"/>
        </w:rPr>
        <w:t xml:space="preserve"> </w:t>
      </w:r>
      <w:commentRangeEnd w:id="11"/>
      <w:r>
        <w:rPr>
          <w:rStyle w:val="Refdecomentario"/>
        </w:rPr>
        <w:commentReference w:id="11"/>
      </w:r>
      <w:commentRangeEnd w:id="12"/>
      <w:r>
        <w:rPr>
          <w:rStyle w:val="Refdecomentario"/>
        </w:rPr>
        <w:commentReference w:id="12"/>
      </w:r>
      <w:r>
        <w:rPr>
          <w:sz w:val="24"/>
        </w:rPr>
        <w:t xml:space="preserve">que pueden comprometer el sistema de una empresa, nuevos posibles ataques a infraestructuras </w:t>
      </w:r>
      <w:r w:rsidR="00766CB1">
        <w:rPr>
          <w:sz w:val="24"/>
        </w:rPr>
        <w:t>críticas,</w:t>
      </w:r>
      <w:r>
        <w:rPr>
          <w:sz w:val="24"/>
        </w:rPr>
        <w:t xml:space="preserve"> nuevos protocolos y estándares, los cuales se empiezan a aplicar e</w:t>
      </w:r>
      <w:r w:rsidR="00766CB1">
        <w:rPr>
          <w:sz w:val="24"/>
        </w:rPr>
        <w:t>n</w:t>
      </w:r>
      <w:r>
        <w:rPr>
          <w:sz w:val="24"/>
        </w:rPr>
        <w:t xml:space="preserve"> distintas situaciones o nuevas plataformas y apli</w:t>
      </w:r>
      <w:r w:rsidR="000D2F53">
        <w:rPr>
          <w:sz w:val="24"/>
        </w:rPr>
        <w:t>caciones usadas en este ámbito.</w:t>
      </w:r>
      <w:r w:rsidR="00047891">
        <w:rPr>
          <w:sz w:val="24"/>
        </w:rPr>
        <w:t xml:space="preserve"> </w:t>
      </w:r>
      <w:r w:rsidR="004E4510">
        <w:rPr>
          <w:sz w:val="24"/>
        </w:rPr>
        <w:t xml:space="preserve">Es el caso del estándar IEC 61850, que </w:t>
      </w:r>
      <w:r w:rsidR="005E2DEA">
        <w:rPr>
          <w:sz w:val="24"/>
        </w:rPr>
        <w:t>está</w:t>
      </w:r>
      <w:r w:rsidR="004E4510">
        <w:rPr>
          <w:sz w:val="24"/>
        </w:rPr>
        <w:t xml:space="preserve"> implementándose en las subestaciones eléctricas </w:t>
      </w:r>
      <w:r w:rsidR="00766CB1">
        <w:rPr>
          <w:sz w:val="24"/>
        </w:rPr>
        <w:t>con el objetivo</w:t>
      </w:r>
      <w:r w:rsidR="004E4510">
        <w:rPr>
          <w:sz w:val="24"/>
        </w:rPr>
        <w:t xml:space="preserve"> de proporcionar una interoperabilidad entre los </w:t>
      </w:r>
      <w:proofErr w:type="spellStart"/>
      <w:r w:rsidR="004E4510">
        <w:rPr>
          <w:sz w:val="24"/>
        </w:rPr>
        <w:t>Intelligent</w:t>
      </w:r>
      <w:proofErr w:type="spellEnd"/>
      <w:r w:rsidR="004E4510">
        <w:rPr>
          <w:sz w:val="24"/>
        </w:rPr>
        <w:t xml:space="preserve"> </w:t>
      </w:r>
      <w:proofErr w:type="spellStart"/>
      <w:r w:rsidR="004E4510">
        <w:rPr>
          <w:sz w:val="24"/>
        </w:rPr>
        <w:t>Electronic</w:t>
      </w:r>
      <w:proofErr w:type="spellEnd"/>
      <w:r w:rsidR="004E4510">
        <w:rPr>
          <w:sz w:val="24"/>
        </w:rPr>
        <w:t xml:space="preserve"> </w:t>
      </w:r>
      <w:proofErr w:type="spellStart"/>
      <w:r w:rsidR="004E4510">
        <w:rPr>
          <w:sz w:val="24"/>
        </w:rPr>
        <w:t>Device</w:t>
      </w:r>
      <w:proofErr w:type="spellEnd"/>
      <w:r w:rsidR="004E4510">
        <w:rPr>
          <w:sz w:val="24"/>
        </w:rPr>
        <w:t xml:space="preserve"> (IED).</w:t>
      </w:r>
      <w:r>
        <w:rPr>
          <w:sz w:val="24"/>
        </w:rPr>
        <w:t xml:space="preserve"> Este es el nuevo nombre dado por el </w:t>
      </w:r>
      <w:r w:rsidR="005B5F91">
        <w:rPr>
          <w:sz w:val="24"/>
        </w:rPr>
        <w:t>estándar IEC</w:t>
      </w:r>
      <w:r>
        <w:rPr>
          <w:sz w:val="24"/>
        </w:rPr>
        <w:t xml:space="preserve"> 61850, y en el cual se encuentras dispositivos como relés, interruptores y transformadores.</w:t>
      </w:r>
      <w:r w:rsidR="00766CB1">
        <w:rPr>
          <w:sz w:val="24"/>
        </w:rPr>
        <w:t xml:space="preserve"> </w:t>
      </w:r>
    </w:p>
    <w:p w14:paraId="248829E4" w14:textId="73F663E3" w:rsidR="00766CB1" w:rsidRDefault="000D2F53" w:rsidP="00D23620">
      <w:pPr>
        <w:spacing w:line="360" w:lineRule="auto"/>
        <w:jc w:val="both"/>
        <w:rPr>
          <w:sz w:val="24"/>
        </w:rPr>
      </w:pPr>
      <w:r>
        <w:rPr>
          <w:sz w:val="24"/>
        </w:rPr>
        <w:t xml:space="preserve">La elaboración del siguiente proyecto tiene como objetivo exponer </w:t>
      </w:r>
      <w:r w:rsidR="00766CB1">
        <w:rPr>
          <w:sz w:val="24"/>
        </w:rPr>
        <w:t xml:space="preserve">en que consiste ese estándar IEC 61850 así como </w:t>
      </w:r>
      <w:r>
        <w:rPr>
          <w:sz w:val="24"/>
        </w:rPr>
        <w:t xml:space="preserve">la configuración y el uso de la herramienta </w:t>
      </w:r>
      <w:proofErr w:type="spellStart"/>
      <w:r>
        <w:rPr>
          <w:sz w:val="24"/>
        </w:rPr>
        <w:t>Nozomi</w:t>
      </w:r>
      <w:proofErr w:type="spellEnd"/>
      <w:r>
        <w:rPr>
          <w:sz w:val="24"/>
        </w:rPr>
        <w:t xml:space="preserve"> </w:t>
      </w:r>
      <w:proofErr w:type="spellStart"/>
      <w:r>
        <w:rPr>
          <w:sz w:val="24"/>
        </w:rPr>
        <w:t>Guardian</w:t>
      </w:r>
      <w:proofErr w:type="spellEnd"/>
      <w:r w:rsidR="00C5619A">
        <w:rPr>
          <w:sz w:val="24"/>
        </w:rPr>
        <w:t>. E</w:t>
      </w:r>
      <w:r w:rsidR="002B20E1">
        <w:rPr>
          <w:sz w:val="24"/>
        </w:rPr>
        <w:t>s</w:t>
      </w:r>
      <w:r w:rsidR="00C5619A">
        <w:rPr>
          <w:sz w:val="24"/>
        </w:rPr>
        <w:t xml:space="preserve">ta herramienta de monitorización </w:t>
      </w:r>
      <w:r>
        <w:rPr>
          <w:sz w:val="24"/>
        </w:rPr>
        <w:t>es usada</w:t>
      </w:r>
      <w:r w:rsidR="00766CB1">
        <w:rPr>
          <w:sz w:val="24"/>
        </w:rPr>
        <w:t xml:space="preserve"> para la defensa </w:t>
      </w:r>
      <w:r w:rsidR="00C5619A">
        <w:rPr>
          <w:sz w:val="24"/>
        </w:rPr>
        <w:t xml:space="preserve">y supervisión </w:t>
      </w:r>
      <w:r w:rsidR="00766CB1">
        <w:rPr>
          <w:sz w:val="24"/>
        </w:rPr>
        <w:t>de los elementos que forman una subestación eléctrica</w:t>
      </w:r>
      <w:r>
        <w:rPr>
          <w:sz w:val="24"/>
        </w:rPr>
        <w:t xml:space="preserve"> que tiene implementado el</w:t>
      </w:r>
      <w:r w:rsidR="00766CB1">
        <w:rPr>
          <w:sz w:val="24"/>
        </w:rPr>
        <w:t xml:space="preserve"> estándar</w:t>
      </w:r>
      <w:r>
        <w:rPr>
          <w:sz w:val="24"/>
        </w:rPr>
        <w:t xml:space="preserve"> IEC 61</w:t>
      </w:r>
      <w:r w:rsidR="00C5619A">
        <w:rPr>
          <w:sz w:val="24"/>
        </w:rPr>
        <w:t xml:space="preserve">850, ya sean </w:t>
      </w:r>
      <w:proofErr w:type="spellStart"/>
      <w:r w:rsidR="00C5619A">
        <w:rPr>
          <w:sz w:val="24"/>
        </w:rPr>
        <w:t>IEDs</w:t>
      </w:r>
      <w:proofErr w:type="spellEnd"/>
      <w:r w:rsidR="00C5619A">
        <w:rPr>
          <w:sz w:val="24"/>
        </w:rPr>
        <w:t>, SCADAS o cualquier otro elemento de una subestación.</w:t>
      </w:r>
    </w:p>
    <w:p w14:paraId="037328F1" w14:textId="149FABCD" w:rsidR="002B20E1" w:rsidRDefault="002B20E1" w:rsidP="00D23620">
      <w:pPr>
        <w:spacing w:line="360" w:lineRule="auto"/>
        <w:jc w:val="both"/>
        <w:rPr>
          <w:sz w:val="24"/>
        </w:rPr>
      </w:pPr>
      <w:r>
        <w:rPr>
          <w:sz w:val="24"/>
        </w:rPr>
        <w:t>La elaboración de este proyecto ha sido posible gracias a la colaboración con la empresa SICA S.A., la cual ha proporcionado las herramientas necesarias para el desarrollo de la misma.</w:t>
      </w:r>
    </w:p>
    <w:p w14:paraId="0A927EB5" w14:textId="77777777" w:rsidR="00852BFD" w:rsidRDefault="00852BFD" w:rsidP="00D23620">
      <w:pPr>
        <w:spacing w:line="360" w:lineRule="auto"/>
        <w:jc w:val="both"/>
        <w:rPr>
          <w:sz w:val="24"/>
        </w:rPr>
      </w:pPr>
    </w:p>
    <w:p w14:paraId="7FBC77FE" w14:textId="18134604" w:rsidR="00852BFD" w:rsidRDefault="00682547" w:rsidP="00852BFD">
      <w:pPr>
        <w:pStyle w:val="Ttulo2"/>
      </w:pPr>
      <w:bookmarkStart w:id="13" w:name="_Toc107390488"/>
      <w:r>
        <w:lastRenderedPageBreak/>
        <w:t>ESTRUCTURA DEL PROYECTO</w:t>
      </w:r>
      <w:bookmarkEnd w:id="13"/>
    </w:p>
    <w:p w14:paraId="2D7D9B4A" w14:textId="77777777" w:rsidR="00852BFD" w:rsidRDefault="00852BFD" w:rsidP="00852BFD">
      <w:pPr>
        <w:pStyle w:val="Ttulo2"/>
        <w:numPr>
          <w:ilvl w:val="0"/>
          <w:numId w:val="0"/>
        </w:numPr>
        <w:rPr>
          <w:b w:val="0"/>
          <w:sz w:val="24"/>
        </w:rPr>
      </w:pPr>
    </w:p>
    <w:p w14:paraId="77CFF37A" w14:textId="5542E0CE" w:rsidR="00852BFD" w:rsidRPr="00A3558D" w:rsidRDefault="008B0789" w:rsidP="00D23620">
      <w:pPr>
        <w:spacing w:line="360" w:lineRule="auto"/>
        <w:jc w:val="both"/>
        <w:rPr>
          <w:sz w:val="24"/>
        </w:rPr>
      </w:pPr>
      <w:r w:rsidRPr="00A3558D">
        <w:rPr>
          <w:sz w:val="24"/>
        </w:rPr>
        <w:t>El proyec</w:t>
      </w:r>
      <w:r w:rsidR="00047891">
        <w:rPr>
          <w:sz w:val="24"/>
        </w:rPr>
        <w:t>to se encuentra dividido en once</w:t>
      </w:r>
      <w:r w:rsidRPr="00A3558D">
        <w:rPr>
          <w:sz w:val="24"/>
        </w:rPr>
        <w:t xml:space="preserve"> capítulos bien </w:t>
      </w:r>
      <w:r w:rsidR="00AF2B75" w:rsidRPr="00A3558D">
        <w:rPr>
          <w:sz w:val="24"/>
        </w:rPr>
        <w:t>diferenciados</w:t>
      </w:r>
      <w:r w:rsidR="00F46336" w:rsidRPr="00A3558D">
        <w:rPr>
          <w:sz w:val="24"/>
        </w:rPr>
        <w:t xml:space="preserve">. </w:t>
      </w:r>
      <w:r w:rsidR="00AF2B75" w:rsidRPr="00A3558D">
        <w:rPr>
          <w:sz w:val="24"/>
        </w:rPr>
        <w:t xml:space="preserve">Todos ellos siguiendo el estándar básico aportado por la Universidad de León. </w:t>
      </w:r>
      <w:r w:rsidR="00F46336" w:rsidRPr="00A3558D">
        <w:rPr>
          <w:sz w:val="24"/>
        </w:rPr>
        <w:t>El proyecto comenzará</w:t>
      </w:r>
      <w:r w:rsidR="00047891">
        <w:rPr>
          <w:sz w:val="24"/>
        </w:rPr>
        <w:t xml:space="preserve"> con una introducción a la temática y a la estructura del proyecto. En el segundo </w:t>
      </w:r>
      <w:proofErr w:type="spellStart"/>
      <w:r w:rsidR="00047891">
        <w:rPr>
          <w:sz w:val="24"/>
        </w:rPr>
        <w:t>capitulo</w:t>
      </w:r>
      <w:proofErr w:type="spellEnd"/>
      <w:r w:rsidR="00047891">
        <w:rPr>
          <w:sz w:val="24"/>
        </w:rPr>
        <w:t xml:space="preserve"> estará formado por</w:t>
      </w:r>
      <w:r w:rsidR="00F46336" w:rsidRPr="00A3558D">
        <w:rPr>
          <w:sz w:val="24"/>
        </w:rPr>
        <w:t xml:space="preserve"> una pequeña descripción de los objetivo</w:t>
      </w:r>
      <w:r w:rsidR="0062398B">
        <w:rPr>
          <w:sz w:val="24"/>
        </w:rPr>
        <w:t>s</w:t>
      </w:r>
      <w:r w:rsidR="00F46336" w:rsidRPr="00A3558D">
        <w:rPr>
          <w:sz w:val="24"/>
        </w:rPr>
        <w:t xml:space="preserve"> a conseguir y del por qué se ha realizado este proyecto. Seguido de </w:t>
      </w:r>
      <w:r w:rsidR="008048D9" w:rsidRPr="00A3558D">
        <w:rPr>
          <w:sz w:val="24"/>
        </w:rPr>
        <w:t>él</w:t>
      </w:r>
      <w:r w:rsidR="00047891">
        <w:rPr>
          <w:sz w:val="24"/>
        </w:rPr>
        <w:t>, en el capítulo tres</w:t>
      </w:r>
      <w:r w:rsidR="00F46336" w:rsidRPr="00A3558D">
        <w:rPr>
          <w:sz w:val="24"/>
        </w:rPr>
        <w:t>, se explicar</w:t>
      </w:r>
      <w:r w:rsidR="008048D9">
        <w:rPr>
          <w:sz w:val="24"/>
        </w:rPr>
        <w:t>á</w:t>
      </w:r>
      <w:r w:rsidR="00F46336" w:rsidRPr="00A3558D">
        <w:rPr>
          <w:sz w:val="24"/>
        </w:rPr>
        <w:t xml:space="preserve"> la planificación llevada a cabo</w:t>
      </w:r>
      <w:r w:rsidR="00F822EA" w:rsidRPr="00A3558D">
        <w:rPr>
          <w:sz w:val="24"/>
        </w:rPr>
        <w:t>, con la inserción de un diagrama Gantt,</w:t>
      </w:r>
      <w:r w:rsidR="00F46336" w:rsidRPr="00A3558D">
        <w:rPr>
          <w:sz w:val="24"/>
        </w:rPr>
        <w:t xml:space="preserve"> </w:t>
      </w:r>
      <w:r w:rsidR="00F822EA" w:rsidRPr="00A3558D">
        <w:rPr>
          <w:sz w:val="24"/>
        </w:rPr>
        <w:t>así</w:t>
      </w:r>
      <w:r w:rsidR="00F46336" w:rsidRPr="00A3558D">
        <w:rPr>
          <w:sz w:val="24"/>
        </w:rPr>
        <w:t xml:space="preserve"> como los métodos de aprendizaje que han sido usados para el desarrollo del proyec</w:t>
      </w:r>
      <w:r w:rsidR="00047891">
        <w:rPr>
          <w:sz w:val="24"/>
        </w:rPr>
        <w:t>to. En cuarto</w:t>
      </w:r>
      <w:r w:rsidR="00F822EA" w:rsidRPr="00A3558D">
        <w:rPr>
          <w:sz w:val="24"/>
        </w:rPr>
        <w:t xml:space="preserve"> lugar, se dedicará</w:t>
      </w:r>
      <w:r w:rsidR="00F46336" w:rsidRPr="00A3558D">
        <w:rPr>
          <w:sz w:val="24"/>
        </w:rPr>
        <w:t xml:space="preserve"> un apartado a cada una de las tecnologías que se han necesitado para la elaboración del proyecto, desde herramientas básicas como </w:t>
      </w:r>
      <w:proofErr w:type="spellStart"/>
      <w:r w:rsidR="00F46336" w:rsidRPr="00A3558D">
        <w:rPr>
          <w:sz w:val="24"/>
        </w:rPr>
        <w:t>tcpdump</w:t>
      </w:r>
      <w:proofErr w:type="spellEnd"/>
      <w:r w:rsidR="00F46336" w:rsidRPr="00A3558D">
        <w:rPr>
          <w:sz w:val="24"/>
        </w:rPr>
        <w:t xml:space="preserve">, hasta herramientas de monitorización como </w:t>
      </w:r>
      <w:proofErr w:type="spellStart"/>
      <w:r w:rsidR="00F46336" w:rsidRPr="00A3558D">
        <w:rPr>
          <w:sz w:val="24"/>
        </w:rPr>
        <w:t>Nozomi</w:t>
      </w:r>
      <w:proofErr w:type="spellEnd"/>
      <w:r w:rsidR="00F46336" w:rsidRPr="00A3558D">
        <w:rPr>
          <w:sz w:val="24"/>
        </w:rPr>
        <w:t xml:space="preserve"> </w:t>
      </w:r>
      <w:proofErr w:type="spellStart"/>
      <w:r w:rsidR="00F46336" w:rsidRPr="00A3558D">
        <w:rPr>
          <w:sz w:val="24"/>
        </w:rPr>
        <w:t>Guardian</w:t>
      </w:r>
      <w:proofErr w:type="spellEnd"/>
      <w:r w:rsidR="00F46336" w:rsidRPr="00A3558D">
        <w:rPr>
          <w:sz w:val="24"/>
        </w:rPr>
        <w:t>.</w:t>
      </w:r>
    </w:p>
    <w:p w14:paraId="22AA5832" w14:textId="184E3736" w:rsidR="00383634" w:rsidRPr="00A3558D" w:rsidRDefault="00D40737" w:rsidP="00D23620">
      <w:pPr>
        <w:spacing w:line="360" w:lineRule="auto"/>
        <w:jc w:val="both"/>
        <w:rPr>
          <w:sz w:val="24"/>
        </w:rPr>
      </w:pPr>
      <w:r>
        <w:rPr>
          <w:sz w:val="24"/>
        </w:rPr>
        <w:t>Una vez dentro del quinto capítulo</w:t>
      </w:r>
      <w:r w:rsidR="00F822EA" w:rsidRPr="00A3558D">
        <w:rPr>
          <w:sz w:val="24"/>
        </w:rPr>
        <w:t xml:space="preserve">, denominado Núcleo del trabajo, se </w:t>
      </w:r>
      <w:r w:rsidR="008048D9" w:rsidRPr="00A3558D">
        <w:rPr>
          <w:sz w:val="24"/>
        </w:rPr>
        <w:t>desarrollará</w:t>
      </w:r>
      <w:r w:rsidR="00F822EA" w:rsidRPr="00A3558D">
        <w:rPr>
          <w:sz w:val="24"/>
        </w:rPr>
        <w:t xml:space="preserve"> técnicamente todo lo relacionado con la ciberseguridad, el estándar IEC 61850 y las pruebas realizadas para la finalización del proyecto. Este capítulo se encuentra dividido en 4 </w:t>
      </w:r>
      <w:proofErr w:type="spellStart"/>
      <w:r w:rsidR="00F822EA" w:rsidRPr="00A3558D">
        <w:rPr>
          <w:sz w:val="24"/>
        </w:rPr>
        <w:t>subapartados</w:t>
      </w:r>
      <w:proofErr w:type="spellEnd"/>
      <w:r w:rsidR="00F822EA" w:rsidRPr="00A3558D">
        <w:rPr>
          <w:sz w:val="24"/>
        </w:rPr>
        <w:t>. E</w:t>
      </w:r>
      <w:r w:rsidR="00383634" w:rsidRPr="00A3558D">
        <w:rPr>
          <w:sz w:val="24"/>
        </w:rPr>
        <w:t>n el</w:t>
      </w:r>
      <w:r w:rsidR="00F822EA" w:rsidRPr="00A3558D">
        <w:rPr>
          <w:sz w:val="24"/>
        </w:rPr>
        <w:t xml:space="preserve"> primero de ellos, aparecerá toda la información relacionada con la ciberseguridad como termino genérico, introduciendo de forma global el</w:t>
      </w:r>
      <w:r w:rsidR="00383634" w:rsidRPr="00A3558D">
        <w:rPr>
          <w:sz w:val="24"/>
        </w:rPr>
        <w:t xml:space="preserve"> tema a los lectores, incluyendo una breve descripción de la ciberseguridad en el mundo industrial y eléctrico. Toda la información recopilada sobre el estándar IEC 61850, aparecerá en el segundo </w:t>
      </w:r>
      <w:proofErr w:type="spellStart"/>
      <w:r w:rsidR="00383634" w:rsidRPr="00A3558D">
        <w:rPr>
          <w:sz w:val="24"/>
        </w:rPr>
        <w:t>subapartado</w:t>
      </w:r>
      <w:proofErr w:type="spellEnd"/>
      <w:r w:rsidR="00383634" w:rsidRPr="00A3558D">
        <w:rPr>
          <w:sz w:val="24"/>
        </w:rPr>
        <w:t>. Desde una breve introducción hasta el tipo de modelado de datos serán los campos introducidos en el proyecto, mencionando también como está dividido el estándar, cuál fue su origen, que protocolos de comunicación dispone para las comunicaciones y cuál debe ser el lenguaje de los archivos para la configuración de los sistemas de una subestación eléctrica.</w:t>
      </w:r>
      <w:r w:rsidR="00A3558D">
        <w:rPr>
          <w:sz w:val="24"/>
        </w:rPr>
        <w:t xml:space="preserve"> </w:t>
      </w:r>
      <w:r w:rsidR="00383634" w:rsidRPr="00A3558D">
        <w:rPr>
          <w:sz w:val="24"/>
        </w:rPr>
        <w:t xml:space="preserve">Los dos </w:t>
      </w:r>
      <w:proofErr w:type="spellStart"/>
      <w:r w:rsidR="00383634" w:rsidRPr="00A3558D">
        <w:rPr>
          <w:sz w:val="24"/>
        </w:rPr>
        <w:t>subapartados</w:t>
      </w:r>
      <w:proofErr w:type="spellEnd"/>
      <w:r w:rsidR="00383634" w:rsidRPr="00A3558D">
        <w:rPr>
          <w:sz w:val="24"/>
        </w:rPr>
        <w:t xml:space="preserve"> restantes, se </w:t>
      </w:r>
      <w:r w:rsidR="008048D9" w:rsidRPr="00A3558D">
        <w:rPr>
          <w:sz w:val="24"/>
        </w:rPr>
        <w:t>focalizarán</w:t>
      </w:r>
      <w:r w:rsidR="00383634" w:rsidRPr="00A3558D">
        <w:rPr>
          <w:sz w:val="24"/>
        </w:rPr>
        <w:t xml:space="preserve"> en la explicación y descripción del funcionamiento de las herramientas IED Scout y </w:t>
      </w:r>
      <w:proofErr w:type="spellStart"/>
      <w:r w:rsidR="00383634" w:rsidRPr="00A3558D">
        <w:rPr>
          <w:sz w:val="24"/>
        </w:rPr>
        <w:t>Nozomi</w:t>
      </w:r>
      <w:proofErr w:type="spellEnd"/>
      <w:r w:rsidR="00383634" w:rsidRPr="00A3558D">
        <w:rPr>
          <w:sz w:val="24"/>
        </w:rPr>
        <w:t xml:space="preserve"> </w:t>
      </w:r>
      <w:proofErr w:type="spellStart"/>
      <w:r w:rsidR="00383634" w:rsidRPr="00A3558D">
        <w:rPr>
          <w:sz w:val="24"/>
        </w:rPr>
        <w:t>Guardian</w:t>
      </w:r>
      <w:proofErr w:type="spellEnd"/>
      <w:r w:rsidR="00A3558D" w:rsidRPr="00A3558D">
        <w:rPr>
          <w:sz w:val="24"/>
        </w:rPr>
        <w:t>, incluyendo las pruebas realizadas con las mismas herramientas.</w:t>
      </w:r>
    </w:p>
    <w:p w14:paraId="05D4CFDA" w14:textId="0BA8C0A0" w:rsidR="0025066E" w:rsidRDefault="00A3558D" w:rsidP="00D23620">
      <w:pPr>
        <w:spacing w:line="360" w:lineRule="auto"/>
        <w:jc w:val="both"/>
        <w:rPr>
          <w:sz w:val="24"/>
        </w:rPr>
      </w:pPr>
      <w:r w:rsidRPr="00A3558D">
        <w:rPr>
          <w:sz w:val="24"/>
        </w:rPr>
        <w:t xml:space="preserve">Finalmente se dedicará un </w:t>
      </w:r>
      <w:r w:rsidR="008048D9" w:rsidRPr="00A3558D">
        <w:rPr>
          <w:sz w:val="24"/>
        </w:rPr>
        <w:t>capítulo</w:t>
      </w:r>
      <w:r w:rsidRPr="00A3558D">
        <w:rPr>
          <w:sz w:val="24"/>
        </w:rPr>
        <w:t xml:space="preserve"> para </w:t>
      </w:r>
      <w:r w:rsidR="008048D9">
        <w:rPr>
          <w:sz w:val="24"/>
        </w:rPr>
        <w:t>cada uno de los siguientes conceptos</w:t>
      </w:r>
      <w:r w:rsidR="00D40737">
        <w:rPr>
          <w:sz w:val="24"/>
        </w:rPr>
        <w:t xml:space="preserve">: </w:t>
      </w:r>
      <w:r w:rsidR="00D40737" w:rsidRPr="00A3558D">
        <w:rPr>
          <w:sz w:val="24"/>
        </w:rPr>
        <w:t>resultados</w:t>
      </w:r>
      <w:r w:rsidRPr="00A3558D">
        <w:rPr>
          <w:sz w:val="24"/>
        </w:rPr>
        <w:t xml:space="preserve"> obtenidos, conclusiones de la finalización del proyecto, presupuesto necesario para llevar a cabo el proyecto, agradecimientos a las personas que han ayudado a la realización del proyecto, la bibliografía con todas las referencias necesarias y los anexos donde se explica la instalación y diseño de las herramie</w:t>
      </w:r>
      <w:r w:rsidR="00B53082">
        <w:rPr>
          <w:sz w:val="24"/>
        </w:rPr>
        <w:t>ntas usadas durante el proyecto.</w:t>
      </w:r>
    </w:p>
    <w:p w14:paraId="0EEDA2C9" w14:textId="0B91AC03" w:rsidR="00852BFD" w:rsidRDefault="009E641A" w:rsidP="001A3186">
      <w:pPr>
        <w:pStyle w:val="Ttulo1"/>
      </w:pPr>
      <w:bookmarkStart w:id="14" w:name="_Toc107390489"/>
      <w:bookmarkEnd w:id="5"/>
      <w:r>
        <w:lastRenderedPageBreak/>
        <w:t>Justificación y o</w:t>
      </w:r>
      <w:r w:rsidR="00852BFD">
        <w:t>bjetivos</w:t>
      </w:r>
      <w:bookmarkEnd w:id="14"/>
    </w:p>
    <w:p w14:paraId="750D36DE" w14:textId="77777777" w:rsidR="004C4798" w:rsidRPr="004C4798" w:rsidRDefault="004C4798" w:rsidP="004C4798"/>
    <w:p w14:paraId="0E254F3E" w14:textId="7B6B04DE" w:rsidR="009E641A" w:rsidRDefault="009E641A" w:rsidP="00852BFD">
      <w:pPr>
        <w:pStyle w:val="Ttulo2"/>
      </w:pPr>
      <w:bookmarkStart w:id="15" w:name="_Toc107390490"/>
      <w:r>
        <w:t>J</w:t>
      </w:r>
      <w:r w:rsidR="00682547">
        <w:t>USTIFICACIÓN</w:t>
      </w:r>
      <w:r w:rsidR="004F723D">
        <w:t xml:space="preserve"> DEL PROYECTO</w:t>
      </w:r>
      <w:bookmarkEnd w:id="15"/>
    </w:p>
    <w:p w14:paraId="5686F048" w14:textId="150B2FA7" w:rsidR="009E641A" w:rsidRDefault="009E641A" w:rsidP="009E641A"/>
    <w:p w14:paraId="37A69F73" w14:textId="348EBD28" w:rsidR="004C4798" w:rsidRPr="008F5B52" w:rsidRDefault="006055F6" w:rsidP="00E41ACC">
      <w:pPr>
        <w:spacing w:line="360" w:lineRule="auto"/>
        <w:jc w:val="both"/>
        <w:rPr>
          <w:sz w:val="24"/>
        </w:rPr>
      </w:pPr>
      <w:r w:rsidRPr="008F5B52">
        <w:rPr>
          <w:sz w:val="24"/>
        </w:rPr>
        <w:t xml:space="preserve">Uno de las infraestructuras más críticas e importantes en la actualidad son las subestaciones eléctricas. Son un pilar fundamental en la distribución de la electricidad a toda la población incluyendo todo tipo de empresas. Cualquier falla o problema surgido en cualquiera de ellas, puede suponer unas pérdidas dinerarias irreparables para las grandes </w:t>
      </w:r>
      <w:r w:rsidR="007A2F4A" w:rsidRPr="008F5B52">
        <w:rPr>
          <w:sz w:val="24"/>
        </w:rPr>
        <w:t>empresas,</w:t>
      </w:r>
      <w:r w:rsidRPr="008F5B52">
        <w:rPr>
          <w:sz w:val="24"/>
        </w:rPr>
        <w:t xml:space="preserve"> así como un parón en la vida cotidiana de la población. Por lo que, un aspecto importante es la protección de los elementos que forman una subestación eléctrica, añadiendo además el estándar implementado en la subestación, en este caso el IEC 61850.</w:t>
      </w:r>
      <w:r w:rsidR="00D85955" w:rsidRPr="008F5B52">
        <w:rPr>
          <w:sz w:val="24"/>
        </w:rPr>
        <w:t xml:space="preserve"> Este estándar, indica que protocolos de comunican han de usar los elementos de la subestación, </w:t>
      </w:r>
      <w:r w:rsidR="004F723D" w:rsidRPr="008F5B52">
        <w:rPr>
          <w:sz w:val="24"/>
        </w:rPr>
        <w:t>así</w:t>
      </w:r>
      <w:r w:rsidR="00D85955" w:rsidRPr="008F5B52">
        <w:rPr>
          <w:sz w:val="24"/>
        </w:rPr>
        <w:t xml:space="preserve"> como que modelo de datos tiene que implementarse entre otros.</w:t>
      </w:r>
      <w:r w:rsidRPr="008F5B52">
        <w:rPr>
          <w:sz w:val="24"/>
        </w:rPr>
        <w:t xml:space="preserve"> De ahí es sacado el nombre del proyecto, “Ciberseguridad en subestaciones eléctricas con el estándar IEC 61850”. </w:t>
      </w:r>
    </w:p>
    <w:p w14:paraId="4D3E95FF" w14:textId="77777777" w:rsidR="004C4798" w:rsidRDefault="004C4798" w:rsidP="009E641A"/>
    <w:p w14:paraId="12715DCE" w14:textId="77777777" w:rsidR="009E641A" w:rsidRPr="009E641A" w:rsidRDefault="009E641A" w:rsidP="009E641A"/>
    <w:p w14:paraId="6E209AF4" w14:textId="53A6A764" w:rsidR="009E641A" w:rsidRDefault="00682547" w:rsidP="00852BFD">
      <w:pPr>
        <w:pStyle w:val="Ttulo2"/>
      </w:pPr>
      <w:bookmarkStart w:id="16" w:name="_Toc107390491"/>
      <w:r>
        <w:t>OBJETIVOS</w:t>
      </w:r>
      <w:r w:rsidR="004F723D">
        <w:t xml:space="preserve"> DEL PROYECTO</w:t>
      </w:r>
      <w:bookmarkEnd w:id="16"/>
    </w:p>
    <w:p w14:paraId="0D5CDE9F" w14:textId="77777777" w:rsidR="00301519" w:rsidRPr="00301519" w:rsidRDefault="00301519" w:rsidP="00301519"/>
    <w:p w14:paraId="522D439B" w14:textId="61CF1550" w:rsidR="00301519" w:rsidRPr="008F5B52" w:rsidRDefault="00301519" w:rsidP="00E41ACC">
      <w:pPr>
        <w:spacing w:line="360" w:lineRule="auto"/>
        <w:jc w:val="both"/>
        <w:rPr>
          <w:sz w:val="24"/>
        </w:rPr>
      </w:pPr>
      <w:r w:rsidRPr="008F5B52">
        <w:rPr>
          <w:sz w:val="24"/>
        </w:rPr>
        <w:t>En este apartado se describirán cuáles son los propósitos de la elaboración y desarrollo de este proyecto.</w:t>
      </w:r>
      <w:r w:rsidR="00D40737">
        <w:rPr>
          <w:sz w:val="24"/>
        </w:rPr>
        <w:t xml:space="preserve"> Los objetivos establecidos para este proyecto, son los siguientes:</w:t>
      </w:r>
    </w:p>
    <w:p w14:paraId="607185FD" w14:textId="1F764265" w:rsidR="00D40737" w:rsidRPr="008F5B52" w:rsidRDefault="00D40737" w:rsidP="00E41ACC">
      <w:pPr>
        <w:pStyle w:val="Prrafodelista"/>
        <w:numPr>
          <w:ilvl w:val="0"/>
          <w:numId w:val="31"/>
        </w:numPr>
        <w:spacing w:line="360" w:lineRule="auto"/>
        <w:jc w:val="both"/>
        <w:rPr>
          <w:sz w:val="24"/>
        </w:rPr>
      </w:pPr>
      <w:r>
        <w:rPr>
          <w:sz w:val="24"/>
        </w:rPr>
        <w:t>Descripción de las características de una subestación eléctrica y los componentes que la forman</w:t>
      </w:r>
    </w:p>
    <w:p w14:paraId="5C75991C" w14:textId="196240C7" w:rsidR="00F56BC6" w:rsidRPr="00D40737" w:rsidRDefault="00D40737" w:rsidP="00E41ACC">
      <w:pPr>
        <w:pStyle w:val="Prrafodelista"/>
        <w:numPr>
          <w:ilvl w:val="0"/>
          <w:numId w:val="31"/>
        </w:numPr>
        <w:spacing w:line="360" w:lineRule="auto"/>
        <w:jc w:val="both"/>
        <w:rPr>
          <w:sz w:val="24"/>
          <w:szCs w:val="24"/>
        </w:rPr>
      </w:pPr>
      <w:r w:rsidRPr="00D40737">
        <w:rPr>
          <w:sz w:val="24"/>
          <w:szCs w:val="24"/>
        </w:rPr>
        <w:t>Descripción</w:t>
      </w:r>
      <w:r w:rsidR="00F56BC6" w:rsidRPr="00D40737">
        <w:rPr>
          <w:sz w:val="24"/>
          <w:szCs w:val="24"/>
        </w:rPr>
        <w:t xml:space="preserve"> del estándar IEC 61850</w:t>
      </w:r>
      <w:r w:rsidRPr="00D40737">
        <w:rPr>
          <w:sz w:val="24"/>
          <w:szCs w:val="24"/>
        </w:rPr>
        <w:t>, así como el modelado de datos, el leguaje y los protocolos que utiliza</w:t>
      </w:r>
      <w:r>
        <w:rPr>
          <w:sz w:val="24"/>
          <w:szCs w:val="24"/>
        </w:rPr>
        <w:t>.</w:t>
      </w:r>
    </w:p>
    <w:p w14:paraId="46977436" w14:textId="0587E137" w:rsidR="003B6F5D" w:rsidRDefault="00F3004B" w:rsidP="00E41ACC">
      <w:pPr>
        <w:pStyle w:val="Prrafodelista"/>
        <w:numPr>
          <w:ilvl w:val="0"/>
          <w:numId w:val="31"/>
        </w:numPr>
        <w:spacing w:line="360" w:lineRule="auto"/>
        <w:jc w:val="both"/>
        <w:rPr>
          <w:sz w:val="24"/>
          <w:szCs w:val="24"/>
        </w:rPr>
      </w:pPr>
      <w:r>
        <w:rPr>
          <w:sz w:val="24"/>
          <w:szCs w:val="24"/>
        </w:rPr>
        <w:t>Descripción de</w:t>
      </w:r>
      <w:r w:rsidRPr="00F3004B">
        <w:rPr>
          <w:sz w:val="24"/>
          <w:szCs w:val="24"/>
        </w:rPr>
        <w:t xml:space="preserve"> la herramienta de monitorización </w:t>
      </w:r>
      <w:proofErr w:type="spellStart"/>
      <w:r w:rsidRPr="00F3004B">
        <w:rPr>
          <w:sz w:val="24"/>
          <w:szCs w:val="24"/>
        </w:rPr>
        <w:t>Nozomi</w:t>
      </w:r>
      <w:proofErr w:type="spellEnd"/>
      <w:r w:rsidRPr="00F3004B">
        <w:rPr>
          <w:sz w:val="24"/>
          <w:szCs w:val="24"/>
        </w:rPr>
        <w:t xml:space="preserve"> </w:t>
      </w:r>
      <w:proofErr w:type="spellStart"/>
      <w:r w:rsidRPr="00F3004B">
        <w:rPr>
          <w:sz w:val="24"/>
          <w:szCs w:val="24"/>
        </w:rPr>
        <w:t>Guardian</w:t>
      </w:r>
      <w:proofErr w:type="spellEnd"/>
      <w:r w:rsidRPr="00F3004B">
        <w:rPr>
          <w:sz w:val="24"/>
          <w:szCs w:val="24"/>
        </w:rPr>
        <w:t>, así como su uso y administración</w:t>
      </w:r>
      <w:r w:rsidR="004C4798" w:rsidRPr="00F3004B">
        <w:rPr>
          <w:sz w:val="24"/>
          <w:szCs w:val="24"/>
        </w:rPr>
        <w:t>.</w:t>
      </w:r>
    </w:p>
    <w:p w14:paraId="69752F73" w14:textId="77777777" w:rsidR="00F3004B" w:rsidRPr="008F5B52" w:rsidRDefault="00F3004B" w:rsidP="00F3004B">
      <w:pPr>
        <w:pStyle w:val="Prrafodelista"/>
        <w:numPr>
          <w:ilvl w:val="0"/>
          <w:numId w:val="31"/>
        </w:numPr>
        <w:spacing w:line="360" w:lineRule="auto"/>
        <w:jc w:val="both"/>
        <w:rPr>
          <w:sz w:val="24"/>
        </w:rPr>
      </w:pPr>
      <w:r>
        <w:rPr>
          <w:sz w:val="24"/>
        </w:rPr>
        <w:t>Implementación</w:t>
      </w:r>
      <w:r w:rsidRPr="008F5B52">
        <w:rPr>
          <w:sz w:val="24"/>
        </w:rPr>
        <w:t xml:space="preserve"> de </w:t>
      </w:r>
      <w:r>
        <w:rPr>
          <w:sz w:val="24"/>
        </w:rPr>
        <w:t xml:space="preserve">la herramienta de monitorización </w:t>
      </w:r>
      <w:proofErr w:type="spellStart"/>
      <w:r>
        <w:rPr>
          <w:sz w:val="24"/>
        </w:rPr>
        <w:t>Nozomi</w:t>
      </w:r>
      <w:proofErr w:type="spellEnd"/>
      <w:r>
        <w:rPr>
          <w:sz w:val="24"/>
        </w:rPr>
        <w:t xml:space="preserve"> </w:t>
      </w:r>
      <w:proofErr w:type="spellStart"/>
      <w:r>
        <w:rPr>
          <w:sz w:val="24"/>
        </w:rPr>
        <w:t>Guardian</w:t>
      </w:r>
      <w:proofErr w:type="spellEnd"/>
      <w:r w:rsidRPr="008F5B52">
        <w:rPr>
          <w:sz w:val="24"/>
        </w:rPr>
        <w:t xml:space="preserve"> para la mejora de la seguridad de los elementos que forman una subestación eléctrica</w:t>
      </w:r>
      <w:r>
        <w:rPr>
          <w:sz w:val="24"/>
        </w:rPr>
        <w:t xml:space="preserve"> con el estándar IEC 61850.</w:t>
      </w:r>
    </w:p>
    <w:p w14:paraId="368A0F2E" w14:textId="77777777" w:rsidR="00F3004B" w:rsidRPr="00F3004B" w:rsidRDefault="00F3004B" w:rsidP="00F3004B">
      <w:pPr>
        <w:pStyle w:val="Prrafodelista"/>
        <w:spacing w:line="360" w:lineRule="auto"/>
        <w:jc w:val="both"/>
        <w:rPr>
          <w:sz w:val="24"/>
          <w:szCs w:val="24"/>
        </w:rPr>
      </w:pPr>
    </w:p>
    <w:p w14:paraId="30309EEB" w14:textId="77777777" w:rsidR="00AF2B75" w:rsidRPr="00AF2B75" w:rsidRDefault="00AF2B75" w:rsidP="00AF2B75"/>
    <w:p w14:paraId="384964DE" w14:textId="59BFDC23" w:rsidR="00B045AB" w:rsidRDefault="003B6F5D" w:rsidP="00B045AB">
      <w:pPr>
        <w:pStyle w:val="Ttulo1"/>
      </w:pPr>
      <w:bookmarkStart w:id="17" w:name="_Toc107390492"/>
      <w:r>
        <w:t>Metodología</w:t>
      </w:r>
      <w:r w:rsidR="001A3186">
        <w:t xml:space="preserve"> y planificación</w:t>
      </w:r>
      <w:bookmarkEnd w:id="17"/>
    </w:p>
    <w:p w14:paraId="28D25CD0" w14:textId="77777777" w:rsidR="00B045AB" w:rsidRPr="00B045AB" w:rsidRDefault="00B045AB" w:rsidP="00B045AB">
      <w:pPr>
        <w:rPr>
          <w:sz w:val="24"/>
          <w:szCs w:val="24"/>
        </w:rPr>
      </w:pPr>
    </w:p>
    <w:p w14:paraId="0C01D2FE" w14:textId="77777777" w:rsidR="003B6F5D" w:rsidRDefault="003B6F5D" w:rsidP="003B6F5D">
      <w:pPr>
        <w:pStyle w:val="Ttulo2"/>
      </w:pPr>
      <w:bookmarkStart w:id="18" w:name="_Toc99100553"/>
      <w:bookmarkStart w:id="19" w:name="_Toc99100548"/>
      <w:bookmarkStart w:id="20" w:name="_Toc107390493"/>
      <w:bookmarkEnd w:id="18"/>
      <w:commentRangeStart w:id="21"/>
      <w:r>
        <w:t>METODOLOGÍA</w:t>
      </w:r>
      <w:bookmarkEnd w:id="19"/>
      <w:commentRangeEnd w:id="21"/>
      <w:r>
        <w:rPr>
          <w:rStyle w:val="Refdecomentario"/>
          <w:rFonts w:eastAsiaTheme="minorHAnsi" w:cstheme="minorBidi"/>
          <w:b w:val="0"/>
          <w:color w:val="auto"/>
        </w:rPr>
        <w:commentReference w:id="21"/>
      </w:r>
      <w:bookmarkEnd w:id="20"/>
    </w:p>
    <w:p w14:paraId="73D6F035" w14:textId="77777777" w:rsidR="00025F0C" w:rsidRPr="00025F0C" w:rsidRDefault="00025F0C" w:rsidP="00025F0C">
      <w:pPr>
        <w:rPr>
          <w:sz w:val="24"/>
        </w:rPr>
      </w:pPr>
    </w:p>
    <w:p w14:paraId="3D081C49" w14:textId="782DA482" w:rsidR="003B6F5D" w:rsidRDefault="003B6F5D" w:rsidP="003B6F5D">
      <w:pPr>
        <w:spacing w:line="360" w:lineRule="auto"/>
        <w:jc w:val="both"/>
        <w:rPr>
          <w:sz w:val="24"/>
        </w:rPr>
      </w:pPr>
      <w:r>
        <w:rPr>
          <w:sz w:val="24"/>
        </w:rPr>
        <w:t>Para poder tener los conocimientos necesarios y la base adecuada para la correcta realización del proyecto</w:t>
      </w:r>
      <w:r w:rsidRPr="00D16C35">
        <w:rPr>
          <w:sz w:val="24"/>
        </w:rPr>
        <w:t xml:space="preserve">, fue necesario un periodo de tiempo </w:t>
      </w:r>
      <w:r>
        <w:rPr>
          <w:sz w:val="24"/>
        </w:rPr>
        <w:t>de aprendizaje que consistió en la lectura y comprensión de</w:t>
      </w:r>
      <w:r w:rsidR="00907DED">
        <w:rPr>
          <w:sz w:val="24"/>
        </w:rPr>
        <w:t>l</w:t>
      </w:r>
      <w:r>
        <w:rPr>
          <w:sz w:val="24"/>
        </w:rPr>
        <w:t xml:space="preserve"> estándar IEC 61850, lo cual englobaba la lectura de todos los capítulos del estándar y unas preguntas y ejercicios </w:t>
      </w:r>
      <w:commentRangeStart w:id="22"/>
      <w:commentRangeStart w:id="23"/>
      <w:r>
        <w:rPr>
          <w:sz w:val="24"/>
        </w:rPr>
        <w:t>realizada por el tutor</w:t>
      </w:r>
      <w:commentRangeEnd w:id="22"/>
      <w:r>
        <w:rPr>
          <w:rStyle w:val="Refdecomentario"/>
        </w:rPr>
        <w:commentReference w:id="22"/>
      </w:r>
      <w:commentRangeEnd w:id="23"/>
      <w:r w:rsidR="00D85955">
        <w:rPr>
          <w:sz w:val="24"/>
        </w:rPr>
        <w:t xml:space="preserve"> incluyendo la elaboración de apuntes y esquemas que resumían los capítulos</w:t>
      </w:r>
      <w:r>
        <w:rPr>
          <w:rStyle w:val="Refdecomentario"/>
        </w:rPr>
        <w:commentReference w:id="23"/>
      </w:r>
      <w:r>
        <w:rPr>
          <w:sz w:val="24"/>
        </w:rPr>
        <w:t xml:space="preserve">. Una vez conseguido estos conocimientos, </w:t>
      </w:r>
      <w:commentRangeStart w:id="24"/>
      <w:commentRangeStart w:id="25"/>
      <w:r>
        <w:rPr>
          <w:sz w:val="24"/>
        </w:rPr>
        <w:t xml:space="preserve">IED SCOUT </w:t>
      </w:r>
      <w:commentRangeEnd w:id="24"/>
      <w:r>
        <w:rPr>
          <w:rStyle w:val="Refdecomentario"/>
        </w:rPr>
        <w:commentReference w:id="24"/>
      </w:r>
      <w:commentRangeEnd w:id="25"/>
      <w:r>
        <w:rPr>
          <w:rStyle w:val="Refdecomentario"/>
        </w:rPr>
        <w:commentReference w:id="25"/>
      </w:r>
      <w:r>
        <w:rPr>
          <w:sz w:val="24"/>
        </w:rPr>
        <w:t xml:space="preserve">fue la </w:t>
      </w:r>
      <w:r w:rsidR="00025F0C">
        <w:rPr>
          <w:sz w:val="24"/>
        </w:rPr>
        <w:t>herramienta</w:t>
      </w:r>
      <w:r>
        <w:rPr>
          <w:sz w:val="24"/>
        </w:rPr>
        <w:t xml:space="preserve"> usada para ver una simulación de comunicación entre un suscriptor y un publicador que emulaba el manejo de un IED real. Una vez </w:t>
      </w:r>
      <w:r w:rsidR="00D85955">
        <w:rPr>
          <w:sz w:val="24"/>
        </w:rPr>
        <w:t xml:space="preserve">conseguida esa comunicación entre un publicador y un suscriptor, la herramienta </w:t>
      </w:r>
      <w:proofErr w:type="spellStart"/>
      <w:r w:rsidR="00D85955">
        <w:rPr>
          <w:sz w:val="24"/>
        </w:rPr>
        <w:t>Nozomi</w:t>
      </w:r>
      <w:proofErr w:type="spellEnd"/>
      <w:r w:rsidR="00D85955">
        <w:rPr>
          <w:sz w:val="24"/>
        </w:rPr>
        <w:t xml:space="preserve"> </w:t>
      </w:r>
      <w:proofErr w:type="spellStart"/>
      <w:r w:rsidR="00D85955">
        <w:rPr>
          <w:sz w:val="24"/>
        </w:rPr>
        <w:t>Guardian</w:t>
      </w:r>
      <w:proofErr w:type="spellEnd"/>
      <w:r w:rsidR="00D85955">
        <w:rPr>
          <w:sz w:val="24"/>
        </w:rPr>
        <w:t xml:space="preserve"> entra a escena. La herramienta de monitorización de </w:t>
      </w:r>
      <w:proofErr w:type="spellStart"/>
      <w:r w:rsidR="00D85955">
        <w:rPr>
          <w:sz w:val="24"/>
        </w:rPr>
        <w:t>Nozomi</w:t>
      </w:r>
      <w:proofErr w:type="spellEnd"/>
      <w:r w:rsidR="00D85955">
        <w:rPr>
          <w:sz w:val="24"/>
        </w:rPr>
        <w:t xml:space="preserve"> </w:t>
      </w:r>
      <w:proofErr w:type="spellStart"/>
      <w:r w:rsidR="00D85955">
        <w:rPr>
          <w:sz w:val="24"/>
        </w:rPr>
        <w:t>Guardian</w:t>
      </w:r>
      <w:proofErr w:type="spellEnd"/>
      <w:r w:rsidR="00D85955">
        <w:rPr>
          <w:sz w:val="24"/>
        </w:rPr>
        <w:t xml:space="preserve"> aportaba información muy importante, como que dispositivos están conectado al publicador, q</w:t>
      </w:r>
      <w:r w:rsidR="00746329">
        <w:rPr>
          <w:sz w:val="24"/>
        </w:rPr>
        <w:t>ue datos están siendo transmiti</w:t>
      </w:r>
      <w:r w:rsidR="00D85955">
        <w:rPr>
          <w:sz w:val="24"/>
        </w:rPr>
        <w:t>do</w:t>
      </w:r>
      <w:r w:rsidR="00746329">
        <w:rPr>
          <w:sz w:val="24"/>
        </w:rPr>
        <w:t>s</w:t>
      </w:r>
      <w:r w:rsidR="00D85955">
        <w:rPr>
          <w:sz w:val="24"/>
        </w:rPr>
        <w:t xml:space="preserve"> o han sido transmitidos o </w:t>
      </w:r>
      <w:r w:rsidR="00746329">
        <w:rPr>
          <w:sz w:val="24"/>
        </w:rPr>
        <w:t>la posibilidad de creación de alertas a gusto del usuario</w:t>
      </w:r>
      <w:r w:rsidR="00907DED">
        <w:rPr>
          <w:sz w:val="24"/>
        </w:rPr>
        <w:t>.</w:t>
      </w:r>
    </w:p>
    <w:p w14:paraId="39615666" w14:textId="55467BA2" w:rsidR="00190DF9" w:rsidRDefault="00190DF9" w:rsidP="003B6F5D">
      <w:pPr>
        <w:pStyle w:val="Ttulo2"/>
        <w:numPr>
          <w:ilvl w:val="0"/>
          <w:numId w:val="0"/>
        </w:numPr>
        <w:ind w:left="576" w:hanging="576"/>
      </w:pPr>
    </w:p>
    <w:p w14:paraId="663C4997" w14:textId="77777777" w:rsidR="00190DF9" w:rsidRDefault="00190DF9" w:rsidP="00190DF9"/>
    <w:p w14:paraId="3CD5915D" w14:textId="77777777" w:rsidR="00852BFD" w:rsidRDefault="00852BFD" w:rsidP="00852BFD">
      <w:pPr>
        <w:pStyle w:val="Ttulo2"/>
      </w:pPr>
      <w:bookmarkStart w:id="26" w:name="_Toc99100551"/>
      <w:bookmarkStart w:id="27" w:name="_Toc107390494"/>
      <w:r>
        <w:t>PLANIFICACIÓN</w:t>
      </w:r>
      <w:bookmarkEnd w:id="26"/>
      <w:bookmarkEnd w:id="27"/>
    </w:p>
    <w:p w14:paraId="68367007" w14:textId="77777777" w:rsidR="00852BFD" w:rsidRDefault="00852BFD" w:rsidP="00852BFD"/>
    <w:p w14:paraId="0B74B52E" w14:textId="3F2FF14B" w:rsidR="00852BFD" w:rsidRPr="00364FE1" w:rsidRDefault="00852BFD" w:rsidP="00E41ACC">
      <w:pPr>
        <w:spacing w:line="360" w:lineRule="auto"/>
        <w:jc w:val="both"/>
        <w:rPr>
          <w:sz w:val="24"/>
          <w:szCs w:val="24"/>
        </w:rPr>
      </w:pPr>
      <w:r w:rsidRPr="00364FE1">
        <w:rPr>
          <w:sz w:val="24"/>
          <w:szCs w:val="24"/>
        </w:rPr>
        <w:t>Uno de los apartados fundamentales para un desarrollo correcto de la realización de este proyecto, es la planificación. El desarrol</w:t>
      </w:r>
      <w:r w:rsidR="008F5B52" w:rsidRPr="00364FE1">
        <w:rPr>
          <w:sz w:val="24"/>
          <w:szCs w:val="24"/>
        </w:rPr>
        <w:t xml:space="preserve">lo </w:t>
      </w:r>
      <w:r w:rsidR="00D9079D" w:rsidRPr="00364FE1">
        <w:rPr>
          <w:sz w:val="24"/>
          <w:szCs w:val="24"/>
        </w:rPr>
        <w:t>de este</w:t>
      </w:r>
      <w:r w:rsidR="008F5B52" w:rsidRPr="00364FE1">
        <w:rPr>
          <w:sz w:val="24"/>
          <w:szCs w:val="24"/>
        </w:rPr>
        <w:t xml:space="preserve"> se dividió en 7</w:t>
      </w:r>
      <w:r w:rsidRPr="00364FE1">
        <w:rPr>
          <w:sz w:val="24"/>
          <w:szCs w:val="24"/>
        </w:rPr>
        <w:t xml:space="preserve"> tareas</w:t>
      </w:r>
      <w:r w:rsidR="008F5B52" w:rsidRPr="00364FE1">
        <w:rPr>
          <w:sz w:val="24"/>
          <w:szCs w:val="24"/>
        </w:rPr>
        <w:t xml:space="preserve"> principales</w:t>
      </w:r>
      <w:r w:rsidRPr="00364FE1">
        <w:rPr>
          <w:sz w:val="24"/>
          <w:szCs w:val="24"/>
        </w:rPr>
        <w:t>:</w:t>
      </w:r>
    </w:p>
    <w:p w14:paraId="17576A20" w14:textId="77777777" w:rsidR="00852BFD" w:rsidRPr="00364FE1" w:rsidRDefault="00852BFD" w:rsidP="00E41ACC">
      <w:pPr>
        <w:pStyle w:val="Prrafodelista"/>
        <w:numPr>
          <w:ilvl w:val="0"/>
          <w:numId w:val="11"/>
        </w:numPr>
        <w:spacing w:line="360" w:lineRule="auto"/>
        <w:jc w:val="both"/>
        <w:rPr>
          <w:b/>
          <w:sz w:val="24"/>
          <w:szCs w:val="24"/>
        </w:rPr>
      </w:pPr>
      <w:r w:rsidRPr="00364FE1">
        <w:rPr>
          <w:b/>
          <w:sz w:val="24"/>
          <w:szCs w:val="24"/>
        </w:rPr>
        <w:t>Introducción al estándar IEC 61850</w:t>
      </w:r>
    </w:p>
    <w:p w14:paraId="253149BA" w14:textId="230BC928" w:rsidR="00907DED" w:rsidRPr="00364FE1" w:rsidRDefault="00907DED" w:rsidP="00E41ACC">
      <w:pPr>
        <w:pStyle w:val="Prrafodelista"/>
        <w:spacing w:line="360" w:lineRule="auto"/>
        <w:jc w:val="both"/>
        <w:rPr>
          <w:sz w:val="24"/>
          <w:szCs w:val="24"/>
        </w:rPr>
      </w:pPr>
      <w:r w:rsidRPr="00364FE1">
        <w:rPr>
          <w:sz w:val="24"/>
          <w:szCs w:val="24"/>
        </w:rPr>
        <w:t xml:space="preserve">En esta primera parte del proyecto, se realizaron varias charlas con el tutor de la empresa SICA S.A., con el objetivo de </w:t>
      </w:r>
      <w:r w:rsidR="00556447" w:rsidRPr="00364FE1">
        <w:rPr>
          <w:sz w:val="24"/>
          <w:szCs w:val="24"/>
        </w:rPr>
        <w:t>introducción</w:t>
      </w:r>
      <w:r w:rsidRPr="00364FE1">
        <w:rPr>
          <w:sz w:val="24"/>
          <w:szCs w:val="24"/>
        </w:rPr>
        <w:t xml:space="preserve"> de la temática de una manera </w:t>
      </w:r>
      <w:r w:rsidR="00364FE1" w:rsidRPr="00364FE1">
        <w:rPr>
          <w:sz w:val="24"/>
          <w:szCs w:val="24"/>
        </w:rPr>
        <w:t>más</w:t>
      </w:r>
      <w:r w:rsidRPr="00364FE1">
        <w:rPr>
          <w:sz w:val="24"/>
          <w:szCs w:val="24"/>
        </w:rPr>
        <w:t xml:space="preserve"> </w:t>
      </w:r>
      <w:r w:rsidR="008F5B52" w:rsidRPr="00364FE1">
        <w:rPr>
          <w:sz w:val="24"/>
          <w:szCs w:val="24"/>
        </w:rPr>
        <w:t>intuitiva, aportando una presentación introductoria al estándar IEC 61850</w:t>
      </w:r>
      <w:r w:rsidRPr="00364FE1">
        <w:rPr>
          <w:sz w:val="24"/>
          <w:szCs w:val="24"/>
        </w:rPr>
        <w:t>.</w:t>
      </w:r>
    </w:p>
    <w:p w14:paraId="7B3B7ED9" w14:textId="77777777" w:rsidR="00852BFD" w:rsidRPr="00364FE1" w:rsidRDefault="00852BFD" w:rsidP="00E41ACC">
      <w:pPr>
        <w:spacing w:line="360" w:lineRule="auto"/>
        <w:jc w:val="both"/>
        <w:rPr>
          <w:sz w:val="24"/>
          <w:szCs w:val="24"/>
        </w:rPr>
      </w:pPr>
    </w:p>
    <w:p w14:paraId="347E475D" w14:textId="517360DB" w:rsidR="00852BFD" w:rsidRPr="00364FE1" w:rsidRDefault="008B0789" w:rsidP="00E41ACC">
      <w:pPr>
        <w:pStyle w:val="Prrafodelista"/>
        <w:numPr>
          <w:ilvl w:val="0"/>
          <w:numId w:val="11"/>
        </w:numPr>
        <w:spacing w:line="360" w:lineRule="auto"/>
        <w:jc w:val="both"/>
        <w:rPr>
          <w:b/>
          <w:sz w:val="24"/>
          <w:szCs w:val="24"/>
        </w:rPr>
      </w:pPr>
      <w:r w:rsidRPr="00364FE1">
        <w:rPr>
          <w:b/>
          <w:sz w:val="24"/>
          <w:szCs w:val="24"/>
        </w:rPr>
        <w:lastRenderedPageBreak/>
        <w:t>Lectura y d</w:t>
      </w:r>
      <w:r w:rsidR="00852BFD" w:rsidRPr="00364FE1">
        <w:rPr>
          <w:b/>
          <w:sz w:val="24"/>
          <w:szCs w:val="24"/>
        </w:rPr>
        <w:t xml:space="preserve">ocumentación de todas las partes </w:t>
      </w:r>
      <w:r w:rsidR="00907DED" w:rsidRPr="00364FE1">
        <w:rPr>
          <w:b/>
          <w:sz w:val="24"/>
          <w:szCs w:val="24"/>
        </w:rPr>
        <w:t xml:space="preserve">importantes </w:t>
      </w:r>
      <w:r w:rsidR="00852BFD" w:rsidRPr="00364FE1">
        <w:rPr>
          <w:b/>
          <w:sz w:val="24"/>
          <w:szCs w:val="24"/>
        </w:rPr>
        <w:t xml:space="preserve">del </w:t>
      </w:r>
      <w:r w:rsidR="00907DED" w:rsidRPr="00364FE1">
        <w:rPr>
          <w:b/>
          <w:sz w:val="24"/>
          <w:szCs w:val="24"/>
        </w:rPr>
        <w:t xml:space="preserve">estándar </w:t>
      </w:r>
      <w:r w:rsidR="00852BFD" w:rsidRPr="00364FE1">
        <w:rPr>
          <w:b/>
          <w:sz w:val="24"/>
          <w:szCs w:val="24"/>
        </w:rPr>
        <w:t>IEC 61850</w:t>
      </w:r>
    </w:p>
    <w:p w14:paraId="6B84906D" w14:textId="4E8AC02E" w:rsidR="00852BFD" w:rsidRPr="00364FE1" w:rsidRDefault="008F5B52" w:rsidP="00E41ACC">
      <w:pPr>
        <w:spacing w:line="360" w:lineRule="auto"/>
        <w:ind w:left="708"/>
        <w:jc w:val="both"/>
        <w:rPr>
          <w:sz w:val="24"/>
          <w:szCs w:val="24"/>
        </w:rPr>
      </w:pPr>
      <w:r w:rsidRPr="00364FE1">
        <w:rPr>
          <w:sz w:val="24"/>
          <w:szCs w:val="24"/>
        </w:rPr>
        <w:t>Se llevó a cabo una lectura profunda de los diferentes capítulos que componen el estándar. Una vez leídos, se elaboraron resúmenes que ayudarían en el futuro a la elaboración del documento del proyecto</w:t>
      </w:r>
    </w:p>
    <w:p w14:paraId="57A5970A" w14:textId="77777777" w:rsidR="00852BFD" w:rsidRDefault="00852BFD" w:rsidP="00E41ACC">
      <w:pPr>
        <w:spacing w:line="360" w:lineRule="auto"/>
        <w:jc w:val="both"/>
      </w:pPr>
    </w:p>
    <w:p w14:paraId="3BFB8F7C" w14:textId="0E9E57CA" w:rsidR="008F5B52" w:rsidRPr="00696152" w:rsidRDefault="008B0789" w:rsidP="00E41ACC">
      <w:pPr>
        <w:pStyle w:val="Prrafodelista"/>
        <w:numPr>
          <w:ilvl w:val="0"/>
          <w:numId w:val="11"/>
        </w:numPr>
        <w:spacing w:line="360" w:lineRule="auto"/>
        <w:jc w:val="both"/>
        <w:rPr>
          <w:b/>
          <w:sz w:val="24"/>
        </w:rPr>
      </w:pPr>
      <w:r w:rsidRPr="00364FE1">
        <w:rPr>
          <w:b/>
          <w:sz w:val="24"/>
        </w:rPr>
        <w:t>Instalación y configuración de la herramienta de virtualización IED Scout</w:t>
      </w:r>
      <w:r w:rsidR="00907DED" w:rsidRPr="00364FE1">
        <w:rPr>
          <w:b/>
          <w:sz w:val="24"/>
        </w:rPr>
        <w:t>.</w:t>
      </w:r>
    </w:p>
    <w:p w14:paraId="7E14403C" w14:textId="2E0AD5D3" w:rsidR="008B0789" w:rsidRPr="00364FE1" w:rsidRDefault="008B0789" w:rsidP="00E41ACC">
      <w:pPr>
        <w:pStyle w:val="Prrafodelista"/>
        <w:numPr>
          <w:ilvl w:val="0"/>
          <w:numId w:val="11"/>
        </w:numPr>
        <w:spacing w:line="360" w:lineRule="auto"/>
        <w:jc w:val="both"/>
        <w:rPr>
          <w:b/>
          <w:sz w:val="24"/>
        </w:rPr>
      </w:pPr>
      <w:r w:rsidRPr="00364FE1">
        <w:rPr>
          <w:b/>
          <w:sz w:val="24"/>
        </w:rPr>
        <w:t xml:space="preserve">Instalación y configuración de la herramienta de virtualización </w:t>
      </w:r>
      <w:proofErr w:type="spellStart"/>
      <w:r w:rsidRPr="00364FE1">
        <w:rPr>
          <w:b/>
          <w:sz w:val="24"/>
        </w:rPr>
        <w:t>VMware</w:t>
      </w:r>
      <w:proofErr w:type="spellEnd"/>
      <w:r w:rsidRPr="00364FE1">
        <w:rPr>
          <w:b/>
          <w:sz w:val="24"/>
        </w:rPr>
        <w:t xml:space="preserve"> Workstation Pro.</w:t>
      </w:r>
    </w:p>
    <w:p w14:paraId="3A6F7A05" w14:textId="21C796ED" w:rsidR="00907DED" w:rsidRPr="00364FE1" w:rsidRDefault="008B0789" w:rsidP="00E41ACC">
      <w:pPr>
        <w:pStyle w:val="Prrafodelista"/>
        <w:numPr>
          <w:ilvl w:val="0"/>
          <w:numId w:val="11"/>
        </w:numPr>
        <w:spacing w:line="360" w:lineRule="auto"/>
        <w:jc w:val="both"/>
        <w:rPr>
          <w:b/>
          <w:sz w:val="24"/>
        </w:rPr>
      </w:pPr>
      <w:r w:rsidRPr="00364FE1">
        <w:rPr>
          <w:b/>
          <w:sz w:val="24"/>
        </w:rPr>
        <w:t>Diseño y configuración de una red local para pruebas</w:t>
      </w:r>
    </w:p>
    <w:p w14:paraId="443ABA90" w14:textId="061AB708" w:rsidR="008B0789" w:rsidRPr="00364FE1" w:rsidRDefault="008B0789" w:rsidP="00E41ACC">
      <w:pPr>
        <w:pStyle w:val="Prrafodelista"/>
        <w:numPr>
          <w:ilvl w:val="0"/>
          <w:numId w:val="11"/>
        </w:numPr>
        <w:spacing w:line="360" w:lineRule="auto"/>
        <w:jc w:val="both"/>
        <w:rPr>
          <w:b/>
          <w:sz w:val="24"/>
        </w:rPr>
      </w:pPr>
      <w:r w:rsidRPr="00364FE1">
        <w:rPr>
          <w:b/>
          <w:sz w:val="24"/>
        </w:rPr>
        <w:t xml:space="preserve">Instalación y configuración de la herramienta de monitorización </w:t>
      </w:r>
      <w:proofErr w:type="spellStart"/>
      <w:r w:rsidRPr="00364FE1">
        <w:rPr>
          <w:b/>
          <w:sz w:val="24"/>
        </w:rPr>
        <w:t>Nozomi</w:t>
      </w:r>
      <w:proofErr w:type="spellEnd"/>
      <w:r w:rsidRPr="00364FE1">
        <w:rPr>
          <w:b/>
          <w:sz w:val="24"/>
        </w:rPr>
        <w:t xml:space="preserve"> </w:t>
      </w:r>
      <w:proofErr w:type="spellStart"/>
      <w:r w:rsidRPr="00364FE1">
        <w:rPr>
          <w:b/>
          <w:sz w:val="24"/>
        </w:rPr>
        <w:t>Guardian</w:t>
      </w:r>
      <w:proofErr w:type="spellEnd"/>
      <w:r w:rsidRPr="00364FE1">
        <w:rPr>
          <w:b/>
          <w:sz w:val="24"/>
        </w:rPr>
        <w:t>.</w:t>
      </w:r>
    </w:p>
    <w:p w14:paraId="4053BD7C" w14:textId="31E85AF8" w:rsidR="00907DED" w:rsidRPr="00364FE1" w:rsidRDefault="008B0789" w:rsidP="00E41ACC">
      <w:pPr>
        <w:pStyle w:val="Prrafodelista"/>
        <w:numPr>
          <w:ilvl w:val="0"/>
          <w:numId w:val="11"/>
        </w:numPr>
        <w:spacing w:line="360" w:lineRule="auto"/>
        <w:jc w:val="both"/>
        <w:rPr>
          <w:b/>
          <w:sz w:val="24"/>
        </w:rPr>
      </w:pPr>
      <w:r w:rsidRPr="00364FE1">
        <w:rPr>
          <w:b/>
          <w:sz w:val="24"/>
        </w:rPr>
        <w:t xml:space="preserve">Realización de pruebas con </w:t>
      </w:r>
      <w:proofErr w:type="spellStart"/>
      <w:r w:rsidRPr="00364FE1">
        <w:rPr>
          <w:b/>
          <w:sz w:val="24"/>
        </w:rPr>
        <w:t>Nozomi</w:t>
      </w:r>
      <w:proofErr w:type="spellEnd"/>
      <w:r w:rsidRPr="00364FE1">
        <w:rPr>
          <w:b/>
          <w:sz w:val="24"/>
        </w:rPr>
        <w:t xml:space="preserve"> </w:t>
      </w:r>
      <w:proofErr w:type="spellStart"/>
      <w:r w:rsidRPr="00364FE1">
        <w:rPr>
          <w:b/>
          <w:sz w:val="24"/>
        </w:rPr>
        <w:t>Guardian</w:t>
      </w:r>
      <w:proofErr w:type="spellEnd"/>
      <w:r w:rsidRPr="00364FE1">
        <w:rPr>
          <w:b/>
          <w:sz w:val="24"/>
        </w:rPr>
        <w:t xml:space="preserve"> e IED Scout</w:t>
      </w:r>
      <w:r w:rsidR="008F5B52" w:rsidRPr="00364FE1">
        <w:rPr>
          <w:b/>
          <w:sz w:val="24"/>
        </w:rPr>
        <w:t xml:space="preserve">. </w:t>
      </w:r>
    </w:p>
    <w:p w14:paraId="2D7A6118" w14:textId="38B71338" w:rsidR="008F5B52" w:rsidRPr="00364FE1" w:rsidRDefault="008F5B52" w:rsidP="00E41ACC">
      <w:pPr>
        <w:pStyle w:val="Prrafodelista"/>
        <w:spacing w:line="360" w:lineRule="auto"/>
        <w:jc w:val="both"/>
        <w:rPr>
          <w:sz w:val="24"/>
        </w:rPr>
      </w:pPr>
      <w:r w:rsidRPr="00364FE1">
        <w:rPr>
          <w:sz w:val="24"/>
        </w:rPr>
        <w:t xml:space="preserve">En este último apartado, se realizó la parte más práctica del proyecto. Incluye todas las pruebas realizadas con IED Scout, así como los diferentes modos de defensa que posee </w:t>
      </w:r>
      <w:proofErr w:type="spellStart"/>
      <w:r w:rsidRPr="00364FE1">
        <w:rPr>
          <w:sz w:val="24"/>
        </w:rPr>
        <w:t>Nozomi</w:t>
      </w:r>
      <w:proofErr w:type="spellEnd"/>
      <w:r w:rsidRPr="00364FE1">
        <w:rPr>
          <w:sz w:val="24"/>
        </w:rPr>
        <w:t xml:space="preserve"> </w:t>
      </w:r>
      <w:proofErr w:type="spellStart"/>
      <w:r w:rsidRPr="00364FE1">
        <w:rPr>
          <w:sz w:val="24"/>
        </w:rPr>
        <w:t>Guardian</w:t>
      </w:r>
      <w:proofErr w:type="spellEnd"/>
      <w:r w:rsidRPr="00364FE1">
        <w:rPr>
          <w:sz w:val="24"/>
        </w:rPr>
        <w:t>.</w:t>
      </w:r>
    </w:p>
    <w:p w14:paraId="39F6A899" w14:textId="77777777" w:rsidR="008F5B52" w:rsidRPr="008F5B52" w:rsidRDefault="008F5B52" w:rsidP="008F5B52">
      <w:pPr>
        <w:ind w:left="720"/>
        <w:rPr>
          <w:b/>
        </w:rPr>
      </w:pPr>
    </w:p>
    <w:p w14:paraId="06A034C6" w14:textId="7727D1C8" w:rsidR="00852BFD" w:rsidRPr="008B0789" w:rsidRDefault="00852BFD" w:rsidP="008B0789">
      <w:pPr>
        <w:rPr>
          <w:b/>
        </w:rPr>
      </w:pPr>
    </w:p>
    <w:p w14:paraId="7F60EBC1" w14:textId="0C94B217" w:rsidR="003B6F5D" w:rsidRDefault="008B0789" w:rsidP="00FB31A3">
      <w:pPr>
        <w:rPr>
          <w:sz w:val="24"/>
        </w:rPr>
      </w:pPr>
      <w:r>
        <w:rPr>
          <w:noProof/>
          <w:lang w:eastAsia="es-ES"/>
        </w:rPr>
        <w:drawing>
          <wp:inline distT="0" distB="0" distL="0" distR="0" wp14:anchorId="3F80E350" wp14:editId="687BBB24">
            <wp:extent cx="5579745" cy="918210"/>
            <wp:effectExtent l="0" t="0" r="1905" b="0"/>
            <wp:docPr id="60" name="Imagen 6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10;&#10;Descripción generada automáticamente"/>
                    <pic:cNvPicPr/>
                  </pic:nvPicPr>
                  <pic:blipFill>
                    <a:blip r:embed="rId12"/>
                    <a:stretch>
                      <a:fillRect/>
                    </a:stretch>
                  </pic:blipFill>
                  <pic:spPr>
                    <a:xfrm>
                      <a:off x="0" y="0"/>
                      <a:ext cx="5579745" cy="918210"/>
                    </a:xfrm>
                    <a:prstGeom prst="rect">
                      <a:avLst/>
                    </a:prstGeom>
                  </pic:spPr>
                </pic:pic>
              </a:graphicData>
            </a:graphic>
          </wp:inline>
        </w:drawing>
      </w:r>
    </w:p>
    <w:p w14:paraId="64816765" w14:textId="1C245FFB" w:rsidR="009D00E2" w:rsidRDefault="009D00E2" w:rsidP="009D00E2">
      <w:pPr>
        <w:pStyle w:val="Cita"/>
      </w:pPr>
      <w:bookmarkStart w:id="28" w:name="_Toc107390555"/>
      <w:r w:rsidRPr="0035654A">
        <w:t xml:space="preserve">Ilustración </w:t>
      </w:r>
      <w:r>
        <w:t>3</w:t>
      </w:r>
      <w:r w:rsidR="002444E7">
        <w:t>.1</w:t>
      </w:r>
      <w:r w:rsidRPr="0035654A">
        <w:t xml:space="preserve">. </w:t>
      </w:r>
      <w:r>
        <w:t>Diagrama de planificación Gantt (Fuente:</w:t>
      </w:r>
      <w:r>
        <w:rPr>
          <w:rStyle w:val="Hipervnculo"/>
        </w:rPr>
        <w:t xml:space="preserve"> propia</w:t>
      </w:r>
      <w:r w:rsidRPr="0035654A">
        <w:t>)</w:t>
      </w:r>
      <w:bookmarkEnd w:id="28"/>
    </w:p>
    <w:p w14:paraId="77FDF3DD" w14:textId="77777777" w:rsidR="009D00E2" w:rsidRPr="009D00E2" w:rsidRDefault="009D00E2" w:rsidP="009D00E2"/>
    <w:p w14:paraId="2B33C32C" w14:textId="77777777" w:rsidR="00364FE1" w:rsidRDefault="00364FE1" w:rsidP="009D00E2"/>
    <w:p w14:paraId="7BD34706" w14:textId="77777777" w:rsidR="00364FE1" w:rsidRDefault="00364FE1" w:rsidP="009D00E2"/>
    <w:p w14:paraId="48D7B87F" w14:textId="77777777" w:rsidR="00F3004B" w:rsidRDefault="00F3004B" w:rsidP="009D00E2"/>
    <w:p w14:paraId="16CDBED9" w14:textId="77777777" w:rsidR="00F3004B" w:rsidRDefault="00F3004B" w:rsidP="009D00E2"/>
    <w:p w14:paraId="6E1F5515" w14:textId="77777777" w:rsidR="00F3004B" w:rsidRPr="009D00E2" w:rsidRDefault="00F3004B" w:rsidP="009D00E2"/>
    <w:p w14:paraId="71F7B21D" w14:textId="7F784EC0" w:rsidR="00190DF9" w:rsidRDefault="00190DF9" w:rsidP="00190DF9">
      <w:pPr>
        <w:pStyle w:val="Ttulo1"/>
      </w:pPr>
      <w:bookmarkStart w:id="29" w:name="_Toc107390495"/>
      <w:r>
        <w:lastRenderedPageBreak/>
        <w:t>Tecnologías usadas</w:t>
      </w:r>
      <w:bookmarkEnd w:id="29"/>
    </w:p>
    <w:p w14:paraId="2EE0B669" w14:textId="77777777" w:rsidR="00190DF9" w:rsidRPr="0053294D" w:rsidRDefault="00190DF9" w:rsidP="00190DF9"/>
    <w:p w14:paraId="5B09E1D6" w14:textId="35AC0B0E" w:rsidR="00190DF9" w:rsidRDefault="008B10AD" w:rsidP="00190DF9">
      <w:pPr>
        <w:pStyle w:val="Ttulo2"/>
      </w:pPr>
      <w:bookmarkStart w:id="30" w:name="_Toc107390496"/>
      <w:r>
        <w:t>VMWARE</w:t>
      </w:r>
      <w:r w:rsidR="00CD0356">
        <w:t xml:space="preserve"> WORKSTATION PRO</w:t>
      </w:r>
      <w:bookmarkEnd w:id="30"/>
    </w:p>
    <w:p w14:paraId="2EB7DBB1" w14:textId="0BBE7BD0" w:rsidR="00190DF9" w:rsidRPr="00FD055A" w:rsidRDefault="00190DF9" w:rsidP="00190DF9">
      <w:pPr>
        <w:rPr>
          <w:szCs w:val="24"/>
        </w:rPr>
      </w:pPr>
    </w:p>
    <w:p w14:paraId="6447C915" w14:textId="1411C7C9" w:rsidR="00FD3D3E" w:rsidRDefault="00955F6A" w:rsidP="00E41ACC">
      <w:pPr>
        <w:spacing w:line="360" w:lineRule="auto"/>
        <w:jc w:val="both"/>
        <w:rPr>
          <w:sz w:val="24"/>
          <w:szCs w:val="24"/>
        </w:rPr>
      </w:pPr>
      <w:proofErr w:type="spellStart"/>
      <w:r>
        <w:rPr>
          <w:sz w:val="24"/>
          <w:szCs w:val="24"/>
        </w:rPr>
        <w:t>VMware</w:t>
      </w:r>
      <w:proofErr w:type="spellEnd"/>
      <w:r w:rsidR="003B6F5D">
        <w:rPr>
          <w:sz w:val="24"/>
          <w:szCs w:val="24"/>
        </w:rPr>
        <w:t xml:space="preserve"> Workstation Pro es una herramienta de virtualización </w:t>
      </w:r>
      <w:r w:rsidR="00083E57">
        <w:rPr>
          <w:sz w:val="24"/>
          <w:szCs w:val="24"/>
        </w:rPr>
        <w:t>en la</w:t>
      </w:r>
      <w:r w:rsidR="00FD3D3E">
        <w:rPr>
          <w:sz w:val="24"/>
          <w:szCs w:val="24"/>
        </w:rPr>
        <w:t xml:space="preserve"> que se pueden desplegar </w:t>
      </w:r>
      <w:r w:rsidR="00083E57">
        <w:rPr>
          <w:sz w:val="24"/>
          <w:szCs w:val="24"/>
        </w:rPr>
        <w:t>máquinas</w:t>
      </w:r>
      <w:r w:rsidR="00FD3D3E">
        <w:rPr>
          <w:sz w:val="24"/>
          <w:szCs w:val="24"/>
        </w:rPr>
        <w:t xml:space="preserve"> virtuales. Una </w:t>
      </w:r>
      <w:r w:rsidR="00083E57">
        <w:rPr>
          <w:sz w:val="24"/>
          <w:szCs w:val="24"/>
        </w:rPr>
        <w:t xml:space="preserve">máquina virtual es igual que un ordenador físico, tiene su propia memoria, su CPU, su disco para almacenar información y su interfaz de red disponible para concretarse a internet. La única diferencia es que no es un ordenador físico, sino que es un ordenador virtual e intangible compuesto únicamente por líneas de código. Para poder “utilizar” estas máquinas virtuales, se necesita lo que se </w:t>
      </w:r>
      <w:r w:rsidR="005B5F91">
        <w:rPr>
          <w:sz w:val="24"/>
          <w:szCs w:val="24"/>
        </w:rPr>
        <w:t>denomina</w:t>
      </w:r>
      <w:r w:rsidR="00696152">
        <w:rPr>
          <w:sz w:val="24"/>
          <w:szCs w:val="24"/>
        </w:rPr>
        <w:t xml:space="preserve"> una</w:t>
      </w:r>
      <w:r w:rsidR="00083E57">
        <w:rPr>
          <w:sz w:val="24"/>
          <w:szCs w:val="24"/>
        </w:rPr>
        <w:t xml:space="preserve"> herramienta de virtualización. Por lo que </w:t>
      </w:r>
      <w:proofErr w:type="spellStart"/>
      <w:r w:rsidR="00D9079D">
        <w:rPr>
          <w:sz w:val="24"/>
          <w:szCs w:val="24"/>
        </w:rPr>
        <w:t>VMware</w:t>
      </w:r>
      <w:proofErr w:type="spellEnd"/>
      <w:r w:rsidR="00083E57">
        <w:rPr>
          <w:sz w:val="24"/>
          <w:szCs w:val="24"/>
        </w:rPr>
        <w:t xml:space="preserve"> Workstation Pro es la herramienta de virtualización implementada para correr la máquina virtual de </w:t>
      </w:r>
      <w:proofErr w:type="spellStart"/>
      <w:r w:rsidR="00083E57">
        <w:rPr>
          <w:sz w:val="24"/>
          <w:szCs w:val="24"/>
        </w:rPr>
        <w:t>Nozomi</w:t>
      </w:r>
      <w:proofErr w:type="spellEnd"/>
      <w:r w:rsidR="00083E57">
        <w:rPr>
          <w:sz w:val="24"/>
          <w:szCs w:val="24"/>
        </w:rPr>
        <w:t xml:space="preserve"> </w:t>
      </w:r>
      <w:proofErr w:type="spellStart"/>
      <w:r w:rsidR="00083E57">
        <w:rPr>
          <w:sz w:val="24"/>
          <w:szCs w:val="24"/>
        </w:rPr>
        <w:t>Guardian</w:t>
      </w:r>
      <w:proofErr w:type="spellEnd"/>
      <w:r w:rsidR="00083E57">
        <w:rPr>
          <w:sz w:val="24"/>
          <w:szCs w:val="24"/>
        </w:rPr>
        <w:t>.</w:t>
      </w:r>
    </w:p>
    <w:p w14:paraId="5DDE349C" w14:textId="19AF34B4" w:rsidR="005D3B31" w:rsidRDefault="00D9079D" w:rsidP="00E41ACC">
      <w:pPr>
        <w:spacing w:line="360" w:lineRule="auto"/>
        <w:jc w:val="both"/>
        <w:rPr>
          <w:sz w:val="24"/>
          <w:szCs w:val="24"/>
        </w:rPr>
      </w:pPr>
      <w:proofErr w:type="spellStart"/>
      <w:r>
        <w:rPr>
          <w:sz w:val="24"/>
          <w:szCs w:val="24"/>
        </w:rPr>
        <w:t>VMware</w:t>
      </w:r>
      <w:proofErr w:type="spellEnd"/>
      <w:r w:rsidR="00C07449">
        <w:rPr>
          <w:sz w:val="24"/>
          <w:szCs w:val="24"/>
        </w:rPr>
        <w:t xml:space="preserve"> Workstation Pro es un servicio ofrecido por la empresa filiar </w:t>
      </w:r>
      <w:r w:rsidR="008B10AD">
        <w:rPr>
          <w:sz w:val="24"/>
          <w:szCs w:val="24"/>
        </w:rPr>
        <w:t>VMWARE</w:t>
      </w:r>
      <w:r w:rsidR="00C07449">
        <w:rPr>
          <w:sz w:val="24"/>
          <w:szCs w:val="24"/>
        </w:rPr>
        <w:t xml:space="preserve">, la cual </w:t>
      </w:r>
      <w:r w:rsidR="005B5F91">
        <w:rPr>
          <w:sz w:val="24"/>
          <w:szCs w:val="24"/>
        </w:rPr>
        <w:t>se dedica</w:t>
      </w:r>
      <w:r w:rsidR="005F1BB1">
        <w:rPr>
          <w:sz w:val="24"/>
          <w:szCs w:val="24"/>
        </w:rPr>
        <w:t xml:space="preserve"> al mundo del software y</w:t>
      </w:r>
      <w:r w:rsidR="005D3B31">
        <w:rPr>
          <w:sz w:val="24"/>
          <w:szCs w:val="24"/>
        </w:rPr>
        <w:t xml:space="preserve"> virtualización</w:t>
      </w:r>
      <w:r w:rsidR="005F1BB1">
        <w:rPr>
          <w:sz w:val="24"/>
          <w:szCs w:val="24"/>
        </w:rPr>
        <w:t xml:space="preserve">, </w:t>
      </w:r>
      <w:r w:rsidR="00C07449">
        <w:rPr>
          <w:sz w:val="24"/>
          <w:szCs w:val="24"/>
        </w:rPr>
        <w:t>y</w:t>
      </w:r>
      <w:r w:rsidR="005D3B31">
        <w:rPr>
          <w:sz w:val="24"/>
          <w:szCs w:val="24"/>
        </w:rPr>
        <w:t xml:space="preserve"> ofrece herramientas como </w:t>
      </w:r>
      <w:proofErr w:type="spellStart"/>
      <w:r w:rsidR="008B10AD">
        <w:rPr>
          <w:sz w:val="24"/>
          <w:szCs w:val="24"/>
        </w:rPr>
        <w:t>VM</w:t>
      </w:r>
      <w:r w:rsidR="00955F6A">
        <w:rPr>
          <w:sz w:val="24"/>
          <w:szCs w:val="24"/>
        </w:rPr>
        <w:t>ware</w:t>
      </w:r>
      <w:proofErr w:type="spellEnd"/>
      <w:r w:rsidR="00955F6A">
        <w:rPr>
          <w:sz w:val="24"/>
          <w:szCs w:val="24"/>
        </w:rPr>
        <w:t xml:space="preserve"> </w:t>
      </w:r>
      <w:proofErr w:type="spellStart"/>
      <w:r w:rsidR="005D3B31">
        <w:rPr>
          <w:sz w:val="24"/>
          <w:szCs w:val="24"/>
        </w:rPr>
        <w:t>Blockchain</w:t>
      </w:r>
      <w:proofErr w:type="spellEnd"/>
      <w:r w:rsidR="005D3B31">
        <w:rPr>
          <w:sz w:val="24"/>
          <w:szCs w:val="24"/>
        </w:rPr>
        <w:t xml:space="preserve">, </w:t>
      </w:r>
      <w:proofErr w:type="spellStart"/>
      <w:r w:rsidR="005D3B31">
        <w:rPr>
          <w:sz w:val="24"/>
          <w:szCs w:val="24"/>
        </w:rPr>
        <w:t>CloudHealth</w:t>
      </w:r>
      <w:proofErr w:type="spellEnd"/>
      <w:r w:rsidR="005D3B31">
        <w:rPr>
          <w:sz w:val="24"/>
          <w:szCs w:val="24"/>
        </w:rPr>
        <w:t xml:space="preserve"> </w:t>
      </w:r>
      <w:proofErr w:type="spellStart"/>
      <w:r w:rsidR="005D3B31">
        <w:rPr>
          <w:sz w:val="24"/>
          <w:szCs w:val="24"/>
        </w:rPr>
        <w:t>Secure</w:t>
      </w:r>
      <w:proofErr w:type="spellEnd"/>
      <w:r w:rsidR="005D3B31">
        <w:rPr>
          <w:sz w:val="24"/>
          <w:szCs w:val="24"/>
        </w:rPr>
        <w:t xml:space="preserve"> </w:t>
      </w:r>
      <w:proofErr w:type="spellStart"/>
      <w:r w:rsidR="005D3B31">
        <w:rPr>
          <w:sz w:val="24"/>
          <w:szCs w:val="24"/>
        </w:rPr>
        <w:t>State</w:t>
      </w:r>
      <w:proofErr w:type="spellEnd"/>
      <w:r w:rsidR="005D3B31">
        <w:rPr>
          <w:sz w:val="24"/>
          <w:szCs w:val="24"/>
        </w:rPr>
        <w:t xml:space="preserve">, </w:t>
      </w:r>
      <w:proofErr w:type="spellStart"/>
      <w:r w:rsidR="00955F6A">
        <w:rPr>
          <w:sz w:val="24"/>
          <w:szCs w:val="24"/>
        </w:rPr>
        <w:t>VMware</w:t>
      </w:r>
      <w:proofErr w:type="spellEnd"/>
      <w:r w:rsidR="002553B2">
        <w:rPr>
          <w:sz w:val="24"/>
          <w:szCs w:val="24"/>
        </w:rPr>
        <w:t xml:space="preserve"> </w:t>
      </w:r>
      <w:proofErr w:type="spellStart"/>
      <w:r w:rsidR="002553B2">
        <w:rPr>
          <w:sz w:val="24"/>
          <w:szCs w:val="24"/>
        </w:rPr>
        <w:t>Secure</w:t>
      </w:r>
      <w:proofErr w:type="spellEnd"/>
      <w:r w:rsidR="002553B2">
        <w:rPr>
          <w:sz w:val="24"/>
          <w:szCs w:val="24"/>
        </w:rPr>
        <w:t xml:space="preserve"> Access, </w:t>
      </w:r>
      <w:proofErr w:type="spellStart"/>
      <w:r w:rsidR="00955F6A">
        <w:rPr>
          <w:sz w:val="24"/>
          <w:szCs w:val="24"/>
        </w:rPr>
        <w:t>VMware</w:t>
      </w:r>
      <w:proofErr w:type="spellEnd"/>
      <w:r w:rsidR="002553B2">
        <w:rPr>
          <w:sz w:val="24"/>
          <w:szCs w:val="24"/>
        </w:rPr>
        <w:t xml:space="preserve"> Cloud </w:t>
      </w:r>
      <w:proofErr w:type="spellStart"/>
      <w:r w:rsidR="002553B2">
        <w:rPr>
          <w:sz w:val="24"/>
          <w:szCs w:val="24"/>
        </w:rPr>
        <w:t>Foundation</w:t>
      </w:r>
      <w:proofErr w:type="spellEnd"/>
      <w:r w:rsidR="002553B2">
        <w:rPr>
          <w:sz w:val="24"/>
          <w:szCs w:val="24"/>
        </w:rPr>
        <w:t xml:space="preserve"> o </w:t>
      </w:r>
      <w:proofErr w:type="spellStart"/>
      <w:r w:rsidR="00955F6A">
        <w:rPr>
          <w:sz w:val="24"/>
          <w:szCs w:val="24"/>
        </w:rPr>
        <w:t>VMware</w:t>
      </w:r>
      <w:proofErr w:type="spellEnd"/>
      <w:r w:rsidR="002553B2">
        <w:rPr>
          <w:sz w:val="24"/>
          <w:szCs w:val="24"/>
        </w:rPr>
        <w:t xml:space="preserve"> Workstation P</w:t>
      </w:r>
      <w:r w:rsidR="005F1BB1">
        <w:rPr>
          <w:sz w:val="24"/>
          <w:szCs w:val="24"/>
        </w:rPr>
        <w:t>ro.</w:t>
      </w:r>
    </w:p>
    <w:p w14:paraId="6C2E0109" w14:textId="3172504C" w:rsidR="0053294D" w:rsidRDefault="003B6F5D" w:rsidP="0053294D">
      <w:pPr>
        <w:jc w:val="center"/>
        <w:rPr>
          <w:sz w:val="24"/>
          <w:szCs w:val="24"/>
        </w:rPr>
      </w:pPr>
      <w:r>
        <w:rPr>
          <w:noProof/>
          <w:lang w:eastAsia="es-ES"/>
        </w:rPr>
        <w:drawing>
          <wp:inline distT="0" distB="0" distL="0" distR="0" wp14:anchorId="097F4EF3" wp14:editId="1486203D">
            <wp:extent cx="755650" cy="755650"/>
            <wp:effectExtent l="0" t="0" r="6350" b="6350"/>
            <wp:docPr id="7" name="Imagen 7" descr="VMware Workstation Pro 16.2.2 Build 1920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 Workstation Pro 16.2.2 Build 1920050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55650" cy="755650"/>
                    </a:xfrm>
                    <a:prstGeom prst="rect">
                      <a:avLst/>
                    </a:prstGeom>
                    <a:noFill/>
                    <a:ln>
                      <a:noFill/>
                    </a:ln>
                  </pic:spPr>
                </pic:pic>
              </a:graphicData>
            </a:graphic>
          </wp:inline>
        </w:drawing>
      </w:r>
    </w:p>
    <w:p w14:paraId="6975B47B" w14:textId="08BAF44F" w:rsidR="0053294D" w:rsidRDefault="0053294D" w:rsidP="00CF5DA9">
      <w:pPr>
        <w:pStyle w:val="Cita"/>
      </w:pPr>
      <w:bookmarkStart w:id="31" w:name="_Toc107390556"/>
      <w:r w:rsidRPr="0035654A">
        <w:t xml:space="preserve">Ilustración </w:t>
      </w:r>
      <w:r w:rsidR="002444E7">
        <w:t>4.</w:t>
      </w:r>
      <w:r>
        <w:t>1</w:t>
      </w:r>
      <w:r w:rsidRPr="0035654A">
        <w:t xml:space="preserve">. </w:t>
      </w:r>
      <w:r>
        <w:t xml:space="preserve">Logotipo </w:t>
      </w:r>
      <w:proofErr w:type="spellStart"/>
      <w:r w:rsidR="00D9079D">
        <w:t>VMware</w:t>
      </w:r>
      <w:proofErr w:type="spellEnd"/>
      <w:r>
        <w:t xml:space="preserve"> Workstation Pro (Fuente: </w:t>
      </w:r>
      <w:hyperlink r:id="rId14" w:history="1">
        <w:r w:rsidR="00B70085" w:rsidRPr="001B05BD">
          <w:rPr>
            <w:rStyle w:val="Hipervnculo"/>
          </w:rPr>
          <w:t>https://www</w:t>
        </w:r>
      </w:hyperlink>
      <w:r>
        <w:t>.</w:t>
      </w:r>
      <w:r w:rsidR="008B10AD">
        <w:t>V</w:t>
      </w:r>
      <w:r w:rsidR="00B70085">
        <w:t>m</w:t>
      </w:r>
      <w:r w:rsidR="008B10AD">
        <w:t>ware</w:t>
      </w:r>
      <w:r>
        <w:t>.com/es/products</w:t>
      </w:r>
      <w:r w:rsidRPr="0035654A">
        <w:t>)</w:t>
      </w:r>
      <w:bookmarkEnd w:id="31"/>
    </w:p>
    <w:p w14:paraId="58D489AE" w14:textId="77777777" w:rsidR="0053294D" w:rsidRDefault="0053294D" w:rsidP="00190DF9">
      <w:pPr>
        <w:rPr>
          <w:sz w:val="24"/>
          <w:szCs w:val="24"/>
        </w:rPr>
      </w:pPr>
    </w:p>
    <w:p w14:paraId="2799F835" w14:textId="2ECA3F2F" w:rsidR="00190DF9" w:rsidRDefault="00190DF9" w:rsidP="00190DF9">
      <w:pPr>
        <w:rPr>
          <w:sz w:val="24"/>
          <w:szCs w:val="24"/>
        </w:rPr>
      </w:pPr>
    </w:p>
    <w:p w14:paraId="5C9F03BF" w14:textId="77777777" w:rsidR="00EB64FF" w:rsidRPr="00190DF9" w:rsidRDefault="00EB64FF" w:rsidP="00190DF9">
      <w:pPr>
        <w:rPr>
          <w:sz w:val="24"/>
          <w:szCs w:val="24"/>
        </w:rPr>
      </w:pPr>
    </w:p>
    <w:p w14:paraId="083CCF2B" w14:textId="67E99CBD" w:rsidR="009E25C9" w:rsidRDefault="00241FBF" w:rsidP="00EB4DE1">
      <w:pPr>
        <w:keepNext/>
        <w:jc w:val="center"/>
      </w:pPr>
      <w:r>
        <w:rPr>
          <w:noProof/>
          <w:lang w:eastAsia="es-ES"/>
        </w:rPr>
        <w:lastRenderedPageBreak/>
        <w:drawing>
          <wp:inline distT="0" distB="0" distL="0" distR="0" wp14:anchorId="016C42A9" wp14:editId="338CAF15">
            <wp:extent cx="3691890" cy="2045335"/>
            <wp:effectExtent l="0" t="0" r="3810" b="0"/>
            <wp:docPr id="11" name="Imagen 11" descr="C:\Users\marcg\Downloads\setup_vmwareNZ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g\Downloads\setup_vmwareNZ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91890" cy="2045335"/>
                    </a:xfrm>
                    <a:prstGeom prst="rect">
                      <a:avLst/>
                    </a:prstGeom>
                    <a:noFill/>
                    <a:ln>
                      <a:noFill/>
                    </a:ln>
                  </pic:spPr>
                </pic:pic>
              </a:graphicData>
            </a:graphic>
          </wp:inline>
        </w:drawing>
      </w:r>
      <w:r w:rsidR="00EB4DE1">
        <w:t>)</w:t>
      </w:r>
    </w:p>
    <w:p w14:paraId="2C7E2514" w14:textId="77777777" w:rsidR="0035654A" w:rsidRDefault="0035654A" w:rsidP="009E25C9">
      <w:pPr>
        <w:keepNext/>
        <w:jc w:val="center"/>
      </w:pPr>
    </w:p>
    <w:p w14:paraId="198D2E7D" w14:textId="7155383D" w:rsidR="009E25C9" w:rsidRDefault="009E25C9" w:rsidP="00CF5DA9">
      <w:pPr>
        <w:pStyle w:val="Cita"/>
      </w:pPr>
      <w:bookmarkStart w:id="32" w:name="_Toc107390557"/>
      <w:r w:rsidRPr="0035654A">
        <w:t xml:space="preserve">Ilustración </w:t>
      </w:r>
      <w:r w:rsidR="002444E7">
        <w:t>4.2</w:t>
      </w:r>
      <w:r w:rsidR="0035654A" w:rsidRPr="0035654A">
        <w:t xml:space="preserve">. Panel de configuración de NOZOMI mediante </w:t>
      </w:r>
      <w:r w:rsidR="008B10AD">
        <w:t>VMWARE</w:t>
      </w:r>
      <w:r w:rsidR="0035654A" w:rsidRPr="0035654A">
        <w:t xml:space="preserve"> (Fuente: propia)</w:t>
      </w:r>
      <w:bookmarkEnd w:id="32"/>
    </w:p>
    <w:p w14:paraId="1CB024BD" w14:textId="77777777" w:rsidR="0035654A" w:rsidRPr="0035654A" w:rsidRDefault="0035654A" w:rsidP="0035654A">
      <w:pPr>
        <w:rPr>
          <w:sz w:val="24"/>
          <w:szCs w:val="24"/>
        </w:rPr>
      </w:pPr>
    </w:p>
    <w:p w14:paraId="1E3765F2" w14:textId="7BF08E57" w:rsidR="00190DF9" w:rsidRDefault="00190DF9" w:rsidP="00CF5DA9">
      <w:pPr>
        <w:pStyle w:val="Cita"/>
      </w:pPr>
    </w:p>
    <w:p w14:paraId="201AA61C" w14:textId="77777777" w:rsidR="005E7FA4" w:rsidRDefault="005E7FA4" w:rsidP="00190DF9"/>
    <w:p w14:paraId="13BAA0A7" w14:textId="2CFB887C" w:rsidR="00190DF9" w:rsidRDefault="00190DF9" w:rsidP="00190DF9">
      <w:pPr>
        <w:pStyle w:val="Ttulo2"/>
      </w:pPr>
      <w:bookmarkStart w:id="33" w:name="_Toc107390497"/>
      <w:r>
        <w:t>NOZOMI NETWORKS</w:t>
      </w:r>
      <w:bookmarkEnd w:id="33"/>
    </w:p>
    <w:p w14:paraId="6C9F0E7B" w14:textId="77777777" w:rsidR="00190DF9" w:rsidRDefault="00190DF9" w:rsidP="00190DF9"/>
    <w:p w14:paraId="6C7B55A0" w14:textId="3862D8E4" w:rsidR="00B849DD" w:rsidRDefault="00B849DD" w:rsidP="00E41ACC">
      <w:pPr>
        <w:spacing w:line="360" w:lineRule="auto"/>
        <w:jc w:val="both"/>
        <w:rPr>
          <w:sz w:val="24"/>
        </w:rPr>
      </w:pPr>
      <w:proofErr w:type="spellStart"/>
      <w:r>
        <w:rPr>
          <w:sz w:val="24"/>
        </w:rPr>
        <w:t>Nozomi</w:t>
      </w:r>
      <w:proofErr w:type="spellEnd"/>
      <w:r>
        <w:rPr>
          <w:sz w:val="24"/>
        </w:rPr>
        <w:t xml:space="preserve"> es una compañía de software relacionado con el tratamiento de los datos y la ciberseguridad. Se definen así mismo como </w:t>
      </w:r>
      <w:r w:rsidRPr="00B849DD">
        <w:rPr>
          <w:i/>
          <w:sz w:val="24"/>
        </w:rPr>
        <w:t xml:space="preserve">“la mejor opción en soluciones de seguridad y visibilidad de la tecnología operativa y del internet de las cosas. Acelera la transformación digital protegiendo la infraestructura </w:t>
      </w:r>
      <w:r w:rsidR="00955F6A" w:rsidRPr="00B849DD">
        <w:rPr>
          <w:i/>
          <w:sz w:val="24"/>
        </w:rPr>
        <w:t>crítica,</w:t>
      </w:r>
      <w:r w:rsidRPr="00B849DD">
        <w:rPr>
          <w:i/>
          <w:sz w:val="24"/>
        </w:rPr>
        <w:t xml:space="preserve"> así como a las organizaciones industriales y gubernamentales de las </w:t>
      </w:r>
      <w:proofErr w:type="spellStart"/>
      <w:r w:rsidRPr="00B849DD">
        <w:rPr>
          <w:i/>
          <w:sz w:val="24"/>
        </w:rPr>
        <w:t>ciber</w:t>
      </w:r>
      <w:proofErr w:type="spellEnd"/>
      <w:r w:rsidRPr="00B849DD">
        <w:rPr>
          <w:i/>
          <w:sz w:val="24"/>
        </w:rPr>
        <w:t>-amenazas”</w:t>
      </w:r>
      <w:r w:rsidRPr="00B849DD">
        <w:rPr>
          <w:sz w:val="24"/>
        </w:rPr>
        <w:t>.</w:t>
      </w:r>
      <w:r>
        <w:rPr>
          <w:sz w:val="24"/>
        </w:rPr>
        <w:t xml:space="preserve"> Disponen de una serie de productos, entre los que se encuentran los siguientes: </w:t>
      </w:r>
    </w:p>
    <w:p w14:paraId="7607BFCF" w14:textId="081B6079" w:rsidR="00B849DD" w:rsidRDefault="00B849DD" w:rsidP="00E41ACC">
      <w:pPr>
        <w:pStyle w:val="Prrafodelista"/>
        <w:numPr>
          <w:ilvl w:val="0"/>
          <w:numId w:val="7"/>
        </w:numPr>
        <w:spacing w:line="360" w:lineRule="auto"/>
        <w:jc w:val="both"/>
        <w:rPr>
          <w:sz w:val="24"/>
        </w:rPr>
      </w:pPr>
      <w:proofErr w:type="spellStart"/>
      <w:r>
        <w:rPr>
          <w:sz w:val="24"/>
        </w:rPr>
        <w:t>Nozomi</w:t>
      </w:r>
      <w:proofErr w:type="spellEnd"/>
      <w:r>
        <w:rPr>
          <w:sz w:val="24"/>
        </w:rPr>
        <w:t xml:space="preserve"> </w:t>
      </w:r>
      <w:proofErr w:type="spellStart"/>
      <w:r>
        <w:rPr>
          <w:sz w:val="24"/>
        </w:rPr>
        <w:t>Vantage</w:t>
      </w:r>
      <w:proofErr w:type="spellEnd"/>
    </w:p>
    <w:p w14:paraId="50B69913" w14:textId="7E859A9D" w:rsidR="00B849DD" w:rsidRDefault="00B849DD" w:rsidP="00E41ACC">
      <w:pPr>
        <w:pStyle w:val="Prrafodelista"/>
        <w:numPr>
          <w:ilvl w:val="0"/>
          <w:numId w:val="7"/>
        </w:numPr>
        <w:spacing w:line="360" w:lineRule="auto"/>
        <w:jc w:val="both"/>
        <w:rPr>
          <w:sz w:val="24"/>
        </w:rPr>
      </w:pPr>
      <w:proofErr w:type="spellStart"/>
      <w:r>
        <w:rPr>
          <w:sz w:val="24"/>
        </w:rPr>
        <w:t>Nozomi</w:t>
      </w:r>
      <w:proofErr w:type="spellEnd"/>
      <w:r>
        <w:rPr>
          <w:sz w:val="24"/>
        </w:rPr>
        <w:t xml:space="preserve"> </w:t>
      </w:r>
      <w:proofErr w:type="spellStart"/>
      <w:r>
        <w:rPr>
          <w:sz w:val="24"/>
        </w:rPr>
        <w:t>Guardian</w:t>
      </w:r>
      <w:proofErr w:type="spellEnd"/>
    </w:p>
    <w:p w14:paraId="773D1CC5" w14:textId="39E5A5FD" w:rsidR="00B849DD" w:rsidRDefault="00FA6071" w:rsidP="00E41ACC">
      <w:pPr>
        <w:pStyle w:val="Prrafodelista"/>
        <w:numPr>
          <w:ilvl w:val="0"/>
          <w:numId w:val="7"/>
        </w:numPr>
        <w:spacing w:line="360" w:lineRule="auto"/>
        <w:jc w:val="both"/>
        <w:rPr>
          <w:sz w:val="24"/>
        </w:rPr>
      </w:pPr>
      <w:proofErr w:type="spellStart"/>
      <w:r>
        <w:rPr>
          <w:sz w:val="24"/>
        </w:rPr>
        <w:t>Nozomi</w:t>
      </w:r>
      <w:proofErr w:type="spellEnd"/>
      <w:r w:rsidR="00B849DD">
        <w:rPr>
          <w:sz w:val="24"/>
        </w:rPr>
        <w:t xml:space="preserve"> Central Management </w:t>
      </w:r>
      <w:proofErr w:type="spellStart"/>
      <w:r w:rsidR="00B849DD">
        <w:rPr>
          <w:sz w:val="24"/>
        </w:rPr>
        <w:t>Console</w:t>
      </w:r>
      <w:proofErr w:type="spellEnd"/>
    </w:p>
    <w:p w14:paraId="1FAD83CB" w14:textId="3D644DBF" w:rsidR="00B849DD" w:rsidRDefault="00B849DD" w:rsidP="00E41ACC">
      <w:pPr>
        <w:pStyle w:val="Prrafodelista"/>
        <w:numPr>
          <w:ilvl w:val="0"/>
          <w:numId w:val="7"/>
        </w:numPr>
        <w:spacing w:line="360" w:lineRule="auto"/>
        <w:jc w:val="both"/>
        <w:rPr>
          <w:sz w:val="24"/>
        </w:rPr>
      </w:pPr>
      <w:proofErr w:type="spellStart"/>
      <w:r>
        <w:rPr>
          <w:sz w:val="24"/>
        </w:rPr>
        <w:t>Nozomi</w:t>
      </w:r>
      <w:proofErr w:type="spellEnd"/>
      <w:r>
        <w:rPr>
          <w:sz w:val="24"/>
        </w:rPr>
        <w:t xml:space="preserve"> </w:t>
      </w:r>
      <w:proofErr w:type="spellStart"/>
      <w:r>
        <w:rPr>
          <w:sz w:val="24"/>
        </w:rPr>
        <w:t>Cyber</w:t>
      </w:r>
      <w:proofErr w:type="spellEnd"/>
      <w:r>
        <w:rPr>
          <w:sz w:val="24"/>
        </w:rPr>
        <w:t xml:space="preserve"> </w:t>
      </w:r>
      <w:proofErr w:type="spellStart"/>
      <w:r>
        <w:rPr>
          <w:sz w:val="24"/>
        </w:rPr>
        <w:t>Threat</w:t>
      </w:r>
      <w:proofErr w:type="spellEnd"/>
      <w:r>
        <w:rPr>
          <w:sz w:val="24"/>
        </w:rPr>
        <w:t xml:space="preserve">  </w:t>
      </w:r>
      <w:proofErr w:type="spellStart"/>
      <w:r>
        <w:rPr>
          <w:sz w:val="24"/>
        </w:rPr>
        <w:t>Intelligence</w:t>
      </w:r>
      <w:proofErr w:type="spellEnd"/>
    </w:p>
    <w:p w14:paraId="05EBAD4E" w14:textId="4327807D" w:rsidR="00B849DD" w:rsidRDefault="00B849DD" w:rsidP="00E41ACC">
      <w:pPr>
        <w:pStyle w:val="Prrafodelista"/>
        <w:numPr>
          <w:ilvl w:val="0"/>
          <w:numId w:val="7"/>
        </w:numPr>
        <w:spacing w:line="360" w:lineRule="auto"/>
        <w:jc w:val="both"/>
        <w:rPr>
          <w:sz w:val="24"/>
          <w:lang w:val="en-GB"/>
        </w:rPr>
      </w:pPr>
      <w:r w:rsidRPr="00B561CE">
        <w:rPr>
          <w:sz w:val="24"/>
          <w:lang w:val="en-GB"/>
        </w:rPr>
        <w:t>Nozomi OT y IoT Asset Intelligence</w:t>
      </w:r>
    </w:p>
    <w:p w14:paraId="5D791732" w14:textId="77777777" w:rsidR="00955F6A" w:rsidRPr="00955F6A" w:rsidRDefault="00955F6A" w:rsidP="00955F6A">
      <w:pPr>
        <w:spacing w:line="360" w:lineRule="auto"/>
        <w:jc w:val="both"/>
        <w:rPr>
          <w:sz w:val="24"/>
          <w:lang w:val="en-GB"/>
        </w:rPr>
      </w:pPr>
    </w:p>
    <w:p w14:paraId="02ABDAA8" w14:textId="77777777" w:rsidR="0053294D" w:rsidRPr="00B561CE" w:rsidRDefault="0053294D" w:rsidP="0053294D">
      <w:pPr>
        <w:pStyle w:val="Prrafodelista"/>
        <w:rPr>
          <w:sz w:val="24"/>
          <w:lang w:val="en-GB"/>
        </w:rPr>
      </w:pPr>
    </w:p>
    <w:p w14:paraId="049195B1" w14:textId="77777777" w:rsidR="00972061" w:rsidRPr="00B561CE" w:rsidRDefault="00972061" w:rsidP="00972061">
      <w:pPr>
        <w:pStyle w:val="Prrafodelista"/>
        <w:rPr>
          <w:sz w:val="24"/>
          <w:lang w:val="en-GB"/>
        </w:rPr>
      </w:pPr>
    </w:p>
    <w:p w14:paraId="4685D4BB" w14:textId="644FBDA3" w:rsidR="00B849DD" w:rsidRDefault="00C96A25" w:rsidP="00C96A25">
      <w:pPr>
        <w:jc w:val="center"/>
        <w:rPr>
          <w:sz w:val="24"/>
        </w:rPr>
      </w:pPr>
      <w:r>
        <w:rPr>
          <w:noProof/>
          <w:lang w:eastAsia="es-ES"/>
        </w:rPr>
        <w:lastRenderedPageBreak/>
        <w:drawing>
          <wp:inline distT="0" distB="0" distL="0" distR="0" wp14:anchorId="632AF4CB" wp14:editId="490392D4">
            <wp:extent cx="1907583" cy="562737"/>
            <wp:effectExtent l="0" t="0" r="0" b="8890"/>
            <wp:docPr id="1" name="Imagen 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40092" cy="572327"/>
                    </a:xfrm>
                    <a:prstGeom prst="rect">
                      <a:avLst/>
                    </a:prstGeom>
                    <a:noFill/>
                    <a:ln>
                      <a:noFill/>
                    </a:ln>
                  </pic:spPr>
                </pic:pic>
              </a:graphicData>
            </a:graphic>
          </wp:inline>
        </w:drawing>
      </w:r>
    </w:p>
    <w:p w14:paraId="6B734082" w14:textId="66047877" w:rsidR="00C96A25" w:rsidRPr="00170A10" w:rsidRDefault="0053294D" w:rsidP="00CF5DA9">
      <w:pPr>
        <w:pStyle w:val="Cita"/>
      </w:pPr>
      <w:bookmarkStart w:id="34" w:name="_Toc107390558"/>
      <w:r>
        <w:t xml:space="preserve">Ilustración </w:t>
      </w:r>
      <w:r w:rsidR="002444E7">
        <w:t>4.3</w:t>
      </w:r>
      <w:r w:rsidR="00C96A25" w:rsidRPr="00170A10">
        <w:t xml:space="preserve">. </w:t>
      </w:r>
      <w:r w:rsidR="00C96A25">
        <w:t>Logo de la herramienta Nozomi</w:t>
      </w:r>
      <w:r w:rsidR="00C96A25" w:rsidRPr="00170A10">
        <w:t xml:space="preserve"> </w:t>
      </w:r>
      <w:r w:rsidR="008B10AD">
        <w:t>Networks</w:t>
      </w:r>
      <w:r w:rsidR="008B10AD" w:rsidRPr="00170A10">
        <w:t xml:space="preserve"> (</w:t>
      </w:r>
      <w:r w:rsidR="00C96A25" w:rsidRPr="00170A10">
        <w:t>Fuente:</w:t>
      </w:r>
      <w:r w:rsidR="00C96A25" w:rsidRPr="00C96A25">
        <w:t xml:space="preserve"> </w:t>
      </w:r>
      <w:hyperlink r:id="rId17" w:history="1">
        <w:r w:rsidR="00B70085" w:rsidRPr="001B05BD">
          <w:rPr>
            <w:rStyle w:val="Hipervnculo"/>
          </w:rPr>
          <w:t>https://www</w:t>
        </w:r>
      </w:hyperlink>
      <w:r w:rsidR="00C96A25" w:rsidRPr="00C96A25">
        <w:t>.nozominetworks.com</w:t>
      </w:r>
      <w:r w:rsidR="00C96A25" w:rsidRPr="00170A10">
        <w:t>)</w:t>
      </w:r>
      <w:bookmarkEnd w:id="34"/>
    </w:p>
    <w:p w14:paraId="380ABE46" w14:textId="77777777" w:rsidR="00B849DD" w:rsidRDefault="00B849DD" w:rsidP="00B849DD">
      <w:pPr>
        <w:rPr>
          <w:sz w:val="24"/>
        </w:rPr>
      </w:pPr>
    </w:p>
    <w:p w14:paraId="638AF0C7" w14:textId="387360F6" w:rsidR="00EE6549" w:rsidRPr="00EE6549" w:rsidRDefault="003212C7" w:rsidP="00E41ACC">
      <w:pPr>
        <w:spacing w:line="360" w:lineRule="auto"/>
        <w:jc w:val="both"/>
        <w:rPr>
          <w:sz w:val="24"/>
        </w:rPr>
      </w:pPr>
      <w:r>
        <w:rPr>
          <w:sz w:val="24"/>
        </w:rPr>
        <w:t>Para la implementación de este proyecto</w:t>
      </w:r>
      <w:r w:rsidR="00EE6549">
        <w:rPr>
          <w:sz w:val="24"/>
        </w:rPr>
        <w:t xml:space="preserve">, la herramienta necesaria para el análisis de todo el tráfico de red y la creación de alertas en los casos necesarios es </w:t>
      </w:r>
      <w:proofErr w:type="spellStart"/>
      <w:r w:rsidR="00EE6549">
        <w:rPr>
          <w:sz w:val="24"/>
        </w:rPr>
        <w:t>Nozomi</w:t>
      </w:r>
      <w:proofErr w:type="spellEnd"/>
      <w:r w:rsidR="00EE6549">
        <w:rPr>
          <w:sz w:val="24"/>
        </w:rPr>
        <w:t xml:space="preserve"> </w:t>
      </w:r>
      <w:proofErr w:type="spellStart"/>
      <w:r w:rsidR="00EE6549">
        <w:rPr>
          <w:sz w:val="24"/>
        </w:rPr>
        <w:t>Guardian</w:t>
      </w:r>
      <w:proofErr w:type="spellEnd"/>
      <w:r w:rsidR="00EE6549">
        <w:rPr>
          <w:sz w:val="24"/>
        </w:rPr>
        <w:t>.</w:t>
      </w:r>
      <w:r>
        <w:rPr>
          <w:sz w:val="24"/>
        </w:rPr>
        <w:t xml:space="preserve"> </w:t>
      </w:r>
      <w:commentRangeStart w:id="35"/>
      <w:commentRangeStart w:id="36"/>
      <w:proofErr w:type="spellStart"/>
      <w:r w:rsidR="00292CE6">
        <w:rPr>
          <w:sz w:val="24"/>
        </w:rPr>
        <w:t>Nozomi</w:t>
      </w:r>
      <w:commentRangeEnd w:id="35"/>
      <w:proofErr w:type="spellEnd"/>
      <w:r w:rsidR="00B561CE">
        <w:rPr>
          <w:rStyle w:val="Refdecomentario"/>
        </w:rPr>
        <w:commentReference w:id="35"/>
      </w:r>
      <w:commentRangeEnd w:id="36"/>
      <w:r>
        <w:rPr>
          <w:rStyle w:val="Refdecomentario"/>
        </w:rPr>
        <w:commentReference w:id="36"/>
      </w:r>
      <w:r w:rsidR="00292CE6">
        <w:rPr>
          <w:sz w:val="24"/>
        </w:rPr>
        <w:t xml:space="preserve"> </w:t>
      </w:r>
      <w:proofErr w:type="spellStart"/>
      <w:r w:rsidR="00292CE6">
        <w:rPr>
          <w:sz w:val="24"/>
        </w:rPr>
        <w:t>Guardian</w:t>
      </w:r>
      <w:proofErr w:type="spellEnd"/>
      <w:r w:rsidR="00292CE6">
        <w:rPr>
          <w:sz w:val="24"/>
        </w:rPr>
        <w:t xml:space="preserve"> se </w:t>
      </w:r>
      <w:r>
        <w:rPr>
          <w:sz w:val="24"/>
        </w:rPr>
        <w:t xml:space="preserve">define como una </w:t>
      </w:r>
      <w:r w:rsidRPr="003212C7">
        <w:rPr>
          <w:b/>
          <w:sz w:val="24"/>
        </w:rPr>
        <w:t>herramienta de supervisión y monitorización</w:t>
      </w:r>
      <w:r>
        <w:rPr>
          <w:b/>
          <w:sz w:val="24"/>
        </w:rPr>
        <w:t xml:space="preserve"> </w:t>
      </w:r>
      <w:r w:rsidRPr="003212C7">
        <w:rPr>
          <w:sz w:val="24"/>
        </w:rPr>
        <w:t>de tráfico de red</w:t>
      </w:r>
      <w:r>
        <w:rPr>
          <w:sz w:val="24"/>
        </w:rPr>
        <w:t xml:space="preserve">. Se </w:t>
      </w:r>
      <w:r w:rsidR="00292CE6">
        <w:rPr>
          <w:sz w:val="24"/>
        </w:rPr>
        <w:t>caracteriza por reducir</w:t>
      </w:r>
      <w:r w:rsidR="00EE6549" w:rsidRPr="00EE6549">
        <w:rPr>
          <w:sz w:val="24"/>
        </w:rPr>
        <w:t xml:space="preserve"> los riesgos de OT para las mayores infraestructuras c</w:t>
      </w:r>
      <w:r w:rsidR="00E67D1A">
        <w:rPr>
          <w:sz w:val="24"/>
        </w:rPr>
        <w:t xml:space="preserve">ríticas, energía y fabricación, </w:t>
      </w:r>
      <w:r w:rsidR="00EE6549" w:rsidRPr="00EE6549">
        <w:rPr>
          <w:sz w:val="24"/>
        </w:rPr>
        <w:t>minería, transporte, automatización de edificios y otras instalaciones de OT en todo el mundo.</w:t>
      </w:r>
    </w:p>
    <w:p w14:paraId="1F519D1F" w14:textId="24EB39C2" w:rsidR="00EE6549" w:rsidRPr="003212C7" w:rsidRDefault="00292CE6" w:rsidP="00E41ACC">
      <w:pPr>
        <w:spacing w:line="360" w:lineRule="auto"/>
        <w:jc w:val="both"/>
        <w:rPr>
          <w:sz w:val="24"/>
          <w:szCs w:val="24"/>
        </w:rPr>
      </w:pPr>
      <w:commentRangeStart w:id="37"/>
      <w:commentRangeStart w:id="38"/>
      <w:r w:rsidRPr="003212C7">
        <w:rPr>
          <w:sz w:val="24"/>
          <w:szCs w:val="24"/>
        </w:rPr>
        <w:t xml:space="preserve">En la ilustración </w:t>
      </w:r>
      <w:commentRangeEnd w:id="37"/>
      <w:r w:rsidR="00B561CE" w:rsidRPr="003212C7">
        <w:rPr>
          <w:rStyle w:val="Refdecomentario"/>
          <w:sz w:val="24"/>
          <w:szCs w:val="24"/>
        </w:rPr>
        <w:commentReference w:id="37"/>
      </w:r>
      <w:commentRangeEnd w:id="38"/>
      <w:r w:rsidR="003212C7">
        <w:rPr>
          <w:rStyle w:val="Refdecomentario"/>
        </w:rPr>
        <w:commentReference w:id="38"/>
      </w:r>
      <w:r w:rsidRPr="003212C7">
        <w:rPr>
          <w:sz w:val="24"/>
          <w:szCs w:val="24"/>
        </w:rPr>
        <w:t xml:space="preserve">3 se puede ver reflejado todas las aplicaciones y </w:t>
      </w:r>
      <w:commentRangeStart w:id="39"/>
      <w:commentRangeStart w:id="40"/>
      <w:r w:rsidR="003212C7" w:rsidRPr="003212C7">
        <w:rPr>
          <w:sz w:val="24"/>
          <w:szCs w:val="24"/>
        </w:rPr>
        <w:t xml:space="preserve">características </w:t>
      </w:r>
      <w:r w:rsidRPr="003212C7">
        <w:rPr>
          <w:sz w:val="24"/>
          <w:szCs w:val="24"/>
        </w:rPr>
        <w:t xml:space="preserve">que </w:t>
      </w:r>
      <w:commentRangeEnd w:id="39"/>
      <w:r w:rsidR="00B561CE" w:rsidRPr="003212C7">
        <w:rPr>
          <w:rStyle w:val="Refdecomentario"/>
          <w:sz w:val="24"/>
          <w:szCs w:val="24"/>
        </w:rPr>
        <w:commentReference w:id="39"/>
      </w:r>
      <w:commentRangeEnd w:id="40"/>
      <w:r w:rsidR="003212C7" w:rsidRPr="003212C7">
        <w:rPr>
          <w:rStyle w:val="Refdecomentario"/>
          <w:sz w:val="24"/>
          <w:szCs w:val="24"/>
        </w:rPr>
        <w:commentReference w:id="40"/>
      </w:r>
      <w:r w:rsidRPr="003212C7">
        <w:rPr>
          <w:sz w:val="24"/>
          <w:szCs w:val="24"/>
        </w:rPr>
        <w:t xml:space="preserve">posee la herramienta </w:t>
      </w:r>
      <w:proofErr w:type="spellStart"/>
      <w:r w:rsidRPr="003212C7">
        <w:rPr>
          <w:sz w:val="24"/>
          <w:szCs w:val="24"/>
        </w:rPr>
        <w:t>Nozomi</w:t>
      </w:r>
      <w:proofErr w:type="spellEnd"/>
      <w:r w:rsidRPr="003212C7">
        <w:rPr>
          <w:sz w:val="24"/>
          <w:szCs w:val="24"/>
        </w:rPr>
        <w:t xml:space="preserve"> </w:t>
      </w:r>
      <w:proofErr w:type="spellStart"/>
      <w:r w:rsidRPr="003212C7">
        <w:rPr>
          <w:sz w:val="24"/>
          <w:szCs w:val="24"/>
        </w:rPr>
        <w:t>Guardian</w:t>
      </w:r>
      <w:proofErr w:type="spellEnd"/>
      <w:r w:rsidRPr="003212C7">
        <w:rPr>
          <w:sz w:val="24"/>
          <w:szCs w:val="24"/>
        </w:rPr>
        <w:t xml:space="preserve">. Entre las cuales se pueden señalar las siguientes: </w:t>
      </w:r>
    </w:p>
    <w:p w14:paraId="6744E4C1" w14:textId="4E12D803" w:rsidR="00292CE6" w:rsidRPr="003212C7" w:rsidRDefault="00292CE6" w:rsidP="00E41ACC">
      <w:pPr>
        <w:pStyle w:val="Prrafodelista"/>
        <w:numPr>
          <w:ilvl w:val="0"/>
          <w:numId w:val="9"/>
        </w:numPr>
        <w:spacing w:line="360" w:lineRule="auto"/>
        <w:jc w:val="both"/>
        <w:rPr>
          <w:sz w:val="24"/>
          <w:szCs w:val="24"/>
        </w:rPr>
      </w:pPr>
      <w:r w:rsidRPr="003212C7">
        <w:rPr>
          <w:sz w:val="24"/>
          <w:szCs w:val="24"/>
        </w:rPr>
        <w:t>Información de entorno</w:t>
      </w:r>
    </w:p>
    <w:p w14:paraId="6BFFC419" w14:textId="509E2C62" w:rsidR="00292CE6" w:rsidRPr="003212C7" w:rsidRDefault="008B10AD" w:rsidP="00E41ACC">
      <w:pPr>
        <w:pStyle w:val="Prrafodelista"/>
        <w:numPr>
          <w:ilvl w:val="0"/>
          <w:numId w:val="9"/>
        </w:numPr>
        <w:spacing w:line="360" w:lineRule="auto"/>
        <w:jc w:val="both"/>
        <w:rPr>
          <w:sz w:val="24"/>
          <w:szCs w:val="24"/>
        </w:rPr>
      </w:pPr>
      <w:r w:rsidRPr="003212C7">
        <w:rPr>
          <w:sz w:val="24"/>
          <w:szCs w:val="24"/>
        </w:rPr>
        <w:t>Descripción</w:t>
      </w:r>
      <w:r w:rsidR="00292CE6" w:rsidRPr="003212C7">
        <w:rPr>
          <w:sz w:val="24"/>
          <w:szCs w:val="24"/>
        </w:rPr>
        <w:t xml:space="preserve"> general de activos</w:t>
      </w:r>
    </w:p>
    <w:p w14:paraId="79E9622E" w14:textId="353E64FB" w:rsidR="00292CE6" w:rsidRPr="003212C7" w:rsidRDefault="00292CE6" w:rsidP="00E41ACC">
      <w:pPr>
        <w:pStyle w:val="Prrafodelista"/>
        <w:numPr>
          <w:ilvl w:val="0"/>
          <w:numId w:val="9"/>
        </w:numPr>
        <w:spacing w:line="360" w:lineRule="auto"/>
        <w:jc w:val="both"/>
        <w:rPr>
          <w:sz w:val="24"/>
          <w:szCs w:val="24"/>
        </w:rPr>
      </w:pPr>
      <w:r w:rsidRPr="003212C7">
        <w:rPr>
          <w:sz w:val="24"/>
          <w:szCs w:val="24"/>
        </w:rPr>
        <w:t xml:space="preserve">Estado </w:t>
      </w:r>
      <w:r w:rsidR="00972061" w:rsidRPr="003212C7">
        <w:rPr>
          <w:sz w:val="24"/>
          <w:szCs w:val="24"/>
        </w:rPr>
        <w:t>general</w:t>
      </w:r>
    </w:p>
    <w:p w14:paraId="736999CE" w14:textId="0CED2AD3" w:rsidR="00972061" w:rsidRPr="003212C7" w:rsidRDefault="00972061" w:rsidP="00E41ACC">
      <w:pPr>
        <w:pStyle w:val="Prrafodelista"/>
        <w:numPr>
          <w:ilvl w:val="0"/>
          <w:numId w:val="9"/>
        </w:numPr>
        <w:spacing w:line="360" w:lineRule="auto"/>
        <w:jc w:val="both"/>
        <w:rPr>
          <w:sz w:val="24"/>
          <w:szCs w:val="24"/>
        </w:rPr>
      </w:pPr>
      <w:r w:rsidRPr="003212C7">
        <w:rPr>
          <w:sz w:val="24"/>
          <w:szCs w:val="24"/>
        </w:rPr>
        <w:t>Rendimiento total de red</w:t>
      </w:r>
    </w:p>
    <w:p w14:paraId="6FBBA671" w14:textId="3A2E8DE2" w:rsidR="00972061" w:rsidRPr="003212C7" w:rsidRDefault="00972061" w:rsidP="00E41ACC">
      <w:pPr>
        <w:pStyle w:val="Prrafodelista"/>
        <w:numPr>
          <w:ilvl w:val="0"/>
          <w:numId w:val="9"/>
        </w:numPr>
        <w:spacing w:line="360" w:lineRule="auto"/>
        <w:jc w:val="both"/>
        <w:rPr>
          <w:sz w:val="24"/>
          <w:szCs w:val="24"/>
        </w:rPr>
      </w:pPr>
      <w:r w:rsidRPr="003212C7">
        <w:rPr>
          <w:sz w:val="24"/>
          <w:szCs w:val="24"/>
        </w:rPr>
        <w:t>Flujo de alertas a lo largo del tiempo</w:t>
      </w:r>
    </w:p>
    <w:p w14:paraId="232AC0AE" w14:textId="2E7D4CA6" w:rsidR="00972061" w:rsidRPr="003212C7" w:rsidRDefault="00972061" w:rsidP="00E41ACC">
      <w:pPr>
        <w:pStyle w:val="Prrafodelista"/>
        <w:numPr>
          <w:ilvl w:val="0"/>
          <w:numId w:val="9"/>
        </w:numPr>
        <w:spacing w:line="360" w:lineRule="auto"/>
        <w:jc w:val="both"/>
        <w:rPr>
          <w:sz w:val="24"/>
          <w:szCs w:val="24"/>
        </w:rPr>
      </w:pPr>
      <w:r w:rsidRPr="003212C7">
        <w:rPr>
          <w:sz w:val="24"/>
          <w:szCs w:val="24"/>
        </w:rPr>
        <w:t>Ultimas alertas</w:t>
      </w:r>
    </w:p>
    <w:p w14:paraId="6F0BB074" w14:textId="77777777" w:rsidR="00972061" w:rsidRDefault="00972061" w:rsidP="00E41ACC">
      <w:pPr>
        <w:pStyle w:val="Prrafodelista"/>
        <w:spacing w:line="360" w:lineRule="auto"/>
        <w:jc w:val="both"/>
      </w:pPr>
    </w:p>
    <w:p w14:paraId="09F19E09" w14:textId="77777777" w:rsidR="00972061" w:rsidRDefault="00972061" w:rsidP="00E41ACC">
      <w:pPr>
        <w:pStyle w:val="Prrafodelista"/>
        <w:spacing w:line="360" w:lineRule="auto"/>
        <w:jc w:val="both"/>
      </w:pPr>
    </w:p>
    <w:p w14:paraId="15488674" w14:textId="5156C30E" w:rsidR="00B561CE" w:rsidRDefault="00972061" w:rsidP="00E41ACC">
      <w:pPr>
        <w:spacing w:line="360" w:lineRule="auto"/>
        <w:jc w:val="both"/>
        <w:rPr>
          <w:sz w:val="24"/>
        </w:rPr>
      </w:pPr>
      <w:r>
        <w:rPr>
          <w:sz w:val="24"/>
        </w:rPr>
        <w:t xml:space="preserve">Como se puede apreciar, todas esas opciones están </w:t>
      </w:r>
      <w:r w:rsidR="00742151">
        <w:rPr>
          <w:sz w:val="24"/>
        </w:rPr>
        <w:t>relacionadas</w:t>
      </w:r>
      <w:r>
        <w:rPr>
          <w:sz w:val="24"/>
        </w:rPr>
        <w:t xml:space="preserve"> con la seguridad y control de dicha red. Podemos </w:t>
      </w:r>
      <w:commentRangeStart w:id="41"/>
      <w:commentRangeStart w:id="42"/>
      <w:r>
        <w:rPr>
          <w:sz w:val="24"/>
        </w:rPr>
        <w:t>i</w:t>
      </w:r>
      <w:r w:rsidR="003212C7">
        <w:rPr>
          <w:sz w:val="24"/>
        </w:rPr>
        <w:t>dentificar</w:t>
      </w:r>
      <w:r>
        <w:rPr>
          <w:sz w:val="24"/>
        </w:rPr>
        <w:t xml:space="preserve"> </w:t>
      </w:r>
      <w:commentRangeEnd w:id="41"/>
      <w:r w:rsidR="00B561CE">
        <w:rPr>
          <w:rStyle w:val="Refdecomentario"/>
        </w:rPr>
        <w:commentReference w:id="41"/>
      </w:r>
      <w:commentRangeEnd w:id="42"/>
      <w:r w:rsidR="003212C7">
        <w:rPr>
          <w:rStyle w:val="Refdecomentario"/>
        </w:rPr>
        <w:commentReference w:id="42"/>
      </w:r>
      <w:r>
        <w:rPr>
          <w:sz w:val="24"/>
        </w:rPr>
        <w:t xml:space="preserve">todo el </w:t>
      </w:r>
      <w:r w:rsidR="00742151">
        <w:rPr>
          <w:sz w:val="24"/>
        </w:rPr>
        <w:t>tráfico</w:t>
      </w:r>
      <w:r>
        <w:rPr>
          <w:sz w:val="24"/>
        </w:rPr>
        <w:t xml:space="preserve"> de red, sabiendo que protocolos están siendo </w:t>
      </w:r>
      <w:r w:rsidR="004439CF">
        <w:rPr>
          <w:sz w:val="24"/>
        </w:rPr>
        <w:t>utilizados,</w:t>
      </w:r>
      <w:r>
        <w:rPr>
          <w:sz w:val="24"/>
        </w:rPr>
        <w:t xml:space="preserve"> </w:t>
      </w:r>
      <w:r w:rsidR="00742151">
        <w:rPr>
          <w:sz w:val="24"/>
        </w:rPr>
        <w:t>así</w:t>
      </w:r>
      <w:r>
        <w:rPr>
          <w:sz w:val="24"/>
        </w:rPr>
        <w:t xml:space="preserve"> como</w:t>
      </w:r>
      <w:r w:rsidR="00742151">
        <w:rPr>
          <w:sz w:val="24"/>
        </w:rPr>
        <w:t xml:space="preserve"> todas las sesiones activas y todos los nodos tanto activos como no </w:t>
      </w:r>
      <w:r w:rsidR="00E20F91">
        <w:rPr>
          <w:sz w:val="24"/>
        </w:rPr>
        <w:t>activos situados dentro de dicha</w:t>
      </w:r>
      <w:r w:rsidR="00742151">
        <w:rPr>
          <w:sz w:val="24"/>
        </w:rPr>
        <w:t xml:space="preserve"> </w:t>
      </w:r>
      <w:commentRangeStart w:id="43"/>
      <w:commentRangeStart w:id="44"/>
      <w:r w:rsidR="00742151">
        <w:rPr>
          <w:sz w:val="24"/>
        </w:rPr>
        <w:t>red</w:t>
      </w:r>
      <w:commentRangeEnd w:id="43"/>
      <w:r w:rsidR="00B561CE">
        <w:rPr>
          <w:rStyle w:val="Refdecomentario"/>
        </w:rPr>
        <w:commentReference w:id="43"/>
      </w:r>
      <w:commentRangeEnd w:id="44"/>
      <w:r w:rsidR="003212C7">
        <w:rPr>
          <w:rStyle w:val="Refdecomentario"/>
        </w:rPr>
        <w:commentReference w:id="44"/>
      </w:r>
      <w:r w:rsidR="00742151">
        <w:rPr>
          <w:sz w:val="24"/>
        </w:rPr>
        <w:t>.</w:t>
      </w:r>
    </w:p>
    <w:p w14:paraId="33F77CD1" w14:textId="77777777" w:rsidR="00972061" w:rsidRPr="00B561CE" w:rsidRDefault="00972061" w:rsidP="00B561CE">
      <w:pPr>
        <w:rPr>
          <w:sz w:val="24"/>
        </w:rPr>
      </w:pPr>
    </w:p>
    <w:p w14:paraId="19057D77" w14:textId="279CC807" w:rsidR="00EE6549" w:rsidRDefault="00292CE6" w:rsidP="00190DF9">
      <w:r>
        <w:rPr>
          <w:noProof/>
          <w:lang w:eastAsia="es-ES"/>
        </w:rPr>
        <w:lastRenderedPageBreak/>
        <w:drawing>
          <wp:inline distT="0" distB="0" distL="0" distR="0" wp14:anchorId="44B2713C" wp14:editId="283CB82B">
            <wp:extent cx="5579745" cy="280352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579745" cy="2803525"/>
                    </a:xfrm>
                    <a:prstGeom prst="rect">
                      <a:avLst/>
                    </a:prstGeom>
                  </pic:spPr>
                </pic:pic>
              </a:graphicData>
            </a:graphic>
          </wp:inline>
        </w:drawing>
      </w:r>
    </w:p>
    <w:p w14:paraId="77B70D5F" w14:textId="548E6723" w:rsidR="00292CE6" w:rsidRPr="00170A10" w:rsidRDefault="0053294D" w:rsidP="00CF5DA9">
      <w:pPr>
        <w:pStyle w:val="Cita"/>
      </w:pPr>
      <w:bookmarkStart w:id="45" w:name="_Toc107390559"/>
      <w:r>
        <w:t>Ilustración 4</w:t>
      </w:r>
      <w:r w:rsidR="002444E7">
        <w:t>.4</w:t>
      </w:r>
      <w:r w:rsidR="00292CE6" w:rsidRPr="00170A10">
        <w:t xml:space="preserve">. </w:t>
      </w:r>
      <w:r w:rsidR="00292CE6">
        <w:t xml:space="preserve">Panel principal </w:t>
      </w:r>
      <w:proofErr w:type="spellStart"/>
      <w:r w:rsidR="00292CE6">
        <w:t>Nozomi</w:t>
      </w:r>
      <w:proofErr w:type="spellEnd"/>
      <w:r w:rsidR="00292CE6">
        <w:t xml:space="preserve"> </w:t>
      </w:r>
      <w:proofErr w:type="spellStart"/>
      <w:r w:rsidR="00292CE6">
        <w:t>Guardian</w:t>
      </w:r>
      <w:proofErr w:type="spellEnd"/>
      <w:r w:rsidR="00292CE6">
        <w:t xml:space="preserve"> </w:t>
      </w:r>
      <w:r w:rsidR="00292CE6" w:rsidRPr="00170A10">
        <w:t>(Fuente:</w:t>
      </w:r>
      <w:r w:rsidR="00292CE6">
        <w:t xml:space="preserve"> Elaboración propia</w:t>
      </w:r>
      <w:r w:rsidR="00292CE6" w:rsidRPr="00170A10">
        <w:t>)</w:t>
      </w:r>
      <w:bookmarkEnd w:id="45"/>
    </w:p>
    <w:p w14:paraId="3C721320" w14:textId="77777777" w:rsidR="00292CE6" w:rsidRDefault="00292CE6" w:rsidP="00190DF9"/>
    <w:p w14:paraId="61D9486A" w14:textId="77777777" w:rsidR="00292CE6" w:rsidRDefault="00292CE6" w:rsidP="00190DF9"/>
    <w:p w14:paraId="2377D2F0" w14:textId="379C6A1A" w:rsidR="00190DF9" w:rsidRDefault="00190DF9" w:rsidP="00190DF9">
      <w:pPr>
        <w:pStyle w:val="Ttulo2"/>
      </w:pPr>
      <w:bookmarkStart w:id="46" w:name="_Toc107390498"/>
      <w:r>
        <w:t>WIRESHARK</w:t>
      </w:r>
      <w:bookmarkEnd w:id="46"/>
    </w:p>
    <w:p w14:paraId="0818B9CC" w14:textId="77777777" w:rsidR="00190DF9" w:rsidRDefault="00190DF9" w:rsidP="00190DF9"/>
    <w:p w14:paraId="44FE7690" w14:textId="50F355EC" w:rsidR="000F424D" w:rsidRDefault="000F424D" w:rsidP="00E41ACC">
      <w:pPr>
        <w:spacing w:line="360" w:lineRule="auto"/>
        <w:jc w:val="both"/>
        <w:rPr>
          <w:sz w:val="24"/>
        </w:rPr>
      </w:pPr>
      <w:r>
        <w:rPr>
          <w:sz w:val="24"/>
        </w:rPr>
        <w:t xml:space="preserve">La herramienta </w:t>
      </w:r>
      <w:proofErr w:type="spellStart"/>
      <w:r>
        <w:rPr>
          <w:sz w:val="24"/>
        </w:rPr>
        <w:t>Wireshark</w:t>
      </w:r>
      <w:proofErr w:type="spellEnd"/>
      <w:r>
        <w:rPr>
          <w:sz w:val="24"/>
        </w:rPr>
        <w:t xml:space="preserve"> es</w:t>
      </w:r>
      <w:r w:rsidR="001352C9">
        <w:rPr>
          <w:sz w:val="24"/>
        </w:rPr>
        <w:t xml:space="preserve"> una de las herramientas </w:t>
      </w:r>
      <w:r w:rsidR="000447B2">
        <w:rPr>
          <w:sz w:val="24"/>
        </w:rPr>
        <w:t>más</w:t>
      </w:r>
      <w:r w:rsidR="001352C9">
        <w:rPr>
          <w:sz w:val="24"/>
        </w:rPr>
        <w:t xml:space="preserve"> </w:t>
      </w:r>
      <w:r w:rsidR="000447B2">
        <w:rPr>
          <w:sz w:val="24"/>
        </w:rPr>
        <w:t>antiguas</w:t>
      </w:r>
      <w:r w:rsidR="001352C9">
        <w:rPr>
          <w:sz w:val="24"/>
        </w:rPr>
        <w:t>, conocidas y usadas en el ámbito de redes y ciberseg</w:t>
      </w:r>
      <w:r w:rsidR="00510F5A">
        <w:rPr>
          <w:sz w:val="24"/>
        </w:rPr>
        <w:t xml:space="preserve">uridad. </w:t>
      </w:r>
      <w:proofErr w:type="spellStart"/>
      <w:r w:rsidR="001352C9">
        <w:rPr>
          <w:sz w:val="24"/>
        </w:rPr>
        <w:t>Wireshark</w:t>
      </w:r>
      <w:proofErr w:type="spellEnd"/>
      <w:r w:rsidR="001352C9">
        <w:rPr>
          <w:sz w:val="24"/>
        </w:rPr>
        <w:t xml:space="preserve"> se puede definir como</w:t>
      </w:r>
      <w:r>
        <w:rPr>
          <w:sz w:val="24"/>
        </w:rPr>
        <w:t xml:space="preserve"> un analizador de protocolos de código abierto cuyo principal objetivo es analiz</w:t>
      </w:r>
      <w:r w:rsidR="000447B2">
        <w:rPr>
          <w:sz w:val="24"/>
        </w:rPr>
        <w:t xml:space="preserve">ar el tráfico en la red. </w:t>
      </w:r>
      <w:r w:rsidR="00510F5A">
        <w:rPr>
          <w:sz w:val="24"/>
        </w:rPr>
        <w:t xml:space="preserve">Está </w:t>
      </w:r>
      <w:r w:rsidR="000447B2">
        <w:rPr>
          <w:sz w:val="24"/>
        </w:rPr>
        <w:t xml:space="preserve">disponible tanto para plataformas Windows como para Linux. </w:t>
      </w:r>
      <w:proofErr w:type="spellStart"/>
      <w:r w:rsidR="000447B2">
        <w:rPr>
          <w:sz w:val="24"/>
        </w:rPr>
        <w:t>Wireshark</w:t>
      </w:r>
      <w:proofErr w:type="spellEnd"/>
      <w:r w:rsidR="000447B2">
        <w:rPr>
          <w:sz w:val="24"/>
        </w:rPr>
        <w:t xml:space="preserve"> posee una amplia gama de filtros de búsqueda de tramas para los más de 1000 protocolos soportados actualmente.</w:t>
      </w:r>
    </w:p>
    <w:p w14:paraId="4CD9B993" w14:textId="0B767267" w:rsidR="00EB4DE1" w:rsidRDefault="000447B2" w:rsidP="00E41ACC">
      <w:pPr>
        <w:spacing w:line="360" w:lineRule="auto"/>
        <w:jc w:val="both"/>
        <w:rPr>
          <w:sz w:val="24"/>
        </w:rPr>
      </w:pPr>
      <w:r>
        <w:rPr>
          <w:sz w:val="24"/>
        </w:rPr>
        <w:t xml:space="preserve">Originalmente </w:t>
      </w:r>
      <w:proofErr w:type="spellStart"/>
      <w:r>
        <w:rPr>
          <w:sz w:val="24"/>
        </w:rPr>
        <w:t>Wireshark</w:t>
      </w:r>
      <w:proofErr w:type="spellEnd"/>
      <w:r>
        <w:rPr>
          <w:sz w:val="24"/>
        </w:rPr>
        <w:t xml:space="preserve"> nació del proyecto de la herramienta llamada </w:t>
      </w:r>
      <w:proofErr w:type="spellStart"/>
      <w:r>
        <w:rPr>
          <w:sz w:val="24"/>
        </w:rPr>
        <w:t>Ethereal</w:t>
      </w:r>
      <w:proofErr w:type="spellEnd"/>
      <w:r>
        <w:rPr>
          <w:sz w:val="24"/>
        </w:rPr>
        <w:t xml:space="preserve">, la cual </w:t>
      </w:r>
      <w:r w:rsidR="00510F5A">
        <w:rPr>
          <w:sz w:val="24"/>
        </w:rPr>
        <w:t>haya personas que les suene</w:t>
      </w:r>
      <w:r>
        <w:rPr>
          <w:sz w:val="24"/>
        </w:rPr>
        <w:t xml:space="preserve"> el nombre</w:t>
      </w:r>
      <w:r w:rsidR="00510F5A">
        <w:rPr>
          <w:sz w:val="24"/>
        </w:rPr>
        <w:t xml:space="preserve"> y posiblemente la hayan usado. </w:t>
      </w:r>
      <w:proofErr w:type="spellStart"/>
      <w:r w:rsidR="00510F5A">
        <w:rPr>
          <w:sz w:val="24"/>
        </w:rPr>
        <w:t>Ethereal</w:t>
      </w:r>
      <w:proofErr w:type="spellEnd"/>
      <w:r>
        <w:rPr>
          <w:sz w:val="24"/>
        </w:rPr>
        <w:t xml:space="preserve"> se empezó a desarrollar en 1997 y la cual se dejó de implementar en el año 2006. A partir de ahí paso a llamarse como la conocemos hoy en día, </w:t>
      </w:r>
      <w:proofErr w:type="spellStart"/>
      <w:r>
        <w:rPr>
          <w:sz w:val="24"/>
        </w:rPr>
        <w:t>Wireshark</w:t>
      </w:r>
      <w:proofErr w:type="spellEnd"/>
      <w:r>
        <w:rPr>
          <w:sz w:val="24"/>
        </w:rPr>
        <w:t>.</w:t>
      </w:r>
    </w:p>
    <w:p w14:paraId="19BEFAE4" w14:textId="77777777" w:rsidR="00510F5A" w:rsidRDefault="00510F5A" w:rsidP="00510F5A">
      <w:pPr>
        <w:keepNext/>
        <w:jc w:val="center"/>
      </w:pPr>
      <w:r w:rsidRPr="00510F5A">
        <w:rPr>
          <w:noProof/>
          <w:sz w:val="24"/>
          <w:lang w:eastAsia="es-ES"/>
        </w:rPr>
        <w:drawing>
          <wp:inline distT="0" distB="0" distL="0" distR="0" wp14:anchorId="6F40E676" wp14:editId="0BBDCD37">
            <wp:extent cx="1803757" cy="628665"/>
            <wp:effectExtent l="0" t="0" r="0" b="0"/>
            <wp:docPr id="6" name="Imagen 6" descr="Logo Wireshark PNG transparente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Wireshark PNG transparente - Stick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33195" cy="638925"/>
                    </a:xfrm>
                    <a:prstGeom prst="rect">
                      <a:avLst/>
                    </a:prstGeom>
                    <a:noFill/>
                    <a:ln>
                      <a:noFill/>
                    </a:ln>
                  </pic:spPr>
                </pic:pic>
              </a:graphicData>
            </a:graphic>
          </wp:inline>
        </w:drawing>
      </w:r>
    </w:p>
    <w:p w14:paraId="20DA54CD" w14:textId="761797DB" w:rsidR="00510F5A" w:rsidRDefault="0053294D" w:rsidP="00CF5DA9">
      <w:pPr>
        <w:pStyle w:val="Cita"/>
      </w:pPr>
      <w:bookmarkStart w:id="47" w:name="_Toc107390560"/>
      <w:r>
        <w:t xml:space="preserve">Ilustración </w:t>
      </w:r>
      <w:r w:rsidR="002444E7">
        <w:t>4.</w:t>
      </w:r>
      <w:r>
        <w:t>5</w:t>
      </w:r>
      <w:r w:rsidR="00510F5A" w:rsidRPr="00170A10">
        <w:t xml:space="preserve">. Logo de la herramienta </w:t>
      </w:r>
      <w:proofErr w:type="spellStart"/>
      <w:r w:rsidR="00510F5A" w:rsidRPr="00170A10">
        <w:t>Wireshark</w:t>
      </w:r>
      <w:proofErr w:type="spellEnd"/>
      <w:r w:rsidR="00510F5A" w:rsidRPr="00170A10">
        <w:t xml:space="preserve"> (Fuente: </w:t>
      </w:r>
      <w:hyperlink r:id="rId20" w:history="1">
        <w:r w:rsidR="00EB4DE1" w:rsidRPr="00170A10">
          <w:rPr>
            <w:rStyle w:val="Hipervnculo"/>
            <w:color w:val="404040" w:themeColor="text1" w:themeTint="BF"/>
            <w:u w:val="none"/>
          </w:rPr>
          <w:t>https://www.wireshark.org</w:t>
        </w:r>
      </w:hyperlink>
      <w:r w:rsidR="00EB4DE1" w:rsidRPr="00170A10">
        <w:t xml:space="preserve"> )</w:t>
      </w:r>
      <w:bookmarkEnd w:id="47"/>
    </w:p>
    <w:p w14:paraId="25988AB4" w14:textId="77777777" w:rsidR="00190DF9" w:rsidRDefault="00190DF9" w:rsidP="00190DF9"/>
    <w:p w14:paraId="6F826349" w14:textId="77777777" w:rsidR="00C76950" w:rsidRDefault="00170A10" w:rsidP="00E41ACC">
      <w:pPr>
        <w:spacing w:line="360" w:lineRule="auto"/>
        <w:jc w:val="both"/>
        <w:rPr>
          <w:sz w:val="24"/>
        </w:rPr>
      </w:pPr>
      <w:r w:rsidRPr="00C76950">
        <w:rPr>
          <w:sz w:val="24"/>
        </w:rPr>
        <w:t xml:space="preserve">La idea básica de esta herramienta es </w:t>
      </w:r>
      <w:r w:rsidR="00C76950" w:rsidRPr="00C76950">
        <w:rPr>
          <w:sz w:val="24"/>
        </w:rPr>
        <w:t>que el usuario pueda</w:t>
      </w:r>
      <w:r w:rsidRPr="00C76950">
        <w:rPr>
          <w:sz w:val="24"/>
        </w:rPr>
        <w:t xml:space="preserve"> ver con detalle el tráfico de paquetes que se está generando en </w:t>
      </w:r>
      <w:r w:rsidR="00C76950">
        <w:rPr>
          <w:sz w:val="24"/>
        </w:rPr>
        <w:t>una determinada red</w:t>
      </w:r>
      <w:r w:rsidRPr="00C76950">
        <w:rPr>
          <w:sz w:val="24"/>
        </w:rPr>
        <w:t xml:space="preserve">. </w:t>
      </w:r>
      <w:r w:rsidR="00C76950">
        <w:rPr>
          <w:sz w:val="24"/>
        </w:rPr>
        <w:t xml:space="preserve">Se tiene que tener en cuenta que hasta en redes domésticas en las que un solo host está conectado, habrá movimiento de paquetes. En este tipo de redes pequeñas, se podrá ver con facilidad todos los tipos de paquetes y para qué sirven cada uno. </w:t>
      </w:r>
    </w:p>
    <w:p w14:paraId="733ACAF0" w14:textId="13602CAF" w:rsidR="00170A10" w:rsidRDefault="00C76950" w:rsidP="00E41ACC">
      <w:pPr>
        <w:spacing w:line="360" w:lineRule="auto"/>
        <w:jc w:val="both"/>
        <w:rPr>
          <w:sz w:val="24"/>
        </w:rPr>
      </w:pPr>
      <w:r>
        <w:rPr>
          <w:sz w:val="24"/>
        </w:rPr>
        <w:t xml:space="preserve">Si por el contrario, la red a la que se conecta el host, es una red mucho más extensa (esto quiere decir que hay un </w:t>
      </w:r>
      <w:r w:rsidR="00A65D93">
        <w:rPr>
          <w:sz w:val="24"/>
        </w:rPr>
        <w:t>número</w:t>
      </w:r>
      <w:r>
        <w:rPr>
          <w:sz w:val="24"/>
        </w:rPr>
        <w:t xml:space="preserve"> alto de host conectados en la misma red, ejemplo: oficina de una </w:t>
      </w:r>
      <w:r w:rsidR="00A65D93">
        <w:rPr>
          <w:sz w:val="24"/>
        </w:rPr>
        <w:t>empresa</w:t>
      </w:r>
      <w:r>
        <w:rPr>
          <w:sz w:val="24"/>
        </w:rPr>
        <w:t xml:space="preserve"> con 25 trabajadores </w:t>
      </w:r>
      <w:r w:rsidR="00A65D93">
        <w:rPr>
          <w:sz w:val="24"/>
        </w:rPr>
        <w:t>conectados</w:t>
      </w:r>
      <w:r>
        <w:rPr>
          <w:sz w:val="24"/>
        </w:rPr>
        <w:t xml:space="preserve"> en la misma red</w:t>
      </w:r>
      <w:r w:rsidR="00A65D93">
        <w:rPr>
          <w:sz w:val="24"/>
        </w:rPr>
        <w:t>),</w:t>
      </w:r>
      <w:r>
        <w:rPr>
          <w:sz w:val="24"/>
        </w:rPr>
        <w:t xml:space="preserve"> habrá mucho más paquetes y será más difícil captar los paquetes que interesen. Por lo que se tendr</w:t>
      </w:r>
      <w:r w:rsidR="00A65D93">
        <w:rPr>
          <w:sz w:val="24"/>
        </w:rPr>
        <w:t xml:space="preserve">án que usar lo que se </w:t>
      </w:r>
      <w:r w:rsidR="00D33D78">
        <w:rPr>
          <w:sz w:val="24"/>
        </w:rPr>
        <w:t>denomina</w:t>
      </w:r>
      <w:r>
        <w:rPr>
          <w:sz w:val="24"/>
        </w:rPr>
        <w:t xml:space="preserve"> filtros. Esta herramienta posee infinidad de filtros para detectar</w:t>
      </w:r>
      <w:r w:rsidR="00A65D93">
        <w:rPr>
          <w:sz w:val="24"/>
        </w:rPr>
        <w:t xml:space="preserve"> los paquetes que contengan la característica indicada en ese filtro. Por </w:t>
      </w:r>
      <w:r w:rsidR="00D33D78">
        <w:rPr>
          <w:sz w:val="24"/>
        </w:rPr>
        <w:t>ejemplo,</w:t>
      </w:r>
      <w:r w:rsidR="00A65D93">
        <w:rPr>
          <w:sz w:val="24"/>
        </w:rPr>
        <w:t xml:space="preserve"> si se quiere ver únicamente l</w:t>
      </w:r>
      <w:r w:rsidR="000832E6">
        <w:rPr>
          <w:sz w:val="24"/>
        </w:rPr>
        <w:t>os paquetes que contengas una IP</w:t>
      </w:r>
      <w:r w:rsidR="00A65D93">
        <w:rPr>
          <w:sz w:val="24"/>
        </w:rPr>
        <w:t xml:space="preserve"> de origen o de destino usaremos este filtro: </w:t>
      </w:r>
      <w:proofErr w:type="spellStart"/>
      <w:r w:rsidR="00A65D93" w:rsidRPr="00A65D93">
        <w:rPr>
          <w:sz w:val="24"/>
        </w:rPr>
        <w:t>ip.src_host</w:t>
      </w:r>
      <w:proofErr w:type="spellEnd"/>
      <w:r w:rsidR="00A65D93" w:rsidRPr="00A65D93">
        <w:rPr>
          <w:sz w:val="24"/>
        </w:rPr>
        <w:t xml:space="preserve">==192.1.168.1.128 || </w:t>
      </w:r>
      <w:proofErr w:type="spellStart"/>
      <w:r w:rsidR="00A65D93" w:rsidRPr="00A65D93">
        <w:rPr>
          <w:sz w:val="24"/>
        </w:rPr>
        <w:t>ip.dst</w:t>
      </w:r>
      <w:proofErr w:type="spellEnd"/>
      <w:r w:rsidR="00A65D93" w:rsidRPr="00A65D93">
        <w:rPr>
          <w:sz w:val="24"/>
        </w:rPr>
        <w:t>==192.168.1.128</w:t>
      </w:r>
      <w:r w:rsidR="00A65D93">
        <w:rPr>
          <w:sz w:val="24"/>
        </w:rPr>
        <w:t>, donde 192.168.1.128 sería la IP del host que queremos que aparezcan sus paquetes.</w:t>
      </w:r>
    </w:p>
    <w:p w14:paraId="6015D1C0" w14:textId="678DC35D" w:rsidR="000832E6" w:rsidRDefault="000832E6" w:rsidP="00E41ACC">
      <w:pPr>
        <w:spacing w:line="360" w:lineRule="auto"/>
        <w:jc w:val="both"/>
        <w:rPr>
          <w:sz w:val="24"/>
        </w:rPr>
      </w:pPr>
      <w:r>
        <w:rPr>
          <w:sz w:val="24"/>
        </w:rPr>
        <w:t xml:space="preserve">Adentrándose más en las características principales de </w:t>
      </w:r>
      <w:proofErr w:type="spellStart"/>
      <w:r>
        <w:rPr>
          <w:sz w:val="24"/>
        </w:rPr>
        <w:t>Wireshark</w:t>
      </w:r>
      <w:proofErr w:type="spellEnd"/>
      <w:r>
        <w:rPr>
          <w:sz w:val="24"/>
        </w:rPr>
        <w:t xml:space="preserve">, se puede llegar a </w:t>
      </w:r>
      <w:r w:rsidR="00701146">
        <w:rPr>
          <w:sz w:val="24"/>
        </w:rPr>
        <w:t>ver paquetes perdidos, actividad maliciosa en la red mediante la captura de paquetes http, así como problemas de latencia o problemas de conexiones. En apartados superiores, veremos varias implementaciones y usos de esta herramienta.</w:t>
      </w:r>
    </w:p>
    <w:p w14:paraId="683BBC10" w14:textId="43309F61" w:rsidR="00025F0C" w:rsidRDefault="00025F0C" w:rsidP="00E41ACC">
      <w:pPr>
        <w:spacing w:line="360" w:lineRule="auto"/>
        <w:jc w:val="both"/>
        <w:rPr>
          <w:sz w:val="24"/>
        </w:rPr>
      </w:pPr>
      <w:r>
        <w:rPr>
          <w:sz w:val="24"/>
        </w:rPr>
        <w:t xml:space="preserve">Un aspecto </w:t>
      </w:r>
      <w:r w:rsidR="004C3CE4">
        <w:rPr>
          <w:sz w:val="24"/>
        </w:rPr>
        <w:t>positivo</w:t>
      </w:r>
      <w:r>
        <w:rPr>
          <w:sz w:val="24"/>
        </w:rPr>
        <w:t xml:space="preserve"> a </w:t>
      </w:r>
      <w:r w:rsidR="00D33D78">
        <w:rPr>
          <w:sz w:val="24"/>
        </w:rPr>
        <w:t>destacar</w:t>
      </w:r>
      <w:r>
        <w:rPr>
          <w:sz w:val="24"/>
        </w:rPr>
        <w:t xml:space="preserve"> es la compatibilidad de </w:t>
      </w:r>
      <w:proofErr w:type="spellStart"/>
      <w:r>
        <w:rPr>
          <w:sz w:val="24"/>
        </w:rPr>
        <w:t>Wireshark</w:t>
      </w:r>
      <w:proofErr w:type="spellEnd"/>
      <w:r>
        <w:rPr>
          <w:sz w:val="24"/>
        </w:rPr>
        <w:t xml:space="preserve">, con las tramas obtenidas desde </w:t>
      </w:r>
      <w:proofErr w:type="spellStart"/>
      <w:r>
        <w:rPr>
          <w:sz w:val="24"/>
        </w:rPr>
        <w:t>Nozomi</w:t>
      </w:r>
      <w:proofErr w:type="spellEnd"/>
      <w:r>
        <w:rPr>
          <w:sz w:val="24"/>
        </w:rPr>
        <w:t xml:space="preserve"> </w:t>
      </w:r>
      <w:proofErr w:type="spellStart"/>
      <w:r>
        <w:rPr>
          <w:sz w:val="24"/>
        </w:rPr>
        <w:t>Guardian</w:t>
      </w:r>
      <w:proofErr w:type="spellEnd"/>
      <w:r>
        <w:rPr>
          <w:sz w:val="24"/>
        </w:rPr>
        <w:t xml:space="preserve">. </w:t>
      </w:r>
      <w:proofErr w:type="spellStart"/>
      <w:r w:rsidR="004C3CE4">
        <w:rPr>
          <w:sz w:val="24"/>
        </w:rPr>
        <w:t>Nozomi</w:t>
      </w:r>
      <w:proofErr w:type="spellEnd"/>
      <w:r w:rsidR="004C3CE4">
        <w:rPr>
          <w:sz w:val="24"/>
        </w:rPr>
        <w:t xml:space="preserve"> </w:t>
      </w:r>
      <w:proofErr w:type="spellStart"/>
      <w:r w:rsidR="004C3CE4">
        <w:rPr>
          <w:sz w:val="24"/>
        </w:rPr>
        <w:t>Guardian</w:t>
      </w:r>
      <w:proofErr w:type="spellEnd"/>
      <w:r w:rsidR="004C3CE4">
        <w:rPr>
          <w:sz w:val="24"/>
        </w:rPr>
        <w:t xml:space="preserve">, posee la capacidad de poder guardar y descargar tramas de paquetes, y poder cargarlas en </w:t>
      </w:r>
      <w:proofErr w:type="spellStart"/>
      <w:r w:rsidR="004C3CE4">
        <w:rPr>
          <w:sz w:val="24"/>
        </w:rPr>
        <w:t>Wireshark</w:t>
      </w:r>
      <w:proofErr w:type="spellEnd"/>
      <w:r w:rsidR="004C3CE4">
        <w:rPr>
          <w:sz w:val="24"/>
        </w:rPr>
        <w:t xml:space="preserve"> para poder ver con detalle esos paquetes. Esta compatibilidad es un recurso importante, ya que si </w:t>
      </w:r>
      <w:proofErr w:type="spellStart"/>
      <w:r w:rsidR="004C3CE4">
        <w:rPr>
          <w:sz w:val="24"/>
        </w:rPr>
        <w:t>Nozomi</w:t>
      </w:r>
      <w:proofErr w:type="spellEnd"/>
      <w:r w:rsidR="004C3CE4">
        <w:rPr>
          <w:sz w:val="24"/>
        </w:rPr>
        <w:t xml:space="preserve"> detecta </w:t>
      </w:r>
      <w:r w:rsidR="00D33D78">
        <w:rPr>
          <w:sz w:val="24"/>
        </w:rPr>
        <w:t>tráfico</w:t>
      </w:r>
      <w:r w:rsidR="004C3CE4">
        <w:rPr>
          <w:sz w:val="24"/>
        </w:rPr>
        <w:t xml:space="preserve"> irregular y guarda esas tramas, el usuario puede ser capaz de identificar qué tipo de trama se trata y de si puede estar siendo algún tipo de ataque o no. La función inversa también se encuentra disponible. El usuario es capaz de poder cargar tramas </w:t>
      </w:r>
      <w:proofErr w:type="spellStart"/>
      <w:r w:rsidR="004C3CE4">
        <w:rPr>
          <w:sz w:val="24"/>
        </w:rPr>
        <w:t>Wireshark</w:t>
      </w:r>
      <w:proofErr w:type="spellEnd"/>
      <w:r w:rsidR="004C3CE4">
        <w:rPr>
          <w:sz w:val="24"/>
        </w:rPr>
        <w:t xml:space="preserve"> en el entorno de </w:t>
      </w:r>
      <w:proofErr w:type="spellStart"/>
      <w:r w:rsidR="004C3CE4">
        <w:rPr>
          <w:sz w:val="24"/>
        </w:rPr>
        <w:t>Nozomi</w:t>
      </w:r>
      <w:proofErr w:type="spellEnd"/>
      <w:r w:rsidR="004C3CE4">
        <w:rPr>
          <w:sz w:val="24"/>
        </w:rPr>
        <w:t xml:space="preserve"> </w:t>
      </w:r>
      <w:proofErr w:type="spellStart"/>
      <w:r w:rsidR="004C3CE4">
        <w:rPr>
          <w:sz w:val="24"/>
        </w:rPr>
        <w:t>Guardian</w:t>
      </w:r>
      <w:proofErr w:type="spellEnd"/>
      <w:r w:rsidR="004C3CE4">
        <w:rPr>
          <w:sz w:val="24"/>
        </w:rPr>
        <w:t xml:space="preserve"> y poder simular y ver como el propio </w:t>
      </w:r>
      <w:proofErr w:type="spellStart"/>
      <w:r w:rsidR="004C3CE4">
        <w:rPr>
          <w:sz w:val="24"/>
        </w:rPr>
        <w:t>Nozomi</w:t>
      </w:r>
      <w:proofErr w:type="spellEnd"/>
      <w:r w:rsidR="004C3CE4">
        <w:rPr>
          <w:sz w:val="24"/>
        </w:rPr>
        <w:t xml:space="preserve"> reaccionaria. </w:t>
      </w:r>
    </w:p>
    <w:p w14:paraId="74101108" w14:textId="34DAA0AF" w:rsidR="00D955B0" w:rsidRDefault="00701146" w:rsidP="00E41ACC">
      <w:pPr>
        <w:spacing w:line="360" w:lineRule="auto"/>
        <w:jc w:val="both"/>
        <w:rPr>
          <w:sz w:val="24"/>
        </w:rPr>
      </w:pPr>
      <w:r>
        <w:rPr>
          <w:sz w:val="24"/>
        </w:rPr>
        <w:t xml:space="preserve">En resumen, con </w:t>
      </w:r>
      <w:proofErr w:type="spellStart"/>
      <w:r>
        <w:rPr>
          <w:sz w:val="24"/>
        </w:rPr>
        <w:t>Wireshark</w:t>
      </w:r>
      <w:proofErr w:type="spellEnd"/>
      <w:r>
        <w:rPr>
          <w:sz w:val="24"/>
        </w:rPr>
        <w:t xml:space="preserve"> podremos ver y analizar todos los paquetes de nuestra red como si estuviéramos en un laboratorio con un microscopio analizando todo lo que pasa en una determinada </w:t>
      </w:r>
      <w:commentRangeStart w:id="48"/>
      <w:commentRangeStart w:id="49"/>
      <w:r>
        <w:rPr>
          <w:sz w:val="24"/>
        </w:rPr>
        <w:t>red</w:t>
      </w:r>
      <w:commentRangeEnd w:id="48"/>
      <w:r w:rsidR="00B561CE">
        <w:rPr>
          <w:rStyle w:val="Refdecomentario"/>
        </w:rPr>
        <w:commentReference w:id="48"/>
      </w:r>
      <w:commentRangeEnd w:id="49"/>
      <w:r w:rsidR="004C3CE4">
        <w:rPr>
          <w:rStyle w:val="Refdecomentario"/>
        </w:rPr>
        <w:commentReference w:id="49"/>
      </w:r>
      <w:r>
        <w:rPr>
          <w:sz w:val="24"/>
        </w:rPr>
        <w:t xml:space="preserve">. </w:t>
      </w:r>
    </w:p>
    <w:p w14:paraId="37ADDBA5" w14:textId="77777777" w:rsidR="00D955B0" w:rsidRDefault="00D955B0" w:rsidP="00D955B0">
      <w:pPr>
        <w:pStyle w:val="Ttulo2"/>
      </w:pPr>
      <w:bookmarkStart w:id="50" w:name="_Toc107390499"/>
      <w:commentRangeStart w:id="51"/>
      <w:commentRangeStart w:id="52"/>
      <w:r>
        <w:lastRenderedPageBreak/>
        <w:t>TCPDUMP</w:t>
      </w:r>
      <w:commentRangeEnd w:id="51"/>
      <w:r>
        <w:rPr>
          <w:rStyle w:val="Refdecomentario"/>
          <w:rFonts w:eastAsiaTheme="minorHAnsi" w:cstheme="minorBidi"/>
          <w:b w:val="0"/>
          <w:color w:val="auto"/>
        </w:rPr>
        <w:commentReference w:id="51"/>
      </w:r>
      <w:commentRangeEnd w:id="52"/>
      <w:r w:rsidR="004C3CE4">
        <w:rPr>
          <w:rStyle w:val="Refdecomentario"/>
          <w:rFonts w:eastAsiaTheme="minorHAnsi" w:cstheme="minorBidi"/>
          <w:b w:val="0"/>
          <w:color w:val="auto"/>
        </w:rPr>
        <w:commentReference w:id="52"/>
      </w:r>
      <w:bookmarkEnd w:id="50"/>
    </w:p>
    <w:p w14:paraId="23D007BC" w14:textId="77777777" w:rsidR="00D955B0" w:rsidRDefault="00D955B0" w:rsidP="00D955B0"/>
    <w:p w14:paraId="74FBA0A7" w14:textId="30254634" w:rsidR="00D955B0" w:rsidRPr="00D955B0" w:rsidRDefault="00D955B0" w:rsidP="00E41ACC">
      <w:pPr>
        <w:spacing w:line="360" w:lineRule="auto"/>
        <w:jc w:val="both"/>
        <w:rPr>
          <w:sz w:val="24"/>
        </w:rPr>
      </w:pPr>
      <w:r w:rsidRPr="00E11825">
        <w:rPr>
          <w:sz w:val="24"/>
        </w:rPr>
        <w:t xml:space="preserve">TCPDUMP es una de las herramientas más conocidas a nivel global la cual se enfocada en el análisis de la red. Esto se debe a que esta herramienta es open </w:t>
      </w:r>
      <w:proofErr w:type="spellStart"/>
      <w:r w:rsidRPr="00E11825">
        <w:rPr>
          <w:sz w:val="24"/>
        </w:rPr>
        <w:t>source</w:t>
      </w:r>
      <w:proofErr w:type="spellEnd"/>
      <w:r w:rsidRPr="00E11825">
        <w:rPr>
          <w:sz w:val="24"/>
        </w:rPr>
        <w:t xml:space="preserve"> y se puede implementar tanto en Windows como en Linux. Con este </w:t>
      </w:r>
      <w:proofErr w:type="spellStart"/>
      <w:r w:rsidRPr="00E11825">
        <w:rPr>
          <w:sz w:val="24"/>
        </w:rPr>
        <w:t>sniffer</w:t>
      </w:r>
      <w:proofErr w:type="spellEnd"/>
      <w:r w:rsidRPr="00E11825">
        <w:rPr>
          <w:sz w:val="24"/>
        </w:rPr>
        <w:t xml:space="preserve"> lo que el usuario consigue es poder capturar en tiempo real los paquetes recibidos y enviados de la interfaz de red seleccionada. Algunos se preguntarán por que usar TCPDUMP en vez de </w:t>
      </w:r>
      <w:proofErr w:type="spellStart"/>
      <w:r w:rsidRPr="00E11825">
        <w:rPr>
          <w:sz w:val="24"/>
        </w:rPr>
        <w:t>Wireshark</w:t>
      </w:r>
      <w:proofErr w:type="spellEnd"/>
      <w:r w:rsidRPr="00E11825">
        <w:rPr>
          <w:sz w:val="24"/>
        </w:rPr>
        <w:t xml:space="preserve">, y la respuesta es súper sencilla. TCPDUMP no tiene interfaz gráfica ya que se ejecuta e implementa sobre un terminal, y </w:t>
      </w:r>
      <w:proofErr w:type="spellStart"/>
      <w:r w:rsidRPr="00E11825">
        <w:rPr>
          <w:sz w:val="24"/>
        </w:rPr>
        <w:t>Wireshark</w:t>
      </w:r>
      <w:proofErr w:type="spellEnd"/>
      <w:r w:rsidRPr="00E11825">
        <w:rPr>
          <w:sz w:val="24"/>
        </w:rPr>
        <w:t xml:space="preserve"> necesita más recursos para funcionar y para su interfaz gráfica. Por lo que, para comprobar que a mi </w:t>
      </w:r>
      <w:proofErr w:type="spellStart"/>
      <w:r w:rsidRPr="00E11825">
        <w:rPr>
          <w:sz w:val="24"/>
        </w:rPr>
        <w:t>Nozomi</w:t>
      </w:r>
      <w:proofErr w:type="spellEnd"/>
      <w:r w:rsidRPr="00E11825">
        <w:rPr>
          <w:sz w:val="24"/>
        </w:rPr>
        <w:t xml:space="preserve"> </w:t>
      </w:r>
      <w:proofErr w:type="spellStart"/>
      <w:r w:rsidRPr="00E11825">
        <w:rPr>
          <w:sz w:val="24"/>
        </w:rPr>
        <w:t>Guardian</w:t>
      </w:r>
      <w:proofErr w:type="spellEnd"/>
      <w:r w:rsidRPr="00E11825">
        <w:rPr>
          <w:sz w:val="24"/>
        </w:rPr>
        <w:t xml:space="preserve"> le estaban llegando todos los paquetes que circulaban por la red, se puede ejecutar TCPDUMP en la máquina virtual donde se está corriendo </w:t>
      </w:r>
      <w:proofErr w:type="spellStart"/>
      <w:r w:rsidRPr="00E11825">
        <w:rPr>
          <w:sz w:val="24"/>
        </w:rPr>
        <w:t>Nozomi</w:t>
      </w:r>
      <w:proofErr w:type="spellEnd"/>
      <w:r w:rsidRPr="00E11825">
        <w:rPr>
          <w:sz w:val="24"/>
        </w:rPr>
        <w:t xml:space="preserve">, así podrá ver y detectar que trafico está llegando a la interfaz donde tienes configurado el </w:t>
      </w:r>
      <w:proofErr w:type="spellStart"/>
      <w:r w:rsidRPr="00E11825">
        <w:rPr>
          <w:sz w:val="24"/>
        </w:rPr>
        <w:t>Nozomi</w:t>
      </w:r>
      <w:proofErr w:type="spellEnd"/>
      <w:r w:rsidRPr="00E11825">
        <w:rPr>
          <w:sz w:val="24"/>
        </w:rPr>
        <w:t xml:space="preserve">. </w:t>
      </w:r>
    </w:p>
    <w:p w14:paraId="744F2C0A" w14:textId="77777777" w:rsidR="00D955B0" w:rsidRDefault="00D955B0" w:rsidP="00D955B0"/>
    <w:p w14:paraId="1C5961C3" w14:textId="77777777" w:rsidR="00D955B0" w:rsidRPr="0052502F" w:rsidRDefault="00D955B0" w:rsidP="00D955B0">
      <w:pPr>
        <w:jc w:val="center"/>
      </w:pPr>
      <w:r>
        <w:rPr>
          <w:noProof/>
          <w:lang w:eastAsia="es-ES"/>
        </w:rPr>
        <w:drawing>
          <wp:inline distT="0" distB="0" distL="0" distR="0" wp14:anchorId="7060725A" wp14:editId="3F0FD66A">
            <wp:extent cx="4140235" cy="445720"/>
            <wp:effectExtent l="0" t="0" r="0" b="0"/>
            <wp:docPr id="8" name="Imagen 8" descr="https://www.tcpdump.org/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cpdump.org/images/logo.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0457" cy="454356"/>
                    </a:xfrm>
                    <a:prstGeom prst="rect">
                      <a:avLst/>
                    </a:prstGeom>
                    <a:noFill/>
                    <a:ln>
                      <a:noFill/>
                    </a:ln>
                  </pic:spPr>
                </pic:pic>
              </a:graphicData>
            </a:graphic>
          </wp:inline>
        </w:drawing>
      </w:r>
    </w:p>
    <w:p w14:paraId="2C083F7F" w14:textId="77777777" w:rsidR="00D955B0" w:rsidRDefault="00D955B0" w:rsidP="00D955B0">
      <w:pPr>
        <w:jc w:val="center"/>
      </w:pPr>
    </w:p>
    <w:p w14:paraId="5378B3D1" w14:textId="13E6C5D0" w:rsidR="00D955B0" w:rsidRDefault="00D955B0" w:rsidP="00CF5DA9">
      <w:pPr>
        <w:pStyle w:val="Cita"/>
      </w:pPr>
      <w:bookmarkStart w:id="53" w:name="_Toc107390561"/>
      <w:r>
        <w:t xml:space="preserve">Ilustración </w:t>
      </w:r>
      <w:r w:rsidR="002444E7">
        <w:t>4.6</w:t>
      </w:r>
      <w:r>
        <w:t>. Logotipo TCPDUMP (Fuente:</w:t>
      </w:r>
      <w:r w:rsidRPr="00F134C7">
        <w:t xml:space="preserve"> </w:t>
      </w:r>
      <w:hyperlink r:id="rId22" w:history="1">
        <w:r w:rsidR="00B70085" w:rsidRPr="001B05BD">
          <w:rPr>
            <w:rStyle w:val="Hipervnculo"/>
          </w:rPr>
          <w:t>https://www</w:t>
        </w:r>
      </w:hyperlink>
      <w:r w:rsidRPr="00C73655">
        <w:t>.</w:t>
      </w:r>
      <w:proofErr w:type="gramStart"/>
      <w:r w:rsidRPr="00C73655">
        <w:t>tcpdump.org</w:t>
      </w:r>
      <w:r>
        <w:t xml:space="preserve"> )</w:t>
      </w:r>
      <w:bookmarkEnd w:id="53"/>
      <w:proofErr w:type="gramEnd"/>
      <w:r>
        <w:t xml:space="preserve"> </w:t>
      </w:r>
    </w:p>
    <w:p w14:paraId="58973A1B" w14:textId="77777777" w:rsidR="00D955B0" w:rsidRPr="00022040" w:rsidRDefault="00D955B0" w:rsidP="00D955B0"/>
    <w:p w14:paraId="3C9D0E34" w14:textId="77777777" w:rsidR="00D955B0" w:rsidRPr="00E11825" w:rsidRDefault="00D955B0" w:rsidP="00E41ACC">
      <w:pPr>
        <w:spacing w:line="360" w:lineRule="auto"/>
        <w:jc w:val="both"/>
        <w:rPr>
          <w:sz w:val="24"/>
        </w:rPr>
      </w:pPr>
      <w:r w:rsidRPr="00E11825">
        <w:rPr>
          <w:sz w:val="24"/>
        </w:rPr>
        <w:t>Como ya dije antes, TCPDUMP tiene varios comandos configurados que hacen más complejo el uso de la misma. Estos son los siguientes:</w:t>
      </w:r>
    </w:p>
    <w:p w14:paraId="7036A60C" w14:textId="7CC7D825" w:rsidR="00D955B0" w:rsidRPr="00E11825" w:rsidRDefault="004C3CE4" w:rsidP="00E41ACC">
      <w:pPr>
        <w:pStyle w:val="Prrafodelista"/>
        <w:numPr>
          <w:ilvl w:val="0"/>
          <w:numId w:val="12"/>
        </w:numPr>
        <w:spacing w:line="360" w:lineRule="auto"/>
        <w:jc w:val="both"/>
        <w:rPr>
          <w:b/>
          <w:sz w:val="24"/>
        </w:rPr>
      </w:pPr>
      <w:r w:rsidRPr="004C3CE4">
        <w:rPr>
          <w:rFonts w:ascii="Lucida Console" w:hAnsi="Lucida Console"/>
          <w:b/>
          <w:sz w:val="24"/>
          <w:szCs w:val="24"/>
        </w:rPr>
        <w:t>s</w:t>
      </w:r>
      <w:commentRangeStart w:id="54"/>
      <w:commentRangeStart w:id="55"/>
      <w:r w:rsidR="00D955B0" w:rsidRPr="004C3CE4">
        <w:rPr>
          <w:rFonts w:ascii="Lucida Console" w:hAnsi="Lucida Console"/>
          <w:b/>
          <w:sz w:val="24"/>
          <w:szCs w:val="24"/>
        </w:rPr>
        <w:t xml:space="preserve">udo </w:t>
      </w:r>
      <w:proofErr w:type="spellStart"/>
      <w:r w:rsidR="00D955B0" w:rsidRPr="004C3CE4">
        <w:rPr>
          <w:rFonts w:ascii="Lucida Console" w:hAnsi="Lucida Console"/>
          <w:b/>
          <w:sz w:val="24"/>
          <w:szCs w:val="24"/>
        </w:rPr>
        <w:t>tcpdump</w:t>
      </w:r>
      <w:commentRangeEnd w:id="54"/>
      <w:proofErr w:type="spellEnd"/>
      <w:r w:rsidR="00D955B0" w:rsidRPr="004C3CE4">
        <w:rPr>
          <w:rStyle w:val="Refdecomentario"/>
          <w:rFonts w:ascii="Lucida Console" w:hAnsi="Lucida Console"/>
          <w:sz w:val="24"/>
          <w:szCs w:val="24"/>
        </w:rPr>
        <w:commentReference w:id="54"/>
      </w:r>
      <w:commentRangeEnd w:id="55"/>
      <w:r>
        <w:rPr>
          <w:rStyle w:val="Refdecomentario"/>
        </w:rPr>
        <w:commentReference w:id="55"/>
      </w:r>
      <w:r w:rsidR="00D955B0" w:rsidRPr="00E11825">
        <w:rPr>
          <w:b/>
          <w:sz w:val="24"/>
        </w:rPr>
        <w:t>:</w:t>
      </w:r>
      <w:r w:rsidR="00D955B0" w:rsidRPr="00E11825">
        <w:rPr>
          <w:sz w:val="24"/>
        </w:rPr>
        <w:t xml:space="preserve"> Con este comando, permite ver todo el tráfico de todas las interfaces activas en la maquina en la que se corra.</w:t>
      </w:r>
    </w:p>
    <w:p w14:paraId="7B8D0D4C" w14:textId="77777777" w:rsidR="00D955B0" w:rsidRPr="00E11825" w:rsidRDefault="00D955B0" w:rsidP="00E41ACC">
      <w:pPr>
        <w:spacing w:line="360" w:lineRule="auto"/>
        <w:jc w:val="both"/>
        <w:rPr>
          <w:b/>
          <w:sz w:val="24"/>
        </w:rPr>
      </w:pPr>
    </w:p>
    <w:p w14:paraId="6D440F06" w14:textId="5E1554FA" w:rsidR="00D955B0" w:rsidRPr="00E11825" w:rsidRDefault="004C3CE4" w:rsidP="00E41ACC">
      <w:pPr>
        <w:pStyle w:val="Prrafodelista"/>
        <w:numPr>
          <w:ilvl w:val="0"/>
          <w:numId w:val="12"/>
        </w:numPr>
        <w:spacing w:line="360" w:lineRule="auto"/>
        <w:jc w:val="both"/>
        <w:rPr>
          <w:b/>
          <w:sz w:val="24"/>
        </w:rPr>
      </w:pPr>
      <w:r w:rsidRPr="004C3CE4">
        <w:rPr>
          <w:rFonts w:ascii="Lucida Console" w:hAnsi="Lucida Console"/>
          <w:b/>
          <w:sz w:val="24"/>
        </w:rPr>
        <w:t>s</w:t>
      </w:r>
      <w:r w:rsidR="00D955B0" w:rsidRPr="004C3CE4">
        <w:rPr>
          <w:rFonts w:ascii="Lucida Console" w:hAnsi="Lucida Console"/>
          <w:b/>
          <w:sz w:val="24"/>
        </w:rPr>
        <w:t xml:space="preserve">udo </w:t>
      </w:r>
      <w:proofErr w:type="spellStart"/>
      <w:r w:rsidR="00D955B0" w:rsidRPr="004C3CE4">
        <w:rPr>
          <w:rFonts w:ascii="Lucida Console" w:hAnsi="Lucida Console"/>
          <w:b/>
          <w:sz w:val="24"/>
        </w:rPr>
        <w:t>tcpdump</w:t>
      </w:r>
      <w:proofErr w:type="spellEnd"/>
      <w:r w:rsidR="00D955B0" w:rsidRPr="004C3CE4">
        <w:rPr>
          <w:rFonts w:ascii="Lucida Console" w:hAnsi="Lucida Console"/>
          <w:b/>
          <w:sz w:val="24"/>
        </w:rPr>
        <w:t xml:space="preserve"> –i em0</w:t>
      </w:r>
      <w:r w:rsidR="00D955B0" w:rsidRPr="00E11825">
        <w:rPr>
          <w:sz w:val="24"/>
        </w:rPr>
        <w:t>: El contenido es el mismo que el anterior, pero en vez de ver el tráfico de todas las interfaces, solo veremos el indicado en el comando, en este caso la interfaz em0.</w:t>
      </w:r>
    </w:p>
    <w:p w14:paraId="4E88CC06" w14:textId="77777777" w:rsidR="00B70085" w:rsidRDefault="00B70085" w:rsidP="00E41ACC">
      <w:pPr>
        <w:pStyle w:val="Prrafodelista"/>
        <w:spacing w:line="360" w:lineRule="auto"/>
        <w:jc w:val="both"/>
        <w:rPr>
          <w:b/>
          <w:sz w:val="24"/>
        </w:rPr>
      </w:pPr>
    </w:p>
    <w:p w14:paraId="6701411A" w14:textId="77777777" w:rsidR="00D955B0" w:rsidRPr="00E11825" w:rsidRDefault="00D955B0" w:rsidP="00E41ACC">
      <w:pPr>
        <w:spacing w:line="360" w:lineRule="auto"/>
        <w:jc w:val="both"/>
        <w:rPr>
          <w:b/>
          <w:sz w:val="24"/>
        </w:rPr>
      </w:pPr>
    </w:p>
    <w:p w14:paraId="362B8040" w14:textId="4290D535" w:rsidR="00D955B0" w:rsidRPr="00E11825" w:rsidRDefault="004C3CE4" w:rsidP="00E41ACC">
      <w:pPr>
        <w:pStyle w:val="Prrafodelista"/>
        <w:numPr>
          <w:ilvl w:val="0"/>
          <w:numId w:val="12"/>
        </w:numPr>
        <w:spacing w:line="360" w:lineRule="auto"/>
        <w:jc w:val="both"/>
        <w:rPr>
          <w:b/>
          <w:sz w:val="24"/>
        </w:rPr>
      </w:pPr>
      <w:r w:rsidRPr="004C3CE4">
        <w:rPr>
          <w:rFonts w:ascii="Lucida Console" w:hAnsi="Lucida Console"/>
          <w:b/>
          <w:sz w:val="24"/>
        </w:rPr>
        <w:lastRenderedPageBreak/>
        <w:t>s</w:t>
      </w:r>
      <w:r w:rsidR="00D955B0" w:rsidRPr="004C3CE4">
        <w:rPr>
          <w:rFonts w:ascii="Lucida Console" w:hAnsi="Lucida Console"/>
          <w:b/>
          <w:sz w:val="24"/>
        </w:rPr>
        <w:t xml:space="preserve">udo </w:t>
      </w:r>
      <w:proofErr w:type="spellStart"/>
      <w:r w:rsidR="00D955B0" w:rsidRPr="004C3CE4">
        <w:rPr>
          <w:rFonts w:ascii="Lucida Console" w:hAnsi="Lucida Console"/>
          <w:b/>
          <w:sz w:val="24"/>
        </w:rPr>
        <w:t>tcpdump</w:t>
      </w:r>
      <w:proofErr w:type="spellEnd"/>
      <w:r w:rsidR="00D955B0" w:rsidRPr="004C3CE4">
        <w:rPr>
          <w:rFonts w:ascii="Lucida Console" w:hAnsi="Lucida Console"/>
          <w:b/>
          <w:sz w:val="24"/>
        </w:rPr>
        <w:t xml:space="preserve"> –i em0 –</w:t>
      </w:r>
      <w:proofErr w:type="spellStart"/>
      <w:r w:rsidR="00D955B0" w:rsidRPr="004C3CE4">
        <w:rPr>
          <w:rFonts w:ascii="Lucida Console" w:hAnsi="Lucida Console"/>
          <w:b/>
          <w:sz w:val="24"/>
        </w:rPr>
        <w:t>ttttnnvvS</w:t>
      </w:r>
      <w:proofErr w:type="spellEnd"/>
      <w:r w:rsidR="00D955B0" w:rsidRPr="004C3CE4">
        <w:rPr>
          <w:rFonts w:ascii="Lucida Console" w:hAnsi="Lucida Console"/>
          <w:b/>
          <w:sz w:val="24"/>
        </w:rPr>
        <w:t xml:space="preserve"> host 192.168.x.x</w:t>
      </w:r>
      <w:r w:rsidR="00D955B0" w:rsidRPr="00E11825">
        <w:rPr>
          <w:b/>
          <w:sz w:val="24"/>
        </w:rPr>
        <w:t xml:space="preserve">: </w:t>
      </w:r>
      <w:r w:rsidR="00D955B0" w:rsidRPr="00E11825">
        <w:rPr>
          <w:sz w:val="24"/>
        </w:rPr>
        <w:t xml:space="preserve">Se consigue filtrar paquetes tanto por la interfaz introducida, en este caso em0 como por </w:t>
      </w:r>
      <w:proofErr w:type="spellStart"/>
      <w:r w:rsidR="00D955B0" w:rsidRPr="00E11825">
        <w:rPr>
          <w:sz w:val="24"/>
        </w:rPr>
        <w:t>ip</w:t>
      </w:r>
      <w:proofErr w:type="spellEnd"/>
      <w:r w:rsidR="00D955B0" w:rsidRPr="00E11825">
        <w:rPr>
          <w:sz w:val="24"/>
        </w:rPr>
        <w:t xml:space="preserve"> de host, en este caso 192.168.x.x. Se conseguirá ver todos los paquetes tanto enviados como recibidos por ese host dentro de esa interfaz de red.</w:t>
      </w:r>
    </w:p>
    <w:p w14:paraId="7107E203" w14:textId="77777777" w:rsidR="00B70085" w:rsidRDefault="00B70085" w:rsidP="00E41ACC">
      <w:pPr>
        <w:pStyle w:val="Prrafodelista"/>
        <w:spacing w:line="360" w:lineRule="auto"/>
        <w:jc w:val="both"/>
        <w:rPr>
          <w:b/>
          <w:sz w:val="24"/>
        </w:rPr>
      </w:pPr>
    </w:p>
    <w:p w14:paraId="3DE3F01E" w14:textId="77777777" w:rsidR="00D955B0" w:rsidRPr="00E11825" w:rsidRDefault="00D955B0" w:rsidP="00E41ACC">
      <w:pPr>
        <w:spacing w:line="360" w:lineRule="auto"/>
        <w:jc w:val="both"/>
        <w:rPr>
          <w:b/>
          <w:sz w:val="24"/>
        </w:rPr>
      </w:pPr>
    </w:p>
    <w:p w14:paraId="6C7F72B5" w14:textId="2339EC15" w:rsidR="00D955B0" w:rsidRPr="00D955B0" w:rsidRDefault="004C3CE4" w:rsidP="00E41ACC">
      <w:pPr>
        <w:pStyle w:val="Prrafodelista"/>
        <w:numPr>
          <w:ilvl w:val="0"/>
          <w:numId w:val="12"/>
        </w:numPr>
        <w:spacing w:line="360" w:lineRule="auto"/>
        <w:jc w:val="both"/>
        <w:rPr>
          <w:b/>
          <w:sz w:val="24"/>
        </w:rPr>
      </w:pPr>
      <w:r w:rsidRPr="004C3CE4">
        <w:rPr>
          <w:rFonts w:ascii="Lucida Console" w:hAnsi="Lucida Console"/>
          <w:b/>
          <w:sz w:val="24"/>
        </w:rPr>
        <w:t>s</w:t>
      </w:r>
      <w:r w:rsidR="00D955B0" w:rsidRPr="004C3CE4">
        <w:rPr>
          <w:rFonts w:ascii="Lucida Console" w:hAnsi="Lucida Console"/>
          <w:b/>
          <w:sz w:val="24"/>
        </w:rPr>
        <w:t xml:space="preserve">udo </w:t>
      </w:r>
      <w:proofErr w:type="spellStart"/>
      <w:r w:rsidR="00D955B0" w:rsidRPr="004C3CE4">
        <w:rPr>
          <w:rFonts w:ascii="Lucida Console" w:hAnsi="Lucida Console"/>
          <w:b/>
          <w:sz w:val="24"/>
        </w:rPr>
        <w:t>tcpdump</w:t>
      </w:r>
      <w:proofErr w:type="spellEnd"/>
      <w:r w:rsidR="00D955B0" w:rsidRPr="004C3CE4">
        <w:rPr>
          <w:rFonts w:ascii="Lucida Console" w:hAnsi="Lucida Console"/>
          <w:b/>
          <w:sz w:val="24"/>
        </w:rPr>
        <w:t xml:space="preserve"> –i em0 –</w:t>
      </w:r>
      <w:proofErr w:type="spellStart"/>
      <w:r w:rsidR="00D955B0" w:rsidRPr="004C3CE4">
        <w:rPr>
          <w:rFonts w:ascii="Lucida Console" w:hAnsi="Lucida Console"/>
          <w:b/>
          <w:sz w:val="24"/>
        </w:rPr>
        <w:t>nn</w:t>
      </w:r>
      <w:proofErr w:type="spellEnd"/>
      <w:r w:rsidR="00D955B0" w:rsidRPr="004C3CE4">
        <w:rPr>
          <w:rFonts w:ascii="Lucida Console" w:hAnsi="Lucida Console"/>
          <w:b/>
          <w:sz w:val="24"/>
        </w:rPr>
        <w:t xml:space="preserve"> </w:t>
      </w:r>
      <w:proofErr w:type="spellStart"/>
      <w:r w:rsidR="00D955B0" w:rsidRPr="004C3CE4">
        <w:rPr>
          <w:rFonts w:ascii="Lucida Console" w:hAnsi="Lucida Console"/>
          <w:b/>
          <w:sz w:val="24"/>
        </w:rPr>
        <w:t>port</w:t>
      </w:r>
      <w:proofErr w:type="spellEnd"/>
      <w:r w:rsidR="00D955B0" w:rsidRPr="004C3CE4">
        <w:rPr>
          <w:rFonts w:ascii="Lucida Console" w:hAnsi="Lucida Console"/>
          <w:b/>
          <w:sz w:val="24"/>
        </w:rPr>
        <w:t xml:space="preserve"> 22</w:t>
      </w:r>
      <w:r w:rsidR="00D955B0" w:rsidRPr="00E11825">
        <w:rPr>
          <w:b/>
          <w:sz w:val="24"/>
        </w:rPr>
        <w:t xml:space="preserve">: </w:t>
      </w:r>
      <w:r w:rsidR="00D955B0" w:rsidRPr="00E11825">
        <w:rPr>
          <w:sz w:val="24"/>
        </w:rPr>
        <w:t>Repetimos el segundo comando, añadiéndole la opción del puerto. Esto quiere decir que se filtrará tanto por interfaz primero, y después por puerto. Solo aparecerán los mensajes que entren y salgan por ese puerto, en este caso el 22, y que sean a través de la interfaz de red em0.</w:t>
      </w:r>
    </w:p>
    <w:p w14:paraId="56767324" w14:textId="77777777" w:rsidR="00B70085" w:rsidRDefault="00B70085" w:rsidP="00E41ACC">
      <w:pPr>
        <w:pStyle w:val="Prrafodelista"/>
        <w:spacing w:line="360" w:lineRule="auto"/>
        <w:jc w:val="both"/>
        <w:rPr>
          <w:b/>
          <w:sz w:val="24"/>
        </w:rPr>
      </w:pPr>
    </w:p>
    <w:p w14:paraId="0E146C86" w14:textId="77777777" w:rsidR="00D955B0" w:rsidRPr="00D955B0" w:rsidRDefault="00D955B0" w:rsidP="00E41ACC">
      <w:pPr>
        <w:spacing w:line="360" w:lineRule="auto"/>
        <w:jc w:val="both"/>
        <w:rPr>
          <w:b/>
          <w:sz w:val="24"/>
        </w:rPr>
      </w:pPr>
    </w:p>
    <w:p w14:paraId="77D9E933" w14:textId="4DDB0F26" w:rsidR="00D955B0" w:rsidRPr="00D955B0" w:rsidRDefault="004C3CE4" w:rsidP="00E41ACC">
      <w:pPr>
        <w:pStyle w:val="Prrafodelista"/>
        <w:numPr>
          <w:ilvl w:val="0"/>
          <w:numId w:val="12"/>
        </w:numPr>
        <w:spacing w:line="360" w:lineRule="auto"/>
        <w:jc w:val="both"/>
        <w:rPr>
          <w:b/>
          <w:sz w:val="24"/>
        </w:rPr>
      </w:pPr>
      <w:r w:rsidRPr="004C3CE4">
        <w:rPr>
          <w:rFonts w:ascii="Lucida Console" w:hAnsi="Lucida Console"/>
          <w:b/>
          <w:sz w:val="24"/>
        </w:rPr>
        <w:t>s</w:t>
      </w:r>
      <w:r w:rsidR="00D955B0" w:rsidRPr="004C3CE4">
        <w:rPr>
          <w:rFonts w:ascii="Lucida Console" w:hAnsi="Lucida Console"/>
          <w:b/>
          <w:sz w:val="24"/>
        </w:rPr>
        <w:t xml:space="preserve">udo </w:t>
      </w:r>
      <w:proofErr w:type="spellStart"/>
      <w:r w:rsidR="00D955B0" w:rsidRPr="004C3CE4">
        <w:rPr>
          <w:rFonts w:ascii="Lucida Console" w:hAnsi="Lucida Console"/>
          <w:b/>
          <w:sz w:val="24"/>
        </w:rPr>
        <w:t>tcpdump</w:t>
      </w:r>
      <w:proofErr w:type="spellEnd"/>
      <w:r w:rsidR="00D955B0" w:rsidRPr="004C3CE4">
        <w:rPr>
          <w:rFonts w:ascii="Lucida Console" w:hAnsi="Lucida Console"/>
          <w:b/>
          <w:sz w:val="24"/>
        </w:rPr>
        <w:t xml:space="preserve"> –i em0 -</w:t>
      </w:r>
      <w:proofErr w:type="spellStart"/>
      <w:r w:rsidR="00D955B0" w:rsidRPr="004C3CE4">
        <w:rPr>
          <w:rFonts w:ascii="Lucida Console" w:hAnsi="Lucida Console"/>
          <w:b/>
          <w:sz w:val="24"/>
        </w:rPr>
        <w:t>nn</w:t>
      </w:r>
      <w:proofErr w:type="spellEnd"/>
      <w:r w:rsidR="00D955B0" w:rsidRPr="004C3CE4">
        <w:rPr>
          <w:rFonts w:ascii="Lucida Console" w:hAnsi="Lucida Console"/>
          <w:b/>
          <w:sz w:val="24"/>
        </w:rPr>
        <w:t xml:space="preserve"> mms</w:t>
      </w:r>
      <w:r w:rsidR="00D955B0" w:rsidRPr="00E11825">
        <w:rPr>
          <w:b/>
          <w:sz w:val="24"/>
        </w:rPr>
        <w:t xml:space="preserve">: </w:t>
      </w:r>
      <w:r w:rsidR="00D955B0" w:rsidRPr="00E11825">
        <w:rPr>
          <w:sz w:val="24"/>
        </w:rPr>
        <w:t xml:space="preserve">Misma estructura que el segundo comando de la lista, añadiendo además un nuevo filtro por protocolo. En este caso, veremos todos los mensajes correspondientes al protocolo </w:t>
      </w:r>
      <w:proofErr w:type="spellStart"/>
      <w:r w:rsidR="00D955B0" w:rsidRPr="00E11825">
        <w:rPr>
          <w:sz w:val="24"/>
        </w:rPr>
        <w:t>mms</w:t>
      </w:r>
      <w:proofErr w:type="spellEnd"/>
      <w:r w:rsidR="00D955B0" w:rsidRPr="00E11825">
        <w:rPr>
          <w:sz w:val="24"/>
        </w:rPr>
        <w:t xml:space="preserve"> (</w:t>
      </w:r>
      <w:proofErr w:type="spellStart"/>
      <w:r w:rsidR="00D955B0" w:rsidRPr="00E11825">
        <w:rPr>
          <w:sz w:val="24"/>
        </w:rPr>
        <w:t>Manufacturing</w:t>
      </w:r>
      <w:proofErr w:type="spellEnd"/>
      <w:r w:rsidR="00D955B0" w:rsidRPr="00E11825">
        <w:rPr>
          <w:sz w:val="24"/>
        </w:rPr>
        <w:t xml:space="preserve"> </w:t>
      </w:r>
      <w:proofErr w:type="spellStart"/>
      <w:r w:rsidR="00D955B0" w:rsidRPr="00E11825">
        <w:rPr>
          <w:sz w:val="24"/>
        </w:rPr>
        <w:t>Message</w:t>
      </w:r>
      <w:proofErr w:type="spellEnd"/>
      <w:r w:rsidR="00D955B0" w:rsidRPr="00E11825">
        <w:rPr>
          <w:sz w:val="24"/>
        </w:rPr>
        <w:t xml:space="preserve"> </w:t>
      </w:r>
      <w:proofErr w:type="spellStart"/>
      <w:r w:rsidR="00D955B0" w:rsidRPr="00E11825">
        <w:rPr>
          <w:sz w:val="24"/>
        </w:rPr>
        <w:t>Specification</w:t>
      </w:r>
      <w:proofErr w:type="spellEnd"/>
      <w:r w:rsidR="00D955B0" w:rsidRPr="00E11825">
        <w:rPr>
          <w:sz w:val="24"/>
        </w:rPr>
        <w:t>) dentro de la interfaz de red em0.</w:t>
      </w:r>
    </w:p>
    <w:p w14:paraId="192C1535" w14:textId="77777777" w:rsidR="00B70085" w:rsidRDefault="00B70085" w:rsidP="00E41ACC">
      <w:pPr>
        <w:pStyle w:val="Prrafodelista"/>
        <w:spacing w:line="360" w:lineRule="auto"/>
        <w:jc w:val="both"/>
        <w:rPr>
          <w:b/>
          <w:sz w:val="24"/>
        </w:rPr>
      </w:pPr>
    </w:p>
    <w:p w14:paraId="7D4D1BDF" w14:textId="77777777" w:rsidR="00D955B0" w:rsidRPr="00D955B0" w:rsidRDefault="00D955B0" w:rsidP="00E41ACC">
      <w:pPr>
        <w:spacing w:line="360" w:lineRule="auto"/>
        <w:jc w:val="both"/>
        <w:rPr>
          <w:b/>
          <w:sz w:val="24"/>
        </w:rPr>
      </w:pPr>
    </w:p>
    <w:p w14:paraId="07B4B9AE" w14:textId="14D42B09" w:rsidR="00D955B0" w:rsidRPr="004C3CE4" w:rsidRDefault="004C3CE4" w:rsidP="00E41ACC">
      <w:pPr>
        <w:pStyle w:val="Prrafodelista"/>
        <w:numPr>
          <w:ilvl w:val="0"/>
          <w:numId w:val="12"/>
        </w:numPr>
        <w:spacing w:line="360" w:lineRule="auto"/>
        <w:jc w:val="both"/>
        <w:rPr>
          <w:b/>
        </w:rPr>
      </w:pPr>
      <w:r w:rsidRPr="004C3CE4">
        <w:rPr>
          <w:rFonts w:ascii="Lucida Console" w:hAnsi="Lucida Console"/>
          <w:b/>
          <w:sz w:val="24"/>
        </w:rPr>
        <w:t>s</w:t>
      </w:r>
      <w:r w:rsidR="00D955B0" w:rsidRPr="004C3CE4">
        <w:rPr>
          <w:rFonts w:ascii="Lucida Console" w:hAnsi="Lucida Console"/>
          <w:b/>
          <w:sz w:val="24"/>
        </w:rPr>
        <w:t xml:space="preserve">udo </w:t>
      </w:r>
      <w:proofErr w:type="spellStart"/>
      <w:r w:rsidR="00D955B0" w:rsidRPr="004C3CE4">
        <w:rPr>
          <w:rFonts w:ascii="Lucida Console" w:hAnsi="Lucida Console"/>
          <w:b/>
          <w:sz w:val="24"/>
        </w:rPr>
        <w:t>tcpdump</w:t>
      </w:r>
      <w:proofErr w:type="spellEnd"/>
      <w:r w:rsidR="00D955B0" w:rsidRPr="004C3CE4">
        <w:rPr>
          <w:rFonts w:ascii="Lucida Console" w:hAnsi="Lucida Console"/>
          <w:b/>
          <w:sz w:val="24"/>
        </w:rPr>
        <w:t xml:space="preserve"> –i em0 –w </w:t>
      </w:r>
      <w:proofErr w:type="spellStart"/>
      <w:r w:rsidR="00D955B0" w:rsidRPr="004C3CE4">
        <w:rPr>
          <w:rFonts w:ascii="Lucida Console" w:hAnsi="Lucida Console"/>
          <w:b/>
          <w:sz w:val="24"/>
        </w:rPr>
        <w:t>paquetes.pcap</w:t>
      </w:r>
      <w:proofErr w:type="spellEnd"/>
      <w:r w:rsidR="00D955B0" w:rsidRPr="004C3CE4">
        <w:rPr>
          <w:rFonts w:ascii="Lucida Console" w:hAnsi="Lucida Console"/>
          <w:b/>
          <w:sz w:val="24"/>
        </w:rPr>
        <w:t xml:space="preserve"> –s 0</w:t>
      </w:r>
      <w:r w:rsidR="00D955B0" w:rsidRPr="00E11825">
        <w:rPr>
          <w:b/>
          <w:sz w:val="24"/>
        </w:rPr>
        <w:t xml:space="preserve">: </w:t>
      </w:r>
      <w:r w:rsidR="00D955B0" w:rsidRPr="00E11825">
        <w:rPr>
          <w:sz w:val="24"/>
        </w:rPr>
        <w:t xml:space="preserve">Se guardarán todos los paquetes que pasen por la interfaz de red em0 en el archivo </w:t>
      </w:r>
      <w:proofErr w:type="spellStart"/>
      <w:r w:rsidR="00D955B0" w:rsidRPr="00E11825">
        <w:rPr>
          <w:sz w:val="24"/>
        </w:rPr>
        <w:t>pquetes.pcap</w:t>
      </w:r>
      <w:proofErr w:type="spellEnd"/>
      <w:r w:rsidR="00D955B0" w:rsidRPr="00E11825">
        <w:rPr>
          <w:sz w:val="24"/>
        </w:rPr>
        <w:t>. Con la opción –s 0, le estamos indicando que guarde todo el paquete sin excluir nada</w:t>
      </w:r>
      <w:r w:rsidR="00D955B0">
        <w:t>.</w:t>
      </w:r>
    </w:p>
    <w:p w14:paraId="4B363FA9" w14:textId="77777777" w:rsidR="00B70085" w:rsidRDefault="00B70085" w:rsidP="00B70085">
      <w:pPr>
        <w:pStyle w:val="Prrafodelista"/>
        <w:rPr>
          <w:b/>
        </w:rPr>
      </w:pPr>
    </w:p>
    <w:p w14:paraId="3B43F877" w14:textId="77777777" w:rsidR="00D955B0" w:rsidRDefault="00D955B0" w:rsidP="00D955B0">
      <w:pPr>
        <w:jc w:val="center"/>
        <w:rPr>
          <w:b/>
        </w:rPr>
      </w:pPr>
      <w:r>
        <w:rPr>
          <w:noProof/>
          <w:lang w:eastAsia="es-ES"/>
        </w:rPr>
        <w:lastRenderedPageBreak/>
        <w:drawing>
          <wp:inline distT="0" distB="0" distL="0" distR="0" wp14:anchorId="418250C3" wp14:editId="3F612D52">
            <wp:extent cx="4100708" cy="2029587"/>
            <wp:effectExtent l="152400" t="152400" r="357505" b="3708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2070" cy="20352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99FC62C" w14:textId="7ABF5584" w:rsidR="00D955B0" w:rsidRPr="00022040" w:rsidRDefault="00D955B0" w:rsidP="00CF5DA9">
      <w:pPr>
        <w:pStyle w:val="Cita"/>
      </w:pPr>
      <w:bookmarkStart w:id="56" w:name="_Toc107390562"/>
      <w:r>
        <w:t xml:space="preserve">Ilustración </w:t>
      </w:r>
      <w:r w:rsidR="002444E7">
        <w:t>4.7</w:t>
      </w:r>
      <w:r>
        <w:t>. Resumen opciones de filtros TCPDUMP (Fuente:</w:t>
      </w:r>
      <w:r w:rsidRPr="00F134C7">
        <w:t xml:space="preserve"> </w:t>
      </w:r>
      <w:r>
        <w:t>propia)</w:t>
      </w:r>
      <w:bookmarkEnd w:id="56"/>
      <w:r>
        <w:t xml:space="preserve"> </w:t>
      </w:r>
    </w:p>
    <w:p w14:paraId="12F2E160" w14:textId="77777777" w:rsidR="0052502F" w:rsidRDefault="0052502F" w:rsidP="00190DF9"/>
    <w:p w14:paraId="77EDA7FA" w14:textId="2657E0FC" w:rsidR="00190DF9" w:rsidRDefault="00190DF9" w:rsidP="00190DF9">
      <w:pPr>
        <w:pStyle w:val="Ttulo2"/>
      </w:pPr>
      <w:bookmarkStart w:id="57" w:name="_Toc107390500"/>
      <w:r>
        <w:t>IED SCOUT</w:t>
      </w:r>
      <w:bookmarkEnd w:id="57"/>
    </w:p>
    <w:p w14:paraId="11A29C6E" w14:textId="77777777" w:rsidR="00190DF9" w:rsidRDefault="00190DF9" w:rsidP="00190DF9">
      <w:pPr>
        <w:rPr>
          <w:sz w:val="24"/>
        </w:rPr>
      </w:pPr>
    </w:p>
    <w:p w14:paraId="145EDFCB" w14:textId="4E28D6DB" w:rsidR="00190DF9" w:rsidRPr="00C63C91" w:rsidRDefault="00341962" w:rsidP="00E41ACC">
      <w:pPr>
        <w:spacing w:line="360" w:lineRule="auto"/>
        <w:jc w:val="both"/>
        <w:rPr>
          <w:sz w:val="24"/>
        </w:rPr>
      </w:pPr>
      <w:r>
        <w:rPr>
          <w:sz w:val="24"/>
        </w:rPr>
        <w:t xml:space="preserve">IED Scout es una herramienta que nos permite la automatización </w:t>
      </w:r>
      <w:r w:rsidR="00742151">
        <w:rPr>
          <w:sz w:val="24"/>
        </w:rPr>
        <w:t xml:space="preserve">y virtualización </w:t>
      </w:r>
      <w:r>
        <w:rPr>
          <w:sz w:val="24"/>
        </w:rPr>
        <w:t xml:space="preserve">de protección de subestaciones que disponen del estándar IEC 61850. </w:t>
      </w:r>
      <w:r w:rsidR="00C053E4">
        <w:rPr>
          <w:sz w:val="24"/>
        </w:rPr>
        <w:t xml:space="preserve">Esta herramienta </w:t>
      </w:r>
      <w:r>
        <w:rPr>
          <w:sz w:val="24"/>
        </w:rPr>
        <w:t>nos permite ver la comunicación entre</w:t>
      </w:r>
      <w:r w:rsidR="00C053E4">
        <w:rPr>
          <w:sz w:val="24"/>
        </w:rPr>
        <w:t xml:space="preserve"> un suscriptor y un publicador, </w:t>
      </w:r>
      <w:r w:rsidR="0002272D">
        <w:rPr>
          <w:sz w:val="24"/>
        </w:rPr>
        <w:t>así</w:t>
      </w:r>
      <w:r w:rsidR="00C053E4">
        <w:rPr>
          <w:sz w:val="24"/>
        </w:rPr>
        <w:t xml:space="preserve"> como todos los paquetes enviados por cada uno de los extremos y poder analizar su contenido y los diferent</w:t>
      </w:r>
      <w:r w:rsidR="00742151">
        <w:rPr>
          <w:sz w:val="24"/>
        </w:rPr>
        <w:t xml:space="preserve">es valores que se transportan. Además, se puede observar </w:t>
      </w:r>
      <w:r w:rsidR="00C053E4">
        <w:rPr>
          <w:sz w:val="24"/>
        </w:rPr>
        <w:t>los cambios realizados en cualquier de los dos extremos.</w:t>
      </w:r>
    </w:p>
    <w:p w14:paraId="777610D0" w14:textId="327CCF24" w:rsidR="0002272D" w:rsidRDefault="0002272D" w:rsidP="00E41ACC">
      <w:pPr>
        <w:spacing w:line="360" w:lineRule="auto"/>
        <w:jc w:val="both"/>
        <w:rPr>
          <w:i/>
          <w:sz w:val="24"/>
        </w:rPr>
      </w:pPr>
      <w:r>
        <w:rPr>
          <w:sz w:val="24"/>
        </w:rPr>
        <w:t>Definen su herramienta como “</w:t>
      </w:r>
      <w:r w:rsidRPr="0002272D">
        <w:rPr>
          <w:i/>
          <w:sz w:val="24"/>
        </w:rPr>
        <w:t>un cliente universal de servidores IEC 61850 (como los IED de subestación) y editor/suscriptor de mensajes GOOSE. Proporciona numerosas funciones útiles que son necesarias en la subestación o el laboratorio”.</w:t>
      </w:r>
    </w:p>
    <w:p w14:paraId="1DE8BA56" w14:textId="6FCC36B5" w:rsidR="0002272D" w:rsidRDefault="0002272D" w:rsidP="00E41ACC">
      <w:pPr>
        <w:spacing w:line="360" w:lineRule="auto"/>
        <w:jc w:val="both"/>
        <w:rPr>
          <w:sz w:val="24"/>
        </w:rPr>
      </w:pPr>
      <w:r>
        <w:rPr>
          <w:sz w:val="24"/>
        </w:rPr>
        <w:t xml:space="preserve">Entre </w:t>
      </w:r>
      <w:r w:rsidR="00606FED">
        <w:rPr>
          <w:sz w:val="24"/>
        </w:rPr>
        <w:t>otras</w:t>
      </w:r>
      <w:r>
        <w:rPr>
          <w:sz w:val="24"/>
        </w:rPr>
        <w:t xml:space="preserve"> </w:t>
      </w:r>
      <w:r w:rsidR="002D54A2">
        <w:rPr>
          <w:sz w:val="24"/>
        </w:rPr>
        <w:t>características</w:t>
      </w:r>
      <w:r>
        <w:rPr>
          <w:sz w:val="24"/>
        </w:rPr>
        <w:t xml:space="preserve"> de la herramienta IED Scout, se pueden destacar las siguientes: </w:t>
      </w:r>
    </w:p>
    <w:p w14:paraId="42775674" w14:textId="18492306" w:rsidR="0002272D" w:rsidRDefault="0002272D" w:rsidP="00E41ACC">
      <w:pPr>
        <w:pStyle w:val="Prrafodelista"/>
        <w:numPr>
          <w:ilvl w:val="0"/>
          <w:numId w:val="10"/>
        </w:numPr>
        <w:spacing w:line="360" w:lineRule="auto"/>
        <w:jc w:val="both"/>
        <w:rPr>
          <w:sz w:val="24"/>
        </w:rPr>
      </w:pPr>
      <w:r w:rsidRPr="0002272D">
        <w:rPr>
          <w:sz w:val="24"/>
        </w:rPr>
        <w:t xml:space="preserve">Como cliente IEC 61850, admite diversas funciones, desde la lectura/escritura genérica de atributos de datos hasta la utilización </w:t>
      </w:r>
      <w:proofErr w:type="gramStart"/>
      <w:r w:rsidR="00D9079D" w:rsidRPr="0002272D">
        <w:rPr>
          <w:sz w:val="24"/>
        </w:rPr>
        <w:t>de la</w:t>
      </w:r>
      <w:proofErr w:type="gramEnd"/>
      <w:r w:rsidR="00D9079D" w:rsidRPr="0002272D">
        <w:rPr>
          <w:sz w:val="24"/>
        </w:rPr>
        <w:t xml:space="preserve"> auto descripción</w:t>
      </w:r>
      <w:r w:rsidRPr="0002272D">
        <w:rPr>
          <w:sz w:val="24"/>
        </w:rPr>
        <w:t xml:space="preserve"> del IED y la generación de archivos SCL a partir de ella. </w:t>
      </w:r>
    </w:p>
    <w:p w14:paraId="68ACE67F" w14:textId="77777777" w:rsidR="0002272D" w:rsidRDefault="0002272D" w:rsidP="00E41ACC">
      <w:pPr>
        <w:pStyle w:val="Prrafodelista"/>
        <w:numPr>
          <w:ilvl w:val="0"/>
          <w:numId w:val="10"/>
        </w:numPr>
        <w:spacing w:line="360" w:lineRule="auto"/>
        <w:jc w:val="both"/>
        <w:rPr>
          <w:sz w:val="24"/>
        </w:rPr>
      </w:pPr>
      <w:r w:rsidRPr="0002272D">
        <w:rPr>
          <w:sz w:val="24"/>
        </w:rPr>
        <w:t xml:space="preserve">Detecta mensajes GOOSE en la red y los supervisa. </w:t>
      </w:r>
    </w:p>
    <w:p w14:paraId="23EE13E7" w14:textId="05B2A957" w:rsidR="0002272D" w:rsidRPr="0002272D" w:rsidRDefault="0002272D" w:rsidP="00E41ACC">
      <w:pPr>
        <w:pStyle w:val="Prrafodelista"/>
        <w:numPr>
          <w:ilvl w:val="0"/>
          <w:numId w:val="10"/>
        </w:numPr>
        <w:spacing w:line="360" w:lineRule="auto"/>
        <w:jc w:val="both"/>
        <w:rPr>
          <w:sz w:val="24"/>
        </w:rPr>
      </w:pPr>
      <w:r w:rsidRPr="0002272D">
        <w:rPr>
          <w:sz w:val="24"/>
        </w:rPr>
        <w:t>Puede utilizarse incluso con información de configuración incompleta o sin ella</w:t>
      </w:r>
    </w:p>
    <w:p w14:paraId="076FFC71" w14:textId="3E3BFE6D" w:rsidR="0002272D" w:rsidRDefault="0002272D" w:rsidP="00E41ACC">
      <w:pPr>
        <w:pStyle w:val="Prrafodelista"/>
        <w:numPr>
          <w:ilvl w:val="0"/>
          <w:numId w:val="10"/>
        </w:numPr>
        <w:spacing w:line="360" w:lineRule="auto"/>
        <w:jc w:val="both"/>
        <w:rPr>
          <w:sz w:val="24"/>
        </w:rPr>
      </w:pPr>
      <w:r w:rsidRPr="0002272D">
        <w:rPr>
          <w:sz w:val="24"/>
        </w:rPr>
        <w:t>El IED</w:t>
      </w:r>
      <w:r w:rsidR="00C326A1">
        <w:rPr>
          <w:sz w:val="24"/>
        </w:rPr>
        <w:t xml:space="preserve"> </w:t>
      </w:r>
      <w:r w:rsidRPr="0002272D">
        <w:rPr>
          <w:sz w:val="24"/>
        </w:rPr>
        <w:t xml:space="preserve">Scout también simula mensajes GOOSE. </w:t>
      </w:r>
    </w:p>
    <w:p w14:paraId="01D463DB" w14:textId="73A57E1C" w:rsidR="00042B85" w:rsidRDefault="0002272D" w:rsidP="00E41ACC">
      <w:pPr>
        <w:pStyle w:val="Prrafodelista"/>
        <w:numPr>
          <w:ilvl w:val="0"/>
          <w:numId w:val="10"/>
        </w:numPr>
        <w:spacing w:line="360" w:lineRule="auto"/>
        <w:jc w:val="both"/>
        <w:rPr>
          <w:sz w:val="24"/>
        </w:rPr>
      </w:pPr>
      <w:r w:rsidRPr="0002272D">
        <w:rPr>
          <w:sz w:val="24"/>
        </w:rPr>
        <w:lastRenderedPageBreak/>
        <w:t>Proporciona acceso a IED compatibles con IEC 61850 de cualquier proveedor</w:t>
      </w:r>
      <w:r w:rsidR="00042B85">
        <w:rPr>
          <w:sz w:val="24"/>
        </w:rPr>
        <w:t>.</w:t>
      </w:r>
    </w:p>
    <w:p w14:paraId="060B1EB3" w14:textId="77777777" w:rsidR="00042B85" w:rsidRDefault="00042B85" w:rsidP="00042B85">
      <w:pPr>
        <w:pStyle w:val="Prrafodelista"/>
        <w:rPr>
          <w:sz w:val="24"/>
        </w:rPr>
      </w:pPr>
    </w:p>
    <w:p w14:paraId="47EC5632" w14:textId="4EAC4F15" w:rsidR="00042B85" w:rsidRDefault="00042B85" w:rsidP="00042B85">
      <w:pPr>
        <w:jc w:val="center"/>
        <w:rPr>
          <w:sz w:val="24"/>
        </w:rPr>
      </w:pPr>
      <w:r w:rsidRPr="00042B85">
        <w:rPr>
          <w:noProof/>
          <w:sz w:val="24"/>
          <w:lang w:eastAsia="es-ES"/>
        </w:rPr>
        <w:drawing>
          <wp:inline distT="0" distB="0" distL="0" distR="0" wp14:anchorId="7C47E2D2" wp14:editId="068AFC46">
            <wp:extent cx="5579745" cy="2982199"/>
            <wp:effectExtent l="38100" t="38100" r="97155" b="104140"/>
            <wp:docPr id="15" name="Imagen 15" descr="\\DESKTOP-MA\carpetacompartida\MARCOS_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MA\carpetacompartida\MARCOS_IE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79745" cy="298219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DB55263" w14:textId="457BCC3C" w:rsidR="00042B85" w:rsidRPr="00022040" w:rsidRDefault="00042B85" w:rsidP="00CF5DA9">
      <w:pPr>
        <w:pStyle w:val="Cita"/>
      </w:pPr>
      <w:bookmarkStart w:id="58" w:name="_Toc107390563"/>
      <w:r>
        <w:t xml:space="preserve">Ilustración </w:t>
      </w:r>
      <w:r w:rsidR="002444E7">
        <w:t>4.8</w:t>
      </w:r>
      <w:r>
        <w:t xml:space="preserve">. </w:t>
      </w:r>
      <w:r w:rsidR="00D9079D">
        <w:t>Captura pantalla programa IED Scout</w:t>
      </w:r>
      <w:r>
        <w:t xml:space="preserve"> (Fuente:</w:t>
      </w:r>
      <w:r w:rsidRPr="00F134C7">
        <w:t xml:space="preserve"> </w:t>
      </w:r>
      <w:r>
        <w:t>propia)</w:t>
      </w:r>
      <w:bookmarkEnd w:id="58"/>
      <w:r>
        <w:t xml:space="preserve"> </w:t>
      </w:r>
    </w:p>
    <w:p w14:paraId="54A0F9AB" w14:textId="77777777" w:rsidR="00042B85" w:rsidRDefault="00042B85" w:rsidP="00042B85">
      <w:pPr>
        <w:jc w:val="center"/>
        <w:rPr>
          <w:sz w:val="24"/>
        </w:rPr>
      </w:pPr>
    </w:p>
    <w:p w14:paraId="154F0D60" w14:textId="77777777" w:rsidR="00042B85" w:rsidRPr="0002272D" w:rsidRDefault="00042B85" w:rsidP="00042B85">
      <w:pPr>
        <w:rPr>
          <w:sz w:val="24"/>
        </w:rPr>
      </w:pPr>
    </w:p>
    <w:p w14:paraId="3E1FCA67" w14:textId="1A84F1C2" w:rsidR="00C73655" w:rsidRDefault="002D54A2" w:rsidP="00E41ACC">
      <w:pPr>
        <w:spacing w:line="360" w:lineRule="auto"/>
        <w:jc w:val="both"/>
        <w:rPr>
          <w:sz w:val="24"/>
        </w:rPr>
      </w:pPr>
      <w:r w:rsidRPr="00C63C91">
        <w:rPr>
          <w:sz w:val="24"/>
        </w:rPr>
        <w:t xml:space="preserve">Esta herramienta es perfecta para empezar a manejar comunicaciones GOOSE y ver el intercambio de mensajes entre publicador y suscriptor, así como para ver dichas implementaciones </w:t>
      </w:r>
      <w:proofErr w:type="spellStart"/>
      <w:r w:rsidRPr="00C63C91">
        <w:rPr>
          <w:sz w:val="24"/>
        </w:rPr>
        <w:t>virtualizadas</w:t>
      </w:r>
      <w:proofErr w:type="spellEnd"/>
      <w:r w:rsidRPr="00C63C91">
        <w:rPr>
          <w:sz w:val="24"/>
        </w:rPr>
        <w:t>. Todo ello sin poner en peligro ningún IED ni ninguna protección. Además, se pueden crear archivos SCL totalmente</w:t>
      </w:r>
      <w:r w:rsidR="00042B85">
        <w:rPr>
          <w:sz w:val="24"/>
        </w:rPr>
        <w:t xml:space="preserve"> idénticos a cualquier IED real</w:t>
      </w:r>
      <w:r w:rsidRPr="00C63C91">
        <w:rPr>
          <w:sz w:val="24"/>
        </w:rPr>
        <w:t>.</w:t>
      </w:r>
      <w:r w:rsidR="00042B85">
        <w:rPr>
          <w:sz w:val="24"/>
        </w:rPr>
        <w:t xml:space="preserve"> </w:t>
      </w:r>
      <w:r w:rsidR="00C73655" w:rsidRPr="00C63C91">
        <w:rPr>
          <w:sz w:val="24"/>
        </w:rPr>
        <w:t xml:space="preserve">En resumen, IED Scout nos permite </w:t>
      </w:r>
      <w:proofErr w:type="spellStart"/>
      <w:r w:rsidR="00C73655" w:rsidRPr="00C63C91">
        <w:rPr>
          <w:sz w:val="24"/>
        </w:rPr>
        <w:t>virtualizar</w:t>
      </w:r>
      <w:proofErr w:type="spellEnd"/>
      <w:r w:rsidR="00C73655" w:rsidRPr="00C63C91">
        <w:rPr>
          <w:sz w:val="24"/>
        </w:rPr>
        <w:t xml:space="preserve"> </w:t>
      </w:r>
      <w:proofErr w:type="spellStart"/>
      <w:r w:rsidR="00C73655" w:rsidRPr="00C63C91">
        <w:rPr>
          <w:sz w:val="24"/>
        </w:rPr>
        <w:t>IEDs</w:t>
      </w:r>
      <w:proofErr w:type="spellEnd"/>
      <w:r w:rsidR="00C73655" w:rsidRPr="00C63C91">
        <w:rPr>
          <w:sz w:val="24"/>
        </w:rPr>
        <w:t xml:space="preserve"> </w:t>
      </w:r>
      <w:r w:rsidR="00C326A1" w:rsidRPr="00C63C91">
        <w:rPr>
          <w:sz w:val="24"/>
        </w:rPr>
        <w:t xml:space="preserve">y simular </w:t>
      </w:r>
      <w:r w:rsidR="006D3444" w:rsidRPr="00C63C91">
        <w:rPr>
          <w:sz w:val="24"/>
        </w:rPr>
        <w:t>posibles</w:t>
      </w:r>
      <w:r w:rsidR="006D3444">
        <w:rPr>
          <w:sz w:val="24"/>
        </w:rPr>
        <w:t xml:space="preserve"> </w:t>
      </w:r>
      <w:r w:rsidR="006D3444" w:rsidRPr="00C63C91">
        <w:rPr>
          <w:sz w:val="24"/>
        </w:rPr>
        <w:t>comunicaciones</w:t>
      </w:r>
      <w:r w:rsidR="00C326A1" w:rsidRPr="00C63C91">
        <w:rPr>
          <w:sz w:val="24"/>
        </w:rPr>
        <w:t xml:space="preserve"> como si de un entrono real se tratase.</w:t>
      </w:r>
    </w:p>
    <w:p w14:paraId="7303CE59" w14:textId="55D97548" w:rsidR="00D955B0" w:rsidRDefault="00042B85" w:rsidP="00042B85">
      <w:pPr>
        <w:tabs>
          <w:tab w:val="left" w:pos="1580"/>
        </w:tabs>
        <w:rPr>
          <w:sz w:val="24"/>
        </w:rPr>
      </w:pPr>
      <w:r>
        <w:rPr>
          <w:sz w:val="24"/>
        </w:rPr>
        <w:tab/>
      </w:r>
    </w:p>
    <w:p w14:paraId="315743B6" w14:textId="77777777" w:rsidR="00D955B0" w:rsidRDefault="00D955B0" w:rsidP="00190DF9"/>
    <w:p w14:paraId="57D6C671" w14:textId="5465FE9E" w:rsidR="00190DF9" w:rsidRDefault="00190DF9" w:rsidP="00190DF9">
      <w:pPr>
        <w:pStyle w:val="Ttulo2"/>
      </w:pPr>
      <w:bookmarkStart w:id="59" w:name="_Toc107390501"/>
      <w:r>
        <w:t>ADVANCED IP SCANNER</w:t>
      </w:r>
      <w:bookmarkEnd w:id="59"/>
    </w:p>
    <w:p w14:paraId="67E5CE0F" w14:textId="77777777" w:rsidR="00190DF9" w:rsidRDefault="00190DF9" w:rsidP="00190DF9"/>
    <w:p w14:paraId="694EAA8D" w14:textId="5BBD4DB5" w:rsidR="005B1857" w:rsidRDefault="005B1857" w:rsidP="00E41ACC">
      <w:pPr>
        <w:spacing w:line="360" w:lineRule="auto"/>
        <w:jc w:val="both"/>
        <w:rPr>
          <w:sz w:val="24"/>
        </w:rPr>
      </w:pPr>
      <w:proofErr w:type="spellStart"/>
      <w:r>
        <w:rPr>
          <w:sz w:val="24"/>
        </w:rPr>
        <w:t>Advanced</w:t>
      </w:r>
      <w:proofErr w:type="spellEnd"/>
      <w:r>
        <w:rPr>
          <w:sz w:val="24"/>
        </w:rPr>
        <w:t xml:space="preserve"> IP scanner es una herramienta que se encarga de realizar un escáner de la red, obteniendo así toda la información requerida sobre los equipos que están conectados a dicha red escaneada. Es una herramienta gratuita y simple, pero muy útil. Durante el proyecto, ha sido usada continuamente, para poder ver que host estaban dentro de la red </w:t>
      </w:r>
      <w:r>
        <w:rPr>
          <w:sz w:val="24"/>
        </w:rPr>
        <w:lastRenderedPageBreak/>
        <w:t xml:space="preserve">creada para ello, así como poder ver en qué IP está, su MAC, y si el host </w:t>
      </w:r>
      <w:r w:rsidR="00D9079D">
        <w:rPr>
          <w:sz w:val="24"/>
        </w:rPr>
        <w:t>esta encendido</w:t>
      </w:r>
      <w:r>
        <w:rPr>
          <w:sz w:val="24"/>
        </w:rPr>
        <w:t xml:space="preserve"> o apagado.</w:t>
      </w:r>
    </w:p>
    <w:p w14:paraId="403DF5ED" w14:textId="0579798E" w:rsidR="005B1857" w:rsidRDefault="005B1857" w:rsidP="005B1857">
      <w:pPr>
        <w:jc w:val="center"/>
        <w:rPr>
          <w:sz w:val="24"/>
        </w:rPr>
      </w:pPr>
      <w:r>
        <w:rPr>
          <w:noProof/>
          <w:lang w:eastAsia="es-ES"/>
        </w:rPr>
        <w:drawing>
          <wp:inline distT="0" distB="0" distL="0" distR="0" wp14:anchorId="2038E0A1" wp14:editId="435E10CB">
            <wp:extent cx="4262720" cy="2361063"/>
            <wp:effectExtent l="0" t="0" r="508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01591" cy="2382593"/>
                    </a:xfrm>
                    <a:prstGeom prst="rect">
                      <a:avLst/>
                    </a:prstGeom>
                  </pic:spPr>
                </pic:pic>
              </a:graphicData>
            </a:graphic>
          </wp:inline>
        </w:drawing>
      </w:r>
    </w:p>
    <w:p w14:paraId="58324FA4" w14:textId="02FC293F" w:rsidR="005B1857" w:rsidRPr="00022040" w:rsidRDefault="005B1857" w:rsidP="00CF5DA9">
      <w:pPr>
        <w:pStyle w:val="Cita"/>
      </w:pPr>
      <w:bookmarkStart w:id="60" w:name="_Toc107390564"/>
      <w:r>
        <w:t xml:space="preserve">Ilustración </w:t>
      </w:r>
      <w:r w:rsidR="002444E7">
        <w:t>4.</w:t>
      </w:r>
      <w:r>
        <w:t xml:space="preserve">9. Captura pantalla de </w:t>
      </w:r>
      <w:proofErr w:type="spellStart"/>
      <w:r>
        <w:t>Advanced</w:t>
      </w:r>
      <w:proofErr w:type="spellEnd"/>
      <w:r>
        <w:t xml:space="preserve"> IP scanner de la red de SICA (Fuente:</w:t>
      </w:r>
      <w:r w:rsidRPr="00F134C7">
        <w:t xml:space="preserve"> </w:t>
      </w:r>
      <w:r>
        <w:t>propia)</w:t>
      </w:r>
      <w:bookmarkEnd w:id="60"/>
      <w:r>
        <w:t xml:space="preserve"> </w:t>
      </w:r>
    </w:p>
    <w:p w14:paraId="0AB7094D" w14:textId="77777777" w:rsidR="005B1857" w:rsidRDefault="005B1857" w:rsidP="005B1857">
      <w:pPr>
        <w:jc w:val="center"/>
        <w:rPr>
          <w:sz w:val="24"/>
        </w:rPr>
      </w:pPr>
    </w:p>
    <w:p w14:paraId="66086028" w14:textId="77777777" w:rsidR="005B1857" w:rsidRDefault="005B1857" w:rsidP="005B1857">
      <w:pPr>
        <w:rPr>
          <w:sz w:val="24"/>
        </w:rPr>
      </w:pPr>
    </w:p>
    <w:p w14:paraId="0E0E7C85" w14:textId="77777777" w:rsidR="005B1857" w:rsidRDefault="005B1857" w:rsidP="005B1857">
      <w:pPr>
        <w:jc w:val="center"/>
        <w:rPr>
          <w:sz w:val="24"/>
        </w:rPr>
      </w:pPr>
    </w:p>
    <w:p w14:paraId="7F944627" w14:textId="0BCB8C51" w:rsidR="0035654A" w:rsidRPr="00B04F44" w:rsidRDefault="0035654A" w:rsidP="00190DF9">
      <w:pPr>
        <w:rPr>
          <w:sz w:val="24"/>
        </w:rPr>
      </w:pPr>
    </w:p>
    <w:p w14:paraId="48FA301D" w14:textId="77777777" w:rsidR="00C73655" w:rsidRDefault="00C73655" w:rsidP="0052502F"/>
    <w:p w14:paraId="0875D617" w14:textId="77777777" w:rsidR="00D11101" w:rsidRDefault="00D11101" w:rsidP="0052502F"/>
    <w:p w14:paraId="2BA2E0F3" w14:textId="77777777" w:rsidR="00D11101" w:rsidRDefault="00D11101" w:rsidP="0052502F"/>
    <w:p w14:paraId="229C8908" w14:textId="77777777" w:rsidR="00D11101" w:rsidRDefault="00D11101" w:rsidP="0052502F"/>
    <w:p w14:paraId="6A41C352" w14:textId="77777777" w:rsidR="00D11101" w:rsidRDefault="00D11101" w:rsidP="0052502F"/>
    <w:p w14:paraId="77EF06F3" w14:textId="77777777" w:rsidR="00D11101" w:rsidRDefault="00D11101" w:rsidP="0052502F"/>
    <w:p w14:paraId="27EA9EDA" w14:textId="77777777" w:rsidR="00D11101" w:rsidRDefault="00D11101" w:rsidP="0052502F"/>
    <w:p w14:paraId="6EDCCD5C" w14:textId="77777777" w:rsidR="00D11101" w:rsidRDefault="00D11101" w:rsidP="0052502F"/>
    <w:p w14:paraId="27BF3D28" w14:textId="77777777" w:rsidR="00D11101" w:rsidRDefault="00D11101" w:rsidP="0052502F"/>
    <w:p w14:paraId="6E99EF63" w14:textId="77777777" w:rsidR="00D11101" w:rsidRDefault="00D11101" w:rsidP="0052502F"/>
    <w:p w14:paraId="22818A39" w14:textId="77777777" w:rsidR="00D11101" w:rsidRDefault="00D11101" w:rsidP="0052502F"/>
    <w:p w14:paraId="5EA07DDA" w14:textId="77777777" w:rsidR="00D11101" w:rsidRDefault="00D11101" w:rsidP="0052502F"/>
    <w:p w14:paraId="58C5E5D7" w14:textId="77777777" w:rsidR="00022040" w:rsidRPr="00022040" w:rsidRDefault="00022040" w:rsidP="00022040"/>
    <w:p w14:paraId="7ECECB9D" w14:textId="71FD6CCD" w:rsidR="003E677D" w:rsidRDefault="003E677D" w:rsidP="003E677D">
      <w:pPr>
        <w:pStyle w:val="Ttulo1"/>
        <w:rPr>
          <w:rFonts w:eastAsia="Calibri"/>
        </w:rPr>
      </w:pPr>
      <w:bookmarkStart w:id="61" w:name="_Toc107390502"/>
      <w:r>
        <w:rPr>
          <w:rFonts w:eastAsia="Calibri"/>
        </w:rPr>
        <w:lastRenderedPageBreak/>
        <w:t>Núcleo del trabajo</w:t>
      </w:r>
      <w:bookmarkEnd w:id="61"/>
    </w:p>
    <w:p w14:paraId="2243F02E" w14:textId="77777777" w:rsidR="003E677D" w:rsidRDefault="003E677D" w:rsidP="003E677D"/>
    <w:p w14:paraId="2361EA5B" w14:textId="085AA1A5" w:rsidR="003E677D" w:rsidRDefault="003E677D" w:rsidP="003E677D">
      <w:pPr>
        <w:pStyle w:val="Ttulo2"/>
      </w:pPr>
      <w:bookmarkStart w:id="62" w:name="_Toc107390503"/>
      <w:r>
        <w:t>CIBERSEGURIDAD</w:t>
      </w:r>
      <w:bookmarkEnd w:id="62"/>
    </w:p>
    <w:p w14:paraId="4DF6A4DF" w14:textId="77777777" w:rsidR="003F77F5" w:rsidRDefault="003F77F5" w:rsidP="003F77F5"/>
    <w:p w14:paraId="57A7AEA8" w14:textId="1373F52B" w:rsidR="00BE649B" w:rsidRPr="00E11825" w:rsidRDefault="00BE649B" w:rsidP="00E41ACC">
      <w:pPr>
        <w:spacing w:line="360" w:lineRule="auto"/>
        <w:jc w:val="both"/>
        <w:rPr>
          <w:sz w:val="24"/>
          <w:szCs w:val="24"/>
        </w:rPr>
      </w:pPr>
      <w:r w:rsidRPr="00E11825">
        <w:rPr>
          <w:sz w:val="24"/>
          <w:szCs w:val="24"/>
        </w:rPr>
        <w:t>Que me</w:t>
      </w:r>
      <w:r w:rsidR="003B4BC0" w:rsidRPr="00E11825">
        <w:rPr>
          <w:sz w:val="24"/>
          <w:szCs w:val="24"/>
        </w:rPr>
        <w:t>jor forma de definir un concepto, que acudiendo al diccionario de la Real Academia Española (RAE)</w:t>
      </w:r>
      <w:r w:rsidRPr="00E11825">
        <w:rPr>
          <w:sz w:val="24"/>
          <w:szCs w:val="24"/>
        </w:rPr>
        <w:t xml:space="preserve">. La palabra “ciberseguridad” como tal no la podemos encontrar en el diccionario de la Real Academia Española, ya que </w:t>
      </w:r>
      <w:r w:rsidR="003B4BC0" w:rsidRPr="00E11825">
        <w:rPr>
          <w:sz w:val="24"/>
          <w:szCs w:val="24"/>
        </w:rPr>
        <w:t xml:space="preserve">esta proviene de la unión de las palabras </w:t>
      </w:r>
      <w:proofErr w:type="spellStart"/>
      <w:r w:rsidR="003B4BC0" w:rsidRPr="00E11825">
        <w:rPr>
          <w:sz w:val="24"/>
          <w:szCs w:val="24"/>
        </w:rPr>
        <w:t>ciber</w:t>
      </w:r>
      <w:proofErr w:type="spellEnd"/>
      <w:r w:rsidR="003B4BC0" w:rsidRPr="00E11825">
        <w:rPr>
          <w:sz w:val="24"/>
          <w:szCs w:val="24"/>
        </w:rPr>
        <w:t>- y seguridad</w:t>
      </w:r>
      <w:r w:rsidRPr="00E11825">
        <w:rPr>
          <w:sz w:val="24"/>
          <w:szCs w:val="24"/>
        </w:rPr>
        <w:t xml:space="preserve">. Pero </w:t>
      </w:r>
      <w:r w:rsidR="003B4BC0" w:rsidRPr="00E11825">
        <w:rPr>
          <w:sz w:val="24"/>
          <w:szCs w:val="24"/>
        </w:rPr>
        <w:t>buscando</w:t>
      </w:r>
      <w:r w:rsidRPr="00E11825">
        <w:rPr>
          <w:sz w:val="24"/>
          <w:szCs w:val="24"/>
        </w:rPr>
        <w:t xml:space="preserve"> por </w:t>
      </w:r>
      <w:r w:rsidR="003B4BC0" w:rsidRPr="00E11825">
        <w:rPr>
          <w:sz w:val="24"/>
          <w:szCs w:val="24"/>
        </w:rPr>
        <w:t xml:space="preserve">separado </w:t>
      </w:r>
      <w:proofErr w:type="spellStart"/>
      <w:r w:rsidR="003B4BC0" w:rsidRPr="00E11825">
        <w:rPr>
          <w:sz w:val="24"/>
          <w:szCs w:val="24"/>
        </w:rPr>
        <w:t>ciber</w:t>
      </w:r>
      <w:proofErr w:type="spellEnd"/>
      <w:r w:rsidR="003B4BC0" w:rsidRPr="00E11825">
        <w:rPr>
          <w:sz w:val="24"/>
          <w:szCs w:val="24"/>
        </w:rPr>
        <w:t xml:space="preserve">- y seguridad, se puede </w:t>
      </w:r>
      <w:r w:rsidRPr="00E11825">
        <w:rPr>
          <w:sz w:val="24"/>
          <w:szCs w:val="24"/>
        </w:rPr>
        <w:t>obtener una idea del significado de la palabra aunque esta ya es muy conocida individualmente.</w:t>
      </w:r>
    </w:p>
    <w:p w14:paraId="758AA7B2" w14:textId="77777777" w:rsidR="003B4BC0" w:rsidRPr="00E11825" w:rsidRDefault="00BE649B" w:rsidP="00E41ACC">
      <w:pPr>
        <w:pStyle w:val="Prrafodelista"/>
        <w:numPr>
          <w:ilvl w:val="0"/>
          <w:numId w:val="14"/>
        </w:numPr>
        <w:spacing w:line="360" w:lineRule="auto"/>
        <w:jc w:val="both"/>
        <w:rPr>
          <w:rFonts w:eastAsia="Arial Unicode MS" w:cstheme="minorHAnsi"/>
          <w:i/>
          <w:iCs/>
          <w:color w:val="5E0D5E"/>
          <w:spacing w:val="4"/>
          <w:sz w:val="24"/>
          <w:szCs w:val="24"/>
          <w:shd w:val="clear" w:color="auto" w:fill="FFFFFF"/>
        </w:rPr>
      </w:pPr>
      <w:proofErr w:type="spellStart"/>
      <w:r w:rsidRPr="00E11825">
        <w:rPr>
          <w:rFonts w:cstheme="minorHAnsi"/>
          <w:sz w:val="24"/>
          <w:szCs w:val="24"/>
        </w:rPr>
        <w:t>Ciber</w:t>
      </w:r>
      <w:proofErr w:type="spellEnd"/>
      <w:r w:rsidRPr="00E11825">
        <w:rPr>
          <w:rFonts w:cstheme="minorHAnsi"/>
          <w:sz w:val="24"/>
          <w:szCs w:val="24"/>
        </w:rPr>
        <w:t xml:space="preserve">-. </w:t>
      </w:r>
    </w:p>
    <w:p w14:paraId="3F7E05AF" w14:textId="63504582" w:rsidR="00BE649B" w:rsidRPr="00E11825" w:rsidRDefault="00BE649B" w:rsidP="00E41ACC">
      <w:pPr>
        <w:pStyle w:val="Prrafodelista"/>
        <w:numPr>
          <w:ilvl w:val="1"/>
          <w:numId w:val="14"/>
        </w:numPr>
        <w:spacing w:line="360" w:lineRule="auto"/>
        <w:jc w:val="both"/>
        <w:rPr>
          <w:rFonts w:eastAsia="Arial Unicode MS" w:cstheme="minorHAnsi"/>
          <w:i/>
          <w:iCs/>
          <w:color w:val="5E0D5E"/>
          <w:spacing w:val="4"/>
          <w:sz w:val="24"/>
          <w:szCs w:val="24"/>
          <w:shd w:val="clear" w:color="auto" w:fill="FFFFFF"/>
        </w:rPr>
      </w:pPr>
      <w:r w:rsidRPr="00E11825">
        <w:rPr>
          <w:rFonts w:cstheme="minorHAnsi"/>
          <w:sz w:val="24"/>
          <w:szCs w:val="24"/>
        </w:rPr>
        <w:t>Indica</w:t>
      </w:r>
      <w:r w:rsidRPr="00E11825">
        <w:rPr>
          <w:rFonts w:eastAsia="Arial Unicode MS" w:cstheme="minorHAnsi"/>
          <w:color w:val="000000"/>
          <w:spacing w:val="4"/>
          <w:sz w:val="24"/>
          <w:szCs w:val="24"/>
          <w:shd w:val="clear" w:color="auto" w:fill="FFFFFF"/>
        </w:rPr>
        <w:t> </w:t>
      </w:r>
      <w:r w:rsidRPr="00E11825">
        <w:rPr>
          <w:rFonts w:cstheme="minorHAnsi"/>
          <w:sz w:val="24"/>
          <w:szCs w:val="24"/>
        </w:rPr>
        <w:t>relación</w:t>
      </w:r>
      <w:r w:rsidRPr="00E11825">
        <w:rPr>
          <w:rFonts w:eastAsia="Arial Unicode MS" w:cstheme="minorHAnsi"/>
          <w:color w:val="000000"/>
          <w:spacing w:val="4"/>
          <w:sz w:val="24"/>
          <w:szCs w:val="24"/>
          <w:shd w:val="clear" w:color="auto" w:fill="FFFFFF"/>
        </w:rPr>
        <w:t> </w:t>
      </w:r>
      <w:r w:rsidRPr="00E11825">
        <w:rPr>
          <w:rFonts w:cstheme="minorHAnsi"/>
          <w:sz w:val="24"/>
          <w:szCs w:val="24"/>
        </w:rPr>
        <w:t>con</w:t>
      </w:r>
      <w:r w:rsidRPr="00E11825">
        <w:rPr>
          <w:rFonts w:eastAsia="Arial Unicode MS" w:cstheme="minorHAnsi"/>
          <w:color w:val="000000"/>
          <w:spacing w:val="4"/>
          <w:sz w:val="24"/>
          <w:szCs w:val="24"/>
          <w:shd w:val="clear" w:color="auto" w:fill="FFFFFF"/>
        </w:rPr>
        <w:t> </w:t>
      </w:r>
      <w:r w:rsidRPr="00E11825">
        <w:rPr>
          <w:rFonts w:cstheme="minorHAnsi"/>
          <w:sz w:val="24"/>
          <w:szCs w:val="24"/>
        </w:rPr>
        <w:t>redes</w:t>
      </w:r>
      <w:r w:rsidRPr="00E11825">
        <w:rPr>
          <w:rFonts w:eastAsia="Arial Unicode MS" w:cstheme="minorHAnsi"/>
          <w:color w:val="000000"/>
          <w:spacing w:val="4"/>
          <w:sz w:val="24"/>
          <w:szCs w:val="24"/>
          <w:shd w:val="clear" w:color="auto" w:fill="FFFFFF"/>
        </w:rPr>
        <w:t> </w:t>
      </w:r>
      <w:r w:rsidRPr="00E11825">
        <w:rPr>
          <w:rFonts w:cstheme="minorHAnsi"/>
          <w:sz w:val="24"/>
          <w:szCs w:val="24"/>
        </w:rPr>
        <w:t xml:space="preserve">informáticas. </w:t>
      </w:r>
      <w:r w:rsidRPr="00E11825">
        <w:rPr>
          <w:rFonts w:cstheme="minorHAnsi"/>
          <w:i/>
          <w:sz w:val="24"/>
          <w:szCs w:val="24"/>
        </w:rPr>
        <w:t>Ciberespacio</w:t>
      </w:r>
      <w:r w:rsidRPr="00E11825">
        <w:rPr>
          <w:rFonts w:eastAsia="Arial Unicode MS" w:cstheme="minorHAnsi"/>
          <w:i/>
          <w:iCs/>
          <w:color w:val="5E0D5E"/>
          <w:spacing w:val="4"/>
          <w:sz w:val="24"/>
          <w:szCs w:val="24"/>
          <w:shd w:val="clear" w:color="auto" w:fill="FFFFFF"/>
        </w:rPr>
        <w:t>, </w:t>
      </w:r>
      <w:r w:rsidRPr="00E11825">
        <w:rPr>
          <w:rFonts w:cstheme="minorHAnsi"/>
          <w:i/>
          <w:sz w:val="24"/>
          <w:szCs w:val="24"/>
        </w:rPr>
        <w:t>cibernauta</w:t>
      </w:r>
      <w:r w:rsidRPr="00E11825">
        <w:rPr>
          <w:rFonts w:eastAsia="Arial Unicode MS" w:cstheme="minorHAnsi"/>
          <w:i/>
          <w:iCs/>
          <w:color w:val="5E0D5E"/>
          <w:spacing w:val="4"/>
          <w:sz w:val="24"/>
          <w:szCs w:val="24"/>
          <w:shd w:val="clear" w:color="auto" w:fill="FFFFFF"/>
        </w:rPr>
        <w:t>.</w:t>
      </w:r>
    </w:p>
    <w:p w14:paraId="41FDF552" w14:textId="77777777" w:rsidR="00BE649B" w:rsidRPr="00E11825" w:rsidRDefault="00BE649B" w:rsidP="00E41ACC">
      <w:pPr>
        <w:pStyle w:val="Prrafodelista"/>
        <w:numPr>
          <w:ilvl w:val="0"/>
          <w:numId w:val="14"/>
        </w:numPr>
        <w:spacing w:line="360" w:lineRule="auto"/>
        <w:jc w:val="both"/>
        <w:rPr>
          <w:rFonts w:cstheme="minorHAnsi"/>
          <w:sz w:val="24"/>
          <w:szCs w:val="24"/>
        </w:rPr>
      </w:pPr>
      <w:r w:rsidRPr="00E11825">
        <w:rPr>
          <w:rFonts w:cstheme="minorHAnsi"/>
          <w:sz w:val="24"/>
          <w:szCs w:val="24"/>
        </w:rPr>
        <w:t xml:space="preserve">Seguridad. </w:t>
      </w:r>
    </w:p>
    <w:p w14:paraId="38A8EBD3" w14:textId="77777777" w:rsidR="00BE649B" w:rsidRPr="00E11825" w:rsidRDefault="00BE649B" w:rsidP="00E41ACC">
      <w:pPr>
        <w:pStyle w:val="Prrafodelista"/>
        <w:numPr>
          <w:ilvl w:val="1"/>
          <w:numId w:val="13"/>
        </w:numPr>
        <w:spacing w:line="360" w:lineRule="auto"/>
        <w:jc w:val="both"/>
        <w:rPr>
          <w:rFonts w:cstheme="minorHAnsi"/>
          <w:sz w:val="24"/>
          <w:szCs w:val="24"/>
        </w:rPr>
      </w:pPr>
      <w:r w:rsidRPr="00E11825">
        <w:rPr>
          <w:rFonts w:cstheme="minorHAnsi"/>
          <w:sz w:val="24"/>
          <w:szCs w:val="24"/>
        </w:rPr>
        <w:t>Cualidad</w:t>
      </w:r>
      <w:r w:rsidRPr="00E11825">
        <w:rPr>
          <w:rFonts w:eastAsia="Arial Unicode MS" w:cstheme="minorHAnsi"/>
          <w:color w:val="000000"/>
          <w:spacing w:val="4"/>
          <w:sz w:val="24"/>
          <w:szCs w:val="24"/>
          <w:shd w:val="clear" w:color="auto" w:fill="FFFFFF"/>
        </w:rPr>
        <w:t> </w:t>
      </w:r>
      <w:r w:rsidRPr="00E11825">
        <w:rPr>
          <w:rFonts w:cstheme="minorHAnsi"/>
          <w:sz w:val="24"/>
          <w:szCs w:val="24"/>
        </w:rPr>
        <w:t>de</w:t>
      </w:r>
      <w:r w:rsidRPr="00E11825">
        <w:rPr>
          <w:rFonts w:eastAsia="Arial Unicode MS" w:cstheme="minorHAnsi"/>
          <w:color w:val="000000"/>
          <w:spacing w:val="4"/>
          <w:sz w:val="24"/>
          <w:szCs w:val="24"/>
          <w:shd w:val="clear" w:color="auto" w:fill="FFFFFF"/>
        </w:rPr>
        <w:t> </w:t>
      </w:r>
      <w:r w:rsidRPr="00E11825">
        <w:rPr>
          <w:rFonts w:cstheme="minorHAnsi"/>
          <w:sz w:val="24"/>
          <w:szCs w:val="24"/>
        </w:rPr>
        <w:t>seguro</w:t>
      </w:r>
      <w:r w:rsidRPr="00E11825">
        <w:rPr>
          <w:rFonts w:eastAsia="Arial Unicode MS" w:cstheme="minorHAnsi"/>
          <w:color w:val="000000"/>
          <w:spacing w:val="4"/>
          <w:sz w:val="24"/>
          <w:szCs w:val="24"/>
          <w:shd w:val="clear" w:color="auto" w:fill="FFFFFF"/>
        </w:rPr>
        <w:t xml:space="preserve">. </w:t>
      </w:r>
    </w:p>
    <w:p w14:paraId="3139D86E" w14:textId="7FC2DA72" w:rsidR="00BE649B" w:rsidRPr="00E11825" w:rsidRDefault="00BE649B" w:rsidP="00E41ACC">
      <w:pPr>
        <w:pStyle w:val="Prrafodelista"/>
        <w:numPr>
          <w:ilvl w:val="1"/>
          <w:numId w:val="13"/>
        </w:numPr>
        <w:spacing w:line="360" w:lineRule="auto"/>
        <w:jc w:val="both"/>
        <w:rPr>
          <w:rFonts w:cstheme="minorHAnsi"/>
          <w:sz w:val="24"/>
          <w:szCs w:val="24"/>
        </w:rPr>
      </w:pPr>
      <w:bookmarkStart w:id="63" w:name="OLE_LINK4"/>
      <w:bookmarkStart w:id="64" w:name="OLE_LINK5"/>
      <w:r w:rsidRPr="00E11825">
        <w:rPr>
          <w:sz w:val="24"/>
          <w:szCs w:val="24"/>
        </w:rPr>
        <w:t>S</w:t>
      </w:r>
      <w:r w:rsidRPr="00E11825">
        <w:rPr>
          <w:rFonts w:hint="eastAsia"/>
          <w:sz w:val="24"/>
          <w:szCs w:val="24"/>
        </w:rPr>
        <w:t>eguridad </w:t>
      </w:r>
      <w:r w:rsidRPr="00E11825">
        <w:rPr>
          <w:sz w:val="24"/>
          <w:szCs w:val="24"/>
        </w:rPr>
        <w:t>que</w:t>
      </w:r>
      <w:r w:rsidRPr="00E11825">
        <w:rPr>
          <w:rFonts w:hint="eastAsia"/>
          <w:sz w:val="24"/>
          <w:szCs w:val="24"/>
        </w:rPr>
        <w:t> </w:t>
      </w:r>
      <w:r w:rsidRPr="00E11825">
        <w:rPr>
          <w:sz w:val="24"/>
          <w:szCs w:val="24"/>
        </w:rPr>
        <w:t>proporciona</w:t>
      </w:r>
      <w:r w:rsidRPr="00E11825">
        <w:rPr>
          <w:rFonts w:hint="eastAsia"/>
          <w:sz w:val="24"/>
          <w:szCs w:val="24"/>
        </w:rPr>
        <w:t> </w:t>
      </w:r>
      <w:r w:rsidRPr="00E11825">
        <w:rPr>
          <w:sz w:val="24"/>
          <w:szCs w:val="24"/>
        </w:rPr>
        <w:t>un</w:t>
      </w:r>
      <w:r w:rsidRPr="00E11825">
        <w:rPr>
          <w:rFonts w:hint="eastAsia"/>
          <w:sz w:val="24"/>
          <w:szCs w:val="24"/>
        </w:rPr>
        <w:t> </w:t>
      </w:r>
      <w:r w:rsidRPr="00E11825">
        <w:rPr>
          <w:sz w:val="24"/>
          <w:szCs w:val="24"/>
        </w:rPr>
        <w:t>conjunto</w:t>
      </w:r>
      <w:r w:rsidRPr="00E11825">
        <w:rPr>
          <w:rFonts w:hint="eastAsia"/>
          <w:sz w:val="24"/>
          <w:szCs w:val="24"/>
        </w:rPr>
        <w:t> </w:t>
      </w:r>
      <w:r w:rsidRPr="00E11825">
        <w:rPr>
          <w:sz w:val="24"/>
          <w:szCs w:val="24"/>
        </w:rPr>
        <w:t>de</w:t>
      </w:r>
      <w:r w:rsidRPr="00E11825">
        <w:rPr>
          <w:rFonts w:hint="eastAsia"/>
          <w:sz w:val="24"/>
          <w:szCs w:val="24"/>
        </w:rPr>
        <w:t> </w:t>
      </w:r>
      <w:r w:rsidRPr="00E11825">
        <w:rPr>
          <w:sz w:val="24"/>
          <w:szCs w:val="24"/>
        </w:rPr>
        <w:t>mecanismos</w:t>
      </w:r>
      <w:r w:rsidRPr="00E11825">
        <w:rPr>
          <w:rFonts w:hint="eastAsia"/>
          <w:sz w:val="24"/>
          <w:szCs w:val="24"/>
        </w:rPr>
        <w:t>, </w:t>
      </w:r>
      <w:r w:rsidRPr="00E11825">
        <w:rPr>
          <w:sz w:val="24"/>
          <w:szCs w:val="24"/>
        </w:rPr>
        <w:t>características</w:t>
      </w:r>
      <w:r w:rsidRPr="00E11825">
        <w:rPr>
          <w:rFonts w:hint="eastAsia"/>
          <w:sz w:val="24"/>
          <w:szCs w:val="24"/>
        </w:rPr>
        <w:t> </w:t>
      </w:r>
      <w:r w:rsidRPr="00E11825">
        <w:rPr>
          <w:sz w:val="24"/>
          <w:szCs w:val="24"/>
        </w:rPr>
        <w:t>o</w:t>
      </w:r>
      <w:r w:rsidRPr="00E11825">
        <w:rPr>
          <w:rFonts w:hint="eastAsia"/>
          <w:sz w:val="24"/>
          <w:szCs w:val="24"/>
        </w:rPr>
        <w:t> </w:t>
      </w:r>
      <w:r w:rsidRPr="00E11825">
        <w:rPr>
          <w:sz w:val="24"/>
          <w:szCs w:val="24"/>
        </w:rPr>
        <w:t>prestaciones</w:t>
      </w:r>
      <w:r w:rsidRPr="00E11825">
        <w:rPr>
          <w:rFonts w:hint="eastAsia"/>
          <w:sz w:val="24"/>
          <w:szCs w:val="24"/>
        </w:rPr>
        <w:t> </w:t>
      </w:r>
      <w:r w:rsidRPr="00E11825">
        <w:rPr>
          <w:sz w:val="24"/>
          <w:szCs w:val="24"/>
        </w:rPr>
        <w:t>de</w:t>
      </w:r>
      <w:r w:rsidRPr="00E11825">
        <w:rPr>
          <w:rFonts w:hint="eastAsia"/>
          <w:sz w:val="24"/>
          <w:szCs w:val="24"/>
        </w:rPr>
        <w:t> </w:t>
      </w:r>
      <w:r w:rsidRPr="00E11825">
        <w:rPr>
          <w:sz w:val="24"/>
          <w:szCs w:val="24"/>
        </w:rPr>
        <w:t>un</w:t>
      </w:r>
      <w:r w:rsidRPr="00E11825">
        <w:rPr>
          <w:rFonts w:hint="eastAsia"/>
          <w:sz w:val="24"/>
          <w:szCs w:val="24"/>
        </w:rPr>
        <w:t> </w:t>
      </w:r>
      <w:r w:rsidR="003B4BC0" w:rsidRPr="00E11825">
        <w:rPr>
          <w:sz w:val="24"/>
          <w:szCs w:val="24"/>
        </w:rPr>
        <w:t>elemento</w:t>
      </w:r>
      <w:r w:rsidRPr="00E11825">
        <w:rPr>
          <w:rFonts w:hint="eastAsia"/>
          <w:sz w:val="24"/>
          <w:szCs w:val="24"/>
        </w:rPr>
        <w:t> </w:t>
      </w:r>
      <w:r w:rsidRPr="00E11825">
        <w:rPr>
          <w:sz w:val="24"/>
          <w:szCs w:val="24"/>
        </w:rPr>
        <w:t>cuya</w:t>
      </w:r>
      <w:r w:rsidRPr="00E11825">
        <w:rPr>
          <w:rFonts w:hint="eastAsia"/>
          <w:sz w:val="24"/>
          <w:szCs w:val="24"/>
        </w:rPr>
        <w:t> </w:t>
      </w:r>
      <w:r w:rsidRPr="00E11825">
        <w:rPr>
          <w:sz w:val="24"/>
          <w:szCs w:val="24"/>
        </w:rPr>
        <w:t>función</w:t>
      </w:r>
      <w:r w:rsidRPr="00E11825">
        <w:rPr>
          <w:rFonts w:hint="eastAsia"/>
          <w:sz w:val="24"/>
          <w:szCs w:val="24"/>
        </w:rPr>
        <w:t> </w:t>
      </w:r>
      <w:r w:rsidRPr="00E11825">
        <w:rPr>
          <w:sz w:val="24"/>
          <w:szCs w:val="24"/>
        </w:rPr>
        <w:t>es</w:t>
      </w:r>
      <w:r w:rsidRPr="00E11825">
        <w:rPr>
          <w:rFonts w:hint="eastAsia"/>
          <w:sz w:val="24"/>
          <w:szCs w:val="24"/>
        </w:rPr>
        <w:t> </w:t>
      </w:r>
      <w:r w:rsidRPr="00E11825">
        <w:rPr>
          <w:sz w:val="24"/>
          <w:szCs w:val="24"/>
        </w:rPr>
        <w:t>evitar</w:t>
      </w:r>
      <w:r w:rsidRPr="00E11825">
        <w:rPr>
          <w:rFonts w:hint="eastAsia"/>
          <w:sz w:val="24"/>
          <w:szCs w:val="24"/>
        </w:rPr>
        <w:t> </w:t>
      </w:r>
      <w:r w:rsidRPr="00E11825">
        <w:rPr>
          <w:sz w:val="24"/>
          <w:szCs w:val="24"/>
        </w:rPr>
        <w:t>o</w:t>
      </w:r>
      <w:r w:rsidRPr="00E11825">
        <w:rPr>
          <w:rFonts w:hint="eastAsia"/>
          <w:sz w:val="24"/>
          <w:szCs w:val="24"/>
        </w:rPr>
        <w:t> </w:t>
      </w:r>
      <w:r w:rsidRPr="00E11825">
        <w:rPr>
          <w:sz w:val="24"/>
          <w:szCs w:val="24"/>
        </w:rPr>
        <w:t>prevenir</w:t>
      </w:r>
      <w:r w:rsidRPr="00E11825">
        <w:rPr>
          <w:rFonts w:hint="eastAsia"/>
          <w:sz w:val="24"/>
          <w:szCs w:val="24"/>
        </w:rPr>
        <w:t> </w:t>
      </w:r>
      <w:r w:rsidRPr="00E11825">
        <w:rPr>
          <w:sz w:val="24"/>
          <w:szCs w:val="24"/>
        </w:rPr>
        <w:t>accidentes</w:t>
      </w:r>
      <w:bookmarkEnd w:id="63"/>
      <w:bookmarkEnd w:id="64"/>
      <w:r w:rsidRPr="00E11825">
        <w:rPr>
          <w:rFonts w:hint="eastAsia"/>
          <w:sz w:val="24"/>
          <w:szCs w:val="24"/>
        </w:rPr>
        <w:t>. </w:t>
      </w:r>
    </w:p>
    <w:p w14:paraId="6E9CB7F3" w14:textId="6F3D8296" w:rsidR="00F165F6" w:rsidRPr="00E11825" w:rsidRDefault="003B4BC0" w:rsidP="00E41ACC">
      <w:pPr>
        <w:spacing w:line="360" w:lineRule="auto"/>
        <w:jc w:val="both"/>
        <w:rPr>
          <w:rFonts w:cstheme="minorHAnsi"/>
          <w:sz w:val="24"/>
          <w:szCs w:val="24"/>
        </w:rPr>
      </w:pPr>
      <w:r w:rsidRPr="00E11825">
        <w:rPr>
          <w:rFonts w:cstheme="minorHAnsi"/>
          <w:sz w:val="24"/>
          <w:szCs w:val="24"/>
        </w:rPr>
        <w:t>Una vez obtenidas ambas definiciones, se puede sacar la idea fundamental del concepto. Se puede definir como “</w:t>
      </w:r>
      <w:r w:rsidR="002237CC" w:rsidRPr="00E11825">
        <w:rPr>
          <w:rFonts w:cstheme="minorHAnsi"/>
          <w:sz w:val="24"/>
          <w:szCs w:val="24"/>
        </w:rPr>
        <w:t>ámbito de la informática que se centra en la protección de una entidad o de un espacio virtual mediante el uso de protecciones, equipos y reglas.</w:t>
      </w:r>
      <w:r w:rsidRPr="00E11825">
        <w:rPr>
          <w:rFonts w:cstheme="minorHAnsi"/>
          <w:sz w:val="24"/>
          <w:szCs w:val="24"/>
        </w:rPr>
        <w:t>”</w:t>
      </w:r>
    </w:p>
    <w:p w14:paraId="702568E2" w14:textId="4702BA3F" w:rsidR="002B2AC6" w:rsidRPr="00E11825" w:rsidRDefault="002237CC" w:rsidP="00E41ACC">
      <w:pPr>
        <w:spacing w:line="360" w:lineRule="auto"/>
        <w:jc w:val="both"/>
        <w:rPr>
          <w:rFonts w:cstheme="minorHAnsi"/>
          <w:sz w:val="24"/>
          <w:szCs w:val="24"/>
        </w:rPr>
      </w:pPr>
      <w:r w:rsidRPr="00E11825">
        <w:rPr>
          <w:rFonts w:cstheme="minorHAnsi"/>
          <w:sz w:val="24"/>
          <w:szCs w:val="24"/>
        </w:rPr>
        <w:t>Pero como s</w:t>
      </w:r>
      <w:r w:rsidR="002B2AC6" w:rsidRPr="00E11825">
        <w:rPr>
          <w:rFonts w:cstheme="minorHAnsi"/>
          <w:sz w:val="24"/>
          <w:szCs w:val="24"/>
        </w:rPr>
        <w:t>e sabe</w:t>
      </w:r>
      <w:r w:rsidRPr="00E11825">
        <w:rPr>
          <w:rFonts w:cstheme="minorHAnsi"/>
          <w:sz w:val="24"/>
          <w:szCs w:val="24"/>
        </w:rPr>
        <w:t xml:space="preserve">, el ámbito de la informática es muy extenso, y por lo cual el de la ciberseguridad </w:t>
      </w:r>
      <w:r w:rsidR="002B2AC6" w:rsidRPr="00E11825">
        <w:rPr>
          <w:rFonts w:cstheme="minorHAnsi"/>
          <w:sz w:val="24"/>
          <w:szCs w:val="24"/>
        </w:rPr>
        <w:t>también</w:t>
      </w:r>
      <w:r w:rsidRPr="00E11825">
        <w:rPr>
          <w:rFonts w:cstheme="minorHAnsi"/>
          <w:sz w:val="24"/>
          <w:szCs w:val="24"/>
        </w:rPr>
        <w:t xml:space="preserve">. </w:t>
      </w:r>
      <w:r w:rsidR="002B2AC6" w:rsidRPr="00E11825">
        <w:rPr>
          <w:rFonts w:cstheme="minorHAnsi"/>
          <w:sz w:val="24"/>
          <w:szCs w:val="24"/>
        </w:rPr>
        <w:t xml:space="preserve">El </w:t>
      </w:r>
      <w:r w:rsidR="00D93868" w:rsidRPr="00E11825">
        <w:rPr>
          <w:rFonts w:cstheme="minorHAnsi"/>
          <w:sz w:val="24"/>
          <w:szCs w:val="24"/>
        </w:rPr>
        <w:t>término</w:t>
      </w:r>
      <w:r w:rsidR="002B2AC6" w:rsidRPr="00E11825">
        <w:rPr>
          <w:rFonts w:cstheme="minorHAnsi"/>
          <w:sz w:val="24"/>
          <w:szCs w:val="24"/>
        </w:rPr>
        <w:t xml:space="preserve"> “ciberseguridad” se puede aplicar a diferentes contextos</w:t>
      </w:r>
      <w:r w:rsidRPr="00E11825">
        <w:rPr>
          <w:rFonts w:cstheme="minorHAnsi"/>
          <w:sz w:val="24"/>
          <w:szCs w:val="24"/>
        </w:rPr>
        <w:t>.</w:t>
      </w:r>
      <w:r w:rsidR="002B2AC6" w:rsidRPr="00E11825">
        <w:rPr>
          <w:rFonts w:cstheme="minorHAnsi"/>
          <w:sz w:val="24"/>
          <w:szCs w:val="24"/>
        </w:rPr>
        <w:t xml:space="preserve"> Por lo que es importantes delimitar cuales son, y definirlos correctamente. </w:t>
      </w:r>
    </w:p>
    <w:p w14:paraId="25C7BA81" w14:textId="3BE93DFA" w:rsidR="002237CC" w:rsidRPr="00E11825" w:rsidRDefault="002B2AC6" w:rsidP="00E41ACC">
      <w:pPr>
        <w:spacing w:line="360" w:lineRule="auto"/>
        <w:jc w:val="both"/>
        <w:rPr>
          <w:rFonts w:cstheme="minorHAnsi"/>
          <w:sz w:val="24"/>
          <w:szCs w:val="24"/>
        </w:rPr>
      </w:pPr>
      <w:r w:rsidRPr="00E11825">
        <w:rPr>
          <w:rFonts w:cstheme="minorHAnsi"/>
          <w:sz w:val="24"/>
          <w:szCs w:val="24"/>
        </w:rPr>
        <w:t xml:space="preserve">Ciberseguridad de software, de hardware, en redes, personal, </w:t>
      </w:r>
      <w:r w:rsidR="00024FD2" w:rsidRPr="00E11825">
        <w:rPr>
          <w:rFonts w:cstheme="minorHAnsi"/>
          <w:sz w:val="24"/>
          <w:szCs w:val="24"/>
        </w:rPr>
        <w:t>corporativo</w:t>
      </w:r>
      <w:r w:rsidRPr="00E11825">
        <w:rPr>
          <w:rFonts w:cstheme="minorHAnsi"/>
          <w:sz w:val="24"/>
          <w:szCs w:val="24"/>
        </w:rPr>
        <w:t xml:space="preserve">, activa, pasiva, nacional, lógica y física son los ámbitos </w:t>
      </w:r>
      <w:r w:rsidR="005D01FE" w:rsidRPr="00E11825">
        <w:rPr>
          <w:rFonts w:cstheme="minorHAnsi"/>
          <w:sz w:val="24"/>
          <w:szCs w:val="24"/>
        </w:rPr>
        <w:t>más</w:t>
      </w:r>
      <w:r w:rsidRPr="00E11825">
        <w:rPr>
          <w:rFonts w:cstheme="minorHAnsi"/>
          <w:sz w:val="24"/>
          <w:szCs w:val="24"/>
        </w:rPr>
        <w:t xml:space="preserve"> importantes. En el siguiente párrafo se definirá y delimitará cada uno de los distin</w:t>
      </w:r>
      <w:r w:rsidR="00BD06DA">
        <w:rPr>
          <w:rFonts w:cstheme="minorHAnsi"/>
          <w:sz w:val="24"/>
          <w:szCs w:val="24"/>
        </w:rPr>
        <w:t>t</w:t>
      </w:r>
      <w:r w:rsidRPr="00E11825">
        <w:rPr>
          <w:rFonts w:cstheme="minorHAnsi"/>
          <w:sz w:val="24"/>
          <w:szCs w:val="24"/>
        </w:rPr>
        <w:t>os contextos.</w:t>
      </w:r>
    </w:p>
    <w:p w14:paraId="63A5BAD4" w14:textId="6BDA9D6D" w:rsidR="00D93868" w:rsidRPr="00E11825" w:rsidRDefault="002B2AC6"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de software</w:t>
      </w:r>
      <w:r w:rsidR="005A2331" w:rsidRPr="00E11825">
        <w:rPr>
          <w:rFonts w:cstheme="minorHAnsi"/>
          <w:b/>
          <w:sz w:val="24"/>
          <w:szCs w:val="24"/>
        </w:rPr>
        <w:t xml:space="preserve">. </w:t>
      </w:r>
      <w:r w:rsidR="005A2331" w:rsidRPr="00E11825">
        <w:rPr>
          <w:rFonts w:cstheme="minorHAnsi"/>
          <w:sz w:val="24"/>
          <w:szCs w:val="24"/>
        </w:rPr>
        <w:t xml:space="preserve">Debemos saber primero, que significa software antes de poder definirlo claramente. Software se encuentra definido en la RAE como “Conjunto de programas, instrucciones y reglas informáticas para ejecutar ciertas tareas en una computadora”. Por lo que la ciberseguridad en la modalidad del </w:t>
      </w:r>
      <w:r w:rsidR="005A2331" w:rsidRPr="00E11825">
        <w:rPr>
          <w:rFonts w:cstheme="minorHAnsi"/>
          <w:sz w:val="24"/>
          <w:szCs w:val="24"/>
        </w:rPr>
        <w:lastRenderedPageBreak/>
        <w:t>software, busca proteg</w:t>
      </w:r>
      <w:r w:rsidR="00024FD2" w:rsidRPr="00E11825">
        <w:rPr>
          <w:rFonts w:cstheme="minorHAnsi"/>
          <w:sz w:val="24"/>
          <w:szCs w:val="24"/>
        </w:rPr>
        <w:t>er la integridad de los programas, instrucciones y reglas de un sistema o sistemas informáticos.</w:t>
      </w:r>
    </w:p>
    <w:p w14:paraId="6F09783A" w14:textId="77777777" w:rsidR="00024FD2" w:rsidRPr="00E11825" w:rsidRDefault="00024FD2" w:rsidP="00E41ACC">
      <w:pPr>
        <w:spacing w:line="360" w:lineRule="auto"/>
        <w:jc w:val="both"/>
        <w:rPr>
          <w:rFonts w:cstheme="minorHAnsi"/>
          <w:b/>
          <w:sz w:val="24"/>
          <w:szCs w:val="24"/>
        </w:rPr>
      </w:pPr>
    </w:p>
    <w:p w14:paraId="7B351314" w14:textId="272589F2"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de hardware</w:t>
      </w:r>
      <w:r w:rsidR="00024FD2" w:rsidRPr="00E11825">
        <w:rPr>
          <w:rFonts w:cstheme="minorHAnsi"/>
          <w:b/>
          <w:sz w:val="24"/>
          <w:szCs w:val="24"/>
        </w:rPr>
        <w:t xml:space="preserve">. </w:t>
      </w:r>
      <w:r w:rsidR="00024FD2" w:rsidRPr="00E11825">
        <w:rPr>
          <w:rFonts w:cstheme="minorHAnsi"/>
          <w:sz w:val="24"/>
          <w:szCs w:val="24"/>
        </w:rPr>
        <w:t xml:space="preserve">Si el termino de software acuñaba todo lo relacionado con los programas, instrucciones y reglas informáticas, el termino hardware recopila todo lo contrario. Definido en la RAE como “Conjunto de aparatos de una computadora”, por lo que ya nos podemos hacer una idea de por </w:t>
      </w:r>
      <w:r w:rsidR="000C115F" w:rsidRPr="00E11825">
        <w:rPr>
          <w:rFonts w:cstheme="minorHAnsi"/>
          <w:sz w:val="24"/>
          <w:szCs w:val="24"/>
        </w:rPr>
        <w:t>dónde</w:t>
      </w:r>
      <w:r w:rsidR="00024FD2" w:rsidRPr="00E11825">
        <w:rPr>
          <w:rFonts w:cstheme="minorHAnsi"/>
          <w:sz w:val="24"/>
          <w:szCs w:val="24"/>
        </w:rPr>
        <w:t xml:space="preserve"> </w:t>
      </w:r>
      <w:r w:rsidR="000C115F" w:rsidRPr="00E11825">
        <w:rPr>
          <w:rFonts w:cstheme="minorHAnsi"/>
          <w:sz w:val="24"/>
          <w:szCs w:val="24"/>
        </w:rPr>
        <w:t>se encaminará. Se centra en la búsqueda de proteger la integridad del conjunto de aparatos de una computadora.</w:t>
      </w:r>
    </w:p>
    <w:p w14:paraId="6B100A3D" w14:textId="77777777" w:rsidR="00D93868" w:rsidRPr="00E11825" w:rsidRDefault="00D93868" w:rsidP="00E41ACC">
      <w:pPr>
        <w:spacing w:line="360" w:lineRule="auto"/>
        <w:jc w:val="both"/>
        <w:rPr>
          <w:rFonts w:cstheme="minorHAnsi"/>
          <w:sz w:val="24"/>
          <w:szCs w:val="24"/>
        </w:rPr>
      </w:pPr>
    </w:p>
    <w:p w14:paraId="3E29DA8E" w14:textId="06E4D0B0" w:rsidR="00B70085" w:rsidRPr="00D11101" w:rsidRDefault="00D93868" w:rsidP="00E41ACC">
      <w:pPr>
        <w:pStyle w:val="Prrafodelista"/>
        <w:numPr>
          <w:ilvl w:val="0"/>
          <w:numId w:val="15"/>
        </w:numPr>
        <w:spacing w:line="360" w:lineRule="auto"/>
        <w:jc w:val="both"/>
        <w:rPr>
          <w:rFonts w:cstheme="minorHAnsi"/>
          <w:sz w:val="24"/>
          <w:szCs w:val="24"/>
        </w:rPr>
      </w:pPr>
      <w:r w:rsidRPr="00E11825">
        <w:rPr>
          <w:rFonts w:cstheme="minorHAnsi"/>
          <w:b/>
          <w:sz w:val="24"/>
          <w:szCs w:val="24"/>
        </w:rPr>
        <w:t>Ciberseguridad en redes</w:t>
      </w:r>
      <w:r w:rsidR="005D01FE" w:rsidRPr="00E11825">
        <w:rPr>
          <w:rFonts w:cstheme="minorHAnsi"/>
          <w:b/>
          <w:sz w:val="24"/>
          <w:szCs w:val="24"/>
        </w:rPr>
        <w:t xml:space="preserve">. </w:t>
      </w:r>
      <w:r w:rsidR="005D01FE" w:rsidRPr="00E11825">
        <w:rPr>
          <w:rFonts w:cstheme="minorHAnsi"/>
          <w:sz w:val="24"/>
          <w:szCs w:val="24"/>
        </w:rPr>
        <w:t xml:space="preserve">Este es uno de los contextos más importantes y a su vez </w:t>
      </w:r>
      <w:r w:rsidR="005A343E" w:rsidRPr="00E11825">
        <w:rPr>
          <w:rFonts w:cstheme="minorHAnsi"/>
          <w:sz w:val="24"/>
          <w:szCs w:val="24"/>
        </w:rPr>
        <w:t>peligrosos de la ciberseguri</w:t>
      </w:r>
      <w:r w:rsidR="005D01FE" w:rsidRPr="00E11825">
        <w:rPr>
          <w:rFonts w:cstheme="minorHAnsi"/>
          <w:sz w:val="24"/>
          <w:szCs w:val="24"/>
        </w:rPr>
        <w:t>dad. Es uno de los pilares críticos de la informática. En este contexto, lo que se busca es proteger la integridad de los datos durante la comunicación entre distintos sistemas informáticos, asegurándonos de que durante esa comunicación nadie está accediendo a es</w:t>
      </w:r>
      <w:r w:rsidR="00CB02D0" w:rsidRPr="00E11825">
        <w:rPr>
          <w:rFonts w:cstheme="minorHAnsi"/>
          <w:sz w:val="24"/>
          <w:szCs w:val="24"/>
        </w:rPr>
        <w:t>os datos. La mayoría de los grandes ataques informáticos provienen de este contexto.</w:t>
      </w:r>
    </w:p>
    <w:p w14:paraId="6A86C730" w14:textId="77777777" w:rsidR="00CB02D0" w:rsidRPr="00E11825" w:rsidRDefault="00CB02D0" w:rsidP="00E41ACC">
      <w:pPr>
        <w:spacing w:line="360" w:lineRule="auto"/>
        <w:jc w:val="both"/>
        <w:rPr>
          <w:rFonts w:cstheme="minorHAnsi"/>
          <w:sz w:val="24"/>
          <w:szCs w:val="24"/>
        </w:rPr>
      </w:pPr>
    </w:p>
    <w:p w14:paraId="66B24FD4" w14:textId="1B74A917"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personal</w:t>
      </w:r>
      <w:r w:rsidR="00CB02D0" w:rsidRPr="00E11825">
        <w:rPr>
          <w:rFonts w:cstheme="minorHAnsi"/>
          <w:b/>
          <w:sz w:val="24"/>
          <w:szCs w:val="24"/>
        </w:rPr>
        <w:t xml:space="preserve">. </w:t>
      </w:r>
      <w:r w:rsidR="00CB02D0" w:rsidRPr="00E11825">
        <w:rPr>
          <w:rFonts w:cstheme="minorHAnsi"/>
          <w:sz w:val="24"/>
          <w:szCs w:val="24"/>
        </w:rPr>
        <w:t>Co</w:t>
      </w:r>
      <w:r w:rsidR="002E7FCE" w:rsidRPr="00E11825">
        <w:rPr>
          <w:rFonts w:cstheme="minorHAnsi"/>
          <w:sz w:val="24"/>
          <w:szCs w:val="24"/>
        </w:rPr>
        <w:t xml:space="preserve">nsiste en mantener la integridad de los datos personales de un usuario determinado en su dispositivo particular. Información personal, contraseñas, fotos, cualquier dato que puede guardar un usuario en su dispositivo particular. </w:t>
      </w:r>
    </w:p>
    <w:p w14:paraId="49459C50" w14:textId="77777777" w:rsidR="00D93868" w:rsidRPr="00E11825" w:rsidRDefault="00D93868" w:rsidP="00E41ACC">
      <w:pPr>
        <w:spacing w:line="360" w:lineRule="auto"/>
        <w:jc w:val="both"/>
        <w:rPr>
          <w:rFonts w:cstheme="minorHAnsi"/>
          <w:sz w:val="24"/>
          <w:szCs w:val="24"/>
        </w:rPr>
      </w:pPr>
    </w:p>
    <w:p w14:paraId="61AD547A" w14:textId="459970F5"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 xml:space="preserve">Ciberseguridad </w:t>
      </w:r>
      <w:r w:rsidR="00501D03" w:rsidRPr="00E11825">
        <w:rPr>
          <w:rFonts w:cstheme="minorHAnsi"/>
          <w:b/>
          <w:sz w:val="24"/>
          <w:szCs w:val="24"/>
        </w:rPr>
        <w:t xml:space="preserve">corporativa. </w:t>
      </w:r>
      <w:r w:rsidR="00501D03" w:rsidRPr="00E11825">
        <w:rPr>
          <w:rFonts w:cstheme="minorHAnsi"/>
          <w:sz w:val="24"/>
          <w:szCs w:val="24"/>
        </w:rPr>
        <w:t>Una vez definida la ciberseguridad personal, la corporativa se asemeja a ella. Consiste en mantener la integridad de la información que una sociedad corporativa puede tener almacenada en sus sistemas informáticos.</w:t>
      </w:r>
    </w:p>
    <w:p w14:paraId="72FEE2C5" w14:textId="77777777" w:rsidR="00D93868" w:rsidRPr="00E11825" w:rsidRDefault="00D93868" w:rsidP="00E41ACC">
      <w:pPr>
        <w:spacing w:line="360" w:lineRule="auto"/>
        <w:jc w:val="both"/>
        <w:rPr>
          <w:rFonts w:cstheme="minorHAnsi"/>
          <w:sz w:val="24"/>
          <w:szCs w:val="24"/>
        </w:rPr>
      </w:pPr>
    </w:p>
    <w:p w14:paraId="518EABB4" w14:textId="62AA562E"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lastRenderedPageBreak/>
        <w:t>Ciberseguridad activa</w:t>
      </w:r>
      <w:r w:rsidR="00501D03" w:rsidRPr="00E11825">
        <w:rPr>
          <w:rFonts w:cstheme="minorHAnsi"/>
          <w:b/>
          <w:sz w:val="24"/>
          <w:szCs w:val="24"/>
        </w:rPr>
        <w:t xml:space="preserve">. </w:t>
      </w:r>
      <w:r w:rsidR="00501D03" w:rsidRPr="00E11825">
        <w:rPr>
          <w:rFonts w:cstheme="minorHAnsi"/>
          <w:sz w:val="24"/>
          <w:szCs w:val="24"/>
        </w:rPr>
        <w:t xml:space="preserve">Este contexto, se centra en la </w:t>
      </w:r>
      <w:r w:rsidR="00324D69" w:rsidRPr="00E11825">
        <w:rPr>
          <w:rFonts w:cstheme="minorHAnsi"/>
          <w:sz w:val="24"/>
          <w:szCs w:val="24"/>
        </w:rPr>
        <w:t>actuación de las estrategias de protección llevadas a cabo por el usuario o responsable de configuración de la red, cuando algún sistema informático ha sido atacado.</w:t>
      </w:r>
      <w:r w:rsidR="00501D03" w:rsidRPr="00E11825">
        <w:rPr>
          <w:rFonts w:cstheme="minorHAnsi"/>
          <w:sz w:val="24"/>
          <w:szCs w:val="24"/>
        </w:rPr>
        <w:t xml:space="preserve"> </w:t>
      </w:r>
      <w:r w:rsidR="00324D69" w:rsidRPr="00E11825">
        <w:rPr>
          <w:rFonts w:cstheme="minorHAnsi"/>
          <w:sz w:val="24"/>
          <w:szCs w:val="24"/>
        </w:rPr>
        <w:t xml:space="preserve">En resumen, que estrategias lleva a cabo el administrador de la red/ (usuario cuando alguno de sus sistemas informáticos han sido </w:t>
      </w:r>
      <w:proofErr w:type="spellStart"/>
      <w:r w:rsidR="00324D69" w:rsidRPr="00E11825">
        <w:rPr>
          <w:rFonts w:cstheme="minorHAnsi"/>
          <w:sz w:val="24"/>
          <w:szCs w:val="24"/>
        </w:rPr>
        <w:t>hackeados</w:t>
      </w:r>
      <w:proofErr w:type="spellEnd"/>
      <w:r w:rsidR="00324D69" w:rsidRPr="00E11825">
        <w:rPr>
          <w:rFonts w:cstheme="minorHAnsi"/>
          <w:sz w:val="24"/>
          <w:szCs w:val="24"/>
        </w:rPr>
        <w:t xml:space="preserve"> para buscar la forma de recuperar y reparar los datos perdidos y los sistemas dañados.</w:t>
      </w:r>
    </w:p>
    <w:p w14:paraId="55F30FDE" w14:textId="77777777" w:rsidR="004225BE" w:rsidRPr="00E11825" w:rsidRDefault="004225BE" w:rsidP="00E41ACC">
      <w:pPr>
        <w:spacing w:line="360" w:lineRule="auto"/>
        <w:jc w:val="both"/>
        <w:rPr>
          <w:rFonts w:cstheme="minorHAnsi"/>
          <w:b/>
          <w:sz w:val="24"/>
          <w:szCs w:val="24"/>
        </w:rPr>
      </w:pPr>
    </w:p>
    <w:p w14:paraId="695DFAFE" w14:textId="0A66A1D6"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pasiva</w:t>
      </w:r>
      <w:r w:rsidR="004225BE" w:rsidRPr="00E11825">
        <w:rPr>
          <w:rFonts w:cstheme="minorHAnsi"/>
          <w:b/>
          <w:sz w:val="24"/>
          <w:szCs w:val="24"/>
        </w:rPr>
        <w:t xml:space="preserve">. </w:t>
      </w:r>
      <w:r w:rsidR="004225BE" w:rsidRPr="00E11825">
        <w:rPr>
          <w:rFonts w:cstheme="minorHAnsi"/>
          <w:sz w:val="24"/>
          <w:szCs w:val="24"/>
        </w:rPr>
        <w:t>Una vez aclarado que conceptos ocupa la ciberseguridad activa, sabremos delimitar con facilidad la ciberseguridad pasiva. Son aquellas herramientas y reglas configuradas por el administrador de red para intentar construir una barrera y evitar posibles ataques a la red. El firewall podría ser un ejemplo claro dentro del contexto de ciberseguridad pasiva.</w:t>
      </w:r>
    </w:p>
    <w:p w14:paraId="791ADD12" w14:textId="77777777" w:rsidR="00D93868" w:rsidRPr="00E11825" w:rsidRDefault="00D93868" w:rsidP="00E41ACC">
      <w:pPr>
        <w:spacing w:line="360" w:lineRule="auto"/>
        <w:jc w:val="both"/>
        <w:rPr>
          <w:rFonts w:cstheme="minorHAnsi"/>
          <w:sz w:val="24"/>
          <w:szCs w:val="24"/>
        </w:rPr>
      </w:pPr>
    </w:p>
    <w:p w14:paraId="5572E3F9" w14:textId="1E2CA5F0"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nacional</w:t>
      </w:r>
      <w:r w:rsidR="004225BE" w:rsidRPr="00E11825">
        <w:rPr>
          <w:rFonts w:cstheme="minorHAnsi"/>
          <w:b/>
          <w:sz w:val="24"/>
          <w:szCs w:val="24"/>
        </w:rPr>
        <w:t xml:space="preserve">. </w:t>
      </w:r>
      <w:r w:rsidR="004225BE" w:rsidRPr="00E11825">
        <w:rPr>
          <w:rFonts w:cstheme="minorHAnsi"/>
          <w:sz w:val="24"/>
          <w:szCs w:val="24"/>
        </w:rPr>
        <w:t>Como el mismo nombre indica, este engloba todas las medidas aplicadas sobre sistemas informáticos que pertenecen a la red nacional de un país en concreto. Por lo que ataques a este tipo de ámbitos es muy común, ya que un país tiene almacenado millones y millones de datos muy valiosos para los atacantes que incluso suelen ser otros países para obtener un beneficio político o económico.</w:t>
      </w:r>
    </w:p>
    <w:p w14:paraId="46C9D9C6" w14:textId="77777777" w:rsidR="004225BE" w:rsidRPr="00E11825" w:rsidRDefault="004225BE" w:rsidP="00E41ACC">
      <w:pPr>
        <w:spacing w:line="360" w:lineRule="auto"/>
        <w:jc w:val="both"/>
        <w:rPr>
          <w:rFonts w:cstheme="minorHAnsi"/>
          <w:b/>
          <w:sz w:val="24"/>
          <w:szCs w:val="24"/>
        </w:rPr>
      </w:pPr>
    </w:p>
    <w:p w14:paraId="0AD810E0" w14:textId="72DD3051" w:rsidR="00D11101" w:rsidRDefault="00D93868" w:rsidP="00E41ACC">
      <w:pPr>
        <w:pStyle w:val="Prrafodelista"/>
        <w:numPr>
          <w:ilvl w:val="0"/>
          <w:numId w:val="15"/>
        </w:numPr>
        <w:spacing w:line="360" w:lineRule="auto"/>
        <w:jc w:val="both"/>
      </w:pPr>
      <w:r w:rsidRPr="00E11825">
        <w:rPr>
          <w:rFonts w:cstheme="minorHAnsi"/>
          <w:b/>
          <w:sz w:val="24"/>
          <w:szCs w:val="24"/>
        </w:rPr>
        <w:t>Ciberseguridad física</w:t>
      </w:r>
      <w:r w:rsidR="005A343E" w:rsidRPr="00E11825">
        <w:rPr>
          <w:rFonts w:cstheme="minorHAnsi"/>
          <w:b/>
          <w:sz w:val="24"/>
          <w:szCs w:val="24"/>
        </w:rPr>
        <w:t xml:space="preserve">. </w:t>
      </w:r>
      <w:r w:rsidR="005A343E" w:rsidRPr="00E11825">
        <w:rPr>
          <w:rFonts w:cstheme="minorHAnsi"/>
          <w:sz w:val="24"/>
          <w:szCs w:val="24"/>
        </w:rPr>
        <w:t>Agruparemos en este grupo todos aquellos métodos rudimentarios y tradicionales de ciberseguridad, todos ellos relacionados con el medio físico y el hardware. En resumen, este tipo de seguridad busca la protección analógica de los sistemas informáticos</w:t>
      </w:r>
      <w:r w:rsidR="005A343E">
        <w:rPr>
          <w:rFonts w:cstheme="minorHAnsi"/>
        </w:rPr>
        <w:t>.</w:t>
      </w:r>
    </w:p>
    <w:p w14:paraId="03D3ADB1" w14:textId="2AA17D33" w:rsidR="00B331EE" w:rsidRDefault="00D11101" w:rsidP="00D11101">
      <w:r>
        <w:t xml:space="preserve"> </w:t>
      </w:r>
    </w:p>
    <w:p w14:paraId="104CC474" w14:textId="75004716" w:rsidR="00E41ACC" w:rsidRDefault="00E41ACC" w:rsidP="00D11101"/>
    <w:p w14:paraId="26B41998" w14:textId="6646A6C5" w:rsidR="00A45EA0" w:rsidRDefault="00A45EA0" w:rsidP="00D11101"/>
    <w:p w14:paraId="3F78C981" w14:textId="77777777" w:rsidR="00A45EA0" w:rsidRDefault="00A45EA0" w:rsidP="00D11101">
      <w:commentRangeStart w:id="65"/>
    </w:p>
    <w:p w14:paraId="1BA65530" w14:textId="399DDB54" w:rsidR="003F77F5" w:rsidRDefault="003F77F5" w:rsidP="003F77F5">
      <w:pPr>
        <w:pStyle w:val="Ttulo3"/>
      </w:pPr>
      <w:bookmarkStart w:id="66" w:name="_Toc107390504"/>
      <w:r>
        <w:lastRenderedPageBreak/>
        <w:t>PRINCIPALES ATAQUES CIBERNETICOS</w:t>
      </w:r>
      <w:r w:rsidR="00D9079D">
        <w:t xml:space="preserve"> EN EL MUNDO INDUSTRIAL</w:t>
      </w:r>
      <w:bookmarkEnd w:id="66"/>
    </w:p>
    <w:p w14:paraId="7C8CFB04" w14:textId="77777777" w:rsidR="00527A9C" w:rsidRDefault="00527A9C" w:rsidP="003F77F5"/>
    <w:p w14:paraId="4786D3AB" w14:textId="2F7FB8EF" w:rsidR="00527A9C" w:rsidRDefault="0090520E" w:rsidP="00E41ACC">
      <w:pPr>
        <w:spacing w:line="360" w:lineRule="auto"/>
        <w:jc w:val="both"/>
        <w:rPr>
          <w:sz w:val="24"/>
        </w:rPr>
      </w:pPr>
      <w:r w:rsidRPr="0090520E">
        <w:rPr>
          <w:sz w:val="24"/>
        </w:rPr>
        <w:t>P</w:t>
      </w:r>
      <w:r>
        <w:rPr>
          <w:sz w:val="24"/>
        </w:rPr>
        <w:t>ara poder conocer la actualidad de la ciberseguridad</w:t>
      </w:r>
      <w:r w:rsidR="002721C9">
        <w:rPr>
          <w:sz w:val="24"/>
        </w:rPr>
        <w:t xml:space="preserve"> con respecto al mundo industrial</w:t>
      </w:r>
      <w:r>
        <w:rPr>
          <w:sz w:val="24"/>
        </w:rPr>
        <w:t xml:space="preserve">, es necesario hacer un repaso de </w:t>
      </w:r>
      <w:r w:rsidR="002721C9">
        <w:rPr>
          <w:sz w:val="24"/>
        </w:rPr>
        <w:t>cuáles</w:t>
      </w:r>
      <w:r>
        <w:rPr>
          <w:sz w:val="24"/>
        </w:rPr>
        <w:t xml:space="preserve"> han sido los mayores ataques cibernéticos </w:t>
      </w:r>
      <w:r w:rsidR="002721C9">
        <w:rPr>
          <w:sz w:val="24"/>
        </w:rPr>
        <w:t xml:space="preserve">que han sufrido estructuras industriales y eléctricas </w:t>
      </w:r>
      <w:r>
        <w:rPr>
          <w:sz w:val="24"/>
        </w:rPr>
        <w:t xml:space="preserve">de la historia, y con ello podremos entender </w:t>
      </w:r>
      <w:r w:rsidR="00C74412">
        <w:rPr>
          <w:sz w:val="24"/>
        </w:rPr>
        <w:t>el por qué</w:t>
      </w:r>
      <w:r>
        <w:rPr>
          <w:sz w:val="24"/>
        </w:rPr>
        <w:t xml:space="preserve"> se han tomado ciertas </w:t>
      </w:r>
      <w:r w:rsidR="00C74412">
        <w:rPr>
          <w:sz w:val="24"/>
        </w:rPr>
        <w:t xml:space="preserve">decisiones en determinados aspectos. A continuación, se </w:t>
      </w:r>
      <w:r w:rsidR="00696152">
        <w:rPr>
          <w:sz w:val="24"/>
        </w:rPr>
        <w:t>enumerarán</w:t>
      </w:r>
      <w:r w:rsidR="00C74412">
        <w:rPr>
          <w:sz w:val="24"/>
        </w:rPr>
        <w:t xml:space="preserve"> y describirán los ataques más conocidos:</w:t>
      </w:r>
    </w:p>
    <w:p w14:paraId="14F7264C" w14:textId="7820B56D" w:rsidR="00993C1F" w:rsidRPr="00D11101" w:rsidRDefault="00993C1F" w:rsidP="00E41ACC">
      <w:pPr>
        <w:spacing w:line="360" w:lineRule="auto"/>
        <w:jc w:val="both"/>
      </w:pPr>
    </w:p>
    <w:p w14:paraId="66177DB5" w14:textId="77777777" w:rsidR="00040C23" w:rsidRDefault="00C74412" w:rsidP="00E41ACC">
      <w:pPr>
        <w:pStyle w:val="Prrafodelista"/>
        <w:numPr>
          <w:ilvl w:val="0"/>
          <w:numId w:val="16"/>
        </w:numPr>
        <w:spacing w:line="360" w:lineRule="auto"/>
        <w:jc w:val="both"/>
        <w:rPr>
          <w:b/>
          <w:sz w:val="24"/>
        </w:rPr>
      </w:pPr>
      <w:proofErr w:type="spellStart"/>
      <w:r>
        <w:rPr>
          <w:b/>
          <w:sz w:val="24"/>
        </w:rPr>
        <w:t>Stuxnet</w:t>
      </w:r>
      <w:proofErr w:type="spellEnd"/>
      <w:r>
        <w:rPr>
          <w:b/>
          <w:sz w:val="24"/>
        </w:rPr>
        <w:t>.</w:t>
      </w:r>
      <w:r w:rsidR="00541DBC">
        <w:rPr>
          <w:b/>
          <w:sz w:val="24"/>
        </w:rPr>
        <w:t xml:space="preserve"> </w:t>
      </w:r>
    </w:p>
    <w:p w14:paraId="5442E3F0" w14:textId="2E3E78A7" w:rsidR="00AA77D6" w:rsidRPr="00AA77D6" w:rsidRDefault="00541DBC" w:rsidP="00E41ACC">
      <w:pPr>
        <w:pStyle w:val="Prrafodelista"/>
        <w:spacing w:line="360" w:lineRule="auto"/>
        <w:jc w:val="both"/>
        <w:rPr>
          <w:b/>
          <w:sz w:val="24"/>
        </w:rPr>
      </w:pPr>
      <w:r>
        <w:rPr>
          <w:sz w:val="24"/>
        </w:rPr>
        <w:t xml:space="preserve">Uno de los softwares más conocido y complejos de la historia es el </w:t>
      </w:r>
      <w:proofErr w:type="spellStart"/>
      <w:r>
        <w:rPr>
          <w:sz w:val="24"/>
        </w:rPr>
        <w:t>Stuxnet</w:t>
      </w:r>
      <w:proofErr w:type="spellEnd"/>
      <w:r>
        <w:rPr>
          <w:sz w:val="24"/>
        </w:rPr>
        <w:t xml:space="preserve">. Desarrollado en Bielorrusia en el año 2010, creado para captar información y manejar el funcionamiento de equipos industriales. El </w:t>
      </w:r>
      <w:r w:rsidR="00BD06DA">
        <w:rPr>
          <w:sz w:val="24"/>
        </w:rPr>
        <w:t xml:space="preserve">principal </w:t>
      </w:r>
      <w:r>
        <w:rPr>
          <w:sz w:val="24"/>
        </w:rPr>
        <w:t>objetivo</w:t>
      </w:r>
      <w:r w:rsidR="00BD06DA">
        <w:rPr>
          <w:sz w:val="24"/>
        </w:rPr>
        <w:t xml:space="preserve"> de este ataque con </w:t>
      </w:r>
      <w:proofErr w:type="spellStart"/>
      <w:r w:rsidR="00BD06DA">
        <w:rPr>
          <w:sz w:val="24"/>
        </w:rPr>
        <w:t>Stuxnet</w:t>
      </w:r>
      <w:proofErr w:type="spellEnd"/>
      <w:r>
        <w:rPr>
          <w:sz w:val="24"/>
        </w:rPr>
        <w:t xml:space="preserve"> era la planta nuclear de </w:t>
      </w:r>
      <w:proofErr w:type="spellStart"/>
      <w:r>
        <w:rPr>
          <w:sz w:val="24"/>
        </w:rPr>
        <w:t>Natanz</w:t>
      </w:r>
      <w:proofErr w:type="spellEnd"/>
      <w:r>
        <w:rPr>
          <w:sz w:val="24"/>
        </w:rPr>
        <w:t>, situada en el país de Irán.</w:t>
      </w:r>
      <w:r w:rsidR="00744DD7">
        <w:rPr>
          <w:sz w:val="24"/>
        </w:rPr>
        <w:t xml:space="preserve"> Todo empezó con la visita de unos inspectores rutinarios de la Agencia Internacional de Energía Atómica a la planta nuclear iraní. </w:t>
      </w:r>
    </w:p>
    <w:p w14:paraId="21F0C5F5" w14:textId="77777777" w:rsidR="00AA77D6" w:rsidRPr="00AA77D6" w:rsidRDefault="00AA77D6" w:rsidP="00AA77D6">
      <w:pPr>
        <w:pStyle w:val="Prrafodelista"/>
        <w:rPr>
          <w:b/>
          <w:sz w:val="24"/>
        </w:rPr>
      </w:pPr>
    </w:p>
    <w:p w14:paraId="2CE71927" w14:textId="2DC3413D" w:rsidR="00AA77D6" w:rsidRDefault="00AA77D6" w:rsidP="00AA77D6">
      <w:pPr>
        <w:pStyle w:val="Prrafodelista"/>
        <w:jc w:val="center"/>
        <w:rPr>
          <w:b/>
          <w:sz w:val="24"/>
        </w:rPr>
      </w:pPr>
      <w:r>
        <w:rPr>
          <w:noProof/>
          <w:lang w:eastAsia="es-ES"/>
        </w:rPr>
        <w:drawing>
          <wp:inline distT="0" distB="0" distL="0" distR="0" wp14:anchorId="36AA98D4" wp14:editId="35654728">
            <wp:extent cx="2553827" cy="1376447"/>
            <wp:effectExtent l="0" t="0" r="0" b="0"/>
            <wp:docPr id="23" name="Imagen 23" descr="Topo reclutado por Holanda infiltró el virus Stuxnet en programa nuclear de  Irán - LaPatill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po reclutado por Holanda infiltró el virus Stuxnet en programa nuclear de  Irán - LaPatilla.co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71909" cy="1386193"/>
                    </a:xfrm>
                    <a:prstGeom prst="rect">
                      <a:avLst/>
                    </a:prstGeom>
                    <a:noFill/>
                    <a:ln>
                      <a:noFill/>
                    </a:ln>
                  </pic:spPr>
                </pic:pic>
              </a:graphicData>
            </a:graphic>
          </wp:inline>
        </w:drawing>
      </w:r>
    </w:p>
    <w:p w14:paraId="4F954D4C" w14:textId="74B38654" w:rsidR="00AA77D6" w:rsidRPr="00AA77D6" w:rsidRDefault="002444E7" w:rsidP="00CF5DA9">
      <w:pPr>
        <w:pStyle w:val="Cita"/>
      </w:pPr>
      <w:bookmarkStart w:id="67" w:name="_Toc107390565"/>
      <w:r>
        <w:t>Ilustración 5.1</w:t>
      </w:r>
      <w:r w:rsidR="00AA77D6">
        <w:t xml:space="preserve">. Logotipo representativo al virus </w:t>
      </w:r>
      <w:proofErr w:type="spellStart"/>
      <w:r w:rsidR="00AA77D6">
        <w:t>Stuxnet</w:t>
      </w:r>
      <w:proofErr w:type="spellEnd"/>
      <w:r w:rsidR="00AA77D6">
        <w:t>. (Fuente:</w:t>
      </w:r>
      <w:r w:rsidR="00AA77D6" w:rsidRPr="00422DF9">
        <w:t xml:space="preserve"> </w:t>
      </w:r>
      <w:hyperlink r:id="rId27" w:history="1">
        <w:r w:rsidR="00B70085" w:rsidRPr="001B05BD">
          <w:rPr>
            <w:rStyle w:val="Hipervnculo"/>
          </w:rPr>
          <w:t>https://www</w:t>
        </w:r>
      </w:hyperlink>
      <w:r w:rsidR="00AA77D6" w:rsidRPr="00422DF9">
        <w:t>.lapatilla.com/wp-content/uploads/2019/09/Stuxnet-virus.jpg?resize=640%2C345</w:t>
      </w:r>
      <w:r w:rsidR="00AA77D6">
        <w:t>)</w:t>
      </w:r>
      <w:bookmarkEnd w:id="67"/>
    </w:p>
    <w:p w14:paraId="4B42C572" w14:textId="4217CA3D" w:rsidR="00E519DA" w:rsidRPr="0068180D" w:rsidRDefault="00744DD7" w:rsidP="00E41ACC">
      <w:pPr>
        <w:pStyle w:val="Prrafodelista"/>
        <w:spacing w:line="360" w:lineRule="auto"/>
        <w:jc w:val="both"/>
        <w:rPr>
          <w:sz w:val="24"/>
        </w:rPr>
      </w:pPr>
      <w:r>
        <w:rPr>
          <w:sz w:val="24"/>
        </w:rPr>
        <w:t xml:space="preserve">Empezaron a sospechar del comportamiento de unas centrifugadoras que se usaban para enriquecer el uranio. Este comportamiento se </w:t>
      </w:r>
      <w:r w:rsidR="002721C9">
        <w:rPr>
          <w:sz w:val="24"/>
        </w:rPr>
        <w:t>repitió</w:t>
      </w:r>
      <w:r>
        <w:rPr>
          <w:sz w:val="24"/>
        </w:rPr>
        <w:t xml:space="preserve"> unos meses después, y tras una investigación, detectaron la infección de sus equipos, por culpa de un gusano informático. Se descubrió que este virus afectaba a los sistemas informáticos, </w:t>
      </w:r>
      <w:proofErr w:type="spellStart"/>
      <w:r>
        <w:rPr>
          <w:sz w:val="24"/>
        </w:rPr>
        <w:t>SCADAs</w:t>
      </w:r>
      <w:proofErr w:type="spellEnd"/>
      <w:r>
        <w:rPr>
          <w:sz w:val="24"/>
        </w:rPr>
        <w:t xml:space="preserve">, e incluso </w:t>
      </w:r>
      <w:proofErr w:type="spellStart"/>
      <w:r>
        <w:rPr>
          <w:sz w:val="24"/>
        </w:rPr>
        <w:t>PLCs</w:t>
      </w:r>
      <w:proofErr w:type="spellEnd"/>
      <w:r>
        <w:rPr>
          <w:sz w:val="24"/>
        </w:rPr>
        <w:t>, por lo que se consideró como la primera arma cibernética a nivel mundial.</w:t>
      </w:r>
      <w:r w:rsidR="00422DF9">
        <w:rPr>
          <w:sz w:val="24"/>
        </w:rPr>
        <w:t xml:space="preserve"> La forma de infección de este gusano es una de las más fáciles que existen, el USB. Se comenta que este virus entro en esta panta nuclear </w:t>
      </w:r>
      <w:r w:rsidR="00422DF9">
        <w:rPr>
          <w:sz w:val="24"/>
        </w:rPr>
        <w:lastRenderedPageBreak/>
        <w:t>debido a que alguien perteneciente a la planta, se encontró un USB</w:t>
      </w:r>
      <w:r w:rsidR="00BD06DA">
        <w:rPr>
          <w:sz w:val="24"/>
        </w:rPr>
        <w:t xml:space="preserve"> en el suelo</w:t>
      </w:r>
      <w:r w:rsidR="00422DF9">
        <w:rPr>
          <w:sz w:val="24"/>
        </w:rPr>
        <w:t xml:space="preserve"> y lo primero que hizo fue conectarlo a su ordenador de la central. El resultado fue el que </w:t>
      </w:r>
      <w:r w:rsidR="002721C9">
        <w:rPr>
          <w:sz w:val="24"/>
        </w:rPr>
        <w:t>el mundo conoce</w:t>
      </w:r>
      <w:r w:rsidR="00422DF9">
        <w:rPr>
          <w:sz w:val="24"/>
        </w:rPr>
        <w:t>, l</w:t>
      </w:r>
      <w:r w:rsidR="00BD06DA">
        <w:rPr>
          <w:sz w:val="24"/>
        </w:rPr>
        <w:t>a infección de la planta entera, y la autodestrucción de las maquinas industriales que alimentaban al urani</w:t>
      </w:r>
      <w:r w:rsidR="002721C9">
        <w:rPr>
          <w:sz w:val="24"/>
        </w:rPr>
        <w:t>o</w:t>
      </w:r>
      <w:r w:rsidR="00BD06DA">
        <w:rPr>
          <w:sz w:val="24"/>
        </w:rPr>
        <w:t xml:space="preserve">, </w:t>
      </w:r>
      <w:r w:rsidR="00AA77D6">
        <w:rPr>
          <w:sz w:val="24"/>
        </w:rPr>
        <w:t>suponiendo</w:t>
      </w:r>
      <w:r w:rsidR="00BD06DA">
        <w:rPr>
          <w:sz w:val="24"/>
        </w:rPr>
        <w:t xml:space="preserve"> </w:t>
      </w:r>
      <w:r w:rsidR="00AA77D6">
        <w:rPr>
          <w:sz w:val="24"/>
        </w:rPr>
        <w:t>una pérdida</w:t>
      </w:r>
      <w:r w:rsidR="00BD06DA">
        <w:rPr>
          <w:sz w:val="24"/>
        </w:rPr>
        <w:t xml:space="preserve"> de millones de </w:t>
      </w:r>
      <w:r w:rsidR="00AA77D6">
        <w:rPr>
          <w:sz w:val="24"/>
        </w:rPr>
        <w:t>euros</w:t>
      </w:r>
      <w:r w:rsidR="00BD06DA">
        <w:rPr>
          <w:sz w:val="24"/>
        </w:rPr>
        <w:t xml:space="preserve"> para el país iraní</w:t>
      </w:r>
      <w:r w:rsidR="00AA77D6">
        <w:rPr>
          <w:sz w:val="24"/>
        </w:rPr>
        <w:t>,</w:t>
      </w:r>
      <w:r w:rsidR="00BD06DA">
        <w:rPr>
          <w:sz w:val="24"/>
        </w:rPr>
        <w:t xml:space="preserve"> </w:t>
      </w:r>
      <w:r w:rsidR="00AA77D6">
        <w:rPr>
          <w:sz w:val="24"/>
        </w:rPr>
        <w:t>así</w:t>
      </w:r>
      <w:r w:rsidR="00BD06DA">
        <w:rPr>
          <w:sz w:val="24"/>
        </w:rPr>
        <w:t xml:space="preserve"> como una demostración</w:t>
      </w:r>
      <w:r w:rsidR="00AA77D6">
        <w:rPr>
          <w:sz w:val="24"/>
        </w:rPr>
        <w:t xml:space="preserve"> de que </w:t>
      </w:r>
      <w:r w:rsidR="002721C9">
        <w:rPr>
          <w:sz w:val="24"/>
        </w:rPr>
        <w:t>la ciberseguridad plena no existe.</w:t>
      </w:r>
    </w:p>
    <w:p w14:paraId="5E234661" w14:textId="77777777" w:rsidR="00A70693" w:rsidRDefault="00A70693" w:rsidP="00E41ACC">
      <w:pPr>
        <w:pStyle w:val="Prrafodelista"/>
        <w:spacing w:line="360" w:lineRule="auto"/>
        <w:jc w:val="both"/>
        <w:rPr>
          <w:sz w:val="24"/>
        </w:rPr>
      </w:pPr>
    </w:p>
    <w:p w14:paraId="0A4FDDD2" w14:textId="44CA4E32" w:rsidR="00A70693" w:rsidRDefault="00040C23" w:rsidP="00E41ACC">
      <w:pPr>
        <w:pStyle w:val="Prrafodelista"/>
        <w:numPr>
          <w:ilvl w:val="0"/>
          <w:numId w:val="16"/>
        </w:numPr>
        <w:spacing w:line="360" w:lineRule="auto"/>
        <w:jc w:val="both"/>
        <w:rPr>
          <w:b/>
          <w:sz w:val="24"/>
        </w:rPr>
      </w:pPr>
      <w:proofErr w:type="spellStart"/>
      <w:r>
        <w:rPr>
          <w:b/>
          <w:sz w:val="24"/>
        </w:rPr>
        <w:t>BlackEnergy</w:t>
      </w:r>
      <w:proofErr w:type="spellEnd"/>
      <w:r>
        <w:rPr>
          <w:b/>
          <w:sz w:val="24"/>
        </w:rPr>
        <w:t xml:space="preserve">. </w:t>
      </w:r>
    </w:p>
    <w:p w14:paraId="265A1BC4" w14:textId="023FDED0" w:rsidR="000212BB" w:rsidRDefault="00040C23" w:rsidP="00E41ACC">
      <w:pPr>
        <w:pStyle w:val="Prrafodelista"/>
        <w:spacing w:line="360" w:lineRule="auto"/>
        <w:jc w:val="both"/>
        <w:rPr>
          <w:sz w:val="24"/>
        </w:rPr>
      </w:pPr>
      <w:r>
        <w:rPr>
          <w:sz w:val="24"/>
        </w:rPr>
        <w:t xml:space="preserve">Se puede definir como un troyano </w:t>
      </w:r>
      <w:r w:rsidR="00FC0E8B">
        <w:rPr>
          <w:sz w:val="24"/>
        </w:rPr>
        <w:t>s</w:t>
      </w:r>
      <w:r w:rsidR="000212BB">
        <w:rPr>
          <w:sz w:val="24"/>
        </w:rPr>
        <w:t>urgido a principios del año 2007</w:t>
      </w:r>
      <w:r w:rsidR="00FC0E8B">
        <w:rPr>
          <w:sz w:val="24"/>
        </w:rPr>
        <w:t xml:space="preserve"> </w:t>
      </w:r>
      <w:r>
        <w:rPr>
          <w:sz w:val="24"/>
        </w:rPr>
        <w:t xml:space="preserve">cuyo objetivo es lanzar constantes ataques de </w:t>
      </w:r>
      <w:proofErr w:type="spellStart"/>
      <w:r>
        <w:rPr>
          <w:sz w:val="24"/>
        </w:rPr>
        <w:t>D</w:t>
      </w:r>
      <w:r w:rsidR="00BB1473">
        <w:rPr>
          <w:sz w:val="24"/>
        </w:rPr>
        <w:t>D</w:t>
      </w:r>
      <w:r>
        <w:rPr>
          <w:sz w:val="24"/>
        </w:rPr>
        <w:t>oS</w:t>
      </w:r>
      <w:proofErr w:type="spellEnd"/>
      <w:r>
        <w:rPr>
          <w:sz w:val="24"/>
        </w:rPr>
        <w:t xml:space="preserve">, campañas de espionaje cibernético o ataques con el fin de </w:t>
      </w:r>
      <w:r w:rsidR="00BB1473">
        <w:rPr>
          <w:sz w:val="24"/>
        </w:rPr>
        <w:t>destrucción de</w:t>
      </w:r>
      <w:r>
        <w:rPr>
          <w:sz w:val="24"/>
        </w:rPr>
        <w:t xml:space="preserve"> información privilegiada.</w:t>
      </w:r>
      <w:r w:rsidR="00526DD2">
        <w:rPr>
          <w:sz w:val="24"/>
        </w:rPr>
        <w:t xml:space="preserve"> </w:t>
      </w:r>
      <w:r w:rsidR="00033318">
        <w:rPr>
          <w:sz w:val="24"/>
        </w:rPr>
        <w:t>Este</w:t>
      </w:r>
      <w:r w:rsidR="00526DD2">
        <w:rPr>
          <w:sz w:val="24"/>
        </w:rPr>
        <w:t xml:space="preserve"> programa malicioso es capaz de expandirse mediante componentes o </w:t>
      </w:r>
      <w:proofErr w:type="spellStart"/>
      <w:r w:rsidR="00526DD2">
        <w:rPr>
          <w:sz w:val="24"/>
        </w:rPr>
        <w:t>plugins</w:t>
      </w:r>
      <w:proofErr w:type="spellEnd"/>
      <w:r w:rsidR="00526DD2">
        <w:rPr>
          <w:sz w:val="24"/>
        </w:rPr>
        <w:t>, las cuales son capaces de atacar a otras plataformas.</w:t>
      </w:r>
      <w:r w:rsidR="000212BB">
        <w:rPr>
          <w:sz w:val="24"/>
        </w:rPr>
        <w:t xml:space="preserve"> Con el tiempo se ha ido desarrollando y </w:t>
      </w:r>
      <w:r w:rsidR="00033318">
        <w:rPr>
          <w:sz w:val="24"/>
        </w:rPr>
        <w:t>modificándose</w:t>
      </w:r>
      <w:r w:rsidR="000212BB">
        <w:rPr>
          <w:sz w:val="24"/>
        </w:rPr>
        <w:t xml:space="preserve"> a </w:t>
      </w:r>
      <w:r w:rsidR="00033318">
        <w:rPr>
          <w:sz w:val="24"/>
        </w:rPr>
        <w:t>sí</w:t>
      </w:r>
      <w:r w:rsidR="000212BB">
        <w:rPr>
          <w:sz w:val="24"/>
        </w:rPr>
        <w:t xml:space="preserve"> mismo.</w:t>
      </w:r>
      <w:r w:rsidR="00526DD2">
        <w:rPr>
          <w:sz w:val="24"/>
        </w:rPr>
        <w:t xml:space="preserve"> </w:t>
      </w:r>
      <w:r w:rsidR="004F1725">
        <w:rPr>
          <w:sz w:val="24"/>
        </w:rPr>
        <w:t xml:space="preserve">La infección se realizaba mediante correo electrónico. Los atacantes de </w:t>
      </w:r>
      <w:proofErr w:type="spellStart"/>
      <w:r w:rsidR="004F1725">
        <w:rPr>
          <w:sz w:val="24"/>
        </w:rPr>
        <w:t>BlackEnergy</w:t>
      </w:r>
      <w:proofErr w:type="spellEnd"/>
      <w:r w:rsidR="004F1725">
        <w:rPr>
          <w:sz w:val="24"/>
        </w:rPr>
        <w:t xml:space="preserve"> usaban correos corporativos falsos y adjuntaban en los correos que enviaban, documentos Office con macros maliciosas. </w:t>
      </w:r>
    </w:p>
    <w:p w14:paraId="3C842F41" w14:textId="77777777" w:rsidR="00146974" w:rsidRPr="000212BB" w:rsidRDefault="00146974" w:rsidP="000212BB">
      <w:pPr>
        <w:pStyle w:val="Prrafodelista"/>
        <w:rPr>
          <w:sz w:val="24"/>
        </w:rPr>
      </w:pPr>
    </w:p>
    <w:p w14:paraId="69E80790" w14:textId="1925232A" w:rsidR="000212BB" w:rsidRDefault="000212BB" w:rsidP="000212BB">
      <w:pPr>
        <w:pStyle w:val="Prrafodelista"/>
        <w:jc w:val="center"/>
        <w:rPr>
          <w:sz w:val="24"/>
        </w:rPr>
      </w:pPr>
      <w:r>
        <w:rPr>
          <w:noProof/>
          <w:lang w:eastAsia="es-ES"/>
        </w:rPr>
        <w:drawing>
          <wp:inline distT="0" distB="0" distL="0" distR="0" wp14:anchorId="40C2B390" wp14:editId="69524EB2">
            <wp:extent cx="4350286" cy="3028417"/>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68094" cy="3040814"/>
                    </a:xfrm>
                    <a:prstGeom prst="rect">
                      <a:avLst/>
                    </a:prstGeom>
                  </pic:spPr>
                </pic:pic>
              </a:graphicData>
            </a:graphic>
          </wp:inline>
        </w:drawing>
      </w:r>
    </w:p>
    <w:p w14:paraId="3DE68DD0" w14:textId="636F260A" w:rsidR="000212BB" w:rsidRDefault="002444E7" w:rsidP="00CF5DA9">
      <w:pPr>
        <w:pStyle w:val="Cita"/>
      </w:pPr>
      <w:bookmarkStart w:id="68" w:name="_Toc107390566"/>
      <w:r>
        <w:t>Ilustración 5.2</w:t>
      </w:r>
      <w:r w:rsidR="000212BB">
        <w:t>.</w:t>
      </w:r>
      <w:r w:rsidR="00033318">
        <w:t xml:space="preserve">Pantalla activación de macros </w:t>
      </w:r>
      <w:proofErr w:type="spellStart"/>
      <w:r w:rsidR="00033318">
        <w:t>BlackEnergy</w:t>
      </w:r>
      <w:proofErr w:type="spellEnd"/>
      <w:r w:rsidR="000212BB">
        <w:t>. (Fuente:</w:t>
      </w:r>
      <w:r w:rsidR="000212BB" w:rsidRPr="000212BB">
        <w:t xml:space="preserve"> </w:t>
      </w:r>
      <w:hyperlink r:id="rId29" w:history="1">
        <w:r w:rsidR="00146974" w:rsidRPr="006B4A0F">
          <w:rPr>
            <w:rStyle w:val="Hipervnculo"/>
          </w:rPr>
          <w:t>https://www</w:t>
        </w:r>
      </w:hyperlink>
      <w:r w:rsidR="000212BB" w:rsidRPr="000212BB">
        <w:t>.welivesecurity.com/la-es/2016/01/05/troyano-blackenergy-ataca-planta-energia-electrica-ucrania/</w:t>
      </w:r>
      <w:r w:rsidR="000212BB">
        <w:t>)</w:t>
      </w:r>
      <w:bookmarkEnd w:id="68"/>
    </w:p>
    <w:p w14:paraId="6FFCD290" w14:textId="77777777" w:rsidR="000212BB" w:rsidRDefault="000212BB" w:rsidP="000212BB">
      <w:pPr>
        <w:pStyle w:val="Prrafodelista"/>
        <w:jc w:val="center"/>
        <w:rPr>
          <w:sz w:val="24"/>
        </w:rPr>
      </w:pPr>
    </w:p>
    <w:p w14:paraId="05770C7D" w14:textId="77777777" w:rsidR="000212BB" w:rsidRDefault="000212BB" w:rsidP="000212BB">
      <w:pPr>
        <w:pStyle w:val="Prrafodelista"/>
        <w:rPr>
          <w:sz w:val="24"/>
        </w:rPr>
      </w:pPr>
    </w:p>
    <w:p w14:paraId="4F1F4F8E" w14:textId="356558E3" w:rsidR="004F1725" w:rsidRDefault="004F1725" w:rsidP="00E41ACC">
      <w:pPr>
        <w:pStyle w:val="Prrafodelista"/>
        <w:spacing w:line="360" w:lineRule="auto"/>
        <w:jc w:val="both"/>
        <w:rPr>
          <w:sz w:val="24"/>
        </w:rPr>
      </w:pPr>
      <w:r>
        <w:rPr>
          <w:sz w:val="24"/>
        </w:rPr>
        <w:t xml:space="preserve">Una vez que se descargaba ese </w:t>
      </w:r>
      <w:r w:rsidR="00B04F44">
        <w:rPr>
          <w:sz w:val="24"/>
        </w:rPr>
        <w:t>documento</w:t>
      </w:r>
      <w:r>
        <w:rPr>
          <w:sz w:val="24"/>
        </w:rPr>
        <w:t xml:space="preserve"> y se </w:t>
      </w:r>
      <w:r w:rsidR="00B04F44">
        <w:rPr>
          <w:sz w:val="24"/>
        </w:rPr>
        <w:t>abría</w:t>
      </w:r>
      <w:r>
        <w:rPr>
          <w:sz w:val="24"/>
        </w:rPr>
        <w:t xml:space="preserve">, al usuario le </w:t>
      </w:r>
      <w:r w:rsidR="00BB1473">
        <w:rPr>
          <w:sz w:val="24"/>
        </w:rPr>
        <w:t>aparecía</w:t>
      </w:r>
      <w:r>
        <w:rPr>
          <w:sz w:val="24"/>
        </w:rPr>
        <w:t xml:space="preserve"> un</w:t>
      </w:r>
      <w:r w:rsidR="00BB1473">
        <w:rPr>
          <w:sz w:val="24"/>
        </w:rPr>
        <w:t>a</w:t>
      </w:r>
      <w:r>
        <w:rPr>
          <w:sz w:val="24"/>
        </w:rPr>
        <w:t xml:space="preserve"> pantalla que recomendaba habilitar las macros para poder ver el contenido del </w:t>
      </w:r>
      <w:r w:rsidR="00BB1473">
        <w:rPr>
          <w:sz w:val="24"/>
        </w:rPr>
        <w:t>archivo</w:t>
      </w:r>
      <w:r>
        <w:rPr>
          <w:sz w:val="24"/>
        </w:rPr>
        <w:t>. Aceptando esas macros, era como se</w:t>
      </w:r>
      <w:r w:rsidR="000212BB">
        <w:rPr>
          <w:sz w:val="24"/>
        </w:rPr>
        <w:t xml:space="preserve"> </w:t>
      </w:r>
      <w:r>
        <w:rPr>
          <w:sz w:val="24"/>
        </w:rPr>
        <w:t xml:space="preserve">activaba la infección del malware </w:t>
      </w:r>
      <w:proofErr w:type="spellStart"/>
      <w:r>
        <w:rPr>
          <w:sz w:val="24"/>
        </w:rPr>
        <w:t>BlackEnergy</w:t>
      </w:r>
      <w:proofErr w:type="spellEnd"/>
      <w:r>
        <w:rPr>
          <w:sz w:val="24"/>
        </w:rPr>
        <w:t xml:space="preserve">. </w:t>
      </w:r>
    </w:p>
    <w:p w14:paraId="186F46FB" w14:textId="77777777" w:rsidR="000212BB" w:rsidRPr="00040C23" w:rsidRDefault="000212BB" w:rsidP="000212BB">
      <w:pPr>
        <w:pStyle w:val="Prrafodelista"/>
        <w:rPr>
          <w:sz w:val="24"/>
        </w:rPr>
      </w:pPr>
    </w:p>
    <w:p w14:paraId="57DF055F" w14:textId="6AE870C8" w:rsidR="00040C23" w:rsidRDefault="00040C23" w:rsidP="00040C23">
      <w:pPr>
        <w:rPr>
          <w:b/>
          <w:sz w:val="24"/>
        </w:rPr>
      </w:pPr>
    </w:p>
    <w:p w14:paraId="3714716D" w14:textId="723BA735" w:rsidR="00040C23" w:rsidRDefault="004F1725" w:rsidP="004F1725">
      <w:pPr>
        <w:jc w:val="center"/>
        <w:rPr>
          <w:b/>
          <w:sz w:val="24"/>
        </w:rPr>
      </w:pPr>
      <w:r>
        <w:rPr>
          <w:noProof/>
          <w:lang w:eastAsia="es-ES"/>
        </w:rPr>
        <w:drawing>
          <wp:inline distT="0" distB="0" distL="0" distR="0" wp14:anchorId="6FC9A641" wp14:editId="066A6E02">
            <wp:extent cx="4211269" cy="227611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221489" cy="2281641"/>
                    </a:xfrm>
                    <a:prstGeom prst="rect">
                      <a:avLst/>
                    </a:prstGeom>
                  </pic:spPr>
                </pic:pic>
              </a:graphicData>
            </a:graphic>
          </wp:inline>
        </w:drawing>
      </w:r>
    </w:p>
    <w:p w14:paraId="2B2186EE" w14:textId="0DD52800" w:rsidR="004F1725" w:rsidRDefault="002444E7" w:rsidP="00CF5DA9">
      <w:pPr>
        <w:pStyle w:val="Cita"/>
      </w:pPr>
      <w:bookmarkStart w:id="69" w:name="_Toc107390567"/>
      <w:r>
        <w:t>Ilustración 5.3</w:t>
      </w:r>
      <w:r w:rsidR="004F1725">
        <w:t xml:space="preserve">. </w:t>
      </w:r>
      <w:r w:rsidR="000212BB">
        <w:t>Línea</w:t>
      </w:r>
      <w:r w:rsidR="004F1725">
        <w:t xml:space="preserve"> temporal del troyano </w:t>
      </w:r>
      <w:proofErr w:type="spellStart"/>
      <w:r w:rsidR="004F1725">
        <w:t>BlackEnergy</w:t>
      </w:r>
      <w:proofErr w:type="spellEnd"/>
      <w:r w:rsidR="004F1725">
        <w:t>. (Fuente:</w:t>
      </w:r>
      <w:r w:rsidR="004F1725" w:rsidRPr="002303F3">
        <w:t xml:space="preserve"> </w:t>
      </w:r>
      <w:hyperlink r:id="rId31" w:history="1">
        <w:r w:rsidR="00146974" w:rsidRPr="006B4A0F">
          <w:rPr>
            <w:rStyle w:val="Hipervnculo"/>
          </w:rPr>
          <w:t>https://www</w:t>
        </w:r>
      </w:hyperlink>
      <w:r w:rsidR="004F1725" w:rsidRPr="004F1725">
        <w:t>.incibe-cert.es/blog/blackenergy-sistemas-criticos</w:t>
      </w:r>
      <w:r w:rsidR="004F1725">
        <w:t>)</w:t>
      </w:r>
      <w:bookmarkEnd w:id="69"/>
    </w:p>
    <w:p w14:paraId="769772F1" w14:textId="77777777" w:rsidR="004F1725" w:rsidRDefault="004F1725" w:rsidP="004F1725">
      <w:pPr>
        <w:jc w:val="center"/>
        <w:rPr>
          <w:b/>
          <w:sz w:val="24"/>
        </w:rPr>
      </w:pPr>
    </w:p>
    <w:p w14:paraId="140FC84F" w14:textId="75F36EC3" w:rsidR="00146974" w:rsidRDefault="00146974" w:rsidP="00E41ACC">
      <w:pPr>
        <w:spacing w:line="360" w:lineRule="auto"/>
        <w:ind w:left="708"/>
        <w:jc w:val="both"/>
        <w:rPr>
          <w:sz w:val="24"/>
        </w:rPr>
      </w:pPr>
      <w:r>
        <w:rPr>
          <w:sz w:val="24"/>
        </w:rPr>
        <w:t xml:space="preserve">Los objetivos principales de este </w:t>
      </w:r>
      <w:r w:rsidR="00883493">
        <w:rPr>
          <w:sz w:val="24"/>
        </w:rPr>
        <w:t>troyano</w:t>
      </w:r>
      <w:r>
        <w:rPr>
          <w:sz w:val="24"/>
        </w:rPr>
        <w:t xml:space="preserve"> </w:t>
      </w:r>
      <w:r w:rsidR="00410965">
        <w:rPr>
          <w:sz w:val="24"/>
        </w:rPr>
        <w:t>han sido principalmente tres grupos bien identificados</w:t>
      </w:r>
      <w:r>
        <w:rPr>
          <w:sz w:val="24"/>
        </w:rPr>
        <w:t>:</w:t>
      </w:r>
    </w:p>
    <w:p w14:paraId="042B5061" w14:textId="0A0AE4EC" w:rsidR="00146974" w:rsidRDefault="00146974" w:rsidP="00E41ACC">
      <w:pPr>
        <w:pStyle w:val="Prrafodelista"/>
        <w:numPr>
          <w:ilvl w:val="0"/>
          <w:numId w:val="20"/>
        </w:numPr>
        <w:spacing w:line="360" w:lineRule="auto"/>
        <w:jc w:val="both"/>
        <w:rPr>
          <w:sz w:val="24"/>
        </w:rPr>
      </w:pPr>
      <w:r>
        <w:rPr>
          <w:sz w:val="24"/>
        </w:rPr>
        <w:t>Empresas energéticas mundiales</w:t>
      </w:r>
    </w:p>
    <w:p w14:paraId="3BDA5B56" w14:textId="5BFA324E" w:rsidR="00146974" w:rsidRDefault="00146974" w:rsidP="00E41ACC">
      <w:pPr>
        <w:pStyle w:val="Prrafodelista"/>
        <w:numPr>
          <w:ilvl w:val="0"/>
          <w:numId w:val="20"/>
        </w:numPr>
        <w:spacing w:line="360" w:lineRule="auto"/>
        <w:jc w:val="both"/>
        <w:rPr>
          <w:sz w:val="24"/>
        </w:rPr>
      </w:pPr>
      <w:r>
        <w:rPr>
          <w:sz w:val="24"/>
        </w:rPr>
        <w:t>Empresas SCADA</w:t>
      </w:r>
      <w:r w:rsidR="00C47D68">
        <w:rPr>
          <w:sz w:val="24"/>
        </w:rPr>
        <w:t xml:space="preserve"> y SCI</w:t>
      </w:r>
      <w:r>
        <w:rPr>
          <w:sz w:val="24"/>
        </w:rPr>
        <w:t xml:space="preserve"> de todo el mundo</w:t>
      </w:r>
    </w:p>
    <w:p w14:paraId="7CD65E3D" w14:textId="05AE747E" w:rsidR="00146974" w:rsidRDefault="00C47D68" w:rsidP="00E41ACC">
      <w:pPr>
        <w:pStyle w:val="Prrafodelista"/>
        <w:numPr>
          <w:ilvl w:val="0"/>
          <w:numId w:val="20"/>
        </w:numPr>
        <w:spacing w:line="360" w:lineRule="auto"/>
        <w:jc w:val="both"/>
        <w:rPr>
          <w:sz w:val="24"/>
        </w:rPr>
      </w:pPr>
      <w:r>
        <w:rPr>
          <w:sz w:val="24"/>
        </w:rPr>
        <w:t>Ámbito energético, SCI, político y de comunicación ucraniano</w:t>
      </w:r>
    </w:p>
    <w:p w14:paraId="68F682F3" w14:textId="77777777" w:rsidR="008B3E30" w:rsidRPr="008B3E30" w:rsidRDefault="008B3E30" w:rsidP="00E41ACC">
      <w:pPr>
        <w:spacing w:line="360" w:lineRule="auto"/>
        <w:ind w:left="708"/>
        <w:jc w:val="both"/>
        <w:rPr>
          <w:sz w:val="24"/>
        </w:rPr>
      </w:pPr>
    </w:p>
    <w:p w14:paraId="26502D27" w14:textId="419A643D" w:rsidR="00040C23" w:rsidRPr="00410965" w:rsidRDefault="00410965" w:rsidP="00E41ACC">
      <w:pPr>
        <w:spacing w:line="360" w:lineRule="auto"/>
        <w:ind w:left="708"/>
        <w:jc w:val="both"/>
        <w:rPr>
          <w:sz w:val="24"/>
        </w:rPr>
      </w:pPr>
      <w:r>
        <w:rPr>
          <w:sz w:val="24"/>
        </w:rPr>
        <w:t xml:space="preserve">Uno de los ataques </w:t>
      </w:r>
      <w:proofErr w:type="spellStart"/>
      <w:r>
        <w:rPr>
          <w:sz w:val="24"/>
        </w:rPr>
        <w:t>BlackEnergy</w:t>
      </w:r>
      <w:proofErr w:type="spellEnd"/>
      <w:r>
        <w:rPr>
          <w:sz w:val="24"/>
        </w:rPr>
        <w:t xml:space="preserve"> más conocidos se produjo en el año 2015 a la red eléctrica de Ucrania. El ataque cibernético </w:t>
      </w:r>
      <w:proofErr w:type="spellStart"/>
      <w:r>
        <w:rPr>
          <w:sz w:val="24"/>
        </w:rPr>
        <w:t>BlackEnergy</w:t>
      </w:r>
      <w:proofErr w:type="spellEnd"/>
      <w:r>
        <w:rPr>
          <w:sz w:val="24"/>
        </w:rPr>
        <w:t xml:space="preserve">, </w:t>
      </w:r>
      <w:r w:rsidR="00D17701">
        <w:rPr>
          <w:sz w:val="24"/>
        </w:rPr>
        <w:t xml:space="preserve">consiguió sabotear los sistemas de control de las infraestructuras públicas eléctricas, dejando de esta forma a más de 1 millón y medio de habitantes ucranianos sin electricidad durante el 23 de diciembre de ese año 2015. Sumándole a este ataque, atraques al </w:t>
      </w:r>
      <w:r w:rsidR="00D17701">
        <w:rPr>
          <w:sz w:val="24"/>
        </w:rPr>
        <w:lastRenderedPageBreak/>
        <w:t xml:space="preserve">aeropuerto ucraniano de Kiev, </w:t>
      </w:r>
      <w:r w:rsidR="00B70085">
        <w:rPr>
          <w:sz w:val="24"/>
        </w:rPr>
        <w:pgNum/>
      </w:r>
      <w:proofErr w:type="spellStart"/>
      <w:r w:rsidR="00B70085">
        <w:rPr>
          <w:sz w:val="24"/>
        </w:rPr>
        <w:t>st</w:t>
      </w:r>
      <w:proofErr w:type="spellEnd"/>
      <w:r w:rsidR="00D17701">
        <w:rPr>
          <w:sz w:val="24"/>
        </w:rPr>
        <w:t xml:space="preserve"> como a cadenas de televisión y medios de comunicación con un ataque similar al de la red eléctrica.</w:t>
      </w:r>
    </w:p>
    <w:p w14:paraId="6CE100BD" w14:textId="77777777" w:rsidR="00040C23" w:rsidRDefault="00040C23" w:rsidP="00E41ACC">
      <w:pPr>
        <w:spacing w:line="360" w:lineRule="auto"/>
        <w:jc w:val="both"/>
        <w:rPr>
          <w:b/>
          <w:sz w:val="24"/>
        </w:rPr>
      </w:pPr>
    </w:p>
    <w:p w14:paraId="0EE64F1F" w14:textId="77777777" w:rsidR="00040C23" w:rsidRPr="00040C23" w:rsidRDefault="00040C23" w:rsidP="00E41ACC">
      <w:pPr>
        <w:spacing w:line="360" w:lineRule="auto"/>
        <w:jc w:val="both"/>
        <w:rPr>
          <w:b/>
          <w:sz w:val="24"/>
        </w:rPr>
      </w:pPr>
    </w:p>
    <w:p w14:paraId="1A7333D8" w14:textId="1FB4D6DE" w:rsidR="00527A9C" w:rsidRDefault="00276B40" w:rsidP="00E41ACC">
      <w:pPr>
        <w:spacing w:line="360" w:lineRule="auto"/>
        <w:jc w:val="both"/>
        <w:rPr>
          <w:sz w:val="24"/>
        </w:rPr>
      </w:pPr>
      <w:r>
        <w:rPr>
          <w:sz w:val="24"/>
        </w:rPr>
        <w:t xml:space="preserve">Anteriormente </w:t>
      </w:r>
      <w:r w:rsidR="00C341C7">
        <w:rPr>
          <w:sz w:val="24"/>
        </w:rPr>
        <w:t>se ha podido ver</w:t>
      </w:r>
      <w:r>
        <w:rPr>
          <w:sz w:val="24"/>
        </w:rPr>
        <w:t xml:space="preserve"> </w:t>
      </w:r>
      <w:r w:rsidR="00C341C7">
        <w:rPr>
          <w:sz w:val="24"/>
        </w:rPr>
        <w:t>cómo</w:t>
      </w:r>
      <w:r>
        <w:rPr>
          <w:sz w:val="24"/>
        </w:rPr>
        <w:t xml:space="preserve"> ha sido la evolución </w:t>
      </w:r>
      <w:r w:rsidR="00C341C7">
        <w:rPr>
          <w:sz w:val="24"/>
        </w:rPr>
        <w:t xml:space="preserve">de las herramientas de ataque y el conocimiento técnico de los atacantes. Estos tres gráficos extraídos del curso de Cisco </w:t>
      </w:r>
      <w:proofErr w:type="spellStart"/>
      <w:r w:rsidR="00C341C7">
        <w:rPr>
          <w:sz w:val="24"/>
        </w:rPr>
        <w:t>CyberOps</w:t>
      </w:r>
      <w:proofErr w:type="spellEnd"/>
      <w:r w:rsidR="00802EF1">
        <w:rPr>
          <w:sz w:val="24"/>
        </w:rPr>
        <w:t xml:space="preserve"> realizado por el propio autor</w:t>
      </w:r>
      <w:r w:rsidR="00C341C7">
        <w:rPr>
          <w:sz w:val="24"/>
        </w:rPr>
        <w:t xml:space="preserve">, reflejan a la perfección esa evolución. </w:t>
      </w:r>
    </w:p>
    <w:p w14:paraId="49D546DF" w14:textId="7BE9476B" w:rsidR="00C341C7" w:rsidRPr="00276B40" w:rsidRDefault="00C341C7" w:rsidP="00E41ACC">
      <w:pPr>
        <w:spacing w:line="360" w:lineRule="auto"/>
        <w:jc w:val="both"/>
        <w:rPr>
          <w:sz w:val="24"/>
        </w:rPr>
      </w:pPr>
      <w:r>
        <w:rPr>
          <w:sz w:val="24"/>
        </w:rPr>
        <w:t xml:space="preserve">Durante los primeros años de la implementación de los sistemas informáticos, las herramientas y opciones de ataque no eran sofisticadas, por no decir que eran técnicas “arcaicas”, muy simples y sin apenas complejidad. Por el contrario la habilidad y conocimientos de los atacantes </w:t>
      </w:r>
      <w:proofErr w:type="gramStart"/>
      <w:r w:rsidR="00CC561A">
        <w:rPr>
          <w:sz w:val="24"/>
        </w:rPr>
        <w:t>era</w:t>
      </w:r>
      <w:proofErr w:type="gramEnd"/>
      <w:r w:rsidR="00CC561A">
        <w:rPr>
          <w:sz w:val="24"/>
        </w:rPr>
        <w:t xml:space="preserve"> bastante complejo y </w:t>
      </w:r>
      <w:r>
        <w:rPr>
          <w:sz w:val="24"/>
        </w:rPr>
        <w:t xml:space="preserve">superior. </w:t>
      </w:r>
    </w:p>
    <w:p w14:paraId="5E4B1BF0" w14:textId="772E279D" w:rsidR="00276B40" w:rsidRDefault="00CC561A" w:rsidP="00CC561A">
      <w:pPr>
        <w:jc w:val="center"/>
      </w:pPr>
      <w:r>
        <w:rPr>
          <w:noProof/>
          <w:lang w:eastAsia="es-ES"/>
        </w:rPr>
        <w:drawing>
          <wp:inline distT="0" distB="0" distL="0" distR="0" wp14:anchorId="40B29FE1" wp14:editId="0748836C">
            <wp:extent cx="2766108" cy="2069465"/>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73790" cy="2075212"/>
                    </a:xfrm>
                    <a:prstGeom prst="rect">
                      <a:avLst/>
                    </a:prstGeom>
                  </pic:spPr>
                </pic:pic>
              </a:graphicData>
            </a:graphic>
          </wp:inline>
        </w:drawing>
      </w:r>
    </w:p>
    <w:p w14:paraId="177DD85A" w14:textId="65495C72" w:rsidR="00CC561A" w:rsidRDefault="002444E7" w:rsidP="00CF5DA9">
      <w:pPr>
        <w:pStyle w:val="Cita"/>
      </w:pPr>
      <w:bookmarkStart w:id="70" w:name="_Toc107390568"/>
      <w:r>
        <w:t>Ilustración 5.4</w:t>
      </w:r>
      <w:r w:rsidR="00CC561A">
        <w:t>.Grafico evolución ciberataques</w:t>
      </w:r>
      <w:r w:rsidR="00C60B35">
        <w:t xml:space="preserve"> años 1980-85</w:t>
      </w:r>
      <w:r w:rsidR="00CC561A">
        <w:t>. (Fuente:</w:t>
      </w:r>
      <w:r w:rsidR="00CC561A" w:rsidRPr="002303F3">
        <w:t xml:space="preserve"> </w:t>
      </w:r>
      <w:r w:rsidR="00CC561A">
        <w:t xml:space="preserve">curso </w:t>
      </w:r>
      <w:proofErr w:type="spellStart"/>
      <w:r w:rsidR="00CC561A">
        <w:t>CyberOps</w:t>
      </w:r>
      <w:proofErr w:type="spellEnd"/>
      <w:r w:rsidR="00CC561A">
        <w:t>)</w:t>
      </w:r>
      <w:bookmarkEnd w:id="70"/>
    </w:p>
    <w:p w14:paraId="4D7ECA32" w14:textId="77777777" w:rsidR="00FA1F72" w:rsidRPr="00FA1F72" w:rsidRDefault="00FA1F72" w:rsidP="00FA1F72"/>
    <w:p w14:paraId="440C7B58" w14:textId="3217150F" w:rsidR="00CC561A" w:rsidRPr="00CC561A" w:rsidRDefault="00CC561A" w:rsidP="00E41ACC">
      <w:pPr>
        <w:spacing w:line="360" w:lineRule="auto"/>
        <w:jc w:val="both"/>
        <w:rPr>
          <w:sz w:val="24"/>
        </w:rPr>
      </w:pPr>
      <w:r>
        <w:rPr>
          <w:sz w:val="24"/>
        </w:rPr>
        <w:t xml:space="preserve">Según van transcurriendo años y nos vamos acercando a la entrada del siglo XXI, vemos como en las barras del gráfico, la diferencia entre ellas es mínima. Esto quiere decir que al haber mejorado las herramientas para realizar ataques, el atacante no necesita tener tanto conocimiento técnico como anteriormente, ya que las propias herramientas son bastante intuitivas y te van guiando. Pero el propio atacante necesitará </w:t>
      </w:r>
      <w:r w:rsidR="00C60B35">
        <w:rPr>
          <w:sz w:val="24"/>
        </w:rPr>
        <w:t>también</w:t>
      </w:r>
      <w:r>
        <w:rPr>
          <w:sz w:val="24"/>
        </w:rPr>
        <w:t xml:space="preserve"> tener un nivel medio de </w:t>
      </w:r>
      <w:r w:rsidR="00C60B35">
        <w:rPr>
          <w:sz w:val="24"/>
        </w:rPr>
        <w:t>conocimientos</w:t>
      </w:r>
      <w:r>
        <w:rPr>
          <w:sz w:val="24"/>
        </w:rPr>
        <w:t xml:space="preserve"> para poder desarrollar con </w:t>
      </w:r>
      <w:r w:rsidR="00C60B35">
        <w:rPr>
          <w:sz w:val="24"/>
        </w:rPr>
        <w:t>efectividad.</w:t>
      </w:r>
    </w:p>
    <w:p w14:paraId="4C0E32F1" w14:textId="77777777" w:rsidR="00276B40" w:rsidRDefault="00276B40" w:rsidP="003F77F5"/>
    <w:p w14:paraId="57C5335F" w14:textId="3E501938" w:rsidR="00276B40" w:rsidRDefault="00276B40" w:rsidP="00CC561A">
      <w:pPr>
        <w:jc w:val="center"/>
      </w:pPr>
      <w:r>
        <w:rPr>
          <w:noProof/>
          <w:lang w:eastAsia="es-ES"/>
        </w:rPr>
        <w:lastRenderedPageBreak/>
        <w:drawing>
          <wp:inline distT="0" distB="0" distL="0" distR="0" wp14:anchorId="21E4513D" wp14:editId="744072A9">
            <wp:extent cx="2521846" cy="192776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76175" cy="1969293"/>
                    </a:xfrm>
                    <a:prstGeom prst="rect">
                      <a:avLst/>
                    </a:prstGeom>
                  </pic:spPr>
                </pic:pic>
              </a:graphicData>
            </a:graphic>
          </wp:inline>
        </w:drawing>
      </w:r>
    </w:p>
    <w:p w14:paraId="6BB6BA59" w14:textId="4E1EC410" w:rsidR="00CC561A" w:rsidRDefault="002444E7" w:rsidP="00CF5DA9">
      <w:pPr>
        <w:pStyle w:val="Cita"/>
      </w:pPr>
      <w:bookmarkStart w:id="71" w:name="_Toc107390569"/>
      <w:r>
        <w:t>Ilustración 5.</w:t>
      </w:r>
      <w:r w:rsidR="00696152">
        <w:t>5. Gráfico</w:t>
      </w:r>
      <w:r w:rsidR="00CC561A">
        <w:t xml:space="preserve"> evolución ciberataques</w:t>
      </w:r>
      <w:r w:rsidR="00C60B35">
        <w:t xml:space="preserve"> año 2000</w:t>
      </w:r>
      <w:r w:rsidR="00CC561A">
        <w:t>. (Fuente:</w:t>
      </w:r>
      <w:r w:rsidR="00CC561A" w:rsidRPr="002303F3">
        <w:t xml:space="preserve"> </w:t>
      </w:r>
      <w:r w:rsidR="00CC561A">
        <w:t xml:space="preserve">curso </w:t>
      </w:r>
      <w:proofErr w:type="spellStart"/>
      <w:r w:rsidR="00CC561A">
        <w:t>CyberOps</w:t>
      </w:r>
      <w:proofErr w:type="spellEnd"/>
      <w:r w:rsidR="00CC561A">
        <w:t>)</w:t>
      </w:r>
      <w:bookmarkEnd w:id="71"/>
    </w:p>
    <w:p w14:paraId="60EC7E50" w14:textId="77777777" w:rsidR="00CC561A" w:rsidRDefault="00CC561A" w:rsidP="003F77F5"/>
    <w:p w14:paraId="21A0E993" w14:textId="73AD5DB1" w:rsidR="00C60B35" w:rsidRPr="000E3F9A" w:rsidRDefault="00C60B35" w:rsidP="00E41ACC">
      <w:pPr>
        <w:spacing w:line="360" w:lineRule="auto"/>
        <w:jc w:val="both"/>
        <w:rPr>
          <w:sz w:val="24"/>
        </w:rPr>
      </w:pPr>
      <w:r w:rsidRPr="000E3F9A">
        <w:rPr>
          <w:sz w:val="24"/>
        </w:rPr>
        <w:t xml:space="preserve">Acercándonos a la actualidad, vemos como las barras del grafico han cambiado </w:t>
      </w:r>
      <w:r w:rsidR="00BB1473" w:rsidRPr="000E3F9A">
        <w:rPr>
          <w:sz w:val="24"/>
        </w:rPr>
        <w:t>al viceversa</w:t>
      </w:r>
      <w:r w:rsidRPr="000E3F9A">
        <w:rPr>
          <w:sz w:val="24"/>
        </w:rPr>
        <w:t xml:space="preserve">. Ahora apenas es necesario que el atacante tenga conocimientos a alto nivel, ya que la sofisticación de las herramientas de ataque es tal alta, que prácticamente el atacante solo tiene que configurar de manera simple esa herramienta para poder realizar el ataque. </w:t>
      </w:r>
      <w:r w:rsidR="00FA1F72" w:rsidRPr="000E3F9A">
        <w:rPr>
          <w:sz w:val="24"/>
        </w:rPr>
        <w:t>Esto se ve influido por el rápido desarrollo de sistemas informáticos y de</w:t>
      </w:r>
      <w:r w:rsidR="00BB1473">
        <w:rPr>
          <w:sz w:val="24"/>
        </w:rPr>
        <w:t xml:space="preserve"> la</w:t>
      </w:r>
      <w:r w:rsidR="00FA1F72" w:rsidRPr="000E3F9A">
        <w:rPr>
          <w:sz w:val="24"/>
        </w:rPr>
        <w:t xml:space="preserve"> búsqueda de nuevas tecnologías que hacen cada vez más compleja la ingeniera informática. Mucho que ver tienen las empresas, que buscan sacar nuevos productos, más complejos, para poder obtener así una rentabilidad económica alta y ser los líderes de su nicho de mercado</w:t>
      </w:r>
    </w:p>
    <w:p w14:paraId="78353E1A" w14:textId="77777777" w:rsidR="00CC561A" w:rsidRDefault="00CC561A" w:rsidP="003F77F5"/>
    <w:p w14:paraId="4350ABF6" w14:textId="77777777" w:rsidR="00276B40" w:rsidRDefault="00276B40" w:rsidP="003F77F5"/>
    <w:p w14:paraId="08E1DE27" w14:textId="763BEC2A" w:rsidR="00276B40" w:rsidRDefault="00276B40" w:rsidP="00C60B35">
      <w:pPr>
        <w:jc w:val="center"/>
      </w:pPr>
      <w:r>
        <w:rPr>
          <w:noProof/>
          <w:lang w:eastAsia="es-ES"/>
        </w:rPr>
        <w:drawing>
          <wp:inline distT="0" distB="0" distL="0" distR="0" wp14:anchorId="73DFEC1C" wp14:editId="2EE2C3B7">
            <wp:extent cx="2236470" cy="16981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48191" cy="1707060"/>
                    </a:xfrm>
                    <a:prstGeom prst="rect">
                      <a:avLst/>
                    </a:prstGeom>
                  </pic:spPr>
                </pic:pic>
              </a:graphicData>
            </a:graphic>
          </wp:inline>
        </w:drawing>
      </w:r>
    </w:p>
    <w:p w14:paraId="0E8A4BA3" w14:textId="73E7F6DF" w:rsidR="00C60B35" w:rsidRDefault="002444E7" w:rsidP="00CF5DA9">
      <w:pPr>
        <w:pStyle w:val="Cita"/>
      </w:pPr>
      <w:bookmarkStart w:id="72" w:name="_Toc107390570"/>
      <w:r>
        <w:t>Ilustración 5.</w:t>
      </w:r>
      <w:r w:rsidR="00C60B35">
        <w:t>6.Grafico evolución ciberataques año 2015-17. (Fuente:</w:t>
      </w:r>
      <w:r w:rsidR="00C60B35" w:rsidRPr="002303F3">
        <w:t xml:space="preserve"> </w:t>
      </w:r>
      <w:r w:rsidR="00C60B35">
        <w:t xml:space="preserve">curso </w:t>
      </w:r>
      <w:proofErr w:type="spellStart"/>
      <w:r w:rsidR="00C60B35">
        <w:t>CyberOps</w:t>
      </w:r>
      <w:proofErr w:type="spellEnd"/>
      <w:r w:rsidR="00C60B35">
        <w:t>)</w:t>
      </w:r>
      <w:bookmarkEnd w:id="72"/>
    </w:p>
    <w:p w14:paraId="615ED7D1" w14:textId="77777777" w:rsidR="00C60B35" w:rsidRDefault="00C60B35" w:rsidP="00C60B35">
      <w:pPr>
        <w:jc w:val="center"/>
      </w:pPr>
    </w:p>
    <w:p w14:paraId="04447271" w14:textId="381BE9BA" w:rsidR="00FA1F72" w:rsidRPr="00222A47" w:rsidRDefault="00FA1F72" w:rsidP="00E41ACC">
      <w:pPr>
        <w:spacing w:line="360" w:lineRule="auto"/>
        <w:jc w:val="both"/>
        <w:rPr>
          <w:sz w:val="24"/>
          <w:szCs w:val="24"/>
        </w:rPr>
      </w:pPr>
      <w:r w:rsidRPr="00222A47">
        <w:rPr>
          <w:sz w:val="24"/>
          <w:szCs w:val="24"/>
        </w:rPr>
        <w:lastRenderedPageBreak/>
        <w:t xml:space="preserve">En resumen, juntando las tres gráficas, se puede sacar en conclusión una seria de características. Hoy en día, cualquier usuario que tenga un conocimiento muy básico sobre informática y redes puede llegar a ser capaz de realizar un ataque de cierto potencial. ¿Por qué? La respuesta es simple. La alta sofisticación de las herramientas de ataque. Con descargarse la herramienta necesaria y configurar sus parámetros es más que suficiente. No es necesario desarrollar ningún código ni script, ni tener que encontrar las vulnerabilidades de un OS para poder después atacarlo. Cosa que a principios de los 80, como vimos en el gráfico, apenas existían esas herramientas de tan fácil uso, por lo que el ataque y la forma de ataque </w:t>
      </w:r>
      <w:r w:rsidR="008B3E30" w:rsidRPr="00222A47">
        <w:rPr>
          <w:sz w:val="24"/>
          <w:szCs w:val="24"/>
        </w:rPr>
        <w:t>dependían</w:t>
      </w:r>
      <w:r w:rsidRPr="00222A47">
        <w:rPr>
          <w:sz w:val="24"/>
          <w:szCs w:val="24"/>
        </w:rPr>
        <w:t xml:space="preserve"> al 90% del conocimiento del usuario. Con el paso del tiempo, la tendencia evolutiva desembocará en herramientas muy sofisticadas, habrá cada vez más herramientas de ataque, y al ser tan sofisticadas, el usuario apenas necesitará conocimiento para poder realizar un ataque.</w:t>
      </w:r>
      <w:commentRangeEnd w:id="65"/>
      <w:r w:rsidR="00F518CF" w:rsidRPr="00222A47">
        <w:rPr>
          <w:rStyle w:val="Refdecomentario"/>
          <w:sz w:val="24"/>
          <w:szCs w:val="24"/>
        </w:rPr>
        <w:commentReference w:id="65"/>
      </w:r>
    </w:p>
    <w:p w14:paraId="0B650B63" w14:textId="0D547FDE" w:rsidR="00676DBA" w:rsidRDefault="00676DBA" w:rsidP="003F77F5"/>
    <w:p w14:paraId="7DBA2A42" w14:textId="69F4122C" w:rsidR="00696152" w:rsidRDefault="00696152" w:rsidP="003F77F5"/>
    <w:p w14:paraId="536A06E9" w14:textId="77777777" w:rsidR="00696152" w:rsidRDefault="00696152" w:rsidP="003F77F5"/>
    <w:p w14:paraId="6D5143F1" w14:textId="0BF677AF" w:rsidR="003F77F5" w:rsidRDefault="003F77F5" w:rsidP="003F77F5">
      <w:pPr>
        <w:pStyle w:val="Ttulo3"/>
      </w:pPr>
      <w:bookmarkStart w:id="73" w:name="_Toc107390505"/>
      <w:r>
        <w:t>AMBITOS DE LA CIBERSEGURIDAD</w:t>
      </w:r>
      <w:bookmarkEnd w:id="73"/>
    </w:p>
    <w:p w14:paraId="40AEC633" w14:textId="77777777" w:rsidR="003F77F5" w:rsidRDefault="003F77F5" w:rsidP="003F77F5"/>
    <w:p w14:paraId="195E7CD8" w14:textId="35DE2147" w:rsidR="004743B9" w:rsidRPr="001C533D" w:rsidRDefault="004743B9" w:rsidP="00E41ACC">
      <w:pPr>
        <w:spacing w:line="360" w:lineRule="auto"/>
        <w:jc w:val="both"/>
        <w:rPr>
          <w:sz w:val="24"/>
        </w:rPr>
      </w:pPr>
      <w:r w:rsidRPr="001C533D">
        <w:rPr>
          <w:sz w:val="24"/>
        </w:rPr>
        <w:t>En la actualidad, los sistemas</w:t>
      </w:r>
      <w:r w:rsidR="001C533D" w:rsidRPr="001C533D">
        <w:rPr>
          <w:sz w:val="24"/>
        </w:rPr>
        <w:t xml:space="preserve"> informáticos y electrónicos</w:t>
      </w:r>
      <w:r w:rsidRPr="001C533D">
        <w:rPr>
          <w:sz w:val="24"/>
        </w:rPr>
        <w:t xml:space="preserve"> están </w:t>
      </w:r>
      <w:r w:rsidR="001C533D" w:rsidRPr="001C533D">
        <w:rPr>
          <w:sz w:val="24"/>
        </w:rPr>
        <w:t xml:space="preserve">a la orden del día. Ya sea desde el ámbito particular, como ciudadanos con sus computadoras y dispositivos electrónicos, hasta las organizaciones y negocios y empresas. </w:t>
      </w:r>
    </w:p>
    <w:p w14:paraId="215D600E" w14:textId="62A06183" w:rsidR="001C533D" w:rsidRDefault="004743B9" w:rsidP="00E41ACC">
      <w:pPr>
        <w:spacing w:line="360" w:lineRule="auto"/>
        <w:jc w:val="both"/>
        <w:rPr>
          <w:sz w:val="24"/>
        </w:rPr>
      </w:pPr>
      <w:bookmarkStart w:id="74" w:name="OLE_LINK10"/>
      <w:bookmarkStart w:id="75" w:name="OLE_LINK11"/>
      <w:r w:rsidRPr="001C533D">
        <w:rPr>
          <w:sz w:val="24"/>
        </w:rPr>
        <w:t xml:space="preserve">En el ámbito </w:t>
      </w:r>
      <w:r w:rsidR="001C533D" w:rsidRPr="001C533D">
        <w:rPr>
          <w:sz w:val="24"/>
        </w:rPr>
        <w:t>individual</w:t>
      </w:r>
      <w:r w:rsidR="006C4A68">
        <w:rPr>
          <w:sz w:val="24"/>
        </w:rPr>
        <w:t xml:space="preserve">, la población cotidiana </w:t>
      </w:r>
      <w:r w:rsidRPr="001C533D">
        <w:rPr>
          <w:sz w:val="24"/>
        </w:rPr>
        <w:t xml:space="preserve">ha normalizado el uso </w:t>
      </w:r>
      <w:r w:rsidR="001C533D" w:rsidRPr="001C533D">
        <w:rPr>
          <w:sz w:val="24"/>
        </w:rPr>
        <w:t>de los dispositivos y de las redes informáticas. Gestión de banca electrónica, seguimiento de actualidad mediante periódico online, entretenimiento con las redes sociales, gestión y mantenimiento de los recursos de una vivienda (domótica)</w:t>
      </w:r>
      <w:r w:rsidR="004B0C42">
        <w:rPr>
          <w:sz w:val="24"/>
        </w:rPr>
        <w:t>, hacer compras online</w:t>
      </w:r>
      <w:r w:rsidR="001C533D" w:rsidRPr="001C533D">
        <w:rPr>
          <w:sz w:val="24"/>
        </w:rPr>
        <w:t>… y así una larga lista de eventos.</w:t>
      </w:r>
      <w:r w:rsidR="004B0C42">
        <w:rPr>
          <w:sz w:val="24"/>
        </w:rPr>
        <w:t xml:space="preserve"> El abanico de eventos informáticos realizados es interminable y según pase el tiempo y se continúe con el crecimiento de lo que se denomina </w:t>
      </w:r>
      <w:proofErr w:type="spellStart"/>
      <w:r w:rsidR="004B0C42" w:rsidRPr="004B0C42">
        <w:rPr>
          <w:b/>
          <w:sz w:val="24"/>
        </w:rPr>
        <w:t>IoT</w:t>
      </w:r>
      <w:proofErr w:type="spellEnd"/>
      <w:r w:rsidR="004B0C42">
        <w:rPr>
          <w:sz w:val="24"/>
        </w:rPr>
        <w:t xml:space="preserve"> (Internet of </w:t>
      </w:r>
      <w:proofErr w:type="spellStart"/>
      <w:r w:rsidR="004B0C42">
        <w:rPr>
          <w:sz w:val="24"/>
        </w:rPr>
        <w:t>Things</w:t>
      </w:r>
      <w:proofErr w:type="spellEnd"/>
      <w:r w:rsidR="004B0C42">
        <w:rPr>
          <w:sz w:val="24"/>
        </w:rPr>
        <w:t>, Internet de las cosas), más seguirá creciendo ese abanico.</w:t>
      </w:r>
    </w:p>
    <w:bookmarkEnd w:id="74"/>
    <w:bookmarkEnd w:id="75"/>
    <w:p w14:paraId="2853BA78" w14:textId="7BEF3584" w:rsidR="004743B9" w:rsidRDefault="004B0C42" w:rsidP="00E41ACC">
      <w:pPr>
        <w:spacing w:line="360" w:lineRule="auto"/>
        <w:jc w:val="both"/>
        <w:rPr>
          <w:sz w:val="24"/>
        </w:rPr>
      </w:pPr>
      <w:r>
        <w:rPr>
          <w:sz w:val="24"/>
        </w:rPr>
        <w:t>Por otra parte</w:t>
      </w:r>
      <w:r w:rsidR="00C23B5C">
        <w:rPr>
          <w:sz w:val="24"/>
        </w:rPr>
        <w:t xml:space="preserve">, tenemos el ámbito empresarial, donde la evolución y el desarrollo de los sistemas ha sido exponencial. Hace dos décadas, era impensable que todas las empresas que forman el abanico empresarial implementaran para su desarrollo diario sistemas y el </w:t>
      </w:r>
      <w:r w:rsidR="00C23B5C">
        <w:rPr>
          <w:sz w:val="24"/>
        </w:rPr>
        <w:lastRenderedPageBreak/>
        <w:t>uso de las redes e Internet.</w:t>
      </w:r>
      <w:r w:rsidR="00D61BE9">
        <w:rPr>
          <w:sz w:val="24"/>
        </w:rPr>
        <w:t xml:space="preserve"> Hoy en día, el Internet y los sistemas es la herramienta de trabajo por excelencia para la gran mayoría del abanico de empresas. Esto está influenciado también por la evolución de la sociedad en estos años. Cada vez la sociedad está más acostumbrada al uso de sistemas informáticos y por lo tant</w:t>
      </w:r>
      <w:r w:rsidR="006C4A68">
        <w:rPr>
          <w:sz w:val="24"/>
        </w:rPr>
        <w:t>o tienen más conocimientos y ca</w:t>
      </w:r>
      <w:r w:rsidR="00D61BE9">
        <w:rPr>
          <w:sz w:val="24"/>
        </w:rPr>
        <w:t xml:space="preserve">pacidades prácticas para poder implementar esta herramienta en sus respectivos trabajos. </w:t>
      </w:r>
    </w:p>
    <w:p w14:paraId="0CAE7591" w14:textId="1BE0E5B7" w:rsidR="000E3F9A" w:rsidRPr="000E3F9A" w:rsidRDefault="00D61BE9" w:rsidP="00E41ACC">
      <w:pPr>
        <w:spacing w:line="360" w:lineRule="auto"/>
        <w:jc w:val="both"/>
        <w:rPr>
          <w:sz w:val="24"/>
        </w:rPr>
      </w:pPr>
      <w:r>
        <w:rPr>
          <w:sz w:val="24"/>
        </w:rPr>
        <w:t>Y finalmente, se encuentra el ámbito estatal. Nuestros sistemas informáticos estatales, tienen la prioridad de protección e integridad de las infraestructuras y de los datos que se poseen. Administrar el control del padrón municipal o la supervisión de las infraestructuras críticas, es responsabilidad de la administración, la cual se divide en distintos escalones, ya sea local, autonómico/regional o estatal.</w:t>
      </w:r>
      <w:r w:rsidR="00276B40">
        <w:rPr>
          <w:sz w:val="24"/>
        </w:rPr>
        <w:t xml:space="preserve"> El siguiente gráfico, muestra gráficamente como está estructurado el sistema estatal con los distintos órganos de cada escalafón de la administración.</w:t>
      </w:r>
    </w:p>
    <w:p w14:paraId="019B7C07" w14:textId="37780203" w:rsidR="00E519DA" w:rsidRDefault="00E519DA" w:rsidP="000E3F9A">
      <w:pPr>
        <w:jc w:val="center"/>
      </w:pPr>
      <w:r>
        <w:rPr>
          <w:noProof/>
          <w:lang w:eastAsia="es-ES"/>
        </w:rPr>
        <w:drawing>
          <wp:inline distT="0" distB="0" distL="0" distR="0" wp14:anchorId="131DC614" wp14:editId="04A84196">
            <wp:extent cx="3435105" cy="1891589"/>
            <wp:effectExtent l="0" t="0" r="0" b="0"/>
            <wp:docPr id="28" name="Imagen 28" descr="Agencias estatales de ciberseguridad en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gencias estatales de ciberseguridad en Españ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500315" cy="1927498"/>
                    </a:xfrm>
                    <a:prstGeom prst="rect">
                      <a:avLst/>
                    </a:prstGeom>
                    <a:noFill/>
                    <a:ln>
                      <a:noFill/>
                    </a:ln>
                  </pic:spPr>
                </pic:pic>
              </a:graphicData>
            </a:graphic>
          </wp:inline>
        </w:drawing>
      </w:r>
    </w:p>
    <w:p w14:paraId="47692414" w14:textId="2A1F19E7" w:rsidR="00E519DA" w:rsidRDefault="002444E7" w:rsidP="00CF5DA9">
      <w:pPr>
        <w:pStyle w:val="Cita"/>
      </w:pPr>
      <w:bookmarkStart w:id="76" w:name="_Toc107390571"/>
      <w:r>
        <w:t>Ilustración 5.</w:t>
      </w:r>
      <w:r w:rsidR="00E519DA">
        <w:t>7. Agencias estatales de ciberseguridad. (Fuente:</w:t>
      </w:r>
      <w:r w:rsidR="00276B40">
        <w:t xml:space="preserve"> </w:t>
      </w:r>
      <w:hyperlink r:id="rId36" w:history="1">
        <w:r w:rsidR="00B70085" w:rsidRPr="001B05BD">
          <w:rPr>
            <w:rStyle w:val="Hipervnculo"/>
          </w:rPr>
          <w:t>https://javierdisan</w:t>
        </w:r>
      </w:hyperlink>
      <w:r w:rsidR="00276B40" w:rsidRPr="00276B40">
        <w:t>.com/2018/09/25/</w:t>
      </w:r>
      <w:r w:rsidR="00E519DA">
        <w:t>)</w:t>
      </w:r>
      <w:bookmarkEnd w:id="76"/>
    </w:p>
    <w:p w14:paraId="52E88DC0" w14:textId="77777777" w:rsidR="00E519DA" w:rsidRDefault="00E519DA" w:rsidP="00E519DA">
      <w:pPr>
        <w:jc w:val="center"/>
      </w:pPr>
    </w:p>
    <w:p w14:paraId="2479496A" w14:textId="42EA07B6" w:rsidR="003E677D" w:rsidRDefault="00DE6380" w:rsidP="003F77F5">
      <w:pPr>
        <w:pStyle w:val="Ttulo3"/>
      </w:pPr>
      <w:bookmarkStart w:id="77" w:name="_Toc107390506"/>
      <w:r>
        <w:t>CIBERSEGURIDAD EN LA ACTUALIDAD</w:t>
      </w:r>
      <w:bookmarkEnd w:id="77"/>
    </w:p>
    <w:p w14:paraId="5C022685" w14:textId="05BDD2C2" w:rsidR="003E677D" w:rsidRDefault="003E677D" w:rsidP="003E677D"/>
    <w:p w14:paraId="7F7B193B" w14:textId="77777777" w:rsidR="009E7CF3" w:rsidRPr="00222A47" w:rsidRDefault="003E431E" w:rsidP="00E41ACC">
      <w:pPr>
        <w:spacing w:line="360" w:lineRule="auto"/>
        <w:jc w:val="both"/>
        <w:rPr>
          <w:sz w:val="24"/>
        </w:rPr>
      </w:pPr>
      <w:r w:rsidRPr="00222A47">
        <w:rPr>
          <w:sz w:val="24"/>
        </w:rPr>
        <w:t>Como vimos anteriormente, en la actualidad cualquier usuario con unos conocimientos mínimos en informática y redes puede ser un potencial atacante. Esto quiere decir que la ciberseguridad tiene la obligación de estar cien por cien presente en todos los ámbitos informáticos para la defensa de todos aquellos sistemas ya sean empresariales, particulares o estatales.</w:t>
      </w:r>
      <w:r w:rsidR="00A218A1" w:rsidRPr="00222A47">
        <w:rPr>
          <w:sz w:val="24"/>
        </w:rPr>
        <w:t xml:space="preserve"> </w:t>
      </w:r>
    </w:p>
    <w:p w14:paraId="54E135F6" w14:textId="409DCC79" w:rsidR="006878AD" w:rsidRPr="00222A47" w:rsidRDefault="00A218A1" w:rsidP="00E41ACC">
      <w:pPr>
        <w:spacing w:line="360" w:lineRule="auto"/>
        <w:jc w:val="both"/>
        <w:rPr>
          <w:sz w:val="24"/>
        </w:rPr>
      </w:pPr>
      <w:r w:rsidRPr="00222A47">
        <w:rPr>
          <w:sz w:val="24"/>
        </w:rPr>
        <w:lastRenderedPageBreak/>
        <w:t xml:space="preserve">En </w:t>
      </w:r>
      <w:r w:rsidR="009E7CF3" w:rsidRPr="00222A47">
        <w:rPr>
          <w:sz w:val="24"/>
        </w:rPr>
        <w:t xml:space="preserve">febrero del año 2022, el </w:t>
      </w:r>
      <w:r w:rsidR="00146974" w:rsidRPr="00222A47">
        <w:rPr>
          <w:sz w:val="24"/>
        </w:rPr>
        <w:t>número</w:t>
      </w:r>
      <w:r w:rsidR="009E7CF3" w:rsidRPr="00222A47">
        <w:rPr>
          <w:sz w:val="24"/>
        </w:rPr>
        <w:t xml:space="preserve"> total de usuarios de Internet </w:t>
      </w:r>
      <w:r w:rsidR="00F3004B">
        <w:rPr>
          <w:sz w:val="24"/>
        </w:rPr>
        <w:t xml:space="preserve">españoles alcanzó la cifra </w:t>
      </w:r>
      <w:r w:rsidR="009E7CF3" w:rsidRPr="00222A47">
        <w:rPr>
          <w:sz w:val="24"/>
        </w:rPr>
        <w:t>de 43.93 millones</w:t>
      </w:r>
      <w:r w:rsidR="00F3004B">
        <w:rPr>
          <w:sz w:val="24"/>
        </w:rPr>
        <w:t>, esto quiere decir que más del 94% de la población española usa</w:t>
      </w:r>
      <w:r w:rsidR="009E7CF3" w:rsidRPr="00222A47">
        <w:rPr>
          <w:sz w:val="24"/>
        </w:rPr>
        <w:t xml:space="preserve"> Internet y/o redes sociales. Esto significa que hay una cantidad de datos masiva y cualquier ataque en los sistemas informáticos puede ser una gran brecha de robo de datos </w:t>
      </w:r>
      <w:r w:rsidR="006878AD" w:rsidRPr="00222A47">
        <w:rPr>
          <w:sz w:val="24"/>
        </w:rPr>
        <w:t>súper</w:t>
      </w:r>
      <w:r w:rsidR="009E7CF3" w:rsidRPr="00222A47">
        <w:rPr>
          <w:sz w:val="24"/>
        </w:rPr>
        <w:t xml:space="preserve"> valiosos para el atacante o atacantes. </w:t>
      </w:r>
      <w:r w:rsidR="00A45EA0" w:rsidRPr="00222A47">
        <w:rPr>
          <w:sz w:val="24"/>
        </w:rPr>
        <w:t>Además,</w:t>
      </w:r>
      <w:r w:rsidR="006878AD" w:rsidRPr="00222A47">
        <w:rPr>
          <w:sz w:val="24"/>
        </w:rPr>
        <w:t xml:space="preserve"> podemos ver en el grafico como de un año a otro sigue incrementándose el número de usuarios de Internet.</w:t>
      </w:r>
    </w:p>
    <w:p w14:paraId="664DAA1F" w14:textId="352A9E7F" w:rsidR="00777582" w:rsidRDefault="009E7CF3" w:rsidP="003E677D">
      <w:r>
        <w:t xml:space="preserve"> </w:t>
      </w:r>
      <w:r w:rsidR="00A218A1">
        <w:t xml:space="preserve"> </w:t>
      </w:r>
    </w:p>
    <w:p w14:paraId="0A5A81C2" w14:textId="253FFD2B" w:rsidR="00777582" w:rsidRDefault="009E7CF3" w:rsidP="009E7CF3">
      <w:pPr>
        <w:jc w:val="center"/>
      </w:pPr>
      <w:r>
        <w:rPr>
          <w:noProof/>
          <w:lang w:eastAsia="es-ES"/>
        </w:rPr>
        <w:drawing>
          <wp:inline distT="0" distB="0" distL="0" distR="0" wp14:anchorId="22E0245A" wp14:editId="16A86A5B">
            <wp:extent cx="5023790" cy="2846071"/>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2901" cy="2851232"/>
                    </a:xfrm>
                    <a:prstGeom prst="rect">
                      <a:avLst/>
                    </a:prstGeom>
                  </pic:spPr>
                </pic:pic>
              </a:graphicData>
            </a:graphic>
          </wp:inline>
        </w:drawing>
      </w:r>
    </w:p>
    <w:p w14:paraId="48A63F01" w14:textId="08832C7F" w:rsidR="009E7CF3" w:rsidRDefault="009E7CF3" w:rsidP="00CF5DA9">
      <w:pPr>
        <w:pStyle w:val="Cita"/>
      </w:pPr>
      <w:bookmarkStart w:id="78" w:name="_Toc107390572"/>
      <w:r>
        <w:t>Ilustració</w:t>
      </w:r>
      <w:r w:rsidR="002444E7">
        <w:t>n 5.8</w:t>
      </w:r>
      <w:r>
        <w:t xml:space="preserve">. </w:t>
      </w:r>
      <w:r w:rsidR="00BB1473">
        <w:t>Gráfico</w:t>
      </w:r>
      <w:r w:rsidR="00E51C45">
        <w:t xml:space="preserve"> </w:t>
      </w:r>
      <w:r w:rsidR="00D17701">
        <w:t>uso de Internet por la población española</w:t>
      </w:r>
      <w:r>
        <w:t xml:space="preserve">. (Fuente: </w:t>
      </w:r>
      <w:hyperlink r:id="rId38" w:history="1">
        <w:r w:rsidRPr="00437548">
          <w:rPr>
            <w:rStyle w:val="Hipervnculo"/>
          </w:rPr>
          <w:t>https://wearesocial.com/es/blog/2022/02</w:t>
        </w:r>
      </w:hyperlink>
      <w:r>
        <w:t xml:space="preserve"> )</w:t>
      </w:r>
      <w:bookmarkEnd w:id="78"/>
    </w:p>
    <w:p w14:paraId="13B60338" w14:textId="77777777" w:rsidR="009E7CF3" w:rsidRDefault="009E7CF3" w:rsidP="009E7CF3">
      <w:pPr>
        <w:jc w:val="center"/>
      </w:pPr>
    </w:p>
    <w:p w14:paraId="3810B59D" w14:textId="2A32C2EA" w:rsidR="00A21B8A" w:rsidRPr="00222A47" w:rsidRDefault="00A21B8A" w:rsidP="00E41ACC">
      <w:pPr>
        <w:spacing w:line="360" w:lineRule="auto"/>
        <w:jc w:val="both"/>
        <w:rPr>
          <w:sz w:val="24"/>
        </w:rPr>
      </w:pPr>
      <w:r w:rsidRPr="00222A47">
        <w:rPr>
          <w:sz w:val="24"/>
        </w:rPr>
        <w:t>Viendo el grafico anterior, se puede sacar en claro que el Internet es una pieza fundamental en la vida social y economía, pero por contraposición se ha podido ver como de vulnerable es debido a una multitud de ataques e incidentes cibernéticos.</w:t>
      </w:r>
    </w:p>
    <w:p w14:paraId="3F0F474D" w14:textId="0168E589" w:rsidR="006878AD" w:rsidRPr="00222A47" w:rsidRDefault="006878AD" w:rsidP="00E41ACC">
      <w:pPr>
        <w:spacing w:line="360" w:lineRule="auto"/>
        <w:jc w:val="both"/>
        <w:rPr>
          <w:sz w:val="24"/>
        </w:rPr>
      </w:pPr>
      <w:r w:rsidRPr="00222A47">
        <w:rPr>
          <w:sz w:val="24"/>
        </w:rPr>
        <w:t>En resumen,</w:t>
      </w:r>
      <w:r w:rsidR="00A21B8A" w:rsidRPr="00222A47">
        <w:rPr>
          <w:sz w:val="24"/>
        </w:rPr>
        <w:t xml:space="preserve"> </w:t>
      </w:r>
      <w:r w:rsidRPr="00222A47">
        <w:rPr>
          <w:sz w:val="24"/>
        </w:rPr>
        <w:t xml:space="preserve">al incrementarse cada vez más el uso de Internet por parte de las personas, </w:t>
      </w:r>
      <w:r w:rsidR="00A70693" w:rsidRPr="00222A47">
        <w:rPr>
          <w:sz w:val="24"/>
        </w:rPr>
        <w:t>más</w:t>
      </w:r>
      <w:r w:rsidRPr="00222A47">
        <w:rPr>
          <w:sz w:val="24"/>
        </w:rPr>
        <w:t xml:space="preserve"> importante es la forma en la que se tienen que defender esos sistemas, ya que nuestra privacidad se encuentra involucrada en ello mismo.</w:t>
      </w:r>
    </w:p>
    <w:p w14:paraId="6F2A8C5C" w14:textId="23387A71" w:rsidR="00A21B8A" w:rsidRPr="00222A47" w:rsidRDefault="006878AD" w:rsidP="00E41ACC">
      <w:pPr>
        <w:spacing w:line="360" w:lineRule="auto"/>
        <w:jc w:val="both"/>
        <w:rPr>
          <w:sz w:val="24"/>
        </w:rPr>
      </w:pPr>
      <w:r w:rsidRPr="00222A47">
        <w:rPr>
          <w:sz w:val="24"/>
        </w:rPr>
        <w:t xml:space="preserve">Con respecto al tema empresarial, se está viendo como las empresas se van mentalizando de loa importancia de este ámbito dentro de </w:t>
      </w:r>
      <w:r w:rsidR="00A21B8A" w:rsidRPr="00222A47">
        <w:rPr>
          <w:sz w:val="24"/>
        </w:rPr>
        <w:t>su jerarquía y su</w:t>
      </w:r>
      <w:r w:rsidRPr="00222A47">
        <w:rPr>
          <w:sz w:val="24"/>
        </w:rPr>
        <w:t xml:space="preserve"> estructura. </w:t>
      </w:r>
      <w:r w:rsidR="00B73877" w:rsidRPr="00222A47">
        <w:rPr>
          <w:sz w:val="24"/>
        </w:rPr>
        <w:t>Están</w:t>
      </w:r>
      <w:r w:rsidR="00A21B8A" w:rsidRPr="00222A47">
        <w:rPr>
          <w:sz w:val="24"/>
        </w:rPr>
        <w:t xml:space="preserve"> empezando </w:t>
      </w:r>
      <w:r w:rsidR="00A21B8A" w:rsidRPr="00222A47">
        <w:rPr>
          <w:sz w:val="24"/>
        </w:rPr>
        <w:lastRenderedPageBreak/>
        <w:t xml:space="preserve">a implementar equipos de ingenieros especializados en ciberseguridad para mantener sus sistemas fuera del alcance de cualquier tipo de ataque cibernético. </w:t>
      </w:r>
    </w:p>
    <w:p w14:paraId="243B5845" w14:textId="5CFA71D8" w:rsidR="009E7CF3" w:rsidRDefault="00F3004B" w:rsidP="00E41ACC">
      <w:pPr>
        <w:spacing w:line="360" w:lineRule="auto"/>
        <w:jc w:val="both"/>
      </w:pPr>
      <w:r>
        <w:rPr>
          <w:sz w:val="24"/>
        </w:rPr>
        <w:t>E</w:t>
      </w:r>
      <w:r w:rsidR="00A21B8A" w:rsidRPr="00222A47">
        <w:rPr>
          <w:sz w:val="24"/>
        </w:rPr>
        <w:t xml:space="preserve">l </w:t>
      </w:r>
      <w:r w:rsidRPr="00222A47">
        <w:rPr>
          <w:sz w:val="24"/>
        </w:rPr>
        <w:t xml:space="preserve"> </w:t>
      </w:r>
      <w:r w:rsidRPr="00222A47">
        <w:rPr>
          <w:b/>
          <w:sz w:val="24"/>
        </w:rPr>
        <w:t>I</w:t>
      </w:r>
      <w:r w:rsidRPr="00222A47">
        <w:rPr>
          <w:sz w:val="24"/>
        </w:rPr>
        <w:t xml:space="preserve">nstituto </w:t>
      </w:r>
      <w:r w:rsidRPr="00222A47">
        <w:rPr>
          <w:b/>
          <w:sz w:val="24"/>
        </w:rPr>
        <w:t>N</w:t>
      </w:r>
      <w:r w:rsidRPr="00222A47">
        <w:rPr>
          <w:sz w:val="24"/>
        </w:rPr>
        <w:t xml:space="preserve">acional de </w:t>
      </w:r>
      <w:r w:rsidRPr="00222A47">
        <w:rPr>
          <w:b/>
          <w:sz w:val="24"/>
        </w:rPr>
        <w:t>C</w:t>
      </w:r>
      <w:r w:rsidRPr="00222A47">
        <w:rPr>
          <w:sz w:val="24"/>
        </w:rPr>
        <w:t>iberseguridad</w:t>
      </w:r>
      <w:r w:rsidRPr="00222A47">
        <w:rPr>
          <w:b/>
          <w:sz w:val="24"/>
        </w:rPr>
        <w:t xml:space="preserve"> </w:t>
      </w:r>
      <w:r>
        <w:rPr>
          <w:b/>
          <w:sz w:val="24"/>
        </w:rPr>
        <w:t>(</w:t>
      </w:r>
      <w:r w:rsidR="00A21B8A" w:rsidRPr="00222A47">
        <w:rPr>
          <w:b/>
          <w:sz w:val="24"/>
        </w:rPr>
        <w:t>INCIBE</w:t>
      </w:r>
      <w:r>
        <w:rPr>
          <w:b/>
          <w:sz w:val="24"/>
        </w:rPr>
        <w:t>)</w:t>
      </w:r>
      <w:r w:rsidR="00B73877" w:rsidRPr="00222A47">
        <w:rPr>
          <w:sz w:val="24"/>
        </w:rPr>
        <w:t>, se dedica en parte a guiar tanto a empresas como a particular a cómo reaccionar a cualquier tipo de incidencia cibernética. Este instituto, elaboró un decálogo de ciberseguridad para empresas</w:t>
      </w:r>
      <w:sdt>
        <w:sdtPr>
          <w:rPr>
            <w:sz w:val="24"/>
          </w:rPr>
          <w:id w:val="-1157305846"/>
          <w:citation/>
        </w:sdtPr>
        <w:sdtEndPr/>
        <w:sdtContent>
          <w:r>
            <w:rPr>
              <w:sz w:val="24"/>
            </w:rPr>
            <w:fldChar w:fldCharType="begin"/>
          </w:r>
          <w:r>
            <w:rPr>
              <w:sz w:val="24"/>
            </w:rPr>
            <w:instrText xml:space="preserve"> CITATION Ins17 \l 3082 </w:instrText>
          </w:r>
          <w:r>
            <w:rPr>
              <w:sz w:val="24"/>
            </w:rPr>
            <w:fldChar w:fldCharType="separate"/>
          </w:r>
          <w:r>
            <w:rPr>
              <w:noProof/>
              <w:sz w:val="24"/>
            </w:rPr>
            <w:t xml:space="preserve"> </w:t>
          </w:r>
          <w:r w:rsidRPr="00F3004B">
            <w:rPr>
              <w:noProof/>
              <w:sz w:val="24"/>
            </w:rPr>
            <w:t>(Ciberseguridad, 2017)</w:t>
          </w:r>
          <w:r>
            <w:rPr>
              <w:sz w:val="24"/>
            </w:rPr>
            <w:fldChar w:fldCharType="end"/>
          </w:r>
        </w:sdtContent>
      </w:sdt>
      <w:r w:rsidR="00B73877" w:rsidRPr="00222A47">
        <w:rPr>
          <w:sz w:val="24"/>
        </w:rPr>
        <w:t>. Cualquiera usuario de Internet puede acceder a este contenido que hace de guía de aproximación para cualquier tipo de empresario. Este tipo de iniciativas ayudan y fomentan que los empresarios tomen las medidas necesarias en el ámbito de ciberseguridad y sirva de apoyo para iniciar una implementación de sistemas contra la ciberdelincuencia</w:t>
      </w:r>
      <w:r w:rsidR="00B73877">
        <w:t>.</w:t>
      </w:r>
    </w:p>
    <w:p w14:paraId="2EB4A2D1" w14:textId="5E3BE1DE" w:rsidR="00E51C45" w:rsidRDefault="00E51C45" w:rsidP="00E51C45">
      <w:pPr>
        <w:jc w:val="center"/>
      </w:pPr>
      <w:r>
        <w:rPr>
          <w:noProof/>
          <w:lang w:eastAsia="es-ES"/>
        </w:rPr>
        <w:drawing>
          <wp:inline distT="0" distB="0" distL="0" distR="0" wp14:anchorId="3A54F530" wp14:editId="2B8B5A51">
            <wp:extent cx="5579745" cy="22669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579745" cy="2266950"/>
                    </a:xfrm>
                    <a:prstGeom prst="rect">
                      <a:avLst/>
                    </a:prstGeom>
                  </pic:spPr>
                </pic:pic>
              </a:graphicData>
            </a:graphic>
          </wp:inline>
        </w:drawing>
      </w:r>
    </w:p>
    <w:p w14:paraId="3A42378D" w14:textId="42A10409" w:rsidR="00E51C45" w:rsidRDefault="002444E7" w:rsidP="00CF5DA9">
      <w:pPr>
        <w:pStyle w:val="Cita"/>
      </w:pPr>
      <w:bookmarkStart w:id="79" w:name="_Toc107390573"/>
      <w:r>
        <w:t>Ilustración 5.9</w:t>
      </w:r>
      <w:r w:rsidR="00E51C45">
        <w:t xml:space="preserve">. </w:t>
      </w:r>
      <w:r w:rsidR="00A70693">
        <w:t>Portada Decálogo ciberseguridad para empresas elaborado por el INCIBE</w:t>
      </w:r>
      <w:r w:rsidR="00E51C45">
        <w:t>. (Fuente:</w:t>
      </w:r>
      <w:r w:rsidR="00A70693">
        <w:t xml:space="preserve"> </w:t>
      </w:r>
      <w:hyperlink r:id="rId40" w:history="1">
        <w:r w:rsidR="00B70085" w:rsidRPr="001B05BD">
          <w:rPr>
            <w:rStyle w:val="Hipervnculo"/>
          </w:rPr>
          <w:t>https://www</w:t>
        </w:r>
      </w:hyperlink>
      <w:r w:rsidR="00A70693" w:rsidRPr="00A70693">
        <w:t>.incibe.es/sites/default/files/contenidos/guias/doc/</w:t>
      </w:r>
      <w:r w:rsidR="00B70085">
        <w:pgNum/>
      </w:r>
      <w:r w:rsidR="00B70085">
        <w:t>sta</w:t>
      </w:r>
      <w:r w:rsidR="00A70693" w:rsidRPr="00A70693">
        <w:t>_decalogo_ciberseguridad_metad.pdf</w:t>
      </w:r>
      <w:r w:rsidR="00E51C45">
        <w:t>)</w:t>
      </w:r>
      <w:bookmarkEnd w:id="79"/>
    </w:p>
    <w:p w14:paraId="04AF4612" w14:textId="77777777" w:rsidR="00E51C45" w:rsidRDefault="00E51C45" w:rsidP="00E51C45">
      <w:pPr>
        <w:jc w:val="center"/>
      </w:pPr>
    </w:p>
    <w:p w14:paraId="179C6C8F" w14:textId="1F5DFE0E" w:rsidR="00B73877" w:rsidRPr="00222A47" w:rsidRDefault="00B73877" w:rsidP="00E41ACC">
      <w:pPr>
        <w:spacing w:line="360" w:lineRule="auto"/>
        <w:jc w:val="both"/>
        <w:rPr>
          <w:sz w:val="24"/>
        </w:rPr>
      </w:pPr>
      <w:r w:rsidRPr="00222A47">
        <w:rPr>
          <w:sz w:val="24"/>
        </w:rPr>
        <w:t xml:space="preserve">En esta guía para los empresarios, que consta de 29 </w:t>
      </w:r>
      <w:r w:rsidR="00E51C45" w:rsidRPr="00222A47">
        <w:rPr>
          <w:sz w:val="24"/>
        </w:rPr>
        <w:t>páginas</w:t>
      </w:r>
      <w:r w:rsidRPr="00222A47">
        <w:rPr>
          <w:sz w:val="24"/>
        </w:rPr>
        <w:t xml:space="preserve">, </w:t>
      </w:r>
      <w:r w:rsidR="00E51C45" w:rsidRPr="00222A47">
        <w:rPr>
          <w:sz w:val="24"/>
        </w:rPr>
        <w:t xml:space="preserve">se encuentras aspectos como normativa legal, controles de acceso, como hacer copias de seguridad, actualizaciones de los sistemas, configuración de redes de forma óptica, registro y monitorización de actividades entre otras. </w:t>
      </w:r>
    </w:p>
    <w:p w14:paraId="69A719B7" w14:textId="3242A140" w:rsidR="00777582" w:rsidRPr="00696152" w:rsidRDefault="00E51C45" w:rsidP="00E41ACC">
      <w:pPr>
        <w:spacing w:line="360" w:lineRule="auto"/>
        <w:jc w:val="both"/>
        <w:rPr>
          <w:sz w:val="24"/>
        </w:rPr>
      </w:pPr>
      <w:r w:rsidRPr="00222A47">
        <w:rPr>
          <w:sz w:val="24"/>
        </w:rPr>
        <w:t xml:space="preserve">La importancia de la ciberseguridad en el ámbito </w:t>
      </w:r>
      <w:r w:rsidR="00BB1473" w:rsidRPr="00222A47">
        <w:rPr>
          <w:sz w:val="24"/>
        </w:rPr>
        <w:t>empresarial</w:t>
      </w:r>
      <w:r w:rsidRPr="00222A47">
        <w:rPr>
          <w:sz w:val="24"/>
        </w:rPr>
        <w:t xml:space="preserve"> es doble. Por un lado, tienen que implementar los sistemas necesarios para evitar interrupciones o caídas en sus sistemas informáticos </w:t>
      </w:r>
      <w:r w:rsidR="00BB1473" w:rsidRPr="00222A47">
        <w:rPr>
          <w:sz w:val="24"/>
        </w:rPr>
        <w:t>debido,</w:t>
      </w:r>
      <w:r w:rsidRPr="00222A47">
        <w:rPr>
          <w:sz w:val="24"/>
        </w:rPr>
        <w:t xml:space="preserve"> </w:t>
      </w:r>
      <w:r w:rsidR="00A70693" w:rsidRPr="00222A47">
        <w:rPr>
          <w:sz w:val="24"/>
        </w:rPr>
        <w:t>por</w:t>
      </w:r>
      <w:r w:rsidRPr="00222A47">
        <w:rPr>
          <w:sz w:val="24"/>
        </w:rPr>
        <w:t xml:space="preserve"> ejemplo, a </w:t>
      </w:r>
      <w:r w:rsidR="00BB1473" w:rsidRPr="00222A47">
        <w:rPr>
          <w:sz w:val="24"/>
        </w:rPr>
        <w:t>cualquier ataque</w:t>
      </w:r>
      <w:r w:rsidRPr="00222A47">
        <w:rPr>
          <w:sz w:val="24"/>
        </w:rPr>
        <w:t xml:space="preserve"> </w:t>
      </w:r>
      <w:proofErr w:type="spellStart"/>
      <w:r w:rsidRPr="00222A47">
        <w:rPr>
          <w:sz w:val="24"/>
        </w:rPr>
        <w:t>DoS</w:t>
      </w:r>
      <w:proofErr w:type="spellEnd"/>
      <w:r w:rsidRPr="00222A47">
        <w:rPr>
          <w:sz w:val="24"/>
        </w:rPr>
        <w:t xml:space="preserve">. </w:t>
      </w:r>
      <w:r w:rsidR="00BB1473" w:rsidRPr="00222A47">
        <w:rPr>
          <w:sz w:val="24"/>
        </w:rPr>
        <w:t>Y,</w:t>
      </w:r>
      <w:r w:rsidRPr="00222A47">
        <w:rPr>
          <w:sz w:val="24"/>
        </w:rPr>
        <w:t xml:space="preserve"> por otro lado, intentar mantener todos sus datos a salvo, manteniendo su integridad, confidencialidad y </w:t>
      </w:r>
      <w:r w:rsidRPr="00222A47">
        <w:rPr>
          <w:sz w:val="24"/>
        </w:rPr>
        <w:lastRenderedPageBreak/>
        <w:t xml:space="preserve">disponibilidad de </w:t>
      </w:r>
      <w:r w:rsidR="00BB1473" w:rsidRPr="00222A47">
        <w:rPr>
          <w:sz w:val="24"/>
        </w:rPr>
        <w:t>estos</w:t>
      </w:r>
      <w:r w:rsidRPr="00222A47">
        <w:rPr>
          <w:sz w:val="24"/>
        </w:rPr>
        <w:t xml:space="preserve">. Para ambos casos, la cantidad monetaria que hay en juego es muy importante, además de las posibles acciones legales que pueden tener como repercusión. </w:t>
      </w:r>
    </w:p>
    <w:p w14:paraId="78A60906" w14:textId="77777777" w:rsidR="00A70693" w:rsidRDefault="00A70693" w:rsidP="003E677D"/>
    <w:p w14:paraId="2736A351" w14:textId="170A7B7F" w:rsidR="00DE6380" w:rsidRDefault="003F77F5" w:rsidP="003F77F5">
      <w:pPr>
        <w:pStyle w:val="Ttulo3"/>
      </w:pPr>
      <w:bookmarkStart w:id="80" w:name="_Toc107390507"/>
      <w:r>
        <w:t>CIBERSEGURIDAD APLICADA AL MUNDO INDUSTRIAL</w:t>
      </w:r>
      <w:bookmarkEnd w:id="80"/>
    </w:p>
    <w:p w14:paraId="762417DD" w14:textId="77777777" w:rsidR="00DE6380" w:rsidRDefault="00DE6380" w:rsidP="003E677D"/>
    <w:p w14:paraId="33A44292" w14:textId="2E3189DF" w:rsidR="00960295" w:rsidRPr="005414C4" w:rsidRDefault="00960295" w:rsidP="00E41ACC">
      <w:pPr>
        <w:spacing w:line="360" w:lineRule="auto"/>
        <w:jc w:val="both"/>
        <w:rPr>
          <w:sz w:val="24"/>
        </w:rPr>
      </w:pPr>
      <w:r w:rsidRPr="005414C4">
        <w:rPr>
          <w:sz w:val="24"/>
        </w:rPr>
        <w:t>El mundo industrial y eléctrico tiene varios pilares críticos fundamentales, y la ciberseguridad es uno de ellos. Con la ciberseguridad, fiabilidad y reducción de tiempo de inactividad en caso de fallo en los sistemas. En un principio, la idea principal de las empresas era la búsqueda de la manejabilidad y efectividad de los sistemas, dejando de lado el tema de la seguridad. Con el paso del tiempo, las empresas cambiaron su enfoque, evolucionando a una visión más defensiva de estos sistemas. Debido a la globalización y evolución de los sistemas, las empresas fijaron unos estándares de seguridad con el fin de proteger de mejor manera sus sistemas industriales. La protección se basa en los siguientes objetivos mediante lo que se conoce como triada CID:</w:t>
      </w:r>
    </w:p>
    <w:p w14:paraId="3A4A0B12" w14:textId="77777777" w:rsidR="00277766" w:rsidRPr="005414C4" w:rsidRDefault="00277766" w:rsidP="00E41ACC">
      <w:pPr>
        <w:pStyle w:val="Prrafodelista"/>
        <w:numPr>
          <w:ilvl w:val="0"/>
          <w:numId w:val="32"/>
        </w:numPr>
        <w:spacing w:line="360" w:lineRule="auto"/>
        <w:jc w:val="both"/>
        <w:rPr>
          <w:sz w:val="24"/>
        </w:rPr>
      </w:pPr>
      <w:r w:rsidRPr="005414C4">
        <w:rPr>
          <w:b/>
          <w:sz w:val="24"/>
        </w:rPr>
        <w:t>Confidencialidad</w:t>
      </w:r>
      <w:r w:rsidRPr="005414C4">
        <w:rPr>
          <w:sz w:val="24"/>
        </w:rPr>
        <w:t>. Sinónimo de privacidad. Esta consiste en la protección de la información frente a personas no autorizadas para su obtención y visualización. Es decir, evitar que personas no autorizadas a ver esa información, puedan llegar a obtenerla sin el acceso requerido. Para obtener confidencialidad, se aplican varios métodos, que son los siguientes:</w:t>
      </w:r>
    </w:p>
    <w:p w14:paraId="69638FB8" w14:textId="77777777" w:rsidR="00277766" w:rsidRPr="005414C4" w:rsidRDefault="00277766" w:rsidP="00E41ACC">
      <w:pPr>
        <w:pStyle w:val="Prrafodelista"/>
        <w:numPr>
          <w:ilvl w:val="1"/>
          <w:numId w:val="32"/>
        </w:numPr>
        <w:spacing w:line="360" w:lineRule="auto"/>
        <w:jc w:val="both"/>
        <w:rPr>
          <w:sz w:val="24"/>
        </w:rPr>
      </w:pPr>
      <w:r w:rsidRPr="005414C4">
        <w:rPr>
          <w:b/>
          <w:sz w:val="24"/>
        </w:rPr>
        <w:t>Cifrado de datos</w:t>
      </w:r>
    </w:p>
    <w:p w14:paraId="56BC5CAF" w14:textId="77777777" w:rsidR="00277766" w:rsidRPr="005414C4" w:rsidRDefault="00277766" w:rsidP="00E41ACC">
      <w:pPr>
        <w:pStyle w:val="Prrafodelista"/>
        <w:numPr>
          <w:ilvl w:val="1"/>
          <w:numId w:val="32"/>
        </w:numPr>
        <w:spacing w:line="360" w:lineRule="auto"/>
        <w:jc w:val="both"/>
        <w:rPr>
          <w:sz w:val="24"/>
        </w:rPr>
      </w:pPr>
      <w:proofErr w:type="spellStart"/>
      <w:r w:rsidRPr="005414C4">
        <w:rPr>
          <w:b/>
          <w:sz w:val="24"/>
        </w:rPr>
        <w:t>Tokens</w:t>
      </w:r>
      <w:proofErr w:type="spellEnd"/>
      <w:r w:rsidRPr="005414C4">
        <w:rPr>
          <w:b/>
          <w:sz w:val="24"/>
        </w:rPr>
        <w:t xml:space="preserve"> de seguridad</w:t>
      </w:r>
    </w:p>
    <w:p w14:paraId="24A16964" w14:textId="336465EA" w:rsidR="00960295" w:rsidRPr="005414C4" w:rsidRDefault="00277766" w:rsidP="00E41ACC">
      <w:pPr>
        <w:pStyle w:val="Prrafodelista"/>
        <w:numPr>
          <w:ilvl w:val="1"/>
          <w:numId w:val="32"/>
        </w:numPr>
        <w:spacing w:line="360" w:lineRule="auto"/>
        <w:jc w:val="both"/>
        <w:rPr>
          <w:sz w:val="24"/>
        </w:rPr>
      </w:pPr>
      <w:r w:rsidRPr="005414C4">
        <w:rPr>
          <w:b/>
          <w:sz w:val="24"/>
        </w:rPr>
        <w:t>Doble autenticación</w:t>
      </w:r>
      <w:r w:rsidRPr="005414C4">
        <w:rPr>
          <w:sz w:val="24"/>
        </w:rPr>
        <w:t xml:space="preserve"> </w:t>
      </w:r>
    </w:p>
    <w:p w14:paraId="0BDFC543" w14:textId="19B6118A" w:rsidR="00277766" w:rsidRDefault="00277766" w:rsidP="00E41ACC">
      <w:pPr>
        <w:spacing w:line="360" w:lineRule="auto"/>
        <w:ind w:left="708"/>
        <w:jc w:val="both"/>
      </w:pPr>
    </w:p>
    <w:p w14:paraId="4A2AF41B" w14:textId="392D1873" w:rsidR="00277766" w:rsidRPr="005414C4" w:rsidRDefault="00277766" w:rsidP="00E41ACC">
      <w:pPr>
        <w:pStyle w:val="Prrafodelista"/>
        <w:numPr>
          <w:ilvl w:val="0"/>
          <w:numId w:val="32"/>
        </w:numPr>
        <w:spacing w:line="360" w:lineRule="auto"/>
        <w:jc w:val="both"/>
        <w:rPr>
          <w:b/>
          <w:sz w:val="24"/>
        </w:rPr>
      </w:pPr>
      <w:r w:rsidRPr="005414C4">
        <w:rPr>
          <w:b/>
          <w:sz w:val="24"/>
        </w:rPr>
        <w:t xml:space="preserve">Integridad. </w:t>
      </w:r>
      <w:r w:rsidR="00261503" w:rsidRPr="005414C4">
        <w:rPr>
          <w:sz w:val="24"/>
        </w:rPr>
        <w:t xml:space="preserve">Búsqueda de la precisión, exactitud y validez de la información. Esto quiere decir que personas ajenas puedan llegar a modificar la información a la que no deberían ser capaces de acceder provocando así alteraciones en los datos para su beneficio. Para ello, se puede usar el control de versiones de la información. </w:t>
      </w:r>
    </w:p>
    <w:p w14:paraId="41754027" w14:textId="77777777" w:rsidR="00277766" w:rsidRPr="005414C4" w:rsidRDefault="00277766" w:rsidP="00E41ACC">
      <w:pPr>
        <w:spacing w:line="360" w:lineRule="auto"/>
        <w:jc w:val="both"/>
        <w:rPr>
          <w:sz w:val="24"/>
        </w:rPr>
      </w:pPr>
    </w:p>
    <w:p w14:paraId="02E8F67E" w14:textId="348377C1" w:rsidR="00277766" w:rsidRPr="005414C4" w:rsidRDefault="00277766" w:rsidP="00E41ACC">
      <w:pPr>
        <w:pStyle w:val="Prrafodelista"/>
        <w:numPr>
          <w:ilvl w:val="0"/>
          <w:numId w:val="32"/>
        </w:numPr>
        <w:spacing w:line="360" w:lineRule="auto"/>
        <w:jc w:val="both"/>
        <w:rPr>
          <w:sz w:val="24"/>
        </w:rPr>
      </w:pPr>
      <w:r w:rsidRPr="005414C4">
        <w:rPr>
          <w:b/>
          <w:sz w:val="24"/>
        </w:rPr>
        <w:lastRenderedPageBreak/>
        <w:t>Disponibilidad</w:t>
      </w:r>
      <w:r w:rsidR="00261503" w:rsidRPr="005414C4">
        <w:rPr>
          <w:b/>
          <w:sz w:val="24"/>
        </w:rPr>
        <w:t xml:space="preserve">. </w:t>
      </w:r>
      <w:r w:rsidR="00261503" w:rsidRPr="005414C4">
        <w:rPr>
          <w:sz w:val="24"/>
        </w:rPr>
        <w:t>Garantizar el acceso a ese sistema/sistemas a cualquier hora y día. Es decir, prevenir ataques de denegación de servicio que puedan impedir el normal funcionamiento de los sistemas. Para su prevención, es vital el mantenimiento habitual del sistema</w:t>
      </w:r>
      <w:r w:rsidR="002B5B9B">
        <w:rPr>
          <w:sz w:val="24"/>
        </w:rPr>
        <w:t>,</w:t>
      </w:r>
      <w:r w:rsidR="00261503" w:rsidRPr="005414C4">
        <w:rPr>
          <w:sz w:val="24"/>
        </w:rPr>
        <w:t xml:space="preserve"> </w:t>
      </w:r>
      <w:r w:rsidR="003170C1" w:rsidRPr="005414C4">
        <w:rPr>
          <w:sz w:val="24"/>
        </w:rPr>
        <w:t>así</w:t>
      </w:r>
      <w:r w:rsidR="00261503" w:rsidRPr="005414C4">
        <w:rPr>
          <w:sz w:val="24"/>
        </w:rPr>
        <w:t xml:space="preserve"> como tenerlo actualizado a las </w:t>
      </w:r>
      <w:r w:rsidR="003170C1" w:rsidRPr="005414C4">
        <w:rPr>
          <w:sz w:val="24"/>
        </w:rPr>
        <w:t>últimas</w:t>
      </w:r>
      <w:r w:rsidR="00261503" w:rsidRPr="005414C4">
        <w:rPr>
          <w:sz w:val="24"/>
        </w:rPr>
        <w:t xml:space="preserve"> vers</w:t>
      </w:r>
      <w:r w:rsidR="003170C1" w:rsidRPr="005414C4">
        <w:rPr>
          <w:sz w:val="24"/>
        </w:rPr>
        <w:t>iones.</w:t>
      </w:r>
    </w:p>
    <w:p w14:paraId="4156A0EA" w14:textId="77777777" w:rsidR="00B70085" w:rsidRDefault="00B70085" w:rsidP="00E41ACC">
      <w:pPr>
        <w:pStyle w:val="Prrafodelista"/>
        <w:spacing w:line="360" w:lineRule="auto"/>
        <w:jc w:val="both"/>
      </w:pPr>
    </w:p>
    <w:p w14:paraId="5B3CB71B" w14:textId="77777777" w:rsidR="003170C1" w:rsidRDefault="003170C1" w:rsidP="00E41ACC">
      <w:pPr>
        <w:pStyle w:val="Prrafodelista"/>
        <w:spacing w:line="360" w:lineRule="auto"/>
        <w:jc w:val="both"/>
      </w:pPr>
    </w:p>
    <w:p w14:paraId="6A5F0B2D" w14:textId="4630A7B8" w:rsidR="003170C1" w:rsidRPr="005414C4" w:rsidRDefault="003170C1" w:rsidP="00E41ACC">
      <w:pPr>
        <w:spacing w:line="360" w:lineRule="auto"/>
        <w:jc w:val="both"/>
        <w:rPr>
          <w:sz w:val="24"/>
        </w:rPr>
      </w:pPr>
      <w:r w:rsidRPr="005414C4">
        <w:rPr>
          <w:sz w:val="24"/>
        </w:rPr>
        <w:t xml:space="preserve">En el ámbito industrial y eléctrico, los tres pilares son importantes, pero al que más importancia se le da es a la disponibilidad de los sistemas. Algunas empresas eléctricas, han implantado un tipo de modelo de defensa para sus sistemas. Se conoce como “Defensa en profundidad”. Este modelo consta de la implementación de una pirámide con diferentes capas de seguridad, </w:t>
      </w:r>
      <w:r w:rsidR="00CF5DA9" w:rsidRPr="005414C4">
        <w:rPr>
          <w:sz w:val="24"/>
        </w:rPr>
        <w:t>asegurando</w:t>
      </w:r>
      <w:r w:rsidRPr="005414C4">
        <w:rPr>
          <w:sz w:val="24"/>
        </w:rPr>
        <w:t xml:space="preserve"> que si aluna capa no detecta cualquier tipo de anomalía, la siguiente lo haga. Encubriendo </w:t>
      </w:r>
      <w:r w:rsidR="00CF5DA9" w:rsidRPr="005414C4">
        <w:rPr>
          <w:sz w:val="24"/>
        </w:rPr>
        <w:t>así</w:t>
      </w:r>
      <w:r w:rsidRPr="005414C4">
        <w:rPr>
          <w:sz w:val="24"/>
        </w:rPr>
        <w:t xml:space="preserve"> la información en lo </w:t>
      </w:r>
      <w:r w:rsidR="00CF5DA9" w:rsidRPr="005414C4">
        <w:rPr>
          <w:sz w:val="24"/>
        </w:rPr>
        <w:t>más</w:t>
      </w:r>
      <w:r w:rsidRPr="005414C4">
        <w:rPr>
          <w:sz w:val="24"/>
        </w:rPr>
        <w:t xml:space="preserve"> alto de la pirámide para que sea </w:t>
      </w:r>
      <w:r w:rsidR="00CF5DA9" w:rsidRPr="005414C4">
        <w:rPr>
          <w:sz w:val="24"/>
        </w:rPr>
        <w:t>más</w:t>
      </w:r>
      <w:r w:rsidRPr="005414C4">
        <w:rPr>
          <w:sz w:val="24"/>
        </w:rPr>
        <w:t xml:space="preserve"> </w:t>
      </w:r>
      <w:r w:rsidR="00CF5DA9" w:rsidRPr="005414C4">
        <w:rPr>
          <w:sz w:val="24"/>
        </w:rPr>
        <w:t>difícil</w:t>
      </w:r>
      <w:r w:rsidRPr="005414C4">
        <w:rPr>
          <w:sz w:val="24"/>
        </w:rPr>
        <w:t xml:space="preserve"> poder acceder a la misma, teniendo que saltarse </w:t>
      </w:r>
      <w:r w:rsidR="00E42652" w:rsidRPr="005414C4">
        <w:rPr>
          <w:sz w:val="24"/>
        </w:rPr>
        <w:t>6 capas previas para acceder a los datos</w:t>
      </w:r>
      <w:r w:rsidR="005414C4">
        <w:rPr>
          <w:sz w:val="24"/>
        </w:rPr>
        <w:t>.</w:t>
      </w:r>
    </w:p>
    <w:p w14:paraId="69188470" w14:textId="3F9A9F26" w:rsidR="00CD3C7C" w:rsidRDefault="00960295" w:rsidP="003E677D">
      <w:r>
        <w:t xml:space="preserve">   </w:t>
      </w:r>
    </w:p>
    <w:p w14:paraId="436E5118" w14:textId="5EDB69BD" w:rsidR="003170C1" w:rsidRDefault="003170C1" w:rsidP="003170C1">
      <w:pPr>
        <w:jc w:val="center"/>
      </w:pPr>
      <w:r>
        <w:rPr>
          <w:noProof/>
          <w:lang w:eastAsia="es-ES"/>
        </w:rPr>
        <w:drawing>
          <wp:inline distT="0" distB="0" distL="0" distR="0" wp14:anchorId="00113AD2" wp14:editId="0805162E">
            <wp:extent cx="3393440" cy="1804178"/>
            <wp:effectExtent l="0" t="0" r="0" b="5715"/>
            <wp:docPr id="10" name="Imagen 10" descr="estrategia defensa en profundidad en ciberseguridad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rategia defensa en profundidad en ciberseguridad industria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05069" cy="1810360"/>
                    </a:xfrm>
                    <a:prstGeom prst="rect">
                      <a:avLst/>
                    </a:prstGeom>
                    <a:noFill/>
                    <a:ln>
                      <a:noFill/>
                    </a:ln>
                  </pic:spPr>
                </pic:pic>
              </a:graphicData>
            </a:graphic>
          </wp:inline>
        </w:drawing>
      </w:r>
    </w:p>
    <w:p w14:paraId="5C8BE049" w14:textId="7035C298" w:rsidR="003170C1" w:rsidRDefault="002444E7" w:rsidP="00CF5DA9">
      <w:pPr>
        <w:pStyle w:val="Cita"/>
      </w:pPr>
      <w:bookmarkStart w:id="81" w:name="_Toc107390574"/>
      <w:r>
        <w:t>Ilustración 5.10</w:t>
      </w:r>
      <w:r w:rsidR="003170C1">
        <w:t xml:space="preserve">. </w:t>
      </w:r>
      <w:r w:rsidR="003B6308">
        <w:t>Pirámide de estrategia de defensa en profundidad</w:t>
      </w:r>
      <w:r w:rsidR="003170C1">
        <w:t xml:space="preserve">. (Fuente: </w:t>
      </w:r>
      <w:r w:rsidR="003B6308" w:rsidRPr="003B6308">
        <w:rPr>
          <w:rStyle w:val="Hipervnculo"/>
        </w:rPr>
        <w:t>https://www.ciberseguridadlogitek.com/estrategia-de-defensa-en-profundidad-en-ciberseguridad-industrial</w:t>
      </w:r>
      <w:proofErr w:type="gramStart"/>
      <w:r w:rsidR="003B6308" w:rsidRPr="003B6308">
        <w:rPr>
          <w:rStyle w:val="Hipervnculo"/>
        </w:rPr>
        <w:t>/</w:t>
      </w:r>
      <w:r w:rsidR="003170C1">
        <w:t xml:space="preserve"> )</w:t>
      </w:r>
      <w:bookmarkEnd w:id="81"/>
      <w:proofErr w:type="gramEnd"/>
    </w:p>
    <w:p w14:paraId="26ABD958" w14:textId="66A7C2A5" w:rsidR="003170C1" w:rsidRDefault="003170C1" w:rsidP="003E677D"/>
    <w:p w14:paraId="4CE314AC" w14:textId="3E9CF76E" w:rsidR="00E41ACC" w:rsidRDefault="00E41ACC" w:rsidP="003E677D"/>
    <w:p w14:paraId="26CD14D9" w14:textId="24A5932A" w:rsidR="00E41ACC" w:rsidRDefault="00E41ACC" w:rsidP="003E677D"/>
    <w:p w14:paraId="7F0B6CEC" w14:textId="77777777" w:rsidR="00E41ACC" w:rsidRDefault="00E41ACC" w:rsidP="003E677D"/>
    <w:p w14:paraId="0AAFF17E" w14:textId="5AC7E50D" w:rsidR="009823C5" w:rsidRPr="009823C5" w:rsidRDefault="009823C5" w:rsidP="009823C5">
      <w:pPr>
        <w:jc w:val="center"/>
      </w:pPr>
    </w:p>
    <w:p w14:paraId="598CB34D" w14:textId="77777777" w:rsidR="003E677D" w:rsidRDefault="003E677D" w:rsidP="003E677D"/>
    <w:p w14:paraId="05C77BE6" w14:textId="15F585F2" w:rsidR="003E677D" w:rsidRDefault="007B4DEA" w:rsidP="003E677D">
      <w:pPr>
        <w:pStyle w:val="Ttulo2"/>
      </w:pPr>
      <w:bookmarkStart w:id="82" w:name="_Toc107390508"/>
      <w:r>
        <w:lastRenderedPageBreak/>
        <w:t>ESTÁ</w:t>
      </w:r>
      <w:r w:rsidR="007F1002">
        <w:t>NDAR IEC 61850</w:t>
      </w:r>
      <w:bookmarkEnd w:id="82"/>
    </w:p>
    <w:p w14:paraId="1E1B697E" w14:textId="77777777" w:rsidR="007B4DEA" w:rsidRDefault="007B4DEA" w:rsidP="007F1002"/>
    <w:p w14:paraId="3F1B6DAF" w14:textId="142B2026" w:rsidR="007F1002" w:rsidRDefault="007F1002" w:rsidP="007F1002">
      <w:pPr>
        <w:pStyle w:val="Ttulo3"/>
      </w:pPr>
      <w:bookmarkStart w:id="83" w:name="_Toc107390509"/>
      <w:r>
        <w:t>INTRODUCCION AL IEC 61850</w:t>
      </w:r>
      <w:r w:rsidR="00477ECF">
        <w:t>. ¿QUÉ ES?</w:t>
      </w:r>
      <w:bookmarkEnd w:id="83"/>
    </w:p>
    <w:p w14:paraId="4FAAC8F9" w14:textId="77777777" w:rsidR="007F1002" w:rsidRDefault="007F1002" w:rsidP="007F1002">
      <w:pPr>
        <w:rPr>
          <w:sz w:val="24"/>
        </w:rPr>
      </w:pPr>
    </w:p>
    <w:p w14:paraId="5E83D593" w14:textId="21293B94" w:rsidR="008201D8" w:rsidRDefault="00BA3059" w:rsidP="00E41ACC">
      <w:pPr>
        <w:spacing w:line="360" w:lineRule="auto"/>
        <w:jc w:val="both"/>
        <w:rPr>
          <w:sz w:val="24"/>
        </w:rPr>
      </w:pPr>
      <w:r w:rsidRPr="00BA3059">
        <w:rPr>
          <w:b/>
          <w:sz w:val="24"/>
        </w:rPr>
        <w:t>I</w:t>
      </w:r>
      <w:r>
        <w:rPr>
          <w:sz w:val="24"/>
        </w:rPr>
        <w:t xml:space="preserve">nternational </w:t>
      </w:r>
      <w:proofErr w:type="spellStart"/>
      <w:r w:rsidRPr="00BA3059">
        <w:rPr>
          <w:b/>
          <w:sz w:val="24"/>
        </w:rPr>
        <w:t>E</w:t>
      </w:r>
      <w:r>
        <w:rPr>
          <w:sz w:val="24"/>
        </w:rPr>
        <w:t>lectrotechnical</w:t>
      </w:r>
      <w:proofErr w:type="spellEnd"/>
      <w:r>
        <w:rPr>
          <w:sz w:val="24"/>
        </w:rPr>
        <w:t xml:space="preserve"> </w:t>
      </w:r>
      <w:proofErr w:type="spellStart"/>
      <w:r w:rsidRPr="00BA3059">
        <w:rPr>
          <w:b/>
          <w:sz w:val="24"/>
        </w:rPr>
        <w:t>C</w:t>
      </w:r>
      <w:r>
        <w:rPr>
          <w:sz w:val="24"/>
        </w:rPr>
        <w:t>omission</w:t>
      </w:r>
      <w:proofErr w:type="spellEnd"/>
      <w:r>
        <w:rPr>
          <w:sz w:val="24"/>
        </w:rPr>
        <w:t xml:space="preserve">, es el significado de las siglas correspondientes a </w:t>
      </w:r>
      <w:r w:rsidRPr="00BA3059">
        <w:rPr>
          <w:b/>
          <w:sz w:val="24"/>
        </w:rPr>
        <w:t>IEC</w:t>
      </w:r>
      <w:r w:rsidR="008524AB">
        <w:rPr>
          <w:sz w:val="24"/>
        </w:rPr>
        <w:t>,</w:t>
      </w:r>
      <w:r>
        <w:rPr>
          <w:sz w:val="24"/>
        </w:rPr>
        <w:t xml:space="preserve"> la cual se define como una organización de normalización de los campos electrónicos, eléctricos y tecnologías relacionadas. Esta organización de estándares se fundó en el año 1906 en la ciudad británica de Londres a raíz de la primera reunión del Congreso Eléctrico Internacional surgido en el año 1881 en la que se acordó desarrollar un sistema internacional de unidades de medidas eléctricas y magnéticas. Hoy en día, la sede actual </w:t>
      </w:r>
      <w:r w:rsidR="008524AB">
        <w:rPr>
          <w:sz w:val="24"/>
        </w:rPr>
        <w:t>está</w:t>
      </w:r>
      <w:r>
        <w:rPr>
          <w:sz w:val="24"/>
        </w:rPr>
        <w:t xml:space="preserve"> ubicada en la ciudad suiza de Ginebra.</w:t>
      </w:r>
    </w:p>
    <w:p w14:paraId="6D2E2CB2" w14:textId="33B49A30" w:rsidR="00BA3059" w:rsidRDefault="00E03C2D" w:rsidP="00E03C2D">
      <w:pPr>
        <w:jc w:val="center"/>
        <w:rPr>
          <w:sz w:val="24"/>
        </w:rPr>
      </w:pPr>
      <w:r w:rsidRPr="00E03C2D">
        <w:rPr>
          <w:noProof/>
          <w:sz w:val="24"/>
          <w:lang w:eastAsia="es-ES"/>
        </w:rPr>
        <w:drawing>
          <wp:inline distT="0" distB="0" distL="0" distR="0" wp14:anchorId="35948990" wp14:editId="1D177977">
            <wp:extent cx="2385695" cy="929030"/>
            <wp:effectExtent l="0" t="0" r="0" b="4445"/>
            <wp:docPr id="26" name="Imagen 26" descr="http://www.seguridadepm.com/wp-content/uploads/2021/03/international-electrotechnical-commission-iec-vecto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eguridadepm.com/wp-content/uploads/2021/03/international-electrotechnical-commission-iec-vector-logo.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307" t="14042" b="14608"/>
                    <a:stretch/>
                  </pic:blipFill>
                  <pic:spPr bwMode="auto">
                    <a:xfrm>
                      <a:off x="0" y="0"/>
                      <a:ext cx="2403266" cy="935872"/>
                    </a:xfrm>
                    <a:prstGeom prst="rect">
                      <a:avLst/>
                    </a:prstGeom>
                    <a:noFill/>
                    <a:ln>
                      <a:noFill/>
                    </a:ln>
                    <a:extLst>
                      <a:ext uri="{53640926-AAD7-44D8-BBD7-CCE9431645EC}">
                        <a14:shadowObscured xmlns:a14="http://schemas.microsoft.com/office/drawing/2010/main"/>
                      </a:ext>
                    </a:extLst>
                  </pic:spPr>
                </pic:pic>
              </a:graphicData>
            </a:graphic>
          </wp:inline>
        </w:drawing>
      </w:r>
    </w:p>
    <w:p w14:paraId="08C2FE79" w14:textId="11057F85" w:rsidR="00477ECF" w:rsidRDefault="002444E7" w:rsidP="00CF5DA9">
      <w:pPr>
        <w:pStyle w:val="Cita"/>
      </w:pPr>
      <w:bookmarkStart w:id="84" w:name="_Toc107390575"/>
      <w:r>
        <w:t>Ilustración 5.11</w:t>
      </w:r>
      <w:r w:rsidR="00E03C2D">
        <w:t xml:space="preserve">. Logotipo IEC. (Fuente: </w:t>
      </w:r>
      <w:hyperlink r:id="rId43" w:history="1">
        <w:r w:rsidR="00E03C2D" w:rsidRPr="003C1A1F">
          <w:rPr>
            <w:rStyle w:val="Hipervnculo"/>
          </w:rPr>
          <w:t>http://www.seguridadepm.com/iec</w:t>
        </w:r>
      </w:hyperlink>
      <w:r w:rsidR="00E03C2D">
        <w:t xml:space="preserve"> )</w:t>
      </w:r>
      <w:bookmarkEnd w:id="84"/>
    </w:p>
    <w:p w14:paraId="37AA0895" w14:textId="77777777" w:rsidR="00E03C2D" w:rsidRDefault="00E03C2D" w:rsidP="00E03C2D"/>
    <w:p w14:paraId="05D96879" w14:textId="6C3A6581" w:rsidR="00E03C2D" w:rsidRPr="0059517C" w:rsidRDefault="00E03C2D" w:rsidP="00E41ACC">
      <w:pPr>
        <w:spacing w:line="360" w:lineRule="auto"/>
        <w:jc w:val="both"/>
        <w:rPr>
          <w:sz w:val="24"/>
        </w:rPr>
      </w:pPr>
      <w:r w:rsidRPr="0059517C">
        <w:rPr>
          <w:sz w:val="24"/>
        </w:rPr>
        <w:t xml:space="preserve">Este organismo se encarga de promover entre sus miembros la cooperación internacional en todas las áreas de la normalización </w:t>
      </w:r>
      <w:r w:rsidR="00A62979" w:rsidRPr="0059517C">
        <w:rPr>
          <w:sz w:val="24"/>
        </w:rPr>
        <w:t>electrotécnica. En la actualidad, este organismo cuenta con 88 miembros en total, 62 de ellos miembros plenos, y los 26 restantes son mi</w:t>
      </w:r>
      <w:r w:rsidR="008E2B63">
        <w:rPr>
          <w:sz w:val="24"/>
        </w:rPr>
        <w:t>embros asociados. Con el objetiv</w:t>
      </w:r>
      <w:r w:rsidR="00A62979" w:rsidRPr="0059517C">
        <w:rPr>
          <w:sz w:val="24"/>
        </w:rPr>
        <w:t>o prioritario de normalizar todos los campos de la electrotécnica, desde el área de potencia eléctrica, hasta áreas de comunicaciones, electrónica, nuclear, solar o eólica.</w:t>
      </w:r>
    </w:p>
    <w:p w14:paraId="1118117A" w14:textId="16919F32" w:rsidR="00E03C2D" w:rsidRPr="0059517C" w:rsidRDefault="00E03C2D" w:rsidP="00E41ACC">
      <w:pPr>
        <w:spacing w:line="360" w:lineRule="auto"/>
        <w:jc w:val="both"/>
        <w:rPr>
          <w:sz w:val="24"/>
        </w:rPr>
      </w:pPr>
      <w:r w:rsidRPr="0059517C">
        <w:rPr>
          <w:sz w:val="24"/>
        </w:rPr>
        <w:t xml:space="preserve">Podemos definir el IEC 61850 como </w:t>
      </w:r>
      <w:r w:rsidR="00A62979" w:rsidRPr="0059517C">
        <w:rPr>
          <w:sz w:val="24"/>
        </w:rPr>
        <w:t xml:space="preserve">el estándar </w:t>
      </w:r>
      <w:r w:rsidRPr="0059517C">
        <w:rPr>
          <w:sz w:val="24"/>
        </w:rPr>
        <w:t xml:space="preserve">que se encarga de definir los protocolos de comunicación entre diferentes equipos ubicados en las subestaciones </w:t>
      </w:r>
      <w:r w:rsidR="00A62979" w:rsidRPr="0059517C">
        <w:rPr>
          <w:sz w:val="24"/>
        </w:rPr>
        <w:t>eléctricas</w:t>
      </w:r>
      <w:r w:rsidRPr="0059517C">
        <w:rPr>
          <w:sz w:val="24"/>
        </w:rPr>
        <w:t>. Define la comunicación entre equipos de 3 distintos tipos:</w:t>
      </w:r>
    </w:p>
    <w:p w14:paraId="5503761B" w14:textId="77FE2583" w:rsidR="00E03C2D" w:rsidRPr="005414C4" w:rsidRDefault="00E03C2D" w:rsidP="00E41ACC">
      <w:pPr>
        <w:pStyle w:val="Prrafodelista"/>
        <w:numPr>
          <w:ilvl w:val="0"/>
          <w:numId w:val="17"/>
        </w:numPr>
        <w:spacing w:line="360" w:lineRule="auto"/>
        <w:jc w:val="both"/>
        <w:rPr>
          <w:sz w:val="24"/>
        </w:rPr>
      </w:pPr>
      <w:r w:rsidRPr="005414C4">
        <w:rPr>
          <w:sz w:val="24"/>
        </w:rPr>
        <w:t>Equipos de protección</w:t>
      </w:r>
    </w:p>
    <w:p w14:paraId="5441B65E" w14:textId="1832894A" w:rsidR="00E03C2D" w:rsidRPr="005414C4" w:rsidRDefault="00E03C2D" w:rsidP="00E41ACC">
      <w:pPr>
        <w:pStyle w:val="Prrafodelista"/>
        <w:numPr>
          <w:ilvl w:val="0"/>
          <w:numId w:val="17"/>
        </w:numPr>
        <w:spacing w:line="360" w:lineRule="auto"/>
        <w:jc w:val="both"/>
        <w:rPr>
          <w:sz w:val="24"/>
        </w:rPr>
      </w:pPr>
      <w:r w:rsidRPr="005414C4">
        <w:rPr>
          <w:sz w:val="24"/>
        </w:rPr>
        <w:t>Equipos de control</w:t>
      </w:r>
    </w:p>
    <w:p w14:paraId="3FC23330" w14:textId="027F2ACC" w:rsidR="00E03C2D" w:rsidRPr="005414C4" w:rsidRDefault="00E03C2D" w:rsidP="00E41ACC">
      <w:pPr>
        <w:pStyle w:val="Prrafodelista"/>
        <w:numPr>
          <w:ilvl w:val="0"/>
          <w:numId w:val="17"/>
        </w:numPr>
        <w:spacing w:line="360" w:lineRule="auto"/>
        <w:jc w:val="both"/>
        <w:rPr>
          <w:sz w:val="24"/>
        </w:rPr>
      </w:pPr>
      <w:r w:rsidRPr="005414C4">
        <w:rPr>
          <w:sz w:val="24"/>
        </w:rPr>
        <w:t xml:space="preserve">Equipos de medición </w:t>
      </w:r>
    </w:p>
    <w:p w14:paraId="3BA90FF8" w14:textId="5F60A3D8" w:rsidR="00477ECF" w:rsidRDefault="00A62979" w:rsidP="00E41ACC">
      <w:pPr>
        <w:spacing w:line="360" w:lineRule="auto"/>
        <w:jc w:val="both"/>
        <w:rPr>
          <w:sz w:val="24"/>
        </w:rPr>
      </w:pPr>
      <w:r>
        <w:rPr>
          <w:sz w:val="24"/>
        </w:rPr>
        <w:lastRenderedPageBreak/>
        <w:t>Los equipos de protección abarcan</w:t>
      </w:r>
      <w:r w:rsidR="00D2474B">
        <w:rPr>
          <w:sz w:val="24"/>
        </w:rPr>
        <w:t xml:space="preserve"> un gran número de dispositivos que van desde disyuntores hasta transformadores de corriente, fusibles de protecciones</w:t>
      </w:r>
      <w:r w:rsidR="002B5B9B">
        <w:rPr>
          <w:sz w:val="24"/>
        </w:rPr>
        <w:t xml:space="preserve"> o</w:t>
      </w:r>
      <w:r w:rsidR="00D2474B">
        <w:rPr>
          <w:sz w:val="24"/>
        </w:rPr>
        <w:t xml:space="preserve"> celdas de protección</w:t>
      </w:r>
      <w:r w:rsidR="002B5B9B">
        <w:rPr>
          <w:sz w:val="24"/>
        </w:rPr>
        <w:t xml:space="preserve">. </w:t>
      </w:r>
      <w:r w:rsidR="00D2474B">
        <w:rPr>
          <w:sz w:val="24"/>
        </w:rPr>
        <w:t xml:space="preserve">Con respecto a los equipos de control, el </w:t>
      </w:r>
      <w:r w:rsidR="007007D1">
        <w:rPr>
          <w:sz w:val="24"/>
        </w:rPr>
        <w:t>más</w:t>
      </w:r>
      <w:r w:rsidR="00D2474B">
        <w:rPr>
          <w:sz w:val="24"/>
        </w:rPr>
        <w:t xml:space="preserve"> importante y conocido es el SCADA, que será la parte principal de control de los elementos de la subestación. Y por último tenemos los equipos de medición, donde se agruparan e mayor parte lo que se conoce como IED (</w:t>
      </w:r>
      <w:proofErr w:type="spellStart"/>
      <w:r w:rsidR="00D2474B">
        <w:rPr>
          <w:sz w:val="24"/>
        </w:rPr>
        <w:t>Intelligent</w:t>
      </w:r>
      <w:proofErr w:type="spellEnd"/>
      <w:r w:rsidR="00D2474B">
        <w:rPr>
          <w:sz w:val="24"/>
        </w:rPr>
        <w:t xml:space="preserve"> </w:t>
      </w:r>
      <w:proofErr w:type="spellStart"/>
      <w:r w:rsidR="00D2474B">
        <w:rPr>
          <w:sz w:val="24"/>
        </w:rPr>
        <w:t>Electronic</w:t>
      </w:r>
      <w:proofErr w:type="spellEnd"/>
      <w:r w:rsidR="00D2474B">
        <w:rPr>
          <w:sz w:val="24"/>
        </w:rPr>
        <w:t xml:space="preserve"> </w:t>
      </w:r>
      <w:proofErr w:type="spellStart"/>
      <w:r w:rsidR="00D2474B">
        <w:rPr>
          <w:sz w:val="24"/>
        </w:rPr>
        <w:t>Device</w:t>
      </w:r>
      <w:proofErr w:type="spellEnd"/>
      <w:r w:rsidR="00D2474B">
        <w:rPr>
          <w:sz w:val="24"/>
        </w:rPr>
        <w:t xml:space="preserve">). </w:t>
      </w:r>
    </w:p>
    <w:p w14:paraId="5FD676C8" w14:textId="38D1C7FB" w:rsidR="00477ECF" w:rsidRDefault="007007D1" w:rsidP="007007D1">
      <w:pPr>
        <w:jc w:val="center"/>
        <w:rPr>
          <w:sz w:val="24"/>
        </w:rPr>
      </w:pPr>
      <w:r>
        <w:rPr>
          <w:noProof/>
          <w:lang w:eastAsia="es-ES"/>
        </w:rPr>
        <w:drawing>
          <wp:inline distT="0" distB="0" distL="0" distR="0" wp14:anchorId="62F1BA9A" wp14:editId="6359FD5B">
            <wp:extent cx="5485514" cy="3167482"/>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786" t="-1" r="886" b="678"/>
                    <a:stretch/>
                  </pic:blipFill>
                  <pic:spPr bwMode="auto">
                    <a:xfrm>
                      <a:off x="0" y="0"/>
                      <a:ext cx="5486398" cy="3167993"/>
                    </a:xfrm>
                    <a:prstGeom prst="rect">
                      <a:avLst/>
                    </a:prstGeom>
                    <a:ln>
                      <a:noFill/>
                    </a:ln>
                    <a:extLst>
                      <a:ext uri="{53640926-AAD7-44D8-BBD7-CCE9431645EC}">
                        <a14:shadowObscured xmlns:a14="http://schemas.microsoft.com/office/drawing/2010/main"/>
                      </a:ext>
                    </a:extLst>
                  </pic:spPr>
                </pic:pic>
              </a:graphicData>
            </a:graphic>
          </wp:inline>
        </w:drawing>
      </w:r>
    </w:p>
    <w:p w14:paraId="21489BAD" w14:textId="77777777" w:rsidR="00A640A0" w:rsidRDefault="00A640A0" w:rsidP="007007D1">
      <w:pPr>
        <w:jc w:val="center"/>
        <w:rPr>
          <w:sz w:val="24"/>
        </w:rPr>
      </w:pPr>
    </w:p>
    <w:p w14:paraId="68508914" w14:textId="7ABA7485" w:rsidR="007007D1" w:rsidRDefault="002444E7" w:rsidP="00CF5DA9">
      <w:pPr>
        <w:pStyle w:val="Cita"/>
      </w:pPr>
      <w:bookmarkStart w:id="85" w:name="_Toc107390576"/>
      <w:r>
        <w:t>Ilustración 5.12</w:t>
      </w:r>
      <w:r w:rsidR="007007D1">
        <w:t>. Resumen IEC 61850(Fuente: extraído de MANUALES IEC61850 dados por SICA SA)</w:t>
      </w:r>
      <w:bookmarkEnd w:id="85"/>
    </w:p>
    <w:p w14:paraId="00F37A12" w14:textId="77777777" w:rsidR="00A640A0" w:rsidRPr="00A640A0" w:rsidRDefault="00A640A0" w:rsidP="00A640A0"/>
    <w:p w14:paraId="60BA0E3B" w14:textId="4CF36979" w:rsidR="00FB31A3" w:rsidRDefault="008E2B63" w:rsidP="00FB31A3">
      <w:pPr>
        <w:pStyle w:val="Ttulo4"/>
      </w:pPr>
      <w:bookmarkStart w:id="86" w:name="_Toc107390510"/>
      <w:r>
        <w:t>SUBESTACIÓN ELECTRICA</w:t>
      </w:r>
      <w:bookmarkEnd w:id="86"/>
    </w:p>
    <w:p w14:paraId="20012E0E" w14:textId="77777777" w:rsidR="007007D1" w:rsidRDefault="007007D1" w:rsidP="00FB31A3">
      <w:pPr>
        <w:rPr>
          <w:sz w:val="24"/>
        </w:rPr>
      </w:pPr>
    </w:p>
    <w:p w14:paraId="1754F788" w14:textId="411430F2" w:rsidR="008E2B63" w:rsidRDefault="008E2B63" w:rsidP="00E41ACC">
      <w:pPr>
        <w:spacing w:line="360" w:lineRule="auto"/>
        <w:jc w:val="both"/>
        <w:rPr>
          <w:sz w:val="24"/>
        </w:rPr>
      </w:pPr>
      <w:r>
        <w:rPr>
          <w:sz w:val="24"/>
        </w:rPr>
        <w:t xml:space="preserve">Para poder comprender correctamente el estándar IEC 61850, es necesario saber que es una subestación eléctrica, así como cuál es su finalidad. Se podría definir subestación eléctrica como aquella instalación cuyo objetivo es </w:t>
      </w:r>
      <w:r w:rsidR="00D41366">
        <w:rPr>
          <w:sz w:val="24"/>
        </w:rPr>
        <w:t>la distribución de electricidad modificando los niveles de tensión necesarios para su distribución. Una subestación está compuesta de distintos sistemas, como transformadores, interruptores o protecciones, los cuales desarrollan un papel importante en el mantenimiento y operación de una subestación.</w:t>
      </w:r>
    </w:p>
    <w:p w14:paraId="0409F19B" w14:textId="715416EE" w:rsidR="00CF5DA9" w:rsidRDefault="00A640A0" w:rsidP="007007D1">
      <w:pPr>
        <w:jc w:val="center"/>
        <w:rPr>
          <w:sz w:val="24"/>
        </w:rPr>
      </w:pPr>
      <w:r>
        <w:rPr>
          <w:noProof/>
          <w:lang w:eastAsia="es-ES"/>
        </w:rPr>
        <w:lastRenderedPageBreak/>
        <w:drawing>
          <wp:inline distT="0" distB="0" distL="0" distR="0" wp14:anchorId="3D8EB010" wp14:editId="66B2D727">
            <wp:extent cx="3064971" cy="1829956"/>
            <wp:effectExtent l="0" t="0" r="2540" b="0"/>
            <wp:docPr id="54" name="Imagen 54" descr="Prácticas para mejorar la seguridad en una subestación eléc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ácticas para mejorar la seguridad en una subestación eléctrica"/>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85298" cy="1842092"/>
                    </a:xfrm>
                    <a:prstGeom prst="rect">
                      <a:avLst/>
                    </a:prstGeom>
                    <a:noFill/>
                    <a:ln>
                      <a:noFill/>
                    </a:ln>
                  </pic:spPr>
                </pic:pic>
              </a:graphicData>
            </a:graphic>
          </wp:inline>
        </w:drawing>
      </w:r>
    </w:p>
    <w:p w14:paraId="2EF05C3D" w14:textId="66F626C5" w:rsidR="00A640A0" w:rsidRDefault="002444E7" w:rsidP="00A640A0">
      <w:pPr>
        <w:pStyle w:val="Cita"/>
      </w:pPr>
      <w:bookmarkStart w:id="87" w:name="_Toc107390577"/>
      <w:r>
        <w:t>Ilustración 5.13</w:t>
      </w:r>
      <w:r w:rsidR="00A640A0">
        <w:t xml:space="preserve">. Imagen subestación eléctrica (Fuente: </w:t>
      </w:r>
      <w:r w:rsidR="00A640A0" w:rsidRPr="00A640A0">
        <w:t>https://www.tecsaqro.com.mx/wp-</w:t>
      </w:r>
      <w:r w:rsidR="00A640A0">
        <w:t>c</w:t>
      </w:r>
      <w:r w:rsidR="00A640A0" w:rsidRPr="00A640A0">
        <w:t>ontent/uploads/2021/05/seguridad_subestacion_electrica.jpg</w:t>
      </w:r>
      <w:r w:rsidR="00A640A0">
        <w:t>)</w:t>
      </w:r>
      <w:bookmarkEnd w:id="87"/>
    </w:p>
    <w:p w14:paraId="19E1DFE8" w14:textId="77777777" w:rsidR="005414C4" w:rsidRDefault="005414C4" w:rsidP="007F1002">
      <w:pPr>
        <w:rPr>
          <w:sz w:val="24"/>
        </w:rPr>
      </w:pPr>
    </w:p>
    <w:p w14:paraId="095797AF" w14:textId="77777777" w:rsidR="005414C4" w:rsidRDefault="005414C4" w:rsidP="007F1002">
      <w:pPr>
        <w:rPr>
          <w:sz w:val="24"/>
        </w:rPr>
      </w:pPr>
    </w:p>
    <w:p w14:paraId="75CA8DBE" w14:textId="5104B048" w:rsidR="00477ECF" w:rsidRPr="007F1002" w:rsidRDefault="00477ECF" w:rsidP="00477ECF">
      <w:pPr>
        <w:pStyle w:val="Ttulo3"/>
      </w:pPr>
      <w:bookmarkStart w:id="88" w:name="_Toc107390511"/>
      <w:r>
        <w:t xml:space="preserve">ORÍGENES DEL </w:t>
      </w:r>
      <w:r w:rsidR="00A77335">
        <w:t>ESTÁNDAR</w:t>
      </w:r>
      <w:r>
        <w:t xml:space="preserve"> IEC 61850</w:t>
      </w:r>
      <w:bookmarkEnd w:id="88"/>
    </w:p>
    <w:p w14:paraId="49D0B955" w14:textId="77777777" w:rsidR="007F1002" w:rsidRDefault="007F1002" w:rsidP="007F1002">
      <w:bookmarkStart w:id="89" w:name="OLE_LINK12"/>
      <w:bookmarkStart w:id="90" w:name="OLE_LINK13"/>
    </w:p>
    <w:p w14:paraId="5C4081ED" w14:textId="5C46D9FD" w:rsidR="00477ECF" w:rsidRPr="005414C4" w:rsidRDefault="00191CC6" w:rsidP="00E41ACC">
      <w:pPr>
        <w:spacing w:line="360" w:lineRule="auto"/>
        <w:jc w:val="both"/>
        <w:rPr>
          <w:sz w:val="24"/>
          <w:szCs w:val="24"/>
        </w:rPr>
      </w:pPr>
      <w:r w:rsidRPr="005414C4">
        <w:rPr>
          <w:sz w:val="24"/>
          <w:szCs w:val="24"/>
        </w:rPr>
        <w:t xml:space="preserve">A finales del año 1994, un grupo de ingenieros de IEEE y del </w:t>
      </w:r>
      <w:r w:rsidR="000102CA" w:rsidRPr="005414C4">
        <w:rPr>
          <w:sz w:val="24"/>
          <w:szCs w:val="24"/>
        </w:rPr>
        <w:t>IEC, diseñó</w:t>
      </w:r>
      <w:r w:rsidRPr="005414C4">
        <w:rPr>
          <w:sz w:val="24"/>
          <w:szCs w:val="24"/>
        </w:rPr>
        <w:t xml:space="preserve"> lo que hoy conocemos como IEC 61850. </w:t>
      </w:r>
      <w:r w:rsidR="000102CA" w:rsidRPr="005414C4">
        <w:rPr>
          <w:sz w:val="24"/>
          <w:szCs w:val="24"/>
        </w:rPr>
        <w:t xml:space="preserve">Esto fue como respuesta a la creación y desarrollo de la Generación de Energía Distribuida (DER) y de las </w:t>
      </w:r>
      <w:proofErr w:type="spellStart"/>
      <w:r w:rsidR="000102CA" w:rsidRPr="005414C4">
        <w:rPr>
          <w:sz w:val="24"/>
          <w:szCs w:val="24"/>
        </w:rPr>
        <w:t>microgrid</w:t>
      </w:r>
      <w:proofErr w:type="spellEnd"/>
      <w:r w:rsidR="003B6308">
        <w:rPr>
          <w:sz w:val="24"/>
          <w:szCs w:val="24"/>
        </w:rPr>
        <w:t xml:space="preserve"> (</w:t>
      </w:r>
      <w:bookmarkStart w:id="91" w:name="OLE_LINK16"/>
      <w:bookmarkStart w:id="92" w:name="OLE_LINK17"/>
      <w:r w:rsidR="003B6308">
        <w:rPr>
          <w:sz w:val="24"/>
          <w:szCs w:val="24"/>
        </w:rPr>
        <w:t xml:space="preserve">sistema de red eléctrico distribuido formado por pequeñas fuentes de energía autónomas </w:t>
      </w:r>
      <w:r w:rsidR="00841393">
        <w:rPr>
          <w:sz w:val="24"/>
          <w:szCs w:val="24"/>
        </w:rPr>
        <w:t>que actúan de forma paralela</w:t>
      </w:r>
      <w:bookmarkEnd w:id="91"/>
      <w:bookmarkEnd w:id="92"/>
      <w:r w:rsidR="003B6308">
        <w:rPr>
          <w:sz w:val="24"/>
          <w:szCs w:val="24"/>
        </w:rPr>
        <w:t>)</w:t>
      </w:r>
      <w:r w:rsidR="000102CA" w:rsidRPr="005414C4">
        <w:rPr>
          <w:sz w:val="24"/>
          <w:szCs w:val="24"/>
        </w:rPr>
        <w:t xml:space="preserve">. </w:t>
      </w:r>
      <w:r w:rsidR="002C0E4E" w:rsidRPr="005414C4">
        <w:rPr>
          <w:sz w:val="24"/>
          <w:szCs w:val="24"/>
        </w:rPr>
        <w:t>La</w:t>
      </w:r>
      <w:r w:rsidR="000102CA" w:rsidRPr="005414C4">
        <w:rPr>
          <w:sz w:val="24"/>
          <w:szCs w:val="24"/>
        </w:rPr>
        <w:t xml:space="preserve"> necesidad </w:t>
      </w:r>
      <w:r w:rsidR="002C0E4E" w:rsidRPr="005414C4">
        <w:rPr>
          <w:sz w:val="24"/>
          <w:szCs w:val="24"/>
        </w:rPr>
        <w:t xml:space="preserve">de </w:t>
      </w:r>
      <w:r w:rsidR="000102CA" w:rsidRPr="005414C4">
        <w:rPr>
          <w:sz w:val="24"/>
          <w:szCs w:val="24"/>
        </w:rPr>
        <w:t xml:space="preserve">la creación de un canal de datos bidireccional y de una automatización casi total por parte de la </w:t>
      </w:r>
      <w:r w:rsidR="00696152">
        <w:rPr>
          <w:sz w:val="24"/>
          <w:szCs w:val="24"/>
        </w:rPr>
        <w:t>estandarización</w:t>
      </w:r>
      <w:r w:rsidR="002C0E4E" w:rsidRPr="005414C4">
        <w:rPr>
          <w:sz w:val="24"/>
          <w:szCs w:val="24"/>
        </w:rPr>
        <w:t>, fueron los principales motivos, además de la necesidad de conseguir interoperabilidad entre dispositivos de distintos fabricantes</w:t>
      </w:r>
      <w:r w:rsidR="008524AB" w:rsidRPr="005414C4">
        <w:rPr>
          <w:sz w:val="24"/>
          <w:szCs w:val="24"/>
        </w:rPr>
        <w:t xml:space="preserve">, </w:t>
      </w:r>
      <w:r w:rsidR="003874FE" w:rsidRPr="005414C4">
        <w:rPr>
          <w:sz w:val="24"/>
          <w:szCs w:val="24"/>
        </w:rPr>
        <w:t>así</w:t>
      </w:r>
      <w:r w:rsidR="008524AB" w:rsidRPr="005414C4">
        <w:rPr>
          <w:sz w:val="24"/>
          <w:szCs w:val="24"/>
        </w:rPr>
        <w:t xml:space="preserve"> como </w:t>
      </w:r>
      <w:r w:rsidR="003874FE" w:rsidRPr="005414C4">
        <w:rPr>
          <w:sz w:val="24"/>
          <w:szCs w:val="24"/>
        </w:rPr>
        <w:t xml:space="preserve">la búsqueda de la seguridad de las infraestructuras correspondientes. </w:t>
      </w:r>
      <w:r w:rsidR="000102CA" w:rsidRPr="005414C4">
        <w:rPr>
          <w:sz w:val="24"/>
          <w:szCs w:val="24"/>
        </w:rPr>
        <w:t>Pero hasta finales del año 2005 no se pudo publicar oficialmente debido a que faltaba la aprobación de alguna de ellas</w:t>
      </w:r>
      <w:bookmarkEnd w:id="89"/>
      <w:bookmarkEnd w:id="90"/>
      <w:r w:rsidR="000102CA" w:rsidRPr="005414C4">
        <w:rPr>
          <w:sz w:val="24"/>
          <w:szCs w:val="24"/>
        </w:rPr>
        <w:t xml:space="preserve">. </w:t>
      </w:r>
    </w:p>
    <w:p w14:paraId="5764DFCB" w14:textId="6275FB53" w:rsidR="003874FE" w:rsidRPr="005414C4" w:rsidRDefault="00696152" w:rsidP="00E41ACC">
      <w:pPr>
        <w:spacing w:line="360" w:lineRule="auto"/>
        <w:jc w:val="both"/>
        <w:rPr>
          <w:sz w:val="24"/>
          <w:szCs w:val="24"/>
        </w:rPr>
      </w:pPr>
      <w:r w:rsidRPr="005414C4">
        <w:rPr>
          <w:sz w:val="24"/>
          <w:szCs w:val="24"/>
        </w:rPr>
        <w:t>Con anterioridad al</w:t>
      </w:r>
      <w:r w:rsidR="003874FE" w:rsidRPr="005414C4">
        <w:rPr>
          <w:sz w:val="24"/>
          <w:szCs w:val="24"/>
        </w:rPr>
        <w:t xml:space="preserve"> </w:t>
      </w:r>
      <w:r>
        <w:rPr>
          <w:sz w:val="24"/>
          <w:szCs w:val="24"/>
        </w:rPr>
        <w:t>estándar</w:t>
      </w:r>
      <w:r w:rsidR="003874FE" w:rsidRPr="005414C4">
        <w:rPr>
          <w:sz w:val="24"/>
          <w:szCs w:val="24"/>
        </w:rPr>
        <w:t xml:space="preserve"> IEC 61850, se encontraban </w:t>
      </w:r>
      <w:commentRangeStart w:id="93"/>
      <w:r w:rsidR="003874FE" w:rsidRPr="005414C4">
        <w:rPr>
          <w:sz w:val="24"/>
          <w:szCs w:val="24"/>
        </w:rPr>
        <w:t xml:space="preserve">otros </w:t>
      </w:r>
      <w:commentRangeEnd w:id="93"/>
      <w:r w:rsidR="00F518CF" w:rsidRPr="005414C4">
        <w:rPr>
          <w:rStyle w:val="Refdecomentario"/>
          <w:sz w:val="24"/>
          <w:szCs w:val="24"/>
        </w:rPr>
        <w:commentReference w:id="93"/>
      </w:r>
      <w:r w:rsidR="003874FE" w:rsidRPr="005414C4">
        <w:rPr>
          <w:sz w:val="24"/>
          <w:szCs w:val="24"/>
        </w:rPr>
        <w:t xml:space="preserve">como </w:t>
      </w:r>
      <w:r w:rsidR="00841393">
        <w:rPr>
          <w:sz w:val="24"/>
          <w:szCs w:val="24"/>
        </w:rPr>
        <w:t xml:space="preserve">el estándar IEC60870, </w:t>
      </w:r>
      <w:proofErr w:type="spellStart"/>
      <w:r w:rsidR="00841393">
        <w:rPr>
          <w:sz w:val="24"/>
          <w:szCs w:val="24"/>
        </w:rPr>
        <w:t>Profibus</w:t>
      </w:r>
      <w:proofErr w:type="spellEnd"/>
      <w:r w:rsidR="00841393">
        <w:rPr>
          <w:sz w:val="24"/>
          <w:szCs w:val="24"/>
        </w:rPr>
        <w:t xml:space="preserve"> o DNP3</w:t>
      </w:r>
      <w:r w:rsidR="003874FE" w:rsidRPr="005414C4">
        <w:rPr>
          <w:sz w:val="24"/>
          <w:szCs w:val="24"/>
        </w:rPr>
        <w:t>. El problema vino con el paso del tiempo y la evolución y mejora del modelo eléctrico, además de numerosos cambios legislativos, los cuales exigían una posible interoperabilidad entre los distintos elementos eléctricos.</w:t>
      </w:r>
    </w:p>
    <w:p w14:paraId="288678CD" w14:textId="72900754" w:rsidR="00B65A79" w:rsidRPr="005414C4" w:rsidRDefault="00B65A79" w:rsidP="00E41ACC">
      <w:pPr>
        <w:spacing w:line="360" w:lineRule="auto"/>
        <w:jc w:val="both"/>
        <w:rPr>
          <w:sz w:val="24"/>
          <w:szCs w:val="24"/>
        </w:rPr>
      </w:pPr>
      <w:r w:rsidRPr="005414C4">
        <w:rPr>
          <w:sz w:val="24"/>
          <w:szCs w:val="24"/>
        </w:rPr>
        <w:t xml:space="preserve">Con la puesta en marcha del IEC 61850, se consiguió una flexibilidad nunca vista en un </w:t>
      </w:r>
      <w:r w:rsidR="00841393">
        <w:rPr>
          <w:sz w:val="24"/>
          <w:szCs w:val="24"/>
        </w:rPr>
        <w:t>estándar</w:t>
      </w:r>
      <w:r w:rsidRPr="005414C4">
        <w:rPr>
          <w:sz w:val="24"/>
          <w:szCs w:val="24"/>
        </w:rPr>
        <w:t xml:space="preserve"> eléctrico. El </w:t>
      </w:r>
      <w:r w:rsidR="00841393">
        <w:rPr>
          <w:sz w:val="24"/>
          <w:szCs w:val="24"/>
        </w:rPr>
        <w:t xml:space="preserve">estándar </w:t>
      </w:r>
      <w:r w:rsidRPr="005414C4">
        <w:rPr>
          <w:sz w:val="24"/>
          <w:szCs w:val="24"/>
        </w:rPr>
        <w:t xml:space="preserve">IEC 61850 usa por defecto Ethernet, TCP/IP, y </w:t>
      </w:r>
      <w:proofErr w:type="spellStart"/>
      <w:r w:rsidRPr="005414C4">
        <w:rPr>
          <w:sz w:val="24"/>
          <w:szCs w:val="24"/>
        </w:rPr>
        <w:t>M</w:t>
      </w:r>
      <w:r w:rsidR="0059517C" w:rsidRPr="005414C4">
        <w:rPr>
          <w:sz w:val="24"/>
          <w:szCs w:val="24"/>
        </w:rPr>
        <w:t>anufacturing</w:t>
      </w:r>
      <w:proofErr w:type="spellEnd"/>
      <w:r w:rsidR="0059517C" w:rsidRPr="005414C4">
        <w:rPr>
          <w:sz w:val="24"/>
          <w:szCs w:val="24"/>
        </w:rPr>
        <w:t xml:space="preserve"> </w:t>
      </w:r>
      <w:proofErr w:type="spellStart"/>
      <w:r w:rsidRPr="005414C4">
        <w:rPr>
          <w:sz w:val="24"/>
          <w:szCs w:val="24"/>
        </w:rPr>
        <w:t>M</w:t>
      </w:r>
      <w:r w:rsidR="0059517C" w:rsidRPr="005414C4">
        <w:rPr>
          <w:sz w:val="24"/>
          <w:szCs w:val="24"/>
        </w:rPr>
        <w:t>essage</w:t>
      </w:r>
      <w:proofErr w:type="spellEnd"/>
      <w:r w:rsidR="0059517C" w:rsidRPr="005414C4">
        <w:rPr>
          <w:sz w:val="24"/>
          <w:szCs w:val="24"/>
        </w:rPr>
        <w:t xml:space="preserve"> </w:t>
      </w:r>
      <w:proofErr w:type="spellStart"/>
      <w:r w:rsidRPr="005414C4">
        <w:rPr>
          <w:sz w:val="24"/>
          <w:szCs w:val="24"/>
        </w:rPr>
        <w:t>S</w:t>
      </w:r>
      <w:r w:rsidR="0059517C" w:rsidRPr="005414C4">
        <w:rPr>
          <w:sz w:val="24"/>
          <w:szCs w:val="24"/>
        </w:rPr>
        <w:t>pecification</w:t>
      </w:r>
      <w:proofErr w:type="spellEnd"/>
      <w:r w:rsidR="0059517C" w:rsidRPr="005414C4">
        <w:rPr>
          <w:sz w:val="24"/>
          <w:szCs w:val="24"/>
        </w:rPr>
        <w:t xml:space="preserve"> (MMS)</w:t>
      </w:r>
      <w:r w:rsidRPr="005414C4">
        <w:rPr>
          <w:sz w:val="24"/>
          <w:szCs w:val="24"/>
        </w:rPr>
        <w:t xml:space="preserve"> pero la ventaja de</w:t>
      </w:r>
      <w:r w:rsidR="00841393">
        <w:rPr>
          <w:sz w:val="24"/>
          <w:szCs w:val="24"/>
        </w:rPr>
        <w:t>l estándar IEC 61850</w:t>
      </w:r>
      <w:r w:rsidRPr="005414C4">
        <w:rPr>
          <w:sz w:val="24"/>
          <w:szCs w:val="24"/>
        </w:rPr>
        <w:t xml:space="preserve">. Como </w:t>
      </w:r>
      <w:r w:rsidRPr="005414C4">
        <w:rPr>
          <w:sz w:val="24"/>
          <w:szCs w:val="24"/>
        </w:rPr>
        <w:lastRenderedPageBreak/>
        <w:t xml:space="preserve">ya se </w:t>
      </w:r>
      <w:r w:rsidR="00995DA4" w:rsidRPr="005414C4">
        <w:rPr>
          <w:sz w:val="24"/>
          <w:szCs w:val="24"/>
        </w:rPr>
        <w:t>comentó</w:t>
      </w:r>
      <w:r w:rsidRPr="005414C4">
        <w:rPr>
          <w:sz w:val="24"/>
          <w:szCs w:val="24"/>
        </w:rPr>
        <w:t xml:space="preserve"> anteriormente, el</w:t>
      </w:r>
      <w:r w:rsidR="00696152">
        <w:rPr>
          <w:sz w:val="24"/>
          <w:szCs w:val="24"/>
        </w:rPr>
        <w:t xml:space="preserve"> estándar</w:t>
      </w:r>
      <w:r w:rsidRPr="005414C4">
        <w:rPr>
          <w:sz w:val="24"/>
          <w:szCs w:val="24"/>
        </w:rPr>
        <w:t xml:space="preserve"> IEC 6850 </w:t>
      </w:r>
      <w:r w:rsidR="00995DA4" w:rsidRPr="005414C4">
        <w:rPr>
          <w:sz w:val="24"/>
          <w:szCs w:val="24"/>
        </w:rPr>
        <w:t>resolvió</w:t>
      </w:r>
      <w:r w:rsidRPr="005414C4">
        <w:rPr>
          <w:sz w:val="24"/>
          <w:szCs w:val="24"/>
        </w:rPr>
        <w:t xml:space="preserve"> todos los problemas de interoperabilidad de sistemas/maquinaria de distintos fabricantes</w:t>
      </w:r>
      <w:r w:rsidR="00995DA4" w:rsidRPr="005414C4">
        <w:rPr>
          <w:sz w:val="24"/>
          <w:szCs w:val="24"/>
        </w:rPr>
        <w:t>, aglutinando todos estos estándares para que puedan ser usados a gusto de cliente</w:t>
      </w:r>
      <w:r w:rsidRPr="005414C4">
        <w:rPr>
          <w:sz w:val="24"/>
          <w:szCs w:val="24"/>
        </w:rPr>
        <w:t xml:space="preserve">. Antes de esto, cada </w:t>
      </w:r>
      <w:r w:rsidR="00995DA4" w:rsidRPr="005414C4">
        <w:rPr>
          <w:sz w:val="24"/>
          <w:szCs w:val="24"/>
        </w:rPr>
        <w:t>fabricante</w:t>
      </w:r>
      <w:r w:rsidRPr="005414C4">
        <w:rPr>
          <w:sz w:val="24"/>
          <w:szCs w:val="24"/>
        </w:rPr>
        <w:t xml:space="preserve"> </w:t>
      </w:r>
      <w:r w:rsidR="00995DA4" w:rsidRPr="005414C4">
        <w:rPr>
          <w:sz w:val="24"/>
          <w:szCs w:val="24"/>
        </w:rPr>
        <w:t>tenía</w:t>
      </w:r>
      <w:r w:rsidRPr="005414C4">
        <w:rPr>
          <w:sz w:val="24"/>
          <w:szCs w:val="24"/>
        </w:rPr>
        <w:t xml:space="preserve"> su protocolo </w:t>
      </w:r>
      <w:r w:rsidR="00995DA4" w:rsidRPr="005414C4">
        <w:rPr>
          <w:sz w:val="24"/>
          <w:szCs w:val="24"/>
        </w:rPr>
        <w:t>propietario</w:t>
      </w:r>
      <w:r w:rsidRPr="005414C4">
        <w:rPr>
          <w:sz w:val="24"/>
          <w:szCs w:val="24"/>
        </w:rPr>
        <w:t xml:space="preserve"> y solo era </w:t>
      </w:r>
      <w:r w:rsidR="00995DA4" w:rsidRPr="005414C4">
        <w:rPr>
          <w:sz w:val="24"/>
          <w:szCs w:val="24"/>
        </w:rPr>
        <w:t>válido</w:t>
      </w:r>
      <w:r w:rsidRPr="005414C4">
        <w:rPr>
          <w:sz w:val="24"/>
          <w:szCs w:val="24"/>
        </w:rPr>
        <w:t xml:space="preserve"> para aquellos equipos que fueran pertenecientes a esa misma </w:t>
      </w:r>
      <w:r w:rsidR="00995DA4" w:rsidRPr="005414C4">
        <w:rPr>
          <w:sz w:val="24"/>
          <w:szCs w:val="24"/>
        </w:rPr>
        <w:t xml:space="preserve">empresa. </w:t>
      </w:r>
    </w:p>
    <w:p w14:paraId="794CFA02" w14:textId="77777777" w:rsidR="00477ECF" w:rsidRDefault="00477ECF" w:rsidP="00E41ACC">
      <w:pPr>
        <w:spacing w:line="360" w:lineRule="auto"/>
        <w:jc w:val="both"/>
      </w:pPr>
    </w:p>
    <w:p w14:paraId="62127B0F" w14:textId="69A92B61" w:rsidR="007F1002" w:rsidRDefault="007F1002" w:rsidP="00E41ACC">
      <w:pPr>
        <w:pStyle w:val="Ttulo3"/>
        <w:spacing w:line="360" w:lineRule="auto"/>
        <w:jc w:val="both"/>
      </w:pPr>
      <w:bookmarkStart w:id="94" w:name="_Toc107390512"/>
      <w:r>
        <w:t xml:space="preserve">ESTRUCTURA DEL </w:t>
      </w:r>
      <w:r w:rsidR="00A77335">
        <w:t>ESTÁNDAR</w:t>
      </w:r>
      <w:r w:rsidR="007007D1">
        <w:t xml:space="preserve"> </w:t>
      </w:r>
      <w:r>
        <w:t>IEC 61850</w:t>
      </w:r>
      <w:bookmarkEnd w:id="94"/>
    </w:p>
    <w:p w14:paraId="659287EE" w14:textId="77777777" w:rsidR="007F1002" w:rsidRDefault="007F1002" w:rsidP="00E41ACC">
      <w:pPr>
        <w:spacing w:line="360" w:lineRule="auto"/>
        <w:jc w:val="both"/>
      </w:pPr>
    </w:p>
    <w:p w14:paraId="68314EE6" w14:textId="1FFB428D" w:rsidR="00860BE8" w:rsidRPr="005414C4" w:rsidRDefault="00860BE8" w:rsidP="00E41ACC">
      <w:pPr>
        <w:spacing w:line="360" w:lineRule="auto"/>
        <w:jc w:val="both"/>
        <w:rPr>
          <w:sz w:val="24"/>
        </w:rPr>
      </w:pPr>
      <w:r w:rsidRPr="005414C4">
        <w:rPr>
          <w:sz w:val="24"/>
        </w:rPr>
        <w:t>El estándar IEC 61850 se divide en</w:t>
      </w:r>
      <w:r w:rsidR="0059517C" w:rsidRPr="005414C4">
        <w:rPr>
          <w:sz w:val="24"/>
        </w:rPr>
        <w:t xml:space="preserve"> 10 </w:t>
      </w:r>
      <w:r w:rsidR="00D677C1" w:rsidRPr="005414C4">
        <w:rPr>
          <w:sz w:val="24"/>
        </w:rPr>
        <w:t>capítulos</w:t>
      </w:r>
      <w:r w:rsidRPr="005414C4">
        <w:rPr>
          <w:sz w:val="24"/>
        </w:rPr>
        <w:t xml:space="preserve">, alguno de ellos con varios subcapítulos </w:t>
      </w:r>
      <w:r w:rsidR="00090612" w:rsidRPr="005414C4">
        <w:rPr>
          <w:sz w:val="24"/>
        </w:rPr>
        <w:t>en su interior. Los 10 capítulos, son los siguientes:</w:t>
      </w:r>
    </w:p>
    <w:p w14:paraId="3EF532B4" w14:textId="39ACCD76" w:rsidR="00090612" w:rsidRPr="005414C4" w:rsidRDefault="00D07792" w:rsidP="00E41ACC">
      <w:pPr>
        <w:pStyle w:val="Prrafodelista"/>
        <w:numPr>
          <w:ilvl w:val="0"/>
          <w:numId w:val="18"/>
        </w:numPr>
        <w:spacing w:line="360" w:lineRule="auto"/>
        <w:jc w:val="both"/>
        <w:rPr>
          <w:sz w:val="24"/>
        </w:rPr>
      </w:pPr>
      <w:r w:rsidRPr="005414C4">
        <w:rPr>
          <w:sz w:val="24"/>
        </w:rPr>
        <w:t>Introducción y visión general</w:t>
      </w:r>
      <w:r w:rsidR="0034399E" w:rsidRPr="005414C4">
        <w:rPr>
          <w:sz w:val="24"/>
        </w:rPr>
        <w:t>.</w:t>
      </w:r>
    </w:p>
    <w:p w14:paraId="00851DC9" w14:textId="3552ECBA" w:rsidR="00090612" w:rsidRPr="005414C4" w:rsidRDefault="00090612" w:rsidP="00E41ACC">
      <w:pPr>
        <w:pStyle w:val="Prrafodelista"/>
        <w:numPr>
          <w:ilvl w:val="0"/>
          <w:numId w:val="18"/>
        </w:numPr>
        <w:spacing w:line="360" w:lineRule="auto"/>
        <w:jc w:val="both"/>
        <w:rPr>
          <w:sz w:val="24"/>
        </w:rPr>
      </w:pPr>
      <w:r w:rsidRPr="005414C4">
        <w:rPr>
          <w:sz w:val="24"/>
        </w:rPr>
        <w:t>Glosario</w:t>
      </w:r>
      <w:r w:rsidR="0034399E" w:rsidRPr="005414C4">
        <w:rPr>
          <w:sz w:val="24"/>
        </w:rPr>
        <w:t>.</w:t>
      </w:r>
    </w:p>
    <w:p w14:paraId="0C386304" w14:textId="495072A3" w:rsidR="00090612" w:rsidRPr="005414C4" w:rsidRDefault="00090612" w:rsidP="00E41ACC">
      <w:pPr>
        <w:pStyle w:val="Prrafodelista"/>
        <w:numPr>
          <w:ilvl w:val="0"/>
          <w:numId w:val="18"/>
        </w:numPr>
        <w:spacing w:line="360" w:lineRule="auto"/>
        <w:jc w:val="both"/>
        <w:rPr>
          <w:sz w:val="24"/>
        </w:rPr>
      </w:pPr>
      <w:r w:rsidRPr="005414C4">
        <w:rPr>
          <w:sz w:val="24"/>
        </w:rPr>
        <w:t>Requ</w:t>
      </w:r>
      <w:r w:rsidR="0007258B" w:rsidRPr="005414C4">
        <w:rPr>
          <w:sz w:val="24"/>
        </w:rPr>
        <w:t>erimientos generales</w:t>
      </w:r>
      <w:r w:rsidR="0034399E" w:rsidRPr="005414C4">
        <w:rPr>
          <w:sz w:val="24"/>
        </w:rPr>
        <w:t>.</w:t>
      </w:r>
    </w:p>
    <w:p w14:paraId="727D1C4D" w14:textId="2E4AB39A" w:rsidR="00090612" w:rsidRPr="005414C4" w:rsidRDefault="00090612" w:rsidP="00E41ACC">
      <w:pPr>
        <w:pStyle w:val="Prrafodelista"/>
        <w:numPr>
          <w:ilvl w:val="0"/>
          <w:numId w:val="18"/>
        </w:numPr>
        <w:spacing w:line="360" w:lineRule="auto"/>
        <w:jc w:val="both"/>
        <w:rPr>
          <w:sz w:val="24"/>
        </w:rPr>
      </w:pPr>
      <w:r w:rsidRPr="005414C4">
        <w:rPr>
          <w:sz w:val="24"/>
        </w:rPr>
        <w:t>Sistema y administración del proyecto</w:t>
      </w:r>
      <w:r w:rsidR="0034399E" w:rsidRPr="005414C4">
        <w:rPr>
          <w:sz w:val="24"/>
        </w:rPr>
        <w:t>.</w:t>
      </w:r>
    </w:p>
    <w:p w14:paraId="396CFBDF" w14:textId="02D8F35D" w:rsidR="00090612" w:rsidRPr="005414C4" w:rsidRDefault="0007258B" w:rsidP="00E41ACC">
      <w:pPr>
        <w:pStyle w:val="Prrafodelista"/>
        <w:numPr>
          <w:ilvl w:val="0"/>
          <w:numId w:val="18"/>
        </w:numPr>
        <w:spacing w:line="360" w:lineRule="auto"/>
        <w:jc w:val="both"/>
        <w:rPr>
          <w:sz w:val="24"/>
        </w:rPr>
      </w:pPr>
      <w:r w:rsidRPr="005414C4">
        <w:rPr>
          <w:sz w:val="24"/>
        </w:rPr>
        <w:t>Requisitos</w:t>
      </w:r>
      <w:r w:rsidR="00090612" w:rsidRPr="005414C4">
        <w:rPr>
          <w:sz w:val="24"/>
        </w:rPr>
        <w:t xml:space="preserve"> de comunicación</w:t>
      </w:r>
      <w:r w:rsidRPr="005414C4">
        <w:rPr>
          <w:sz w:val="24"/>
        </w:rPr>
        <w:t xml:space="preserve"> para funciones y modelos de dispositivos</w:t>
      </w:r>
      <w:r w:rsidR="0034399E" w:rsidRPr="005414C4">
        <w:rPr>
          <w:sz w:val="24"/>
        </w:rPr>
        <w:t>.</w:t>
      </w:r>
    </w:p>
    <w:p w14:paraId="11A4C1F5" w14:textId="52A82EAD" w:rsidR="0007258B" w:rsidRPr="005414C4" w:rsidRDefault="0007258B" w:rsidP="00E41ACC">
      <w:pPr>
        <w:pStyle w:val="Prrafodelista"/>
        <w:numPr>
          <w:ilvl w:val="0"/>
          <w:numId w:val="18"/>
        </w:numPr>
        <w:spacing w:line="360" w:lineRule="auto"/>
        <w:jc w:val="both"/>
        <w:rPr>
          <w:sz w:val="24"/>
        </w:rPr>
      </w:pPr>
      <w:r w:rsidRPr="005414C4">
        <w:rPr>
          <w:sz w:val="24"/>
        </w:rPr>
        <w:t xml:space="preserve">Lenguaje de descripción de configuraciones para comunicaciones en subestaciones eléctricas relacionadas con </w:t>
      </w:r>
      <w:proofErr w:type="spellStart"/>
      <w:r w:rsidRPr="005414C4">
        <w:rPr>
          <w:sz w:val="24"/>
        </w:rPr>
        <w:t>IEDs</w:t>
      </w:r>
      <w:proofErr w:type="spellEnd"/>
      <w:r w:rsidR="0034399E" w:rsidRPr="005414C4">
        <w:rPr>
          <w:sz w:val="24"/>
        </w:rPr>
        <w:t>.</w:t>
      </w:r>
    </w:p>
    <w:p w14:paraId="0FF0A94E" w14:textId="131F7A8A" w:rsidR="0007258B" w:rsidRPr="005414C4" w:rsidRDefault="0034399E" w:rsidP="00E41ACC">
      <w:pPr>
        <w:pStyle w:val="Prrafodelista"/>
        <w:numPr>
          <w:ilvl w:val="0"/>
          <w:numId w:val="18"/>
        </w:numPr>
        <w:spacing w:line="360" w:lineRule="auto"/>
        <w:jc w:val="both"/>
        <w:rPr>
          <w:sz w:val="24"/>
        </w:rPr>
      </w:pPr>
      <w:r w:rsidRPr="005414C4">
        <w:rPr>
          <w:sz w:val="24"/>
        </w:rPr>
        <w:t>Estructura básica de comunicación.</w:t>
      </w:r>
    </w:p>
    <w:p w14:paraId="73EE6F54" w14:textId="19138216" w:rsidR="00090612" w:rsidRPr="005414C4" w:rsidRDefault="00090612" w:rsidP="00E41ACC">
      <w:pPr>
        <w:pStyle w:val="Prrafodelista"/>
        <w:numPr>
          <w:ilvl w:val="1"/>
          <w:numId w:val="18"/>
        </w:numPr>
        <w:spacing w:line="360" w:lineRule="auto"/>
        <w:jc w:val="both"/>
        <w:rPr>
          <w:sz w:val="24"/>
        </w:rPr>
      </w:pPr>
      <w:r w:rsidRPr="005414C4">
        <w:rPr>
          <w:sz w:val="24"/>
        </w:rPr>
        <w:t>Estructura básica de comunicación</w:t>
      </w:r>
      <w:r w:rsidR="0007258B" w:rsidRPr="005414C4">
        <w:rPr>
          <w:sz w:val="24"/>
        </w:rPr>
        <w:t xml:space="preserve"> para equipos de subestaciones y equipos de alimentación- Principios y modelos</w:t>
      </w:r>
      <w:r w:rsidR="0034399E" w:rsidRPr="005414C4">
        <w:rPr>
          <w:sz w:val="24"/>
        </w:rPr>
        <w:t>.</w:t>
      </w:r>
    </w:p>
    <w:p w14:paraId="1E9BD7CD" w14:textId="3ADBB304" w:rsidR="0007258B" w:rsidRPr="005414C4" w:rsidRDefault="0007258B" w:rsidP="00E41ACC">
      <w:pPr>
        <w:pStyle w:val="Prrafodelista"/>
        <w:numPr>
          <w:ilvl w:val="1"/>
          <w:numId w:val="18"/>
        </w:numPr>
        <w:spacing w:line="360" w:lineRule="auto"/>
        <w:jc w:val="both"/>
        <w:rPr>
          <w:sz w:val="24"/>
        </w:rPr>
      </w:pPr>
      <w:r w:rsidRPr="005414C4">
        <w:rPr>
          <w:sz w:val="24"/>
        </w:rPr>
        <w:t>Estructura básica de comunicación para equipos de subestaciones y equipos de alimentación- Interfaz de servicio de comunicación (ACSI)</w:t>
      </w:r>
      <w:r w:rsidR="0034399E" w:rsidRPr="005414C4">
        <w:rPr>
          <w:sz w:val="24"/>
        </w:rPr>
        <w:t>.</w:t>
      </w:r>
    </w:p>
    <w:p w14:paraId="51C95797" w14:textId="196F6F35" w:rsidR="0007258B" w:rsidRPr="005414C4" w:rsidRDefault="0007258B" w:rsidP="00E41ACC">
      <w:pPr>
        <w:pStyle w:val="Prrafodelista"/>
        <w:numPr>
          <w:ilvl w:val="1"/>
          <w:numId w:val="18"/>
        </w:numPr>
        <w:spacing w:line="360" w:lineRule="auto"/>
        <w:jc w:val="both"/>
        <w:rPr>
          <w:sz w:val="24"/>
        </w:rPr>
      </w:pPr>
      <w:r w:rsidRPr="005414C4">
        <w:rPr>
          <w:sz w:val="24"/>
        </w:rPr>
        <w:t>Estructura básica de comunicación para equipos de subestaciones y equipos de alimentación- Clases de datos comunes</w:t>
      </w:r>
      <w:r w:rsidR="0034399E" w:rsidRPr="005414C4">
        <w:rPr>
          <w:sz w:val="24"/>
        </w:rPr>
        <w:t>.</w:t>
      </w:r>
    </w:p>
    <w:p w14:paraId="45382079" w14:textId="6309F40E" w:rsidR="0007258B" w:rsidRPr="005414C4" w:rsidRDefault="0007258B" w:rsidP="00E41ACC">
      <w:pPr>
        <w:pStyle w:val="Prrafodelista"/>
        <w:numPr>
          <w:ilvl w:val="1"/>
          <w:numId w:val="18"/>
        </w:numPr>
        <w:spacing w:line="360" w:lineRule="auto"/>
        <w:jc w:val="both"/>
        <w:rPr>
          <w:sz w:val="24"/>
        </w:rPr>
      </w:pPr>
      <w:r w:rsidRPr="005414C4">
        <w:rPr>
          <w:sz w:val="24"/>
        </w:rPr>
        <w:t>Estructura básica de comunicación para equipos de subestaciones y equipos de alimentación- Clases de nodos lógicos y clases de nodos compatibles</w:t>
      </w:r>
      <w:r w:rsidR="0034399E" w:rsidRPr="005414C4">
        <w:rPr>
          <w:sz w:val="24"/>
        </w:rPr>
        <w:t>.</w:t>
      </w:r>
    </w:p>
    <w:p w14:paraId="5980FCA5" w14:textId="36DCF661" w:rsidR="00090612" w:rsidRPr="005414C4" w:rsidRDefault="00883E86" w:rsidP="00E41ACC">
      <w:pPr>
        <w:pStyle w:val="Prrafodelista"/>
        <w:numPr>
          <w:ilvl w:val="0"/>
          <w:numId w:val="18"/>
        </w:numPr>
        <w:spacing w:line="360" w:lineRule="auto"/>
        <w:jc w:val="both"/>
        <w:rPr>
          <w:sz w:val="24"/>
        </w:rPr>
      </w:pPr>
      <w:r w:rsidRPr="005414C4">
        <w:rPr>
          <w:sz w:val="24"/>
        </w:rPr>
        <w:t xml:space="preserve">Mapeo de servicios de comunicación específicos (SCSM) </w:t>
      </w:r>
      <w:r w:rsidR="00B70085">
        <w:rPr>
          <w:sz w:val="24"/>
        </w:rPr>
        <w:t>–</w:t>
      </w:r>
      <w:r w:rsidRPr="005414C4">
        <w:rPr>
          <w:sz w:val="24"/>
        </w:rPr>
        <w:t xml:space="preserve"> Asignaciones a MMS</w:t>
      </w:r>
      <w:r w:rsidR="0034399E" w:rsidRPr="005414C4">
        <w:rPr>
          <w:sz w:val="24"/>
        </w:rPr>
        <w:t>.</w:t>
      </w:r>
    </w:p>
    <w:p w14:paraId="1C9C2E4A" w14:textId="45FCD59D" w:rsidR="0034399E" w:rsidRPr="005414C4" w:rsidRDefault="0034399E" w:rsidP="00E41ACC">
      <w:pPr>
        <w:pStyle w:val="Prrafodelista"/>
        <w:numPr>
          <w:ilvl w:val="0"/>
          <w:numId w:val="18"/>
        </w:numPr>
        <w:spacing w:line="360" w:lineRule="auto"/>
        <w:jc w:val="both"/>
        <w:rPr>
          <w:sz w:val="24"/>
        </w:rPr>
      </w:pPr>
      <w:r w:rsidRPr="005414C4">
        <w:rPr>
          <w:sz w:val="24"/>
        </w:rPr>
        <w:t>Servicios específicos de comunicación.</w:t>
      </w:r>
    </w:p>
    <w:p w14:paraId="67E6EBD3" w14:textId="606ED051" w:rsidR="00883E86" w:rsidRPr="005414C4" w:rsidRDefault="00883E86" w:rsidP="00E41ACC">
      <w:pPr>
        <w:pStyle w:val="Prrafodelista"/>
        <w:numPr>
          <w:ilvl w:val="1"/>
          <w:numId w:val="18"/>
        </w:numPr>
        <w:spacing w:line="360" w:lineRule="auto"/>
        <w:jc w:val="both"/>
        <w:rPr>
          <w:sz w:val="24"/>
        </w:rPr>
      </w:pPr>
      <w:r w:rsidRPr="005414C4">
        <w:rPr>
          <w:sz w:val="24"/>
        </w:rPr>
        <w:t>Servicio e</w:t>
      </w:r>
      <w:r w:rsidR="0034399E" w:rsidRPr="005414C4">
        <w:rPr>
          <w:sz w:val="24"/>
        </w:rPr>
        <w:t>specífico de comunicación</w:t>
      </w:r>
      <w:r w:rsidRPr="005414C4">
        <w:rPr>
          <w:sz w:val="24"/>
        </w:rPr>
        <w:t xml:space="preserve"> (SCSM) -Valores muestreados </w:t>
      </w:r>
      <w:r w:rsidR="0034399E" w:rsidRPr="005414C4">
        <w:rPr>
          <w:sz w:val="24"/>
        </w:rPr>
        <w:t>a través de un enlace “</w:t>
      </w:r>
      <w:proofErr w:type="spellStart"/>
      <w:r w:rsidR="0034399E" w:rsidRPr="005414C4">
        <w:rPr>
          <w:sz w:val="24"/>
        </w:rPr>
        <w:t>point</w:t>
      </w:r>
      <w:proofErr w:type="spellEnd"/>
      <w:r w:rsidR="0034399E" w:rsidRPr="005414C4">
        <w:rPr>
          <w:sz w:val="24"/>
        </w:rPr>
        <w:t xml:space="preserve"> to </w:t>
      </w:r>
      <w:proofErr w:type="spellStart"/>
      <w:r w:rsidR="0034399E" w:rsidRPr="005414C4">
        <w:rPr>
          <w:sz w:val="24"/>
        </w:rPr>
        <w:t>point</w:t>
      </w:r>
      <w:proofErr w:type="spellEnd"/>
      <w:r w:rsidR="0034399E" w:rsidRPr="005414C4">
        <w:rPr>
          <w:sz w:val="24"/>
        </w:rPr>
        <w:t>” multipunto unidireccional y en serie.</w:t>
      </w:r>
    </w:p>
    <w:p w14:paraId="2EA88947" w14:textId="163A924A" w:rsidR="0034399E" w:rsidRPr="005414C4" w:rsidRDefault="0034399E" w:rsidP="00E41ACC">
      <w:pPr>
        <w:pStyle w:val="Prrafodelista"/>
        <w:numPr>
          <w:ilvl w:val="1"/>
          <w:numId w:val="18"/>
        </w:numPr>
        <w:spacing w:line="360" w:lineRule="auto"/>
        <w:jc w:val="both"/>
        <w:rPr>
          <w:sz w:val="24"/>
        </w:rPr>
      </w:pPr>
      <w:r w:rsidRPr="005414C4">
        <w:rPr>
          <w:sz w:val="24"/>
        </w:rPr>
        <w:lastRenderedPageBreak/>
        <w:t>Servicio específico de comunicación (SCSM)- Valores muestreados sobre ISO/IEC 8802-3.</w:t>
      </w:r>
    </w:p>
    <w:p w14:paraId="2B6BCA2D" w14:textId="600AD2B5" w:rsidR="00995DA4" w:rsidRPr="005414C4" w:rsidRDefault="00995DA4" w:rsidP="00E41ACC">
      <w:pPr>
        <w:pStyle w:val="Prrafodelista"/>
        <w:numPr>
          <w:ilvl w:val="0"/>
          <w:numId w:val="18"/>
        </w:numPr>
        <w:spacing w:line="360" w:lineRule="auto"/>
        <w:jc w:val="both"/>
        <w:rPr>
          <w:sz w:val="24"/>
        </w:rPr>
      </w:pPr>
      <w:r w:rsidRPr="005414C4">
        <w:rPr>
          <w:sz w:val="24"/>
        </w:rPr>
        <w:t>Pruebas de conformidad</w:t>
      </w:r>
      <w:r w:rsidR="0034399E" w:rsidRPr="005414C4">
        <w:rPr>
          <w:sz w:val="24"/>
        </w:rPr>
        <w:t>.</w:t>
      </w:r>
    </w:p>
    <w:p w14:paraId="4A7431C2" w14:textId="77777777" w:rsidR="00090612" w:rsidRDefault="00090612" w:rsidP="007F1002"/>
    <w:p w14:paraId="573800EF" w14:textId="384AC3E1" w:rsidR="007F1002" w:rsidRDefault="00883E86" w:rsidP="00883E86">
      <w:pPr>
        <w:jc w:val="center"/>
      </w:pPr>
      <w:r>
        <w:rPr>
          <w:noProof/>
          <w:lang w:eastAsia="es-ES"/>
        </w:rPr>
        <w:drawing>
          <wp:inline distT="0" distB="0" distL="0" distR="0" wp14:anchorId="27494E94" wp14:editId="60CD330D">
            <wp:extent cx="4116705" cy="2379977"/>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128337" cy="2386702"/>
                    </a:xfrm>
                    <a:prstGeom prst="rect">
                      <a:avLst/>
                    </a:prstGeom>
                  </pic:spPr>
                </pic:pic>
              </a:graphicData>
            </a:graphic>
          </wp:inline>
        </w:drawing>
      </w:r>
    </w:p>
    <w:p w14:paraId="59039835" w14:textId="5A3E89FC" w:rsidR="00883E86" w:rsidRDefault="002444E7" w:rsidP="00CF5DA9">
      <w:pPr>
        <w:pStyle w:val="Cita"/>
      </w:pPr>
      <w:bookmarkStart w:id="95" w:name="_Toc107390578"/>
      <w:r>
        <w:t>Ilustración 5.14</w:t>
      </w:r>
      <w:r w:rsidR="00883E86">
        <w:t xml:space="preserve">. </w:t>
      </w:r>
      <w:r w:rsidR="00E4540B">
        <w:t>Capítulos IEC</w:t>
      </w:r>
      <w:r w:rsidR="00883E86">
        <w:t xml:space="preserve"> 61850(Fuente: extraído de MANUALES IEC61850 dados por SICA SA)</w:t>
      </w:r>
      <w:bookmarkEnd w:id="95"/>
    </w:p>
    <w:p w14:paraId="48E4966E" w14:textId="77777777" w:rsidR="00883E86" w:rsidRDefault="00883E86" w:rsidP="00883E86">
      <w:pPr>
        <w:jc w:val="center"/>
      </w:pPr>
    </w:p>
    <w:p w14:paraId="1A88C1BE" w14:textId="77777777" w:rsidR="007F1002" w:rsidRDefault="007F1002" w:rsidP="007F1002"/>
    <w:p w14:paraId="6145833A" w14:textId="77777777" w:rsidR="00883E86" w:rsidRDefault="00883E86" w:rsidP="00883E86"/>
    <w:p w14:paraId="0B7D659A" w14:textId="24D99AA2" w:rsidR="007F1002" w:rsidRDefault="004108C2" w:rsidP="00883E86">
      <w:pPr>
        <w:pStyle w:val="Ttulo3"/>
      </w:pPr>
      <w:bookmarkStart w:id="96" w:name="_Toc107390513"/>
      <w:r>
        <w:t xml:space="preserve">PRINCIPALES CARACTERISTICAS </w:t>
      </w:r>
      <w:r w:rsidR="00A2076C">
        <w:t xml:space="preserve">Y BENEFICIOS </w:t>
      </w:r>
      <w:r>
        <w:t xml:space="preserve">DEL </w:t>
      </w:r>
      <w:r w:rsidR="00A77335">
        <w:t>ESTÁNDAR</w:t>
      </w:r>
      <w:r>
        <w:t xml:space="preserve"> IEC 61850</w:t>
      </w:r>
      <w:bookmarkEnd w:id="96"/>
    </w:p>
    <w:p w14:paraId="7CA44D1C" w14:textId="77777777" w:rsidR="004108C2" w:rsidRDefault="004108C2" w:rsidP="004108C2"/>
    <w:p w14:paraId="2F34C8DE" w14:textId="5C9AAB66" w:rsidR="00A2076C" w:rsidRPr="005414C4" w:rsidRDefault="00841393" w:rsidP="00E41ACC">
      <w:pPr>
        <w:spacing w:line="360" w:lineRule="auto"/>
        <w:jc w:val="both"/>
        <w:rPr>
          <w:sz w:val="24"/>
          <w:szCs w:val="24"/>
        </w:rPr>
      </w:pPr>
      <w:r>
        <w:rPr>
          <w:sz w:val="24"/>
        </w:rPr>
        <w:t>La</w:t>
      </w:r>
      <w:r w:rsidR="004108C2" w:rsidRPr="005414C4">
        <w:rPr>
          <w:sz w:val="24"/>
        </w:rPr>
        <w:t xml:space="preserve"> elaboración de este</w:t>
      </w:r>
      <w:bookmarkStart w:id="97" w:name="OLE_LINK18"/>
      <w:bookmarkStart w:id="98" w:name="OLE_LINK19"/>
      <w:r w:rsidR="004108C2" w:rsidRPr="005414C4">
        <w:rPr>
          <w:sz w:val="24"/>
        </w:rPr>
        <w:t xml:space="preserve"> </w:t>
      </w:r>
      <w:r>
        <w:rPr>
          <w:sz w:val="24"/>
        </w:rPr>
        <w:t>estándar</w:t>
      </w:r>
      <w:r w:rsidR="004108C2" w:rsidRPr="005414C4">
        <w:rPr>
          <w:sz w:val="24"/>
        </w:rPr>
        <w:t xml:space="preserve"> </w:t>
      </w:r>
      <w:bookmarkEnd w:id="97"/>
      <w:bookmarkEnd w:id="98"/>
      <w:r>
        <w:rPr>
          <w:sz w:val="24"/>
        </w:rPr>
        <w:t xml:space="preserve">supuso </w:t>
      </w:r>
      <w:r w:rsidR="0077471A" w:rsidRPr="005414C4">
        <w:rPr>
          <w:sz w:val="24"/>
        </w:rPr>
        <w:t>un gran avance en el ámbito eléctrico</w:t>
      </w:r>
      <w:r>
        <w:rPr>
          <w:sz w:val="24"/>
        </w:rPr>
        <w:t>. El objetivo era</w:t>
      </w:r>
      <w:r w:rsidR="0077471A" w:rsidRPr="005414C4">
        <w:rPr>
          <w:sz w:val="24"/>
        </w:rPr>
        <w:t xml:space="preserve"> mejorar la automatización de las subestaciones eléctricas</w:t>
      </w:r>
      <w:r w:rsidR="00A2076C" w:rsidRPr="005414C4">
        <w:rPr>
          <w:sz w:val="24"/>
        </w:rPr>
        <w:t xml:space="preserve"> y para ello la </w:t>
      </w:r>
      <w:r w:rsidR="00A2076C" w:rsidRPr="005414C4">
        <w:rPr>
          <w:sz w:val="24"/>
          <w:szCs w:val="24"/>
        </w:rPr>
        <w:t xml:space="preserve">Comisión Electrotécnica Internacional, </w:t>
      </w:r>
      <w:commentRangeStart w:id="99"/>
      <w:r w:rsidR="00A2076C" w:rsidRPr="005414C4">
        <w:rPr>
          <w:sz w:val="24"/>
          <w:szCs w:val="24"/>
        </w:rPr>
        <w:t>d</w:t>
      </w:r>
      <w:r w:rsidR="0059517C" w:rsidRPr="005414C4">
        <w:rPr>
          <w:sz w:val="24"/>
          <w:szCs w:val="24"/>
        </w:rPr>
        <w:t>iseñó</w:t>
      </w:r>
      <w:r w:rsidR="00A2076C" w:rsidRPr="005414C4">
        <w:rPr>
          <w:sz w:val="24"/>
          <w:szCs w:val="24"/>
        </w:rPr>
        <w:t xml:space="preserve"> </w:t>
      </w:r>
      <w:commentRangeEnd w:id="99"/>
      <w:r w:rsidR="00F518CF" w:rsidRPr="005414C4">
        <w:rPr>
          <w:rStyle w:val="Refdecomentario"/>
          <w:sz w:val="24"/>
          <w:szCs w:val="24"/>
        </w:rPr>
        <w:commentReference w:id="99"/>
      </w:r>
      <w:r w:rsidR="00A2076C" w:rsidRPr="005414C4">
        <w:rPr>
          <w:sz w:val="24"/>
          <w:szCs w:val="24"/>
        </w:rPr>
        <w:t xml:space="preserve">este </w:t>
      </w:r>
      <w:r>
        <w:rPr>
          <w:sz w:val="24"/>
          <w:szCs w:val="24"/>
        </w:rPr>
        <w:t>estándar</w:t>
      </w:r>
      <w:r w:rsidR="00A2076C" w:rsidRPr="005414C4">
        <w:rPr>
          <w:sz w:val="24"/>
          <w:szCs w:val="24"/>
        </w:rPr>
        <w:t xml:space="preserve"> con las siguientes características que se adecuan con el fin de conseguir el principal objetivo:</w:t>
      </w:r>
    </w:p>
    <w:p w14:paraId="1F47E595" w14:textId="68512783" w:rsidR="00A2076C" w:rsidRPr="005414C4" w:rsidRDefault="00696152" w:rsidP="00E41ACC">
      <w:pPr>
        <w:pStyle w:val="Prrafodelista"/>
        <w:numPr>
          <w:ilvl w:val="0"/>
          <w:numId w:val="16"/>
        </w:numPr>
        <w:spacing w:line="360" w:lineRule="auto"/>
        <w:jc w:val="both"/>
        <w:rPr>
          <w:sz w:val="24"/>
          <w:szCs w:val="24"/>
        </w:rPr>
      </w:pPr>
      <w:r>
        <w:rPr>
          <w:sz w:val="24"/>
          <w:szCs w:val="24"/>
        </w:rPr>
        <w:t>Estandar</w:t>
      </w:r>
      <w:r w:rsidRPr="005414C4">
        <w:rPr>
          <w:sz w:val="24"/>
          <w:szCs w:val="24"/>
        </w:rPr>
        <w:t>ización</w:t>
      </w:r>
      <w:r w:rsidR="00F369DB" w:rsidRPr="005414C4">
        <w:rPr>
          <w:sz w:val="24"/>
          <w:szCs w:val="24"/>
        </w:rPr>
        <w:t xml:space="preserve"> de nombres y estructura de datos.</w:t>
      </w:r>
    </w:p>
    <w:p w14:paraId="229AEDBD" w14:textId="101A2AD2" w:rsidR="00F369DB" w:rsidRPr="005414C4" w:rsidRDefault="0060346E" w:rsidP="00E41ACC">
      <w:pPr>
        <w:pStyle w:val="Prrafodelista"/>
        <w:numPr>
          <w:ilvl w:val="0"/>
          <w:numId w:val="16"/>
        </w:numPr>
        <w:spacing w:line="360" w:lineRule="auto"/>
        <w:jc w:val="both"/>
        <w:rPr>
          <w:sz w:val="24"/>
          <w:szCs w:val="24"/>
        </w:rPr>
      </w:pPr>
      <w:r w:rsidRPr="005414C4">
        <w:rPr>
          <w:sz w:val="24"/>
          <w:szCs w:val="24"/>
        </w:rPr>
        <w:t>Definición</w:t>
      </w:r>
      <w:r w:rsidR="00F369DB" w:rsidRPr="005414C4">
        <w:rPr>
          <w:sz w:val="24"/>
          <w:szCs w:val="24"/>
        </w:rPr>
        <w:t xml:space="preserve"> de un protocolo de comunicaciones unificado.</w:t>
      </w:r>
      <w:r w:rsidR="00D17701" w:rsidRPr="005414C4">
        <w:rPr>
          <w:sz w:val="24"/>
          <w:szCs w:val="24"/>
        </w:rPr>
        <w:t xml:space="preserve"> Considera todas las necesidades de comunicación de una subestación.</w:t>
      </w:r>
    </w:p>
    <w:p w14:paraId="56E98032" w14:textId="3D668BD1" w:rsidR="00D17701" w:rsidRPr="005414C4" w:rsidRDefault="00D17701" w:rsidP="00E41ACC">
      <w:pPr>
        <w:pStyle w:val="Prrafodelista"/>
        <w:numPr>
          <w:ilvl w:val="0"/>
          <w:numId w:val="16"/>
        </w:numPr>
        <w:spacing w:line="360" w:lineRule="auto"/>
        <w:jc w:val="both"/>
        <w:rPr>
          <w:sz w:val="24"/>
          <w:szCs w:val="24"/>
        </w:rPr>
      </w:pPr>
      <w:r w:rsidRPr="005414C4">
        <w:rPr>
          <w:sz w:val="24"/>
          <w:szCs w:val="24"/>
        </w:rPr>
        <w:t xml:space="preserve">Mapeo de datos de </w:t>
      </w:r>
      <w:proofErr w:type="spellStart"/>
      <w:r w:rsidRPr="005414C4">
        <w:rPr>
          <w:sz w:val="24"/>
          <w:szCs w:val="24"/>
        </w:rPr>
        <w:t>IEDs</w:t>
      </w:r>
      <w:proofErr w:type="spellEnd"/>
      <w:r w:rsidRPr="005414C4">
        <w:rPr>
          <w:sz w:val="24"/>
          <w:szCs w:val="24"/>
        </w:rPr>
        <w:t xml:space="preserve"> único y universal excluyendo la procedencia del mismo.</w:t>
      </w:r>
    </w:p>
    <w:p w14:paraId="7300EAC7" w14:textId="46E89AC1" w:rsidR="00F369DB" w:rsidRPr="005414C4" w:rsidRDefault="00696152" w:rsidP="00E41ACC">
      <w:pPr>
        <w:pStyle w:val="Prrafodelista"/>
        <w:numPr>
          <w:ilvl w:val="0"/>
          <w:numId w:val="16"/>
        </w:numPr>
        <w:spacing w:line="360" w:lineRule="auto"/>
        <w:jc w:val="both"/>
        <w:rPr>
          <w:sz w:val="24"/>
          <w:szCs w:val="24"/>
        </w:rPr>
      </w:pPr>
      <w:r>
        <w:rPr>
          <w:sz w:val="24"/>
          <w:szCs w:val="24"/>
        </w:rPr>
        <w:t>Estandar</w:t>
      </w:r>
      <w:r w:rsidRPr="005414C4">
        <w:rPr>
          <w:sz w:val="24"/>
          <w:szCs w:val="24"/>
        </w:rPr>
        <w:t xml:space="preserve">ización </w:t>
      </w:r>
      <w:r w:rsidR="00F369DB" w:rsidRPr="005414C4">
        <w:rPr>
          <w:sz w:val="24"/>
          <w:szCs w:val="24"/>
        </w:rPr>
        <w:t>de formatos de ficheros de configuración, basado en el lenguaje XML.</w:t>
      </w:r>
    </w:p>
    <w:p w14:paraId="68082E66" w14:textId="2A4BC616" w:rsidR="00F369DB" w:rsidRPr="005414C4" w:rsidRDefault="0060346E" w:rsidP="00E41ACC">
      <w:pPr>
        <w:pStyle w:val="Prrafodelista"/>
        <w:numPr>
          <w:ilvl w:val="0"/>
          <w:numId w:val="16"/>
        </w:numPr>
        <w:spacing w:line="360" w:lineRule="auto"/>
        <w:jc w:val="both"/>
        <w:rPr>
          <w:sz w:val="24"/>
          <w:szCs w:val="24"/>
        </w:rPr>
      </w:pPr>
      <w:r w:rsidRPr="005414C4">
        <w:rPr>
          <w:sz w:val="24"/>
          <w:szCs w:val="24"/>
        </w:rPr>
        <w:lastRenderedPageBreak/>
        <w:t>Definición</w:t>
      </w:r>
      <w:r w:rsidR="00F369DB" w:rsidRPr="005414C4">
        <w:rPr>
          <w:sz w:val="24"/>
          <w:szCs w:val="24"/>
        </w:rPr>
        <w:t xml:space="preserve"> de un bus de procesos</w:t>
      </w:r>
    </w:p>
    <w:p w14:paraId="684B5812" w14:textId="2F37098F" w:rsidR="00F369DB" w:rsidRPr="005414C4" w:rsidRDefault="0060346E" w:rsidP="00E41ACC">
      <w:pPr>
        <w:pStyle w:val="Prrafodelista"/>
        <w:numPr>
          <w:ilvl w:val="0"/>
          <w:numId w:val="16"/>
        </w:numPr>
        <w:spacing w:line="360" w:lineRule="auto"/>
        <w:jc w:val="both"/>
        <w:rPr>
          <w:sz w:val="24"/>
          <w:szCs w:val="24"/>
        </w:rPr>
      </w:pPr>
      <w:r w:rsidRPr="005414C4">
        <w:rPr>
          <w:sz w:val="24"/>
          <w:szCs w:val="24"/>
        </w:rPr>
        <w:t>Fácil</w:t>
      </w:r>
      <w:r w:rsidR="00F369DB" w:rsidRPr="005414C4">
        <w:rPr>
          <w:sz w:val="24"/>
          <w:szCs w:val="24"/>
        </w:rPr>
        <w:t xml:space="preserve"> </w:t>
      </w:r>
      <w:r w:rsidRPr="005414C4">
        <w:rPr>
          <w:sz w:val="24"/>
          <w:szCs w:val="24"/>
        </w:rPr>
        <w:t>configuración</w:t>
      </w:r>
      <w:r w:rsidR="00F369DB" w:rsidRPr="005414C4">
        <w:rPr>
          <w:sz w:val="24"/>
          <w:szCs w:val="24"/>
        </w:rPr>
        <w:t xml:space="preserve">, diseño </w:t>
      </w:r>
      <w:r w:rsidRPr="005414C4">
        <w:rPr>
          <w:sz w:val="24"/>
          <w:szCs w:val="24"/>
        </w:rPr>
        <w:t>óptimo</w:t>
      </w:r>
      <w:r w:rsidR="00F369DB" w:rsidRPr="005414C4">
        <w:rPr>
          <w:sz w:val="24"/>
          <w:szCs w:val="24"/>
        </w:rPr>
        <w:t xml:space="preserve"> y rápida y fácil puesta en marcha </w:t>
      </w:r>
      <w:r w:rsidRPr="005414C4">
        <w:rPr>
          <w:sz w:val="24"/>
          <w:szCs w:val="24"/>
        </w:rPr>
        <w:t>del</w:t>
      </w:r>
      <w:r w:rsidR="00F369DB" w:rsidRPr="005414C4">
        <w:rPr>
          <w:sz w:val="24"/>
          <w:szCs w:val="24"/>
        </w:rPr>
        <w:t xml:space="preserve"> mismo</w:t>
      </w:r>
      <w:r w:rsidRPr="005414C4">
        <w:rPr>
          <w:sz w:val="24"/>
          <w:szCs w:val="24"/>
        </w:rPr>
        <w:t>.</w:t>
      </w:r>
    </w:p>
    <w:p w14:paraId="6897B6DC" w14:textId="7EC70057" w:rsidR="00F369DB" w:rsidRPr="005414C4" w:rsidRDefault="002B5B9B" w:rsidP="00E41ACC">
      <w:pPr>
        <w:pStyle w:val="Prrafodelista"/>
        <w:numPr>
          <w:ilvl w:val="0"/>
          <w:numId w:val="16"/>
        </w:numPr>
        <w:spacing w:line="360" w:lineRule="auto"/>
        <w:jc w:val="both"/>
        <w:rPr>
          <w:sz w:val="24"/>
          <w:szCs w:val="24"/>
        </w:rPr>
      </w:pPr>
      <w:r w:rsidRPr="005414C4">
        <w:rPr>
          <w:sz w:val="24"/>
          <w:szCs w:val="24"/>
        </w:rPr>
        <w:t>Comunicaciones horizontales</w:t>
      </w:r>
    </w:p>
    <w:p w14:paraId="0FB880D4" w14:textId="71500A5B" w:rsidR="007A2E76" w:rsidRPr="005414C4" w:rsidRDefault="007A2E76" w:rsidP="00E41ACC">
      <w:pPr>
        <w:pStyle w:val="Prrafodelista"/>
        <w:numPr>
          <w:ilvl w:val="0"/>
          <w:numId w:val="16"/>
        </w:numPr>
        <w:spacing w:line="360" w:lineRule="auto"/>
        <w:jc w:val="both"/>
        <w:rPr>
          <w:sz w:val="24"/>
          <w:szCs w:val="24"/>
        </w:rPr>
      </w:pPr>
      <w:r w:rsidRPr="005414C4">
        <w:rPr>
          <w:sz w:val="24"/>
          <w:szCs w:val="24"/>
        </w:rPr>
        <w:t>Reducción de costes a largo plazo.</w:t>
      </w:r>
    </w:p>
    <w:p w14:paraId="5D1D5EAD" w14:textId="204469D0" w:rsidR="007A2E76" w:rsidRPr="005414C4" w:rsidRDefault="007A2E76" w:rsidP="00E41ACC">
      <w:pPr>
        <w:pStyle w:val="Prrafodelista"/>
        <w:numPr>
          <w:ilvl w:val="0"/>
          <w:numId w:val="16"/>
        </w:numPr>
        <w:spacing w:line="360" w:lineRule="auto"/>
        <w:jc w:val="both"/>
        <w:rPr>
          <w:sz w:val="24"/>
          <w:szCs w:val="24"/>
        </w:rPr>
      </w:pPr>
      <w:r w:rsidRPr="005414C4">
        <w:rPr>
          <w:sz w:val="24"/>
          <w:szCs w:val="24"/>
        </w:rPr>
        <w:t xml:space="preserve">Implementación como un sistema distribuido, </w:t>
      </w:r>
      <w:r w:rsidR="00804744" w:rsidRPr="005414C4">
        <w:rPr>
          <w:sz w:val="24"/>
          <w:szCs w:val="24"/>
        </w:rPr>
        <w:t>esto</w:t>
      </w:r>
      <w:r w:rsidRPr="005414C4">
        <w:rPr>
          <w:sz w:val="24"/>
          <w:szCs w:val="24"/>
        </w:rPr>
        <w:t xml:space="preserve"> significa </w:t>
      </w:r>
      <w:r w:rsidR="00804744" w:rsidRPr="005414C4">
        <w:rPr>
          <w:sz w:val="24"/>
          <w:szCs w:val="24"/>
        </w:rPr>
        <w:t>más</w:t>
      </w:r>
      <w:r w:rsidRPr="005414C4">
        <w:rPr>
          <w:sz w:val="24"/>
          <w:szCs w:val="24"/>
        </w:rPr>
        <w:t xml:space="preserve"> eficacia contra los fallos.</w:t>
      </w:r>
    </w:p>
    <w:p w14:paraId="6D768179" w14:textId="6248DCB4" w:rsidR="0060346E" w:rsidRPr="005414C4" w:rsidRDefault="0060346E" w:rsidP="00E41ACC">
      <w:pPr>
        <w:pStyle w:val="Prrafodelista"/>
        <w:numPr>
          <w:ilvl w:val="0"/>
          <w:numId w:val="16"/>
        </w:numPr>
        <w:spacing w:line="360" w:lineRule="auto"/>
        <w:jc w:val="both"/>
        <w:rPr>
          <w:sz w:val="24"/>
          <w:szCs w:val="24"/>
        </w:rPr>
      </w:pPr>
      <w:r w:rsidRPr="005414C4">
        <w:rPr>
          <w:sz w:val="24"/>
          <w:szCs w:val="24"/>
        </w:rPr>
        <w:t xml:space="preserve">Implementación de </w:t>
      </w:r>
      <w:r w:rsidR="00424EFB" w:rsidRPr="005414C4">
        <w:rPr>
          <w:sz w:val="24"/>
          <w:szCs w:val="24"/>
        </w:rPr>
        <w:t xml:space="preserve">una </w:t>
      </w:r>
      <w:r w:rsidRPr="005414C4">
        <w:rPr>
          <w:sz w:val="24"/>
          <w:szCs w:val="24"/>
        </w:rPr>
        <w:t>comunicación</w:t>
      </w:r>
      <w:r w:rsidR="00424EFB" w:rsidRPr="005414C4">
        <w:rPr>
          <w:sz w:val="24"/>
          <w:szCs w:val="24"/>
        </w:rPr>
        <w:t xml:space="preserve"> que se basa en</w:t>
      </w:r>
      <w:r w:rsidRPr="005414C4">
        <w:rPr>
          <w:sz w:val="24"/>
          <w:szCs w:val="24"/>
        </w:rPr>
        <w:t xml:space="preserve"> mensajes digitales fiables y rápidos</w:t>
      </w:r>
    </w:p>
    <w:p w14:paraId="2047CAFF" w14:textId="0B43D92A" w:rsidR="00424EFB" w:rsidRPr="005414C4" w:rsidRDefault="00424EFB" w:rsidP="00E41ACC">
      <w:pPr>
        <w:pStyle w:val="Prrafodelista"/>
        <w:numPr>
          <w:ilvl w:val="0"/>
          <w:numId w:val="16"/>
        </w:numPr>
        <w:spacing w:line="360" w:lineRule="auto"/>
        <w:jc w:val="both"/>
        <w:rPr>
          <w:sz w:val="24"/>
          <w:szCs w:val="24"/>
        </w:rPr>
      </w:pPr>
      <w:r w:rsidRPr="005414C4">
        <w:rPr>
          <w:sz w:val="24"/>
          <w:szCs w:val="24"/>
        </w:rPr>
        <w:t>Unificación de ficheros de configuración, SCL.</w:t>
      </w:r>
    </w:p>
    <w:p w14:paraId="5BAB4F0C" w14:textId="6D2AF2F8" w:rsidR="00424EFB" w:rsidRPr="005414C4" w:rsidRDefault="000131A0" w:rsidP="00E41ACC">
      <w:pPr>
        <w:pStyle w:val="Prrafodelista"/>
        <w:numPr>
          <w:ilvl w:val="0"/>
          <w:numId w:val="16"/>
        </w:numPr>
        <w:spacing w:line="360" w:lineRule="auto"/>
        <w:jc w:val="both"/>
        <w:rPr>
          <w:sz w:val="24"/>
          <w:szCs w:val="24"/>
        </w:rPr>
      </w:pPr>
      <w:r w:rsidRPr="005414C4">
        <w:rPr>
          <w:sz w:val="24"/>
          <w:szCs w:val="24"/>
        </w:rPr>
        <w:t>Comunicación posible entre equipos de distintos fabricantes</w:t>
      </w:r>
    </w:p>
    <w:p w14:paraId="64B775B1" w14:textId="0BDA5FF4" w:rsidR="000131A0" w:rsidRPr="005414C4" w:rsidRDefault="000131A0" w:rsidP="00E41ACC">
      <w:pPr>
        <w:pStyle w:val="Prrafodelista"/>
        <w:numPr>
          <w:ilvl w:val="0"/>
          <w:numId w:val="16"/>
        </w:numPr>
        <w:spacing w:line="360" w:lineRule="auto"/>
        <w:jc w:val="both"/>
        <w:rPr>
          <w:sz w:val="24"/>
          <w:szCs w:val="24"/>
        </w:rPr>
      </w:pPr>
      <w:r w:rsidRPr="005414C4">
        <w:rPr>
          <w:sz w:val="24"/>
          <w:szCs w:val="24"/>
        </w:rPr>
        <w:t>Eficiencia económica y mayor rentabilidad económica</w:t>
      </w:r>
    </w:p>
    <w:p w14:paraId="64EF0710" w14:textId="3DCAA26D" w:rsidR="000131A0" w:rsidRPr="005414C4" w:rsidRDefault="000131A0" w:rsidP="00E41ACC">
      <w:pPr>
        <w:pStyle w:val="Prrafodelista"/>
        <w:numPr>
          <w:ilvl w:val="0"/>
          <w:numId w:val="16"/>
        </w:numPr>
        <w:spacing w:line="360" w:lineRule="auto"/>
        <w:jc w:val="both"/>
        <w:rPr>
          <w:sz w:val="24"/>
          <w:szCs w:val="24"/>
        </w:rPr>
      </w:pPr>
      <w:r w:rsidRPr="005414C4">
        <w:rPr>
          <w:sz w:val="24"/>
          <w:szCs w:val="24"/>
        </w:rPr>
        <w:t>Representación de los datos orientada a objetos</w:t>
      </w:r>
    </w:p>
    <w:p w14:paraId="0376475B" w14:textId="77777777" w:rsidR="000131A0" w:rsidRPr="005414C4" w:rsidRDefault="000131A0" w:rsidP="00E41ACC">
      <w:pPr>
        <w:pStyle w:val="Prrafodelista"/>
        <w:numPr>
          <w:ilvl w:val="0"/>
          <w:numId w:val="16"/>
        </w:numPr>
        <w:spacing w:line="360" w:lineRule="auto"/>
        <w:jc w:val="both"/>
        <w:rPr>
          <w:sz w:val="24"/>
          <w:szCs w:val="24"/>
        </w:rPr>
      </w:pPr>
      <w:r w:rsidRPr="005414C4">
        <w:rPr>
          <w:sz w:val="24"/>
          <w:szCs w:val="24"/>
        </w:rPr>
        <w:t>Jerarquía y arquitectura fácil de entender y visualizar</w:t>
      </w:r>
    </w:p>
    <w:p w14:paraId="21C6028C" w14:textId="05FC0FF8" w:rsidR="000131A0" w:rsidRDefault="000131A0" w:rsidP="00E41ACC">
      <w:pPr>
        <w:pStyle w:val="Prrafodelista"/>
        <w:spacing w:line="360" w:lineRule="auto"/>
        <w:jc w:val="both"/>
      </w:pPr>
    </w:p>
    <w:p w14:paraId="003A3094" w14:textId="170AC3B8" w:rsidR="004108C2" w:rsidRDefault="00A2076C" w:rsidP="00E41ACC">
      <w:pPr>
        <w:spacing w:line="360" w:lineRule="auto"/>
        <w:jc w:val="both"/>
      </w:pPr>
      <w:r>
        <w:t xml:space="preserve"> </w:t>
      </w:r>
    </w:p>
    <w:p w14:paraId="304E0F01" w14:textId="77777777" w:rsidR="004108C2" w:rsidRDefault="004108C2" w:rsidP="00E41ACC">
      <w:pPr>
        <w:spacing w:line="360" w:lineRule="auto"/>
        <w:jc w:val="both"/>
      </w:pPr>
    </w:p>
    <w:p w14:paraId="182D2FD1" w14:textId="7F598C66" w:rsidR="004108C2" w:rsidRDefault="00113530" w:rsidP="00E41ACC">
      <w:pPr>
        <w:pStyle w:val="Ttulo3"/>
        <w:spacing w:line="360" w:lineRule="auto"/>
        <w:jc w:val="both"/>
      </w:pPr>
      <w:bookmarkStart w:id="100" w:name="_Toc107390514"/>
      <w:r>
        <w:t xml:space="preserve">ARQUITECTURA </w:t>
      </w:r>
      <w:r w:rsidR="00CE6136">
        <w:t>DEL ESTÁNDAR</w:t>
      </w:r>
      <w:r w:rsidR="00E93BAB">
        <w:t xml:space="preserve"> </w:t>
      </w:r>
      <w:r w:rsidR="004108C2">
        <w:t>IEC 6850</w:t>
      </w:r>
      <w:bookmarkEnd w:id="100"/>
    </w:p>
    <w:p w14:paraId="78B1258F" w14:textId="77777777" w:rsidR="004108C2" w:rsidRDefault="004108C2" w:rsidP="00E41ACC">
      <w:pPr>
        <w:spacing w:line="360" w:lineRule="auto"/>
        <w:jc w:val="both"/>
      </w:pPr>
    </w:p>
    <w:p w14:paraId="48986C28" w14:textId="6324E7CF" w:rsidR="00287FBA" w:rsidRPr="005414C4" w:rsidRDefault="007C4B71" w:rsidP="00E41ACC">
      <w:pPr>
        <w:spacing w:line="360" w:lineRule="auto"/>
        <w:jc w:val="both"/>
        <w:rPr>
          <w:sz w:val="24"/>
        </w:rPr>
      </w:pPr>
      <w:r w:rsidRPr="005414C4">
        <w:rPr>
          <w:sz w:val="24"/>
        </w:rPr>
        <w:t xml:space="preserve">La comisión IEC, </w:t>
      </w:r>
      <w:r w:rsidR="00287FBA" w:rsidRPr="005414C4">
        <w:rPr>
          <w:sz w:val="24"/>
        </w:rPr>
        <w:t>decidió</w:t>
      </w:r>
      <w:r w:rsidRPr="005414C4">
        <w:rPr>
          <w:sz w:val="24"/>
        </w:rPr>
        <w:t xml:space="preserve"> establecer tres niveles distintos, </w:t>
      </w:r>
      <w:r w:rsidR="00287FBA" w:rsidRPr="005414C4">
        <w:rPr>
          <w:b/>
          <w:sz w:val="24"/>
        </w:rPr>
        <w:t>Nivel de proceso</w:t>
      </w:r>
      <w:r w:rsidR="0059517C" w:rsidRPr="005414C4">
        <w:rPr>
          <w:b/>
          <w:sz w:val="24"/>
        </w:rPr>
        <w:t xml:space="preserve"> </w:t>
      </w:r>
      <w:r w:rsidR="0059517C" w:rsidRPr="005414C4">
        <w:rPr>
          <w:sz w:val="24"/>
        </w:rPr>
        <w:t>(</w:t>
      </w:r>
      <w:proofErr w:type="spellStart"/>
      <w:r w:rsidR="0059517C" w:rsidRPr="005414C4">
        <w:rPr>
          <w:sz w:val="24"/>
        </w:rPr>
        <w:t>Process</w:t>
      </w:r>
      <w:proofErr w:type="spellEnd"/>
      <w:r w:rsidR="0059517C" w:rsidRPr="005414C4">
        <w:rPr>
          <w:sz w:val="24"/>
        </w:rPr>
        <w:t xml:space="preserve"> </w:t>
      </w:r>
      <w:proofErr w:type="spellStart"/>
      <w:r w:rsidR="0059517C" w:rsidRPr="005414C4">
        <w:rPr>
          <w:sz w:val="24"/>
        </w:rPr>
        <w:t>Level</w:t>
      </w:r>
      <w:proofErr w:type="spellEnd"/>
      <w:r w:rsidR="0059517C" w:rsidRPr="005414C4">
        <w:rPr>
          <w:sz w:val="24"/>
        </w:rPr>
        <w:t>)</w:t>
      </w:r>
      <w:r w:rsidR="00287FBA" w:rsidRPr="005414C4">
        <w:rPr>
          <w:sz w:val="24"/>
        </w:rPr>
        <w:t xml:space="preserve">, </w:t>
      </w:r>
      <w:r w:rsidR="00287FBA" w:rsidRPr="005414C4">
        <w:rPr>
          <w:b/>
          <w:sz w:val="24"/>
        </w:rPr>
        <w:t>nivel de bahía</w:t>
      </w:r>
      <w:r w:rsidR="00287FBA" w:rsidRPr="005414C4">
        <w:rPr>
          <w:sz w:val="24"/>
        </w:rPr>
        <w:t xml:space="preserve"> </w:t>
      </w:r>
      <w:r w:rsidR="0059517C" w:rsidRPr="005414C4">
        <w:rPr>
          <w:sz w:val="24"/>
        </w:rPr>
        <w:t>(</w:t>
      </w:r>
      <w:proofErr w:type="spellStart"/>
      <w:r w:rsidR="0059517C" w:rsidRPr="005414C4">
        <w:rPr>
          <w:sz w:val="24"/>
        </w:rPr>
        <w:t>Bay</w:t>
      </w:r>
      <w:proofErr w:type="spellEnd"/>
      <w:r w:rsidR="0059517C" w:rsidRPr="005414C4">
        <w:rPr>
          <w:sz w:val="24"/>
        </w:rPr>
        <w:t xml:space="preserve"> </w:t>
      </w:r>
      <w:proofErr w:type="spellStart"/>
      <w:r w:rsidR="0059517C" w:rsidRPr="005414C4">
        <w:rPr>
          <w:sz w:val="24"/>
        </w:rPr>
        <w:t>Level</w:t>
      </w:r>
      <w:proofErr w:type="spellEnd"/>
      <w:r w:rsidR="0059517C" w:rsidRPr="005414C4">
        <w:rPr>
          <w:sz w:val="24"/>
        </w:rPr>
        <w:t xml:space="preserve">) </w:t>
      </w:r>
      <w:r w:rsidR="00287FBA" w:rsidRPr="005414C4">
        <w:rPr>
          <w:sz w:val="24"/>
        </w:rPr>
        <w:t xml:space="preserve">y </w:t>
      </w:r>
      <w:r w:rsidR="00287FBA" w:rsidRPr="005414C4">
        <w:rPr>
          <w:b/>
          <w:sz w:val="24"/>
        </w:rPr>
        <w:t>nivel de estación</w:t>
      </w:r>
      <w:r w:rsidR="00287FBA" w:rsidRPr="005414C4">
        <w:rPr>
          <w:sz w:val="24"/>
        </w:rPr>
        <w:t xml:space="preserve"> </w:t>
      </w:r>
      <w:r w:rsidR="0059517C" w:rsidRPr="005414C4">
        <w:rPr>
          <w:sz w:val="24"/>
        </w:rPr>
        <w:t>(</w:t>
      </w:r>
      <w:proofErr w:type="spellStart"/>
      <w:r w:rsidR="00287FBA" w:rsidRPr="005414C4">
        <w:rPr>
          <w:sz w:val="24"/>
        </w:rPr>
        <w:t>Station</w:t>
      </w:r>
      <w:proofErr w:type="spellEnd"/>
      <w:r w:rsidR="00287FBA" w:rsidRPr="005414C4">
        <w:rPr>
          <w:sz w:val="24"/>
        </w:rPr>
        <w:t xml:space="preserve"> </w:t>
      </w:r>
      <w:proofErr w:type="spellStart"/>
      <w:r w:rsidR="00287FBA" w:rsidRPr="005414C4">
        <w:rPr>
          <w:sz w:val="24"/>
        </w:rPr>
        <w:t>Level</w:t>
      </w:r>
      <w:proofErr w:type="spellEnd"/>
      <w:r w:rsidR="0059517C" w:rsidRPr="005414C4">
        <w:rPr>
          <w:sz w:val="24"/>
        </w:rPr>
        <w:t>).</w:t>
      </w:r>
    </w:p>
    <w:p w14:paraId="54CB8076" w14:textId="2C1F346B" w:rsidR="004A1D36" w:rsidRPr="005414C4" w:rsidRDefault="004A1D36" w:rsidP="00E41ACC">
      <w:pPr>
        <w:pStyle w:val="Prrafodelista"/>
        <w:numPr>
          <w:ilvl w:val="0"/>
          <w:numId w:val="21"/>
        </w:numPr>
        <w:spacing w:line="360" w:lineRule="auto"/>
        <w:jc w:val="both"/>
        <w:rPr>
          <w:b/>
          <w:sz w:val="24"/>
        </w:rPr>
      </w:pPr>
      <w:r w:rsidRPr="005414C4">
        <w:rPr>
          <w:b/>
          <w:sz w:val="24"/>
        </w:rPr>
        <w:t>Nivel de proceso (</w:t>
      </w:r>
      <w:r w:rsidR="00B70085">
        <w:rPr>
          <w:b/>
          <w:sz w:val="24"/>
        </w:rPr>
        <w:t>“</w:t>
      </w:r>
      <w:proofErr w:type="spellStart"/>
      <w:r w:rsidRPr="005414C4">
        <w:rPr>
          <w:b/>
          <w:i/>
          <w:sz w:val="24"/>
        </w:rPr>
        <w:t>Process</w:t>
      </w:r>
      <w:proofErr w:type="spellEnd"/>
      <w:r w:rsidRPr="005414C4">
        <w:rPr>
          <w:b/>
          <w:i/>
          <w:sz w:val="24"/>
        </w:rPr>
        <w:t xml:space="preserve"> </w:t>
      </w:r>
      <w:proofErr w:type="spellStart"/>
      <w:r w:rsidRPr="005414C4">
        <w:rPr>
          <w:b/>
          <w:i/>
          <w:sz w:val="24"/>
        </w:rPr>
        <w:t>Level</w:t>
      </w:r>
      <w:proofErr w:type="spellEnd"/>
      <w:r w:rsidRPr="005414C4">
        <w:rPr>
          <w:b/>
          <w:sz w:val="24"/>
        </w:rPr>
        <w:t>”).</w:t>
      </w:r>
      <w:r w:rsidR="00AD31DF" w:rsidRPr="005414C4">
        <w:rPr>
          <w:b/>
          <w:sz w:val="24"/>
        </w:rPr>
        <w:t xml:space="preserve"> </w:t>
      </w:r>
      <w:r w:rsidR="00AD31DF" w:rsidRPr="005414C4">
        <w:rPr>
          <w:sz w:val="24"/>
        </w:rPr>
        <w:t xml:space="preserve">Este es el nivel más inferior de </w:t>
      </w:r>
      <w:r w:rsidR="00696152" w:rsidRPr="005414C4">
        <w:rPr>
          <w:sz w:val="24"/>
        </w:rPr>
        <w:t>una subestación eléctrica</w:t>
      </w:r>
      <w:r w:rsidR="00AD31DF" w:rsidRPr="005414C4">
        <w:rPr>
          <w:sz w:val="24"/>
        </w:rPr>
        <w:t xml:space="preserve"> que use el </w:t>
      </w:r>
      <w:r w:rsidR="00A77335">
        <w:rPr>
          <w:sz w:val="24"/>
        </w:rPr>
        <w:t>ESTÁNDAR</w:t>
      </w:r>
      <w:r w:rsidR="00E93BAB" w:rsidRPr="005414C4">
        <w:rPr>
          <w:sz w:val="24"/>
        </w:rPr>
        <w:t xml:space="preserve"> </w:t>
      </w:r>
      <w:r w:rsidR="00AD31DF" w:rsidRPr="005414C4">
        <w:rPr>
          <w:sz w:val="24"/>
        </w:rPr>
        <w:t xml:space="preserve">IEC 61850. En </w:t>
      </w:r>
      <w:r w:rsidR="00E63CCA" w:rsidRPr="005414C4">
        <w:rPr>
          <w:sz w:val="24"/>
        </w:rPr>
        <w:t>él,</w:t>
      </w:r>
      <w:r w:rsidR="00AD31DF" w:rsidRPr="005414C4">
        <w:rPr>
          <w:sz w:val="24"/>
        </w:rPr>
        <w:t xml:space="preserve"> se encuentras los equipos eléctricos de maniobras. Los cuales pueden ser </w:t>
      </w:r>
      <w:r w:rsidR="00AD31DF" w:rsidRPr="005414C4">
        <w:rPr>
          <w:b/>
          <w:sz w:val="24"/>
        </w:rPr>
        <w:t>dispositivos de computación</w:t>
      </w:r>
      <w:r w:rsidR="00AD31DF" w:rsidRPr="005414C4">
        <w:rPr>
          <w:sz w:val="24"/>
        </w:rPr>
        <w:t xml:space="preserve">, como interruptores, o </w:t>
      </w:r>
      <w:r w:rsidR="00AD31DF" w:rsidRPr="005414C4">
        <w:rPr>
          <w:b/>
          <w:sz w:val="24"/>
        </w:rPr>
        <w:t>dispositivos de instrumentos</w:t>
      </w:r>
      <w:r w:rsidR="00AD31DF" w:rsidRPr="005414C4">
        <w:rPr>
          <w:sz w:val="24"/>
        </w:rPr>
        <w:t xml:space="preserve">, como son los transformadores o los </w:t>
      </w:r>
      <w:r w:rsidR="00AD31DF" w:rsidRPr="005414C4">
        <w:rPr>
          <w:b/>
          <w:sz w:val="24"/>
        </w:rPr>
        <w:t>transformadores de voltaje</w:t>
      </w:r>
      <w:r w:rsidR="00AD31DF" w:rsidRPr="005414C4">
        <w:rPr>
          <w:sz w:val="24"/>
        </w:rPr>
        <w:t xml:space="preserve">. </w:t>
      </w:r>
    </w:p>
    <w:p w14:paraId="105D95B6" w14:textId="77777777" w:rsidR="00AD31DF" w:rsidRPr="005414C4" w:rsidRDefault="00AD31DF" w:rsidP="00E41ACC">
      <w:pPr>
        <w:pStyle w:val="Prrafodelista"/>
        <w:spacing w:line="360" w:lineRule="auto"/>
        <w:jc w:val="both"/>
        <w:rPr>
          <w:b/>
          <w:sz w:val="24"/>
        </w:rPr>
      </w:pPr>
    </w:p>
    <w:p w14:paraId="7192FAB3" w14:textId="77777777" w:rsidR="00804744" w:rsidRPr="005414C4" w:rsidRDefault="00804744" w:rsidP="00E41ACC">
      <w:pPr>
        <w:spacing w:line="360" w:lineRule="auto"/>
        <w:jc w:val="both"/>
        <w:rPr>
          <w:b/>
          <w:sz w:val="24"/>
        </w:rPr>
      </w:pPr>
    </w:p>
    <w:p w14:paraId="05B31387" w14:textId="2CE76D49" w:rsidR="00D41366" w:rsidRPr="003F37C5" w:rsidRDefault="004A1D36" w:rsidP="00E41ACC">
      <w:pPr>
        <w:pStyle w:val="Prrafodelista"/>
        <w:numPr>
          <w:ilvl w:val="0"/>
          <w:numId w:val="21"/>
        </w:numPr>
        <w:spacing w:line="360" w:lineRule="auto"/>
        <w:jc w:val="both"/>
        <w:rPr>
          <w:sz w:val="24"/>
          <w:szCs w:val="24"/>
        </w:rPr>
      </w:pPr>
      <w:r w:rsidRPr="005414C4">
        <w:rPr>
          <w:b/>
          <w:sz w:val="24"/>
        </w:rPr>
        <w:t>Nivel de Bahía (“</w:t>
      </w:r>
      <w:proofErr w:type="spellStart"/>
      <w:r w:rsidRPr="005414C4">
        <w:rPr>
          <w:b/>
          <w:i/>
          <w:sz w:val="24"/>
        </w:rPr>
        <w:t>Bay</w:t>
      </w:r>
      <w:proofErr w:type="spellEnd"/>
      <w:r w:rsidRPr="005414C4">
        <w:rPr>
          <w:b/>
          <w:i/>
          <w:sz w:val="24"/>
        </w:rPr>
        <w:t xml:space="preserve"> </w:t>
      </w:r>
      <w:proofErr w:type="spellStart"/>
      <w:r w:rsidRPr="005414C4">
        <w:rPr>
          <w:b/>
          <w:i/>
          <w:sz w:val="24"/>
        </w:rPr>
        <w:t>Level</w:t>
      </w:r>
      <w:proofErr w:type="spellEnd"/>
      <w:r w:rsidRPr="005414C4">
        <w:rPr>
          <w:b/>
          <w:sz w:val="24"/>
        </w:rPr>
        <w:t>”).</w:t>
      </w:r>
      <w:r w:rsidR="00AD31DF" w:rsidRPr="005414C4">
        <w:rPr>
          <w:b/>
          <w:sz w:val="24"/>
        </w:rPr>
        <w:t xml:space="preserve"> </w:t>
      </w:r>
      <w:r w:rsidR="00AD31DF" w:rsidRPr="005414C4">
        <w:rPr>
          <w:sz w:val="24"/>
        </w:rPr>
        <w:t xml:space="preserve">En este nivel de la arquitectura, </w:t>
      </w:r>
      <w:r w:rsidR="00AA23D3" w:rsidRPr="005414C4">
        <w:rPr>
          <w:sz w:val="24"/>
        </w:rPr>
        <w:t>conocido como el</w:t>
      </w:r>
      <w:r w:rsidR="00804744" w:rsidRPr="005414C4">
        <w:rPr>
          <w:sz w:val="24"/>
        </w:rPr>
        <w:t xml:space="preserve"> nivel intermedio, se encontrará</w:t>
      </w:r>
      <w:r w:rsidR="00AA23D3" w:rsidRPr="005414C4">
        <w:rPr>
          <w:sz w:val="24"/>
        </w:rPr>
        <w:t xml:space="preserve">n lo que se conoce </w:t>
      </w:r>
      <w:r w:rsidR="00804744" w:rsidRPr="005414C4">
        <w:rPr>
          <w:sz w:val="24"/>
        </w:rPr>
        <w:t xml:space="preserve">en la actualidad </w:t>
      </w:r>
      <w:r w:rsidR="00AA23D3" w:rsidRPr="005414C4">
        <w:rPr>
          <w:sz w:val="24"/>
        </w:rPr>
        <w:t xml:space="preserve">como </w:t>
      </w:r>
      <w:r w:rsidR="00AA23D3" w:rsidRPr="005414C4">
        <w:rPr>
          <w:b/>
          <w:sz w:val="24"/>
        </w:rPr>
        <w:t>IED</w:t>
      </w:r>
      <w:r w:rsidR="00AA23D3" w:rsidRPr="005414C4">
        <w:rPr>
          <w:sz w:val="24"/>
        </w:rPr>
        <w:t xml:space="preserve"> </w:t>
      </w:r>
      <w:r w:rsidR="00AA23D3" w:rsidRPr="005414C4">
        <w:rPr>
          <w:sz w:val="24"/>
        </w:rPr>
        <w:lastRenderedPageBreak/>
        <w:t>(</w:t>
      </w:r>
      <w:proofErr w:type="spellStart"/>
      <w:r w:rsidR="00AA23D3" w:rsidRPr="005414C4">
        <w:rPr>
          <w:sz w:val="24"/>
        </w:rPr>
        <w:t>Intelligent</w:t>
      </w:r>
      <w:proofErr w:type="spellEnd"/>
      <w:r w:rsidR="00AA23D3" w:rsidRPr="005414C4">
        <w:rPr>
          <w:sz w:val="24"/>
        </w:rPr>
        <w:t xml:space="preserve"> </w:t>
      </w:r>
      <w:proofErr w:type="spellStart"/>
      <w:r w:rsidR="00AA23D3" w:rsidRPr="005414C4">
        <w:rPr>
          <w:sz w:val="24"/>
        </w:rPr>
        <w:t>Electronic</w:t>
      </w:r>
      <w:proofErr w:type="spellEnd"/>
      <w:r w:rsidR="00AA23D3" w:rsidRPr="005414C4">
        <w:rPr>
          <w:sz w:val="24"/>
        </w:rPr>
        <w:t xml:space="preserve"> </w:t>
      </w:r>
      <w:proofErr w:type="spellStart"/>
      <w:r w:rsidR="00AA23D3" w:rsidRPr="005414C4">
        <w:rPr>
          <w:sz w:val="24"/>
        </w:rPr>
        <w:t>Device</w:t>
      </w:r>
      <w:proofErr w:type="spellEnd"/>
      <w:r w:rsidR="00AA23D3" w:rsidRPr="005414C4">
        <w:rPr>
          <w:sz w:val="24"/>
        </w:rPr>
        <w:t>) o en español, dispositivo electrónico inteligente.</w:t>
      </w:r>
      <w:r w:rsidR="00804744" w:rsidRPr="005414C4">
        <w:rPr>
          <w:sz w:val="24"/>
        </w:rPr>
        <w:t xml:space="preserve"> Los </w:t>
      </w:r>
      <w:proofErr w:type="spellStart"/>
      <w:r w:rsidR="00804744" w:rsidRPr="005414C4">
        <w:rPr>
          <w:sz w:val="24"/>
        </w:rPr>
        <w:t>IEDs</w:t>
      </w:r>
      <w:proofErr w:type="spellEnd"/>
      <w:r w:rsidR="00804744" w:rsidRPr="005414C4">
        <w:rPr>
          <w:sz w:val="24"/>
        </w:rPr>
        <w:t xml:space="preserve"> es el nuevo nombre que se le ha dado a </w:t>
      </w:r>
      <w:r w:rsidR="003F37C5">
        <w:rPr>
          <w:sz w:val="24"/>
        </w:rPr>
        <w:t xml:space="preserve">todo aquel dispositivo que contiene uno o varios procesadores y es capaz de </w:t>
      </w:r>
      <w:r w:rsidR="00804744" w:rsidRPr="005414C4">
        <w:rPr>
          <w:sz w:val="24"/>
        </w:rPr>
        <w:t xml:space="preserve">reflejar las capacidades que posee para la toma </w:t>
      </w:r>
      <w:r w:rsidR="00804744" w:rsidRPr="005414C4">
        <w:rPr>
          <w:sz w:val="24"/>
          <w:szCs w:val="24"/>
        </w:rPr>
        <w:t>de decisiones basadas en la lógica y en la información recopilada de los di</w:t>
      </w:r>
      <w:r w:rsidR="003F37C5">
        <w:rPr>
          <w:sz w:val="24"/>
          <w:szCs w:val="24"/>
        </w:rPr>
        <w:t>spositivos de nivel de proceso</w:t>
      </w:r>
      <w:r w:rsidR="00D41366" w:rsidRPr="003F37C5">
        <w:rPr>
          <w:sz w:val="24"/>
          <w:szCs w:val="24"/>
        </w:rPr>
        <w:t xml:space="preserve">. </w:t>
      </w:r>
      <w:r w:rsidR="003F37C5" w:rsidRPr="003F37C5">
        <w:rPr>
          <w:sz w:val="24"/>
          <w:szCs w:val="24"/>
        </w:rPr>
        <w:t>Un IED es capaz de ejecutar el comportamiento de uno o varios nodos lógicos, y suele tener un reloj interno que proporciona sincronización horaria.</w:t>
      </w:r>
      <w:r w:rsidR="003F37C5">
        <w:rPr>
          <w:sz w:val="24"/>
          <w:szCs w:val="24"/>
        </w:rPr>
        <w:t xml:space="preserve"> </w:t>
      </w:r>
      <w:r w:rsidR="003F37C5" w:rsidRPr="003F37C5">
        <w:rPr>
          <w:sz w:val="24"/>
          <w:szCs w:val="24"/>
        </w:rPr>
        <w:t xml:space="preserve">Ejemplos de </w:t>
      </w:r>
      <w:proofErr w:type="spellStart"/>
      <w:r w:rsidR="003F37C5" w:rsidRPr="003F37C5">
        <w:rPr>
          <w:sz w:val="24"/>
          <w:szCs w:val="24"/>
        </w:rPr>
        <w:t>IEDs</w:t>
      </w:r>
      <w:proofErr w:type="spellEnd"/>
      <w:r w:rsidR="003F37C5" w:rsidRPr="003F37C5">
        <w:rPr>
          <w:sz w:val="24"/>
          <w:szCs w:val="24"/>
        </w:rPr>
        <w:t>, serian</w:t>
      </w:r>
      <w:r w:rsidR="00D41366" w:rsidRPr="003F37C5">
        <w:rPr>
          <w:sz w:val="24"/>
          <w:szCs w:val="24"/>
        </w:rPr>
        <w:t xml:space="preserve"> contadores electrónicos o </w:t>
      </w:r>
      <w:r w:rsidR="003F37C5" w:rsidRPr="003F37C5">
        <w:rPr>
          <w:sz w:val="24"/>
          <w:szCs w:val="24"/>
        </w:rPr>
        <w:t>relés</w:t>
      </w:r>
      <w:r w:rsidR="00D41366" w:rsidRPr="003F37C5">
        <w:rPr>
          <w:sz w:val="24"/>
          <w:szCs w:val="24"/>
        </w:rPr>
        <w:t>.</w:t>
      </w:r>
      <w:r w:rsidR="003F37C5" w:rsidRPr="003F37C5">
        <w:rPr>
          <w:sz w:val="24"/>
          <w:szCs w:val="24"/>
        </w:rPr>
        <w:t xml:space="preserve"> </w:t>
      </w:r>
    </w:p>
    <w:p w14:paraId="586EE0C5" w14:textId="77777777" w:rsidR="004A1D36" w:rsidRPr="005414C4" w:rsidRDefault="004A1D36" w:rsidP="00E41ACC">
      <w:pPr>
        <w:spacing w:line="360" w:lineRule="auto"/>
        <w:jc w:val="both"/>
        <w:rPr>
          <w:b/>
          <w:sz w:val="24"/>
          <w:szCs w:val="24"/>
        </w:rPr>
      </w:pPr>
    </w:p>
    <w:p w14:paraId="1920229F" w14:textId="0789FD6D" w:rsidR="00B70085" w:rsidRPr="003F37C5" w:rsidRDefault="004A1D36" w:rsidP="00E41ACC">
      <w:pPr>
        <w:pStyle w:val="Prrafodelista"/>
        <w:numPr>
          <w:ilvl w:val="0"/>
          <w:numId w:val="21"/>
        </w:numPr>
        <w:spacing w:line="360" w:lineRule="auto"/>
        <w:jc w:val="both"/>
        <w:rPr>
          <w:sz w:val="24"/>
          <w:szCs w:val="24"/>
        </w:rPr>
      </w:pPr>
      <w:r w:rsidRPr="005414C4">
        <w:rPr>
          <w:b/>
          <w:sz w:val="24"/>
          <w:szCs w:val="24"/>
        </w:rPr>
        <w:t>Nivel de estación (“</w:t>
      </w:r>
      <w:proofErr w:type="spellStart"/>
      <w:r w:rsidRPr="005414C4">
        <w:rPr>
          <w:b/>
          <w:i/>
          <w:sz w:val="24"/>
          <w:szCs w:val="24"/>
        </w:rPr>
        <w:t>Station</w:t>
      </w:r>
      <w:proofErr w:type="spellEnd"/>
      <w:r w:rsidRPr="005414C4">
        <w:rPr>
          <w:b/>
          <w:i/>
          <w:sz w:val="24"/>
          <w:szCs w:val="24"/>
        </w:rPr>
        <w:t xml:space="preserve"> </w:t>
      </w:r>
      <w:proofErr w:type="spellStart"/>
      <w:r w:rsidRPr="005414C4">
        <w:rPr>
          <w:b/>
          <w:i/>
          <w:sz w:val="24"/>
          <w:szCs w:val="24"/>
        </w:rPr>
        <w:t>Level</w:t>
      </w:r>
      <w:proofErr w:type="spellEnd"/>
      <w:r w:rsidRPr="005414C4">
        <w:rPr>
          <w:b/>
          <w:sz w:val="24"/>
          <w:szCs w:val="24"/>
        </w:rPr>
        <w:t>”).</w:t>
      </w:r>
      <w:r w:rsidR="00804744" w:rsidRPr="005414C4">
        <w:rPr>
          <w:b/>
          <w:sz w:val="24"/>
          <w:szCs w:val="24"/>
        </w:rPr>
        <w:t xml:space="preserve"> </w:t>
      </w:r>
      <w:r w:rsidR="00804744" w:rsidRPr="005414C4">
        <w:rPr>
          <w:sz w:val="24"/>
          <w:szCs w:val="24"/>
        </w:rPr>
        <w:t xml:space="preserve">El nivel </w:t>
      </w:r>
      <w:r w:rsidR="00E63CCA" w:rsidRPr="005414C4">
        <w:rPr>
          <w:sz w:val="24"/>
          <w:szCs w:val="24"/>
        </w:rPr>
        <w:t>más</w:t>
      </w:r>
      <w:r w:rsidR="00804744" w:rsidRPr="005414C4">
        <w:rPr>
          <w:sz w:val="24"/>
          <w:szCs w:val="24"/>
        </w:rPr>
        <w:t xml:space="preserve"> alto de la arquitectura de una subestación eléctrica que use el IEC 61850, se le conoce como nivel de estación o </w:t>
      </w:r>
      <w:r w:rsidR="00E63CCA" w:rsidRPr="005414C4">
        <w:rPr>
          <w:sz w:val="24"/>
          <w:szCs w:val="24"/>
        </w:rPr>
        <w:t>“</w:t>
      </w:r>
      <w:proofErr w:type="spellStart"/>
      <w:r w:rsidR="00E63CCA" w:rsidRPr="005414C4">
        <w:rPr>
          <w:sz w:val="24"/>
          <w:szCs w:val="24"/>
        </w:rPr>
        <w:t>Station</w:t>
      </w:r>
      <w:proofErr w:type="spellEnd"/>
      <w:r w:rsidR="00E63CCA" w:rsidRPr="005414C4">
        <w:rPr>
          <w:sz w:val="24"/>
          <w:szCs w:val="24"/>
        </w:rPr>
        <w:t xml:space="preserve"> </w:t>
      </w:r>
      <w:proofErr w:type="spellStart"/>
      <w:r w:rsidR="00E63CCA" w:rsidRPr="005414C4">
        <w:rPr>
          <w:sz w:val="24"/>
          <w:szCs w:val="24"/>
        </w:rPr>
        <w:t>Level</w:t>
      </w:r>
      <w:proofErr w:type="spellEnd"/>
      <w:r w:rsidR="00E63CCA" w:rsidRPr="005414C4">
        <w:rPr>
          <w:sz w:val="24"/>
          <w:szCs w:val="24"/>
        </w:rPr>
        <w:t xml:space="preserve">”. En este nivel podemos encontrar dos elementos básicos: un SCADA y un HMI. </w:t>
      </w:r>
      <w:r w:rsidR="00E63CCA" w:rsidRPr="005414C4">
        <w:rPr>
          <w:b/>
          <w:sz w:val="24"/>
          <w:szCs w:val="24"/>
        </w:rPr>
        <w:t>SCADA</w:t>
      </w:r>
      <w:r w:rsidR="00E63CCA" w:rsidRPr="005414C4">
        <w:rPr>
          <w:sz w:val="24"/>
          <w:szCs w:val="24"/>
        </w:rPr>
        <w:t xml:space="preserve"> </w:t>
      </w:r>
      <w:r w:rsidR="003E3C7B" w:rsidRPr="005414C4">
        <w:rPr>
          <w:sz w:val="24"/>
          <w:szCs w:val="24"/>
        </w:rPr>
        <w:t xml:space="preserve">cuyas siglas significan </w:t>
      </w:r>
      <w:proofErr w:type="spellStart"/>
      <w:r w:rsidR="00E63CCA" w:rsidRPr="005414C4">
        <w:rPr>
          <w:b/>
          <w:sz w:val="24"/>
          <w:szCs w:val="24"/>
        </w:rPr>
        <w:t>S</w:t>
      </w:r>
      <w:r w:rsidR="00E63CCA" w:rsidRPr="005414C4">
        <w:rPr>
          <w:sz w:val="24"/>
          <w:szCs w:val="24"/>
        </w:rPr>
        <w:t>upervisory</w:t>
      </w:r>
      <w:proofErr w:type="spellEnd"/>
      <w:r w:rsidR="00E63CCA" w:rsidRPr="005414C4">
        <w:rPr>
          <w:sz w:val="24"/>
          <w:szCs w:val="24"/>
        </w:rPr>
        <w:t xml:space="preserve"> </w:t>
      </w:r>
      <w:r w:rsidR="00E63CCA" w:rsidRPr="005414C4">
        <w:rPr>
          <w:b/>
          <w:sz w:val="24"/>
          <w:szCs w:val="24"/>
        </w:rPr>
        <w:t>C</w:t>
      </w:r>
      <w:r w:rsidR="00E63CCA" w:rsidRPr="005414C4">
        <w:rPr>
          <w:sz w:val="24"/>
          <w:szCs w:val="24"/>
        </w:rPr>
        <w:t xml:space="preserve">ontrol </w:t>
      </w:r>
      <w:r w:rsidR="00E63CCA" w:rsidRPr="005414C4">
        <w:rPr>
          <w:b/>
          <w:sz w:val="24"/>
          <w:szCs w:val="24"/>
        </w:rPr>
        <w:t>A</w:t>
      </w:r>
      <w:r w:rsidR="00E63CCA" w:rsidRPr="005414C4">
        <w:rPr>
          <w:sz w:val="24"/>
          <w:szCs w:val="24"/>
        </w:rPr>
        <w:t xml:space="preserve">nd </w:t>
      </w:r>
      <w:r w:rsidR="00E63CCA" w:rsidRPr="005414C4">
        <w:rPr>
          <w:b/>
          <w:sz w:val="24"/>
          <w:szCs w:val="24"/>
        </w:rPr>
        <w:t>D</w:t>
      </w:r>
      <w:r w:rsidR="00E63CCA" w:rsidRPr="005414C4">
        <w:rPr>
          <w:sz w:val="24"/>
          <w:szCs w:val="24"/>
        </w:rPr>
        <w:t xml:space="preserve">ata </w:t>
      </w:r>
      <w:proofErr w:type="spellStart"/>
      <w:r w:rsidR="00E63CCA" w:rsidRPr="005414C4">
        <w:rPr>
          <w:b/>
          <w:sz w:val="24"/>
          <w:szCs w:val="24"/>
        </w:rPr>
        <w:t>A</w:t>
      </w:r>
      <w:r w:rsidR="00E63CCA" w:rsidRPr="005414C4">
        <w:rPr>
          <w:sz w:val="24"/>
          <w:szCs w:val="24"/>
        </w:rPr>
        <w:t>cquisition</w:t>
      </w:r>
      <w:proofErr w:type="spellEnd"/>
      <w:r w:rsidR="003E3C7B" w:rsidRPr="005414C4">
        <w:rPr>
          <w:sz w:val="24"/>
          <w:szCs w:val="24"/>
        </w:rPr>
        <w:t xml:space="preserve"> y </w:t>
      </w:r>
      <w:r w:rsidR="003E3C7B" w:rsidRPr="005414C4">
        <w:rPr>
          <w:b/>
          <w:sz w:val="24"/>
          <w:szCs w:val="24"/>
        </w:rPr>
        <w:t>HMI</w:t>
      </w:r>
      <w:r w:rsidR="003E3C7B" w:rsidRPr="005414C4">
        <w:rPr>
          <w:sz w:val="24"/>
          <w:szCs w:val="24"/>
        </w:rPr>
        <w:t xml:space="preserve"> </w:t>
      </w:r>
      <w:r w:rsidR="003E3C7B" w:rsidRPr="005414C4">
        <w:rPr>
          <w:b/>
          <w:sz w:val="24"/>
          <w:szCs w:val="24"/>
        </w:rPr>
        <w:t>H</w:t>
      </w:r>
      <w:r w:rsidR="003E3C7B" w:rsidRPr="005414C4">
        <w:rPr>
          <w:sz w:val="24"/>
          <w:szCs w:val="24"/>
        </w:rPr>
        <w:t xml:space="preserve">uman </w:t>
      </w:r>
      <w:r w:rsidR="003E3C7B" w:rsidRPr="005414C4">
        <w:rPr>
          <w:b/>
          <w:sz w:val="24"/>
          <w:szCs w:val="24"/>
        </w:rPr>
        <w:t>M</w:t>
      </w:r>
      <w:r w:rsidR="003E3C7B" w:rsidRPr="005414C4">
        <w:rPr>
          <w:sz w:val="24"/>
          <w:szCs w:val="24"/>
        </w:rPr>
        <w:t xml:space="preserve">achine </w:t>
      </w:r>
      <w:r w:rsidR="003E3C7B" w:rsidRPr="005414C4">
        <w:rPr>
          <w:b/>
          <w:sz w:val="24"/>
          <w:szCs w:val="24"/>
        </w:rPr>
        <w:t>I</w:t>
      </w:r>
      <w:r w:rsidR="003E3C7B" w:rsidRPr="005414C4">
        <w:rPr>
          <w:sz w:val="24"/>
          <w:szCs w:val="24"/>
        </w:rPr>
        <w:t xml:space="preserve">nterface, son usados para el control y monitorización de una subestación. </w:t>
      </w:r>
      <w:r w:rsidR="00E63CCA" w:rsidRPr="005414C4">
        <w:rPr>
          <w:sz w:val="24"/>
          <w:szCs w:val="24"/>
        </w:rPr>
        <w:t xml:space="preserve"> </w:t>
      </w:r>
    </w:p>
    <w:p w14:paraId="5412215A" w14:textId="77777777" w:rsidR="003E3C7B" w:rsidRPr="005414C4" w:rsidRDefault="003E3C7B" w:rsidP="00E41ACC">
      <w:pPr>
        <w:pStyle w:val="Prrafodelista"/>
        <w:spacing w:line="360" w:lineRule="auto"/>
        <w:jc w:val="both"/>
        <w:rPr>
          <w:sz w:val="24"/>
          <w:szCs w:val="24"/>
        </w:rPr>
      </w:pPr>
    </w:p>
    <w:p w14:paraId="53613A9B" w14:textId="77777777" w:rsidR="003E3C7B" w:rsidRPr="005414C4" w:rsidRDefault="003E3C7B" w:rsidP="00E41ACC">
      <w:pPr>
        <w:pStyle w:val="Prrafodelista"/>
        <w:spacing w:line="360" w:lineRule="auto"/>
        <w:jc w:val="both"/>
        <w:rPr>
          <w:sz w:val="24"/>
          <w:szCs w:val="24"/>
        </w:rPr>
      </w:pPr>
    </w:p>
    <w:p w14:paraId="76385572" w14:textId="668B48E8" w:rsidR="00E63CCA" w:rsidRPr="005414C4" w:rsidRDefault="00570F2F" w:rsidP="00E41ACC">
      <w:pPr>
        <w:pStyle w:val="Prrafodelista"/>
        <w:spacing w:line="360" w:lineRule="auto"/>
        <w:ind w:left="0"/>
        <w:jc w:val="both"/>
        <w:rPr>
          <w:sz w:val="24"/>
          <w:szCs w:val="24"/>
        </w:rPr>
      </w:pPr>
      <w:commentRangeStart w:id="101"/>
      <w:commentRangeStart w:id="102"/>
      <w:r w:rsidRPr="005414C4">
        <w:rPr>
          <w:sz w:val="24"/>
          <w:szCs w:val="24"/>
        </w:rPr>
        <w:t>La</w:t>
      </w:r>
      <w:commentRangeEnd w:id="101"/>
      <w:r w:rsidR="00F518CF" w:rsidRPr="005414C4">
        <w:rPr>
          <w:rStyle w:val="Refdecomentario"/>
          <w:sz w:val="24"/>
          <w:szCs w:val="24"/>
        </w:rPr>
        <w:commentReference w:id="101"/>
      </w:r>
      <w:commentRangeEnd w:id="102"/>
      <w:r w:rsidR="0059517C" w:rsidRPr="005414C4">
        <w:rPr>
          <w:rStyle w:val="Refdecomentario"/>
          <w:sz w:val="24"/>
          <w:szCs w:val="24"/>
        </w:rPr>
        <w:commentReference w:id="102"/>
      </w:r>
      <w:r w:rsidRPr="005414C4">
        <w:rPr>
          <w:sz w:val="24"/>
          <w:szCs w:val="24"/>
        </w:rPr>
        <w:t xml:space="preserve"> comunicación entre los elementos de los distintos niveles se realiza mediante la implementación de buses. Tenemos dos tipos de buses, bus de procesos y bus de estación.</w:t>
      </w:r>
    </w:p>
    <w:p w14:paraId="716CAF04" w14:textId="77777777" w:rsidR="0059517C" w:rsidRPr="005414C4" w:rsidRDefault="0059517C" w:rsidP="00E41ACC">
      <w:pPr>
        <w:pStyle w:val="Prrafodelista"/>
        <w:spacing w:line="360" w:lineRule="auto"/>
        <w:ind w:left="0"/>
        <w:jc w:val="both"/>
        <w:rPr>
          <w:sz w:val="24"/>
          <w:szCs w:val="24"/>
        </w:rPr>
      </w:pPr>
    </w:p>
    <w:p w14:paraId="0878D722" w14:textId="5B645A9B" w:rsidR="00570F2F" w:rsidRPr="005414C4" w:rsidRDefault="00570F2F" w:rsidP="00E41ACC">
      <w:pPr>
        <w:pStyle w:val="Prrafodelista"/>
        <w:numPr>
          <w:ilvl w:val="0"/>
          <w:numId w:val="25"/>
        </w:numPr>
        <w:spacing w:line="360" w:lineRule="auto"/>
        <w:jc w:val="both"/>
        <w:rPr>
          <w:sz w:val="24"/>
          <w:szCs w:val="24"/>
          <w:u w:val="single"/>
        </w:rPr>
      </w:pPr>
      <w:commentRangeStart w:id="103"/>
      <w:r w:rsidRPr="005414C4">
        <w:rPr>
          <w:sz w:val="24"/>
          <w:szCs w:val="24"/>
        </w:rPr>
        <w:t>El</w:t>
      </w:r>
      <w:commentRangeEnd w:id="103"/>
      <w:r w:rsidR="00F518CF" w:rsidRPr="005414C4">
        <w:rPr>
          <w:rStyle w:val="Refdecomentario"/>
          <w:sz w:val="24"/>
          <w:szCs w:val="24"/>
        </w:rPr>
        <w:commentReference w:id="103"/>
      </w:r>
      <w:r w:rsidRPr="005414C4">
        <w:rPr>
          <w:sz w:val="24"/>
          <w:szCs w:val="24"/>
        </w:rPr>
        <w:t xml:space="preserve"> bus de procesos se encarga de comunicar a los equipos pertenecientes al nivel de proceso con los </w:t>
      </w:r>
      <w:proofErr w:type="spellStart"/>
      <w:r w:rsidRPr="005414C4">
        <w:rPr>
          <w:sz w:val="24"/>
          <w:szCs w:val="24"/>
        </w:rPr>
        <w:t>IEDs</w:t>
      </w:r>
      <w:proofErr w:type="spellEnd"/>
      <w:r w:rsidRPr="005414C4">
        <w:rPr>
          <w:sz w:val="24"/>
          <w:szCs w:val="24"/>
        </w:rPr>
        <w:t xml:space="preserve"> del nivel de bahía</w:t>
      </w:r>
      <w:r w:rsidR="00C165B8" w:rsidRPr="005414C4">
        <w:rPr>
          <w:sz w:val="24"/>
          <w:szCs w:val="24"/>
        </w:rPr>
        <w:t xml:space="preserve"> (“</w:t>
      </w:r>
      <w:proofErr w:type="spellStart"/>
      <w:r w:rsidR="00C165B8" w:rsidRPr="005414C4">
        <w:rPr>
          <w:b/>
          <w:sz w:val="24"/>
          <w:szCs w:val="24"/>
        </w:rPr>
        <w:t>Process</w:t>
      </w:r>
      <w:proofErr w:type="spellEnd"/>
      <w:r w:rsidR="00C165B8" w:rsidRPr="005414C4">
        <w:rPr>
          <w:b/>
          <w:sz w:val="24"/>
          <w:szCs w:val="24"/>
        </w:rPr>
        <w:t xml:space="preserve"> Bus</w:t>
      </w:r>
      <w:r w:rsidR="00C165B8" w:rsidRPr="005414C4">
        <w:rPr>
          <w:sz w:val="24"/>
          <w:szCs w:val="24"/>
        </w:rPr>
        <w:t>”)</w:t>
      </w:r>
      <w:r w:rsidRPr="005414C4">
        <w:rPr>
          <w:sz w:val="24"/>
          <w:szCs w:val="24"/>
        </w:rPr>
        <w:t xml:space="preserve">. El bus de procesos implementado por el estándar IEC 61850 permite la comunicación entre los </w:t>
      </w:r>
      <w:proofErr w:type="spellStart"/>
      <w:r w:rsidRPr="005414C4">
        <w:rPr>
          <w:sz w:val="24"/>
          <w:szCs w:val="24"/>
        </w:rPr>
        <w:t>IEDs</w:t>
      </w:r>
      <w:proofErr w:type="spellEnd"/>
      <w:r w:rsidRPr="005414C4">
        <w:rPr>
          <w:sz w:val="24"/>
          <w:szCs w:val="24"/>
        </w:rPr>
        <w:t xml:space="preserve"> y los interruptores y transformadores. </w:t>
      </w:r>
    </w:p>
    <w:p w14:paraId="5165DA84" w14:textId="13254B20" w:rsidR="004A1D36" w:rsidRPr="005414C4" w:rsidRDefault="00570F2F" w:rsidP="00E41ACC">
      <w:pPr>
        <w:pStyle w:val="Prrafodelista"/>
        <w:numPr>
          <w:ilvl w:val="0"/>
          <w:numId w:val="25"/>
        </w:numPr>
        <w:spacing w:line="360" w:lineRule="auto"/>
        <w:jc w:val="both"/>
        <w:rPr>
          <w:sz w:val="24"/>
          <w:szCs w:val="24"/>
          <w:u w:val="single"/>
        </w:rPr>
      </w:pPr>
      <w:r w:rsidRPr="005414C4">
        <w:rPr>
          <w:sz w:val="24"/>
          <w:szCs w:val="24"/>
        </w:rPr>
        <w:t xml:space="preserve">Por el otro lado, nos encontramos con el bus de </w:t>
      </w:r>
      <w:r w:rsidR="00C165B8" w:rsidRPr="005414C4">
        <w:rPr>
          <w:sz w:val="24"/>
          <w:szCs w:val="24"/>
        </w:rPr>
        <w:t>estación. Las comunicaciones entre en nivel de bahía y el nivel de estación se realizan a través del bus de estación (”</w:t>
      </w:r>
      <w:proofErr w:type="spellStart"/>
      <w:r w:rsidR="00C165B8" w:rsidRPr="005414C4">
        <w:rPr>
          <w:b/>
          <w:sz w:val="24"/>
          <w:szCs w:val="24"/>
        </w:rPr>
        <w:t>Station</w:t>
      </w:r>
      <w:proofErr w:type="spellEnd"/>
      <w:r w:rsidR="00C165B8" w:rsidRPr="005414C4">
        <w:rPr>
          <w:b/>
          <w:sz w:val="24"/>
          <w:szCs w:val="24"/>
        </w:rPr>
        <w:t xml:space="preserve"> Bus</w:t>
      </w:r>
      <w:r w:rsidR="00C165B8" w:rsidRPr="005414C4">
        <w:rPr>
          <w:sz w:val="24"/>
          <w:szCs w:val="24"/>
        </w:rPr>
        <w:t>”).</w:t>
      </w:r>
    </w:p>
    <w:p w14:paraId="63CF8F8C" w14:textId="6F8A4E2F" w:rsidR="00FD6D99" w:rsidRDefault="00FD6D99" w:rsidP="005414C4"/>
    <w:p w14:paraId="3B5C4FB1" w14:textId="2B8BB651" w:rsidR="00B901A6" w:rsidRDefault="00B901A6" w:rsidP="004A1D36">
      <w:pPr>
        <w:jc w:val="center"/>
      </w:pPr>
      <w:r w:rsidRPr="00B901A6">
        <w:rPr>
          <w:noProof/>
          <w:lang w:eastAsia="es-ES"/>
        </w:rPr>
        <w:lastRenderedPageBreak/>
        <w:drawing>
          <wp:inline distT="0" distB="0" distL="0" distR="0" wp14:anchorId="6ACD1A32" wp14:editId="3CA0C49D">
            <wp:extent cx="5140964" cy="2903855"/>
            <wp:effectExtent l="0" t="0" r="2540" b="0"/>
            <wp:docPr id="39" name="Imagen 39" descr="C:\Users\marcg\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g\Desktop\Sin título.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46078" cy="2906744"/>
                    </a:xfrm>
                    <a:prstGeom prst="rect">
                      <a:avLst/>
                    </a:prstGeom>
                    <a:noFill/>
                    <a:ln>
                      <a:noFill/>
                    </a:ln>
                  </pic:spPr>
                </pic:pic>
              </a:graphicData>
            </a:graphic>
          </wp:inline>
        </w:drawing>
      </w:r>
    </w:p>
    <w:p w14:paraId="26FBB7D4" w14:textId="421A892C" w:rsidR="004A1D36" w:rsidRDefault="002444E7" w:rsidP="00CF5DA9">
      <w:pPr>
        <w:pStyle w:val="Cita"/>
      </w:pPr>
      <w:bookmarkStart w:id="104" w:name="_Toc107390579"/>
      <w:r>
        <w:t>Ilustración 5.15</w:t>
      </w:r>
      <w:r w:rsidR="004A1D36">
        <w:t xml:space="preserve">. Arquitectura </w:t>
      </w:r>
      <w:r w:rsidR="00A77335">
        <w:t>ESTÁNDAR</w:t>
      </w:r>
      <w:r w:rsidR="004A1D36">
        <w:t xml:space="preserve"> IEC 61850</w:t>
      </w:r>
      <w:r w:rsidR="00C165B8">
        <w:t xml:space="preserve"> </w:t>
      </w:r>
      <w:r w:rsidR="004A1D36">
        <w:t>(Fuente: extraído de MANUA</w:t>
      </w:r>
      <w:r w:rsidR="005B4C9F">
        <w:t>LES IEC61850 dados por SICA SA)</w:t>
      </w:r>
      <w:bookmarkEnd w:id="104"/>
    </w:p>
    <w:p w14:paraId="5A97EA35" w14:textId="77777777" w:rsidR="00D41B1A" w:rsidRDefault="00D41B1A" w:rsidP="00D41B1A"/>
    <w:p w14:paraId="68AD9CFC" w14:textId="77777777" w:rsidR="00F42BB2" w:rsidRPr="00D41B1A" w:rsidRDefault="00F42BB2" w:rsidP="00D41B1A"/>
    <w:p w14:paraId="64AF74AC" w14:textId="3F94F8C0" w:rsidR="007F1002" w:rsidRDefault="007F1002" w:rsidP="007F1002">
      <w:pPr>
        <w:pStyle w:val="Ttulo3"/>
      </w:pPr>
      <w:bookmarkStart w:id="105" w:name="_Toc107390515"/>
      <w:r>
        <w:t>MODELOS DE COMUNICACIÓN</w:t>
      </w:r>
      <w:r w:rsidR="00CF5DA9">
        <w:t xml:space="preserve"> DEL </w:t>
      </w:r>
      <w:r w:rsidR="00A77335">
        <w:t>ESTÁNDAR</w:t>
      </w:r>
      <w:r w:rsidR="00CF5DA9">
        <w:t xml:space="preserve"> IEC 61850</w:t>
      </w:r>
      <w:bookmarkEnd w:id="105"/>
    </w:p>
    <w:p w14:paraId="7CD378AF" w14:textId="77777777" w:rsidR="00945476" w:rsidRDefault="00945476" w:rsidP="00945476"/>
    <w:p w14:paraId="0D57B8E6" w14:textId="556F1814" w:rsidR="00D677C1" w:rsidRPr="00E932FD" w:rsidRDefault="00D677C1" w:rsidP="00E41ACC">
      <w:pPr>
        <w:spacing w:line="360" w:lineRule="auto"/>
        <w:jc w:val="both"/>
        <w:rPr>
          <w:sz w:val="24"/>
        </w:rPr>
      </w:pPr>
      <w:r w:rsidRPr="00E932FD">
        <w:rPr>
          <w:sz w:val="24"/>
        </w:rPr>
        <w:t xml:space="preserve">Antes de empezar a describir los protocolos de comunicación del estándar IEC 61850, es necesario hacer un breve resumen sobre la estructura del protocolo de Internet. Esto </w:t>
      </w:r>
      <w:r w:rsidR="006C7E66" w:rsidRPr="00E932FD">
        <w:rPr>
          <w:sz w:val="24"/>
        </w:rPr>
        <w:t>ayudará</w:t>
      </w:r>
      <w:r w:rsidRPr="00E932FD">
        <w:rPr>
          <w:sz w:val="24"/>
        </w:rPr>
        <w:t xml:space="preserve"> a comprender mejor </w:t>
      </w:r>
      <w:r w:rsidR="006C7E66" w:rsidRPr="00E932FD">
        <w:rPr>
          <w:sz w:val="24"/>
        </w:rPr>
        <w:t>los protocolos de comunicación usado</w:t>
      </w:r>
      <w:r w:rsidR="006E7A44" w:rsidRPr="00E932FD">
        <w:rPr>
          <w:sz w:val="24"/>
        </w:rPr>
        <w:t>s</w:t>
      </w:r>
      <w:r w:rsidR="006C7E66" w:rsidRPr="00E932FD">
        <w:rPr>
          <w:sz w:val="24"/>
        </w:rPr>
        <w:t xml:space="preserve"> por el IEC 61850. </w:t>
      </w:r>
    </w:p>
    <w:p w14:paraId="3F03BB47" w14:textId="3012DB89" w:rsidR="006C7E66" w:rsidRPr="00E932FD" w:rsidRDefault="006C7E66" w:rsidP="00E41ACC">
      <w:pPr>
        <w:spacing w:line="360" w:lineRule="auto"/>
        <w:jc w:val="both"/>
        <w:rPr>
          <w:sz w:val="24"/>
        </w:rPr>
      </w:pPr>
      <w:r w:rsidRPr="00E932FD">
        <w:rPr>
          <w:sz w:val="24"/>
        </w:rPr>
        <w:t>Internet está basado en 4 capas fundamentales</w:t>
      </w:r>
      <w:r w:rsidR="00A2183F">
        <w:rPr>
          <w:sz w:val="24"/>
        </w:rPr>
        <w:t xml:space="preserve"> (denominado modelo TCP/IP)</w:t>
      </w:r>
      <w:r w:rsidRPr="00E932FD">
        <w:rPr>
          <w:sz w:val="24"/>
        </w:rPr>
        <w:t xml:space="preserve">, lo que quiere decir </w:t>
      </w:r>
      <w:r w:rsidR="006E7A44" w:rsidRPr="00E932FD">
        <w:rPr>
          <w:sz w:val="24"/>
        </w:rPr>
        <w:t>que hay 4 niveles de servicios independientes para entregar la información. Las capas son las siguientes:</w:t>
      </w:r>
    </w:p>
    <w:p w14:paraId="2239F588" w14:textId="426E7F29" w:rsidR="006E7A44" w:rsidRPr="00E932FD" w:rsidRDefault="006E7A44" w:rsidP="00E41ACC">
      <w:pPr>
        <w:pStyle w:val="Prrafodelista"/>
        <w:numPr>
          <w:ilvl w:val="0"/>
          <w:numId w:val="26"/>
        </w:numPr>
        <w:spacing w:line="360" w:lineRule="auto"/>
        <w:jc w:val="both"/>
        <w:rPr>
          <w:b/>
          <w:sz w:val="24"/>
        </w:rPr>
      </w:pPr>
      <w:r w:rsidRPr="00E932FD">
        <w:rPr>
          <w:b/>
          <w:sz w:val="24"/>
        </w:rPr>
        <w:t>Capa de aplicación (“</w:t>
      </w:r>
      <w:proofErr w:type="spellStart"/>
      <w:r w:rsidRPr="00E932FD">
        <w:rPr>
          <w:b/>
          <w:sz w:val="24"/>
        </w:rPr>
        <w:t>Application</w:t>
      </w:r>
      <w:proofErr w:type="spellEnd"/>
      <w:r w:rsidRPr="00E932FD">
        <w:rPr>
          <w:b/>
          <w:sz w:val="24"/>
        </w:rPr>
        <w:t xml:space="preserve"> </w:t>
      </w:r>
      <w:proofErr w:type="spellStart"/>
      <w:r w:rsidRPr="00E932FD">
        <w:rPr>
          <w:b/>
          <w:sz w:val="24"/>
        </w:rPr>
        <w:t>Layer</w:t>
      </w:r>
      <w:proofErr w:type="spellEnd"/>
      <w:r w:rsidRPr="00E932FD">
        <w:rPr>
          <w:b/>
          <w:sz w:val="24"/>
        </w:rPr>
        <w:t xml:space="preserve">”). </w:t>
      </w:r>
    </w:p>
    <w:p w14:paraId="7E0FE26E" w14:textId="5A1E9E42" w:rsidR="006E7A44" w:rsidRPr="00E932FD" w:rsidRDefault="006E7A44" w:rsidP="00E41ACC">
      <w:pPr>
        <w:spacing w:line="360" w:lineRule="auto"/>
        <w:ind w:left="708"/>
        <w:jc w:val="both"/>
        <w:rPr>
          <w:sz w:val="24"/>
        </w:rPr>
      </w:pPr>
      <w:r w:rsidRPr="00E932FD">
        <w:rPr>
          <w:sz w:val="24"/>
        </w:rPr>
        <w:t xml:space="preserve">La capa superior es la </w:t>
      </w:r>
      <w:r w:rsidR="00984997" w:rsidRPr="00E932FD">
        <w:rPr>
          <w:sz w:val="24"/>
        </w:rPr>
        <w:t>conocida</w:t>
      </w:r>
      <w:r w:rsidRPr="00E932FD">
        <w:rPr>
          <w:sz w:val="24"/>
        </w:rPr>
        <w:t xml:space="preserve"> como capa de aplicación. Usa un simple comando para </w:t>
      </w:r>
      <w:r w:rsidR="00984997" w:rsidRPr="00E932FD">
        <w:rPr>
          <w:sz w:val="24"/>
        </w:rPr>
        <w:t>transferir</w:t>
      </w:r>
      <w:r w:rsidRPr="00E932FD">
        <w:rPr>
          <w:sz w:val="24"/>
        </w:rPr>
        <w:t xml:space="preserve"> datos de un punto a otro. Por ejemplo, la aplicación </w:t>
      </w:r>
      <w:proofErr w:type="spellStart"/>
      <w:r w:rsidRPr="00E932FD">
        <w:rPr>
          <w:sz w:val="24"/>
        </w:rPr>
        <w:t>World</w:t>
      </w:r>
      <w:proofErr w:type="spellEnd"/>
      <w:r w:rsidRPr="00E932FD">
        <w:rPr>
          <w:sz w:val="24"/>
        </w:rPr>
        <w:t xml:space="preserve"> Wide Web (</w:t>
      </w:r>
      <w:r w:rsidRPr="00E932FD">
        <w:rPr>
          <w:b/>
          <w:sz w:val="24"/>
        </w:rPr>
        <w:t>www</w:t>
      </w:r>
      <w:r w:rsidRPr="00E932FD">
        <w:rPr>
          <w:sz w:val="24"/>
        </w:rPr>
        <w:t xml:space="preserve">), es usado por </w:t>
      </w:r>
      <w:r w:rsidR="00984997" w:rsidRPr="00E932FD">
        <w:rPr>
          <w:sz w:val="24"/>
        </w:rPr>
        <w:t>todos los navegadores de internet para acceder al contenido de las páginas web.</w:t>
      </w:r>
    </w:p>
    <w:p w14:paraId="0E36CFC8" w14:textId="4164D355" w:rsidR="006E7A44" w:rsidRDefault="006E7A44" w:rsidP="00E41ACC">
      <w:pPr>
        <w:spacing w:line="360" w:lineRule="auto"/>
        <w:jc w:val="both"/>
        <w:rPr>
          <w:sz w:val="24"/>
        </w:rPr>
      </w:pPr>
    </w:p>
    <w:p w14:paraId="540C4476" w14:textId="77777777" w:rsidR="00E978C0" w:rsidRPr="00E932FD" w:rsidRDefault="00E978C0" w:rsidP="00E41ACC">
      <w:pPr>
        <w:spacing w:line="360" w:lineRule="auto"/>
        <w:jc w:val="both"/>
        <w:rPr>
          <w:sz w:val="24"/>
        </w:rPr>
      </w:pPr>
    </w:p>
    <w:p w14:paraId="3E331AE3" w14:textId="11665804" w:rsidR="006E7A44" w:rsidRPr="00E932FD" w:rsidRDefault="006E7A44" w:rsidP="00E41ACC">
      <w:pPr>
        <w:pStyle w:val="Prrafodelista"/>
        <w:numPr>
          <w:ilvl w:val="0"/>
          <w:numId w:val="26"/>
        </w:numPr>
        <w:spacing w:line="360" w:lineRule="auto"/>
        <w:jc w:val="both"/>
        <w:rPr>
          <w:sz w:val="24"/>
        </w:rPr>
      </w:pPr>
      <w:r w:rsidRPr="00E932FD">
        <w:rPr>
          <w:b/>
          <w:sz w:val="24"/>
        </w:rPr>
        <w:lastRenderedPageBreak/>
        <w:t>Capa de transporte</w:t>
      </w:r>
      <w:r w:rsidRPr="00E932FD">
        <w:rPr>
          <w:sz w:val="24"/>
        </w:rPr>
        <w:t xml:space="preserve"> (“</w:t>
      </w:r>
      <w:proofErr w:type="spellStart"/>
      <w:r w:rsidRPr="00E932FD">
        <w:rPr>
          <w:sz w:val="24"/>
        </w:rPr>
        <w:t>Transport</w:t>
      </w:r>
      <w:proofErr w:type="spellEnd"/>
      <w:r w:rsidRPr="00E932FD">
        <w:rPr>
          <w:sz w:val="24"/>
        </w:rPr>
        <w:t xml:space="preserve"> </w:t>
      </w:r>
      <w:proofErr w:type="spellStart"/>
      <w:r w:rsidRPr="00E932FD">
        <w:rPr>
          <w:sz w:val="24"/>
        </w:rPr>
        <w:t>Layer</w:t>
      </w:r>
      <w:proofErr w:type="spellEnd"/>
      <w:r w:rsidRPr="00E932FD">
        <w:rPr>
          <w:sz w:val="24"/>
        </w:rPr>
        <w:t>”)</w:t>
      </w:r>
      <w:r w:rsidR="00984997" w:rsidRPr="00E932FD">
        <w:rPr>
          <w:sz w:val="24"/>
        </w:rPr>
        <w:t>.</w:t>
      </w:r>
    </w:p>
    <w:p w14:paraId="63AA2550" w14:textId="144B6085" w:rsidR="00984997" w:rsidRPr="00E932FD" w:rsidRDefault="00984997" w:rsidP="00E41ACC">
      <w:pPr>
        <w:pStyle w:val="Prrafodelista"/>
        <w:spacing w:line="360" w:lineRule="auto"/>
        <w:jc w:val="both"/>
        <w:rPr>
          <w:sz w:val="24"/>
        </w:rPr>
      </w:pPr>
      <w:r w:rsidRPr="00E932FD">
        <w:rPr>
          <w:sz w:val="24"/>
        </w:rPr>
        <w:t>Justo debajo de la capa de aplicación, se encuentra la capa de transporte. Cuyo objetivo es chequear que la información ha sido entregada satisfactoriamente.</w:t>
      </w:r>
    </w:p>
    <w:p w14:paraId="675E4204" w14:textId="77777777" w:rsidR="006E7A44" w:rsidRPr="00E932FD" w:rsidRDefault="006E7A44" w:rsidP="00E41ACC">
      <w:pPr>
        <w:spacing w:line="360" w:lineRule="auto"/>
        <w:jc w:val="both"/>
        <w:rPr>
          <w:sz w:val="24"/>
        </w:rPr>
      </w:pPr>
    </w:p>
    <w:p w14:paraId="13DD9E5A" w14:textId="0441CBAE" w:rsidR="006E7A44" w:rsidRPr="00E932FD" w:rsidRDefault="006E7A44" w:rsidP="00E41ACC">
      <w:pPr>
        <w:pStyle w:val="Prrafodelista"/>
        <w:numPr>
          <w:ilvl w:val="0"/>
          <w:numId w:val="26"/>
        </w:numPr>
        <w:spacing w:line="360" w:lineRule="auto"/>
        <w:jc w:val="both"/>
        <w:rPr>
          <w:sz w:val="24"/>
        </w:rPr>
      </w:pPr>
      <w:r w:rsidRPr="00E932FD">
        <w:rPr>
          <w:b/>
          <w:sz w:val="24"/>
        </w:rPr>
        <w:t>Capa de red</w:t>
      </w:r>
      <w:r w:rsidRPr="00E932FD">
        <w:rPr>
          <w:sz w:val="24"/>
        </w:rPr>
        <w:t xml:space="preserve"> (“Network </w:t>
      </w:r>
      <w:proofErr w:type="spellStart"/>
      <w:r w:rsidRPr="00E932FD">
        <w:rPr>
          <w:sz w:val="24"/>
        </w:rPr>
        <w:t>Layer</w:t>
      </w:r>
      <w:proofErr w:type="spellEnd"/>
      <w:r w:rsidRPr="00E932FD">
        <w:rPr>
          <w:sz w:val="24"/>
        </w:rPr>
        <w:t>”)</w:t>
      </w:r>
      <w:r w:rsidR="00984997" w:rsidRPr="00E932FD">
        <w:rPr>
          <w:sz w:val="24"/>
        </w:rPr>
        <w:t>.</w:t>
      </w:r>
    </w:p>
    <w:p w14:paraId="2AC28A56" w14:textId="72A08C55" w:rsidR="00984997" w:rsidRPr="00E932FD" w:rsidRDefault="00984997" w:rsidP="00E41ACC">
      <w:pPr>
        <w:pStyle w:val="Prrafodelista"/>
        <w:spacing w:line="360" w:lineRule="auto"/>
        <w:jc w:val="both"/>
        <w:rPr>
          <w:sz w:val="24"/>
        </w:rPr>
      </w:pPr>
      <w:r w:rsidRPr="00E932FD">
        <w:rPr>
          <w:sz w:val="24"/>
        </w:rPr>
        <w:t xml:space="preserve">La segunda capa en </w:t>
      </w:r>
      <w:r w:rsidR="00F24247" w:rsidRPr="00E932FD">
        <w:rPr>
          <w:sz w:val="24"/>
        </w:rPr>
        <w:t>discordia</w:t>
      </w:r>
      <w:r w:rsidRPr="00E932FD">
        <w:rPr>
          <w:sz w:val="24"/>
        </w:rPr>
        <w:t xml:space="preserve"> es la capa de red. Es la encarga</w:t>
      </w:r>
      <w:r w:rsidR="009C4399">
        <w:rPr>
          <w:sz w:val="24"/>
        </w:rPr>
        <w:t>da de permitir que los datos salte</w:t>
      </w:r>
      <w:r w:rsidRPr="00E932FD">
        <w:rPr>
          <w:sz w:val="24"/>
        </w:rPr>
        <w:t xml:space="preserve">n a una red local distinta a través del </w:t>
      </w:r>
      <w:proofErr w:type="spellStart"/>
      <w:r w:rsidRPr="00E932FD">
        <w:rPr>
          <w:sz w:val="24"/>
        </w:rPr>
        <w:t>router</w:t>
      </w:r>
      <w:proofErr w:type="spellEnd"/>
      <w:r w:rsidRPr="00E932FD">
        <w:rPr>
          <w:sz w:val="24"/>
        </w:rPr>
        <w:t xml:space="preserve">. </w:t>
      </w:r>
    </w:p>
    <w:p w14:paraId="63C4D680" w14:textId="77777777" w:rsidR="006E7A44" w:rsidRPr="00E932FD" w:rsidRDefault="006E7A44" w:rsidP="00E41ACC">
      <w:pPr>
        <w:spacing w:line="360" w:lineRule="auto"/>
        <w:jc w:val="both"/>
        <w:rPr>
          <w:sz w:val="24"/>
        </w:rPr>
      </w:pPr>
    </w:p>
    <w:p w14:paraId="146BA5D0" w14:textId="64CEAC16" w:rsidR="006E7A44" w:rsidRPr="00E932FD" w:rsidRDefault="006E7A44" w:rsidP="00E41ACC">
      <w:pPr>
        <w:pStyle w:val="Prrafodelista"/>
        <w:numPr>
          <w:ilvl w:val="0"/>
          <w:numId w:val="26"/>
        </w:numPr>
        <w:spacing w:line="360" w:lineRule="auto"/>
        <w:jc w:val="both"/>
        <w:rPr>
          <w:sz w:val="24"/>
        </w:rPr>
      </w:pPr>
      <w:r w:rsidRPr="00E932FD">
        <w:rPr>
          <w:b/>
          <w:sz w:val="24"/>
        </w:rPr>
        <w:t>Capa de enlace</w:t>
      </w:r>
      <w:r w:rsidRPr="00E932FD">
        <w:rPr>
          <w:sz w:val="24"/>
        </w:rPr>
        <w:t xml:space="preserve"> (“Link </w:t>
      </w:r>
      <w:proofErr w:type="spellStart"/>
      <w:r w:rsidRPr="00E932FD">
        <w:rPr>
          <w:sz w:val="24"/>
        </w:rPr>
        <w:t>Layer</w:t>
      </w:r>
      <w:proofErr w:type="spellEnd"/>
      <w:r w:rsidRPr="00E932FD">
        <w:rPr>
          <w:sz w:val="24"/>
        </w:rPr>
        <w:t>”)</w:t>
      </w:r>
      <w:r w:rsidR="00984997" w:rsidRPr="00E932FD">
        <w:rPr>
          <w:sz w:val="24"/>
        </w:rPr>
        <w:t>.</w:t>
      </w:r>
    </w:p>
    <w:p w14:paraId="7772AF41" w14:textId="36110B81" w:rsidR="000A24B2" w:rsidRDefault="00984997" w:rsidP="00E41ACC">
      <w:pPr>
        <w:pStyle w:val="Prrafodelista"/>
        <w:spacing w:line="360" w:lineRule="auto"/>
        <w:jc w:val="both"/>
        <w:rPr>
          <w:sz w:val="24"/>
        </w:rPr>
      </w:pPr>
      <w:r w:rsidRPr="00E932FD">
        <w:rPr>
          <w:sz w:val="24"/>
        </w:rPr>
        <w:t xml:space="preserve">La capa inferior, se conoce como capa de enlace. Es la encargada de transferir la información local a través de los distintos </w:t>
      </w:r>
      <w:proofErr w:type="spellStart"/>
      <w:r w:rsidRPr="00E932FD">
        <w:rPr>
          <w:sz w:val="24"/>
        </w:rPr>
        <w:t>switches</w:t>
      </w:r>
      <w:proofErr w:type="spellEnd"/>
      <w:r w:rsidRPr="00E932FD">
        <w:rPr>
          <w:sz w:val="24"/>
        </w:rPr>
        <w:t>.</w:t>
      </w:r>
    </w:p>
    <w:p w14:paraId="231C031A" w14:textId="77777777" w:rsidR="005414C4" w:rsidRPr="00E932FD" w:rsidRDefault="005414C4" w:rsidP="00E932FD">
      <w:pPr>
        <w:pStyle w:val="Prrafodelista"/>
        <w:rPr>
          <w:sz w:val="24"/>
        </w:rPr>
      </w:pPr>
    </w:p>
    <w:p w14:paraId="14DE589E" w14:textId="14A6579A" w:rsidR="000A24B2" w:rsidRDefault="000A24B2" w:rsidP="000A24B2">
      <w:pPr>
        <w:jc w:val="center"/>
      </w:pPr>
      <w:r>
        <w:rPr>
          <w:noProof/>
          <w:lang w:eastAsia="es-ES"/>
        </w:rPr>
        <w:drawing>
          <wp:inline distT="0" distB="0" distL="0" distR="0" wp14:anchorId="78453C59" wp14:editId="30FADDCE">
            <wp:extent cx="1075499" cy="1923296"/>
            <wp:effectExtent l="0" t="0" r="0" b="1270"/>
            <wp:docPr id="5" name="Imagen 5" descr="Modelo TCP/IP - Redes - El Profe Aleg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TCP/IP - Redes - El Profe Alegrí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090117" cy="1949437"/>
                    </a:xfrm>
                    <a:prstGeom prst="rect">
                      <a:avLst/>
                    </a:prstGeom>
                    <a:noFill/>
                    <a:ln>
                      <a:noFill/>
                    </a:ln>
                  </pic:spPr>
                </pic:pic>
              </a:graphicData>
            </a:graphic>
          </wp:inline>
        </w:drawing>
      </w:r>
    </w:p>
    <w:p w14:paraId="583CB808" w14:textId="055E888C" w:rsidR="000A24B2" w:rsidRDefault="002444E7" w:rsidP="00CF5DA9">
      <w:pPr>
        <w:pStyle w:val="Cita"/>
      </w:pPr>
      <w:bookmarkStart w:id="106" w:name="_Toc107390580"/>
      <w:r>
        <w:t>Ilustración 5.16</w:t>
      </w:r>
      <w:r w:rsidR="000A24B2">
        <w:t xml:space="preserve">. Capas modelo TCP/IP (Fuente: </w:t>
      </w:r>
      <w:hyperlink r:id="rId49" w:history="1">
        <w:r w:rsidR="00B70085" w:rsidRPr="001B05BD">
          <w:rPr>
            <w:rStyle w:val="Hipervnculo"/>
          </w:rPr>
          <w:t>https://elprofealegria</w:t>
        </w:r>
      </w:hyperlink>
      <w:r w:rsidR="000A24B2" w:rsidRPr="000A24B2">
        <w:t>.com/redes/modelo-tcp-ip/</w:t>
      </w:r>
      <w:r w:rsidR="000A24B2">
        <w:t>)</w:t>
      </w:r>
      <w:bookmarkEnd w:id="106"/>
    </w:p>
    <w:p w14:paraId="7A5E0520" w14:textId="77777777" w:rsidR="000A24B2" w:rsidRDefault="000A24B2" w:rsidP="000A24B2">
      <w:pPr>
        <w:jc w:val="center"/>
      </w:pPr>
    </w:p>
    <w:p w14:paraId="70836B76" w14:textId="6050F77F" w:rsidR="00E932FD" w:rsidRPr="00E4540B" w:rsidRDefault="007F7530" w:rsidP="00E41ACC">
      <w:pPr>
        <w:spacing w:line="360" w:lineRule="auto"/>
        <w:jc w:val="both"/>
        <w:rPr>
          <w:sz w:val="24"/>
          <w:szCs w:val="24"/>
        </w:rPr>
      </w:pPr>
      <w:r w:rsidRPr="00E4540B">
        <w:rPr>
          <w:sz w:val="24"/>
          <w:szCs w:val="24"/>
        </w:rPr>
        <w:t>El estándar IEC 61850, desarrolló d</w:t>
      </w:r>
      <w:r w:rsidR="00A2183F" w:rsidRPr="00E4540B">
        <w:rPr>
          <w:sz w:val="24"/>
          <w:szCs w:val="24"/>
        </w:rPr>
        <w:t xml:space="preserve">os modelos </w:t>
      </w:r>
      <w:r w:rsidRPr="00E4540B">
        <w:rPr>
          <w:sz w:val="24"/>
          <w:szCs w:val="24"/>
        </w:rPr>
        <w:t>básicos</w:t>
      </w:r>
      <w:r w:rsidR="00A2183F" w:rsidRPr="00E4540B">
        <w:rPr>
          <w:sz w:val="24"/>
          <w:szCs w:val="24"/>
        </w:rPr>
        <w:t xml:space="preserve"> de comunicaciones en los que se basan los protocolos de comunicación desarrollados en el </w:t>
      </w:r>
      <w:r w:rsidRPr="00E4540B">
        <w:rPr>
          <w:sz w:val="24"/>
          <w:szCs w:val="24"/>
        </w:rPr>
        <w:t>estándar IEC</w:t>
      </w:r>
      <w:r w:rsidR="00A2183F" w:rsidRPr="00E4540B">
        <w:rPr>
          <w:sz w:val="24"/>
          <w:szCs w:val="24"/>
        </w:rPr>
        <w:t xml:space="preserve"> 61850</w:t>
      </w:r>
      <w:r w:rsidRPr="00E4540B">
        <w:rPr>
          <w:sz w:val="24"/>
          <w:szCs w:val="24"/>
        </w:rPr>
        <w:t>. Estos son los siguientes:</w:t>
      </w:r>
    </w:p>
    <w:p w14:paraId="46F863FF" w14:textId="0B4BFB0E" w:rsidR="000665CC" w:rsidRPr="00E4540B" w:rsidRDefault="000665CC" w:rsidP="00E41ACC">
      <w:pPr>
        <w:pStyle w:val="Prrafodelista"/>
        <w:numPr>
          <w:ilvl w:val="0"/>
          <w:numId w:val="26"/>
        </w:numPr>
        <w:spacing w:line="360" w:lineRule="auto"/>
        <w:jc w:val="both"/>
        <w:rPr>
          <w:sz w:val="24"/>
          <w:szCs w:val="24"/>
        </w:rPr>
      </w:pPr>
      <w:proofErr w:type="spellStart"/>
      <w:r w:rsidRPr="00E4540B">
        <w:rPr>
          <w:b/>
          <w:sz w:val="24"/>
          <w:szCs w:val="24"/>
        </w:rPr>
        <w:t>Two-Party-Application-Association</w:t>
      </w:r>
      <w:proofErr w:type="spellEnd"/>
      <w:r w:rsidRPr="00E4540B">
        <w:rPr>
          <w:sz w:val="24"/>
          <w:szCs w:val="24"/>
        </w:rPr>
        <w:t xml:space="preserve"> (TPAA)</w:t>
      </w:r>
      <w:r w:rsidR="007F7530" w:rsidRPr="00E4540B">
        <w:rPr>
          <w:sz w:val="24"/>
          <w:szCs w:val="24"/>
        </w:rPr>
        <w:t xml:space="preserve">. </w:t>
      </w:r>
    </w:p>
    <w:p w14:paraId="36633472" w14:textId="4069A0C1" w:rsidR="00D04648" w:rsidRPr="00E4540B" w:rsidRDefault="00FF3546" w:rsidP="00E41ACC">
      <w:pPr>
        <w:pStyle w:val="Prrafodelista"/>
        <w:spacing w:line="360" w:lineRule="auto"/>
        <w:jc w:val="both"/>
        <w:rPr>
          <w:sz w:val="24"/>
          <w:szCs w:val="24"/>
        </w:rPr>
      </w:pPr>
      <w:r w:rsidRPr="00E4540B">
        <w:rPr>
          <w:sz w:val="24"/>
          <w:szCs w:val="24"/>
        </w:rPr>
        <w:t xml:space="preserve">Es un modelo de comunicación basado en cliente-servidor. Para iniciar una comunicación, el cliente envía un paquete de asociación, al cual el servidor responde si autoriza esa nueva comunicación. Una vez establecida esa </w:t>
      </w:r>
      <w:r w:rsidRPr="00E4540B">
        <w:rPr>
          <w:sz w:val="24"/>
          <w:szCs w:val="24"/>
        </w:rPr>
        <w:lastRenderedPageBreak/>
        <w:t xml:space="preserve">comunicación, se comienza con el flujo de </w:t>
      </w:r>
      <w:r w:rsidR="00D04648" w:rsidRPr="00E4540B">
        <w:rPr>
          <w:sz w:val="24"/>
          <w:szCs w:val="24"/>
        </w:rPr>
        <w:t>envío</w:t>
      </w:r>
      <w:r w:rsidRPr="00E4540B">
        <w:rPr>
          <w:sz w:val="24"/>
          <w:szCs w:val="24"/>
        </w:rPr>
        <w:t xml:space="preserve"> de datos. El cliente solicita unos determinados datos al servidor, y este se los envía. Estos paquetes llevan un campo de confirmación para saber que lo </w:t>
      </w:r>
      <w:r w:rsidR="00D04648" w:rsidRPr="00E4540B">
        <w:rPr>
          <w:sz w:val="24"/>
          <w:szCs w:val="24"/>
        </w:rPr>
        <w:t>ha</w:t>
      </w:r>
      <w:r w:rsidRPr="00E4540B">
        <w:rPr>
          <w:sz w:val="24"/>
          <w:szCs w:val="24"/>
        </w:rPr>
        <w:t xml:space="preserve"> recibido. Para </w:t>
      </w:r>
      <w:r w:rsidR="00D04648" w:rsidRPr="00E4540B">
        <w:rPr>
          <w:sz w:val="24"/>
          <w:szCs w:val="24"/>
        </w:rPr>
        <w:t>finalizar</w:t>
      </w:r>
      <w:r w:rsidRPr="00E4540B">
        <w:rPr>
          <w:sz w:val="24"/>
          <w:szCs w:val="24"/>
        </w:rPr>
        <w:t xml:space="preserve"> la </w:t>
      </w:r>
      <w:r w:rsidR="00D04648" w:rsidRPr="00E4540B">
        <w:rPr>
          <w:sz w:val="24"/>
          <w:szCs w:val="24"/>
        </w:rPr>
        <w:t>comunicación</w:t>
      </w:r>
      <w:r w:rsidRPr="00E4540B">
        <w:rPr>
          <w:sz w:val="24"/>
          <w:szCs w:val="24"/>
        </w:rPr>
        <w:t xml:space="preserve">, </w:t>
      </w:r>
      <w:r w:rsidR="00D04648" w:rsidRPr="00E4540B">
        <w:rPr>
          <w:sz w:val="24"/>
          <w:szCs w:val="24"/>
        </w:rPr>
        <w:t>el cliente envía la solicitud al servidor y este se la devuelve y cierra la comunicación establecida previamente.</w:t>
      </w:r>
    </w:p>
    <w:p w14:paraId="1DF9464A" w14:textId="615514B1" w:rsidR="000665CC" w:rsidRDefault="00934A8B" w:rsidP="00D07792">
      <w:pPr>
        <w:jc w:val="center"/>
      </w:pPr>
      <w:r>
        <w:rPr>
          <w:noProof/>
          <w:lang w:eastAsia="es-ES"/>
        </w:rPr>
        <w:drawing>
          <wp:inline distT="0" distB="0" distL="0" distR="0" wp14:anchorId="1807AB09" wp14:editId="17424CB3">
            <wp:extent cx="2609572" cy="2074412"/>
            <wp:effectExtent l="0" t="0" r="635"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626210" cy="2087638"/>
                    </a:xfrm>
                    <a:prstGeom prst="rect">
                      <a:avLst/>
                    </a:prstGeom>
                  </pic:spPr>
                </pic:pic>
              </a:graphicData>
            </a:graphic>
          </wp:inline>
        </w:drawing>
      </w:r>
    </w:p>
    <w:p w14:paraId="55476425" w14:textId="2D77EDC1" w:rsidR="002444E7" w:rsidRDefault="002444E7" w:rsidP="002444E7">
      <w:pPr>
        <w:pStyle w:val="Cita"/>
      </w:pPr>
      <w:bookmarkStart w:id="107" w:name="_Toc107390581"/>
      <w:r>
        <w:t xml:space="preserve">Ilustración 5.17. </w:t>
      </w:r>
      <w:proofErr w:type="spellStart"/>
      <w:r>
        <w:t>Two-Party-A</w:t>
      </w:r>
      <w:r w:rsidR="009C4399">
        <w:t>pplication-Association</w:t>
      </w:r>
      <w:proofErr w:type="spellEnd"/>
      <w:r w:rsidR="009C4399">
        <w:t xml:space="preserve"> (Fuente: Manuales proporcionados por </w:t>
      </w:r>
      <w:bookmarkEnd w:id="107"/>
      <w:r w:rsidR="009C4399">
        <w:t>SICA)</w:t>
      </w:r>
    </w:p>
    <w:p w14:paraId="64BF42AE" w14:textId="77777777" w:rsidR="000665CC" w:rsidRDefault="000665CC" w:rsidP="000665CC"/>
    <w:p w14:paraId="4B790C9C" w14:textId="18103332" w:rsidR="000665CC" w:rsidRPr="00E4540B" w:rsidRDefault="000665CC" w:rsidP="00E41ACC">
      <w:pPr>
        <w:pStyle w:val="Prrafodelista"/>
        <w:numPr>
          <w:ilvl w:val="0"/>
          <w:numId w:val="26"/>
        </w:numPr>
        <w:spacing w:line="360" w:lineRule="auto"/>
        <w:jc w:val="both"/>
        <w:rPr>
          <w:sz w:val="24"/>
          <w:szCs w:val="24"/>
        </w:rPr>
      </w:pPr>
      <w:r w:rsidRPr="00E4540B">
        <w:rPr>
          <w:b/>
          <w:sz w:val="24"/>
          <w:szCs w:val="24"/>
        </w:rPr>
        <w:t>MULTI</w:t>
      </w:r>
      <w:r w:rsidR="00D07792" w:rsidRPr="00E4540B">
        <w:rPr>
          <w:b/>
          <w:sz w:val="24"/>
          <w:szCs w:val="24"/>
        </w:rPr>
        <w:t>C</w:t>
      </w:r>
      <w:r w:rsidRPr="00E4540B">
        <w:rPr>
          <w:b/>
          <w:sz w:val="24"/>
          <w:szCs w:val="24"/>
        </w:rPr>
        <w:t>AST-</w:t>
      </w:r>
      <w:proofErr w:type="spellStart"/>
      <w:r w:rsidRPr="00E4540B">
        <w:rPr>
          <w:b/>
          <w:sz w:val="24"/>
          <w:szCs w:val="24"/>
        </w:rPr>
        <w:t>Application</w:t>
      </w:r>
      <w:proofErr w:type="spellEnd"/>
      <w:r w:rsidRPr="00E4540B">
        <w:rPr>
          <w:b/>
          <w:sz w:val="24"/>
          <w:szCs w:val="24"/>
        </w:rPr>
        <w:t>-</w:t>
      </w:r>
      <w:proofErr w:type="spellStart"/>
      <w:r w:rsidRPr="00E4540B">
        <w:rPr>
          <w:b/>
          <w:sz w:val="24"/>
          <w:szCs w:val="24"/>
        </w:rPr>
        <w:t>Association</w:t>
      </w:r>
      <w:proofErr w:type="spellEnd"/>
      <w:r w:rsidRPr="00E4540B">
        <w:rPr>
          <w:sz w:val="24"/>
          <w:szCs w:val="24"/>
        </w:rPr>
        <w:t xml:space="preserve"> (MCAA)</w:t>
      </w:r>
    </w:p>
    <w:p w14:paraId="1778EE98" w14:textId="04AD6DF0" w:rsidR="00934A8B" w:rsidRPr="00E4540B" w:rsidRDefault="00D04648" w:rsidP="00E41ACC">
      <w:pPr>
        <w:spacing w:line="360" w:lineRule="auto"/>
        <w:ind w:left="708"/>
        <w:jc w:val="both"/>
        <w:rPr>
          <w:sz w:val="24"/>
          <w:szCs w:val="24"/>
        </w:rPr>
      </w:pPr>
      <w:r w:rsidRPr="00E4540B">
        <w:rPr>
          <w:sz w:val="24"/>
          <w:szCs w:val="24"/>
        </w:rPr>
        <w:t xml:space="preserve">Este modelo de comunicación está basado en la arquitectura publicador-suscriptor. Como podemos ver en </w:t>
      </w:r>
      <w:r w:rsidRPr="00E4540B">
        <w:rPr>
          <w:bCs/>
          <w:sz w:val="24"/>
          <w:szCs w:val="24"/>
        </w:rPr>
        <w:t xml:space="preserve">la figura </w:t>
      </w:r>
      <w:r w:rsidR="00E4540B" w:rsidRPr="00E4540B">
        <w:rPr>
          <w:bCs/>
          <w:sz w:val="24"/>
          <w:szCs w:val="24"/>
        </w:rPr>
        <w:t>5.18</w:t>
      </w:r>
      <w:r w:rsidRPr="00E4540B">
        <w:rPr>
          <w:b/>
          <w:sz w:val="24"/>
          <w:szCs w:val="24"/>
        </w:rPr>
        <w:t xml:space="preserve">, </w:t>
      </w:r>
      <w:r w:rsidRPr="00E4540B">
        <w:rPr>
          <w:sz w:val="24"/>
          <w:szCs w:val="24"/>
        </w:rPr>
        <w:t xml:space="preserve">puede haber uno o varios suscriptores suscritos a un mismo publicador. Cada suscriptor/cliente se puede suscribir a tantos publicadores como desee. Cuando el publicador tenga que notificar algún cambio, enviará ese paquete con el cambio a todos los elementos que se encuentran en esa red, pero solo lo procesaran aquellos clientes que estén suscritos a ese publicador. Ese es un método rápido de comunicación, usado para mensajes urgentes y de prioridad máxima. Los datos viajan sin confirmación de recepción alguna. El publicador publica el mensaje en la red, y aquellos suscriptores que este escuchando lo recibirán y </w:t>
      </w:r>
      <w:r w:rsidR="00F24247" w:rsidRPr="00E4540B">
        <w:rPr>
          <w:sz w:val="24"/>
          <w:szCs w:val="24"/>
        </w:rPr>
        <w:t>procesarán</w:t>
      </w:r>
      <w:r w:rsidRPr="00E4540B">
        <w:rPr>
          <w:sz w:val="24"/>
          <w:szCs w:val="24"/>
        </w:rPr>
        <w:t xml:space="preserve">. </w:t>
      </w:r>
    </w:p>
    <w:p w14:paraId="4D2E12D7" w14:textId="77777777" w:rsidR="00934A8B" w:rsidRDefault="00934A8B" w:rsidP="00934A8B"/>
    <w:p w14:paraId="7B95A5AF" w14:textId="7F869B82" w:rsidR="00934A8B" w:rsidRDefault="00D07792" w:rsidP="00D07792">
      <w:pPr>
        <w:jc w:val="center"/>
      </w:pPr>
      <w:r>
        <w:rPr>
          <w:noProof/>
          <w:lang w:eastAsia="es-ES"/>
        </w:rPr>
        <w:lastRenderedPageBreak/>
        <w:drawing>
          <wp:inline distT="0" distB="0" distL="0" distR="0" wp14:anchorId="6A08CEEC" wp14:editId="66208883">
            <wp:extent cx="2352963" cy="2082876"/>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86500" cy="2112564"/>
                    </a:xfrm>
                    <a:prstGeom prst="rect">
                      <a:avLst/>
                    </a:prstGeom>
                  </pic:spPr>
                </pic:pic>
              </a:graphicData>
            </a:graphic>
          </wp:inline>
        </w:drawing>
      </w:r>
    </w:p>
    <w:p w14:paraId="2B933DAD" w14:textId="09FAD0AF" w:rsidR="002444E7" w:rsidRDefault="002444E7" w:rsidP="002444E7">
      <w:pPr>
        <w:pStyle w:val="Cita"/>
      </w:pPr>
      <w:bookmarkStart w:id="108" w:name="_Toc107390582"/>
      <w:r>
        <w:t xml:space="preserve">Ilustración 5.18. </w:t>
      </w:r>
      <w:proofErr w:type="spellStart"/>
      <w:r>
        <w:t>MultiCast-Application-Association</w:t>
      </w:r>
      <w:proofErr w:type="spellEnd"/>
      <w:r>
        <w:t xml:space="preserve"> (Fuente:</w:t>
      </w:r>
      <w:r w:rsidR="009C4399">
        <w:t xml:space="preserve"> Manuales proporcionados por </w:t>
      </w:r>
      <w:bookmarkEnd w:id="108"/>
      <w:r w:rsidR="009C4399">
        <w:t>SICA)</w:t>
      </w:r>
    </w:p>
    <w:p w14:paraId="1165DB9F" w14:textId="77777777" w:rsidR="006E7A44" w:rsidRDefault="006E7A44" w:rsidP="006E7A44"/>
    <w:p w14:paraId="6314B8D1" w14:textId="54B7111B" w:rsidR="00984997" w:rsidRPr="00E932FD" w:rsidRDefault="000B0DF5" w:rsidP="002B3965">
      <w:pPr>
        <w:spacing w:line="360" w:lineRule="auto"/>
        <w:jc w:val="both"/>
        <w:rPr>
          <w:sz w:val="24"/>
        </w:rPr>
      </w:pPr>
      <w:r w:rsidRPr="00E932FD">
        <w:rPr>
          <w:sz w:val="24"/>
        </w:rPr>
        <w:t>El estándar IEC 61850, ha definido tres protocolos distintos de comunicación para tres aplicaciones distintas. Son las siguientes:</w:t>
      </w:r>
    </w:p>
    <w:p w14:paraId="0E182755" w14:textId="0BC383D4" w:rsidR="000B0DF5" w:rsidRPr="00E932FD" w:rsidRDefault="000B0DF5" w:rsidP="002B3965">
      <w:pPr>
        <w:pStyle w:val="Prrafodelista"/>
        <w:numPr>
          <w:ilvl w:val="0"/>
          <w:numId w:val="26"/>
        </w:numPr>
        <w:spacing w:line="360" w:lineRule="auto"/>
        <w:jc w:val="both"/>
        <w:rPr>
          <w:sz w:val="24"/>
        </w:rPr>
      </w:pPr>
      <w:proofErr w:type="spellStart"/>
      <w:r w:rsidRPr="00E932FD">
        <w:rPr>
          <w:b/>
          <w:sz w:val="24"/>
        </w:rPr>
        <w:t>Manufacturing</w:t>
      </w:r>
      <w:proofErr w:type="spellEnd"/>
      <w:r w:rsidRPr="00E932FD">
        <w:rPr>
          <w:b/>
          <w:sz w:val="24"/>
        </w:rPr>
        <w:t xml:space="preserve"> </w:t>
      </w:r>
      <w:proofErr w:type="spellStart"/>
      <w:r w:rsidRPr="00E932FD">
        <w:rPr>
          <w:b/>
          <w:sz w:val="24"/>
        </w:rPr>
        <w:t>Message</w:t>
      </w:r>
      <w:proofErr w:type="spellEnd"/>
      <w:r w:rsidRPr="00E932FD">
        <w:rPr>
          <w:b/>
          <w:sz w:val="24"/>
        </w:rPr>
        <w:t xml:space="preserve"> </w:t>
      </w:r>
      <w:proofErr w:type="spellStart"/>
      <w:r w:rsidRPr="00E932FD">
        <w:rPr>
          <w:b/>
          <w:sz w:val="24"/>
        </w:rPr>
        <w:t>Specification</w:t>
      </w:r>
      <w:proofErr w:type="spellEnd"/>
      <w:r w:rsidRPr="00E932FD">
        <w:rPr>
          <w:sz w:val="24"/>
        </w:rPr>
        <w:t xml:space="preserve"> (MMS).</w:t>
      </w:r>
    </w:p>
    <w:p w14:paraId="190C6676" w14:textId="2630F6A8" w:rsidR="000B0DF5" w:rsidRPr="00E932FD" w:rsidRDefault="007E1CA1" w:rsidP="002B3965">
      <w:pPr>
        <w:pStyle w:val="Prrafodelista"/>
        <w:spacing w:line="360" w:lineRule="auto"/>
        <w:jc w:val="both"/>
        <w:rPr>
          <w:sz w:val="24"/>
        </w:rPr>
      </w:pPr>
      <w:r w:rsidRPr="00E932FD">
        <w:rPr>
          <w:sz w:val="24"/>
        </w:rPr>
        <w:t>El primero y más usado es el MMS. Definido en la ISO 9506. Es un protocolo de comunicación cliente-servidor. Se caracteriza por establecer una comunicación privada y segura</w:t>
      </w:r>
      <w:r w:rsidR="00A35255" w:rsidRPr="00E932FD">
        <w:rPr>
          <w:sz w:val="24"/>
        </w:rPr>
        <w:t xml:space="preserve"> a tiempo real</w:t>
      </w:r>
      <w:r w:rsidRPr="00E932FD">
        <w:rPr>
          <w:sz w:val="24"/>
        </w:rPr>
        <w:t>. El proceso de establecimiento de comunicación es bastante sencillo. El cliente envía una “</w:t>
      </w:r>
      <w:proofErr w:type="spellStart"/>
      <w:r w:rsidRPr="00E932FD">
        <w:rPr>
          <w:sz w:val="24"/>
        </w:rPr>
        <w:t>request</w:t>
      </w:r>
      <w:proofErr w:type="spellEnd"/>
      <w:r w:rsidRPr="00E932FD">
        <w:rPr>
          <w:sz w:val="24"/>
        </w:rPr>
        <w:t xml:space="preserve">” al servidor. Una vez recibida, el servidor le envía de vuelta una “response” y ya se habría establecido la comunicación entre ambos. </w:t>
      </w:r>
    </w:p>
    <w:p w14:paraId="27BE91A9" w14:textId="075F0BDA" w:rsidR="00A35255" w:rsidRPr="00E932FD" w:rsidRDefault="007E1CA1" w:rsidP="002B3965">
      <w:pPr>
        <w:pStyle w:val="Prrafodelista"/>
        <w:spacing w:line="360" w:lineRule="auto"/>
        <w:jc w:val="both"/>
        <w:rPr>
          <w:sz w:val="24"/>
        </w:rPr>
      </w:pPr>
      <w:r w:rsidRPr="00E932FD">
        <w:rPr>
          <w:sz w:val="24"/>
        </w:rPr>
        <w:t xml:space="preserve">Usado para </w:t>
      </w:r>
      <w:r w:rsidR="00A35255" w:rsidRPr="00E932FD">
        <w:rPr>
          <w:sz w:val="24"/>
        </w:rPr>
        <w:t>establecer</w:t>
      </w:r>
      <w:r w:rsidRPr="00E932FD">
        <w:rPr>
          <w:sz w:val="24"/>
        </w:rPr>
        <w:t xml:space="preserve"> comunicación entre </w:t>
      </w:r>
      <w:proofErr w:type="spellStart"/>
      <w:r w:rsidRPr="00E932FD">
        <w:rPr>
          <w:sz w:val="24"/>
        </w:rPr>
        <w:t>IEDs</w:t>
      </w:r>
      <w:proofErr w:type="spellEnd"/>
      <w:r w:rsidRPr="00E932FD">
        <w:rPr>
          <w:sz w:val="24"/>
        </w:rPr>
        <w:t xml:space="preserve"> y sistemas SCADA</w:t>
      </w:r>
      <w:r w:rsidR="00A35255" w:rsidRPr="00E932FD">
        <w:rPr>
          <w:sz w:val="24"/>
        </w:rPr>
        <w:t>, para hacer reportes o enviar instrucciones de control.</w:t>
      </w:r>
    </w:p>
    <w:p w14:paraId="369FA95C" w14:textId="77777777" w:rsidR="00A35255" w:rsidRPr="00E932FD" w:rsidRDefault="00A35255" w:rsidP="002B3965">
      <w:pPr>
        <w:spacing w:line="360" w:lineRule="auto"/>
        <w:jc w:val="both"/>
        <w:rPr>
          <w:sz w:val="24"/>
        </w:rPr>
      </w:pPr>
    </w:p>
    <w:p w14:paraId="64E94EAE" w14:textId="06CC35F8" w:rsidR="00A35255" w:rsidRPr="00E932FD" w:rsidRDefault="000B0DF5" w:rsidP="002B3965">
      <w:pPr>
        <w:pStyle w:val="Prrafodelista"/>
        <w:numPr>
          <w:ilvl w:val="0"/>
          <w:numId w:val="26"/>
        </w:numPr>
        <w:spacing w:line="360" w:lineRule="auto"/>
        <w:jc w:val="both"/>
        <w:rPr>
          <w:sz w:val="24"/>
        </w:rPr>
      </w:pPr>
      <w:r w:rsidRPr="00E932FD">
        <w:rPr>
          <w:b/>
          <w:sz w:val="24"/>
        </w:rPr>
        <w:t>GOOSE</w:t>
      </w:r>
      <w:r w:rsidR="00A35255" w:rsidRPr="00E932FD">
        <w:rPr>
          <w:b/>
          <w:sz w:val="24"/>
        </w:rPr>
        <w:t xml:space="preserve"> (</w:t>
      </w:r>
      <w:proofErr w:type="spellStart"/>
      <w:r w:rsidR="00A35255" w:rsidRPr="00E932FD">
        <w:rPr>
          <w:b/>
          <w:sz w:val="24"/>
        </w:rPr>
        <w:t>Generic</w:t>
      </w:r>
      <w:proofErr w:type="spellEnd"/>
      <w:r w:rsidR="00A35255" w:rsidRPr="00E932FD">
        <w:rPr>
          <w:b/>
          <w:sz w:val="24"/>
        </w:rPr>
        <w:t xml:space="preserve"> </w:t>
      </w:r>
      <w:proofErr w:type="spellStart"/>
      <w:r w:rsidR="00A35255" w:rsidRPr="00E932FD">
        <w:rPr>
          <w:b/>
          <w:sz w:val="24"/>
        </w:rPr>
        <w:t>Object-Oriented</w:t>
      </w:r>
      <w:proofErr w:type="spellEnd"/>
      <w:r w:rsidR="00A35255" w:rsidRPr="00E932FD">
        <w:rPr>
          <w:b/>
          <w:sz w:val="24"/>
        </w:rPr>
        <w:t xml:space="preserve"> </w:t>
      </w:r>
      <w:proofErr w:type="spellStart"/>
      <w:r w:rsidR="00A35255" w:rsidRPr="00E932FD">
        <w:rPr>
          <w:b/>
          <w:sz w:val="24"/>
        </w:rPr>
        <w:t>Substation</w:t>
      </w:r>
      <w:proofErr w:type="spellEnd"/>
      <w:r w:rsidR="00A35255" w:rsidRPr="00E932FD">
        <w:rPr>
          <w:b/>
          <w:sz w:val="24"/>
        </w:rPr>
        <w:t xml:space="preserve"> </w:t>
      </w:r>
      <w:proofErr w:type="spellStart"/>
      <w:r w:rsidR="00A35255" w:rsidRPr="00E932FD">
        <w:rPr>
          <w:b/>
          <w:sz w:val="24"/>
        </w:rPr>
        <w:t>Event</w:t>
      </w:r>
      <w:proofErr w:type="spellEnd"/>
      <w:r w:rsidR="00A35255" w:rsidRPr="00E932FD">
        <w:rPr>
          <w:b/>
          <w:sz w:val="24"/>
        </w:rPr>
        <w:t xml:space="preserve">). </w:t>
      </w:r>
    </w:p>
    <w:p w14:paraId="2250882C" w14:textId="77777777" w:rsidR="00964D43" w:rsidRPr="00E932FD" w:rsidRDefault="00964D43" w:rsidP="002B3965">
      <w:pPr>
        <w:pStyle w:val="Prrafodelista"/>
        <w:spacing w:line="360" w:lineRule="auto"/>
        <w:jc w:val="both"/>
        <w:rPr>
          <w:sz w:val="24"/>
        </w:rPr>
      </w:pPr>
      <w:r w:rsidRPr="00E932FD">
        <w:rPr>
          <w:sz w:val="24"/>
        </w:rPr>
        <w:t>GOOSE</w:t>
      </w:r>
      <w:r w:rsidR="00A35255" w:rsidRPr="00E932FD">
        <w:rPr>
          <w:sz w:val="24"/>
        </w:rPr>
        <w:t xml:space="preserve"> se encuentra dentro del protocolo </w:t>
      </w:r>
      <w:r w:rsidRPr="00E932FD">
        <w:rPr>
          <w:sz w:val="24"/>
        </w:rPr>
        <w:t xml:space="preserve">de comunicación </w:t>
      </w:r>
      <w:proofErr w:type="spellStart"/>
      <w:r w:rsidR="00A35255" w:rsidRPr="00E932FD">
        <w:rPr>
          <w:sz w:val="24"/>
        </w:rPr>
        <w:t>Generic</w:t>
      </w:r>
      <w:proofErr w:type="spellEnd"/>
      <w:r w:rsidR="00A35255" w:rsidRPr="00E932FD">
        <w:rPr>
          <w:sz w:val="24"/>
        </w:rPr>
        <w:t xml:space="preserve"> </w:t>
      </w:r>
      <w:proofErr w:type="spellStart"/>
      <w:r w:rsidR="00A35255" w:rsidRPr="00E932FD">
        <w:rPr>
          <w:sz w:val="24"/>
        </w:rPr>
        <w:t>Substation</w:t>
      </w:r>
      <w:proofErr w:type="spellEnd"/>
      <w:r w:rsidR="00A35255" w:rsidRPr="00E932FD">
        <w:rPr>
          <w:sz w:val="24"/>
        </w:rPr>
        <w:t xml:space="preserve"> </w:t>
      </w:r>
      <w:proofErr w:type="spellStart"/>
      <w:r w:rsidR="00A35255" w:rsidRPr="00E932FD">
        <w:rPr>
          <w:sz w:val="24"/>
        </w:rPr>
        <w:t>Event</w:t>
      </w:r>
      <w:proofErr w:type="spellEnd"/>
      <w:r w:rsidR="00A35255" w:rsidRPr="00E932FD">
        <w:rPr>
          <w:sz w:val="24"/>
        </w:rPr>
        <w:t xml:space="preserve"> (GSE). </w:t>
      </w:r>
      <w:r w:rsidRPr="00E932FD">
        <w:rPr>
          <w:sz w:val="24"/>
        </w:rPr>
        <w:t xml:space="preserve">GSE posee dos tipos de mensajes: Mensajes </w:t>
      </w:r>
      <w:proofErr w:type="spellStart"/>
      <w:r w:rsidRPr="00E932FD">
        <w:rPr>
          <w:sz w:val="24"/>
        </w:rPr>
        <w:t>Generic</w:t>
      </w:r>
      <w:proofErr w:type="spellEnd"/>
      <w:r w:rsidRPr="00E932FD">
        <w:rPr>
          <w:sz w:val="24"/>
        </w:rPr>
        <w:t xml:space="preserve"> </w:t>
      </w:r>
      <w:proofErr w:type="spellStart"/>
      <w:r w:rsidRPr="00E932FD">
        <w:rPr>
          <w:sz w:val="24"/>
        </w:rPr>
        <w:t>Substation</w:t>
      </w:r>
      <w:proofErr w:type="spellEnd"/>
      <w:r w:rsidRPr="00E932FD">
        <w:rPr>
          <w:sz w:val="24"/>
        </w:rPr>
        <w:t xml:space="preserve"> </w:t>
      </w:r>
      <w:proofErr w:type="spellStart"/>
      <w:r w:rsidRPr="00E932FD">
        <w:rPr>
          <w:sz w:val="24"/>
        </w:rPr>
        <w:t>State</w:t>
      </w:r>
      <w:proofErr w:type="spellEnd"/>
      <w:r w:rsidRPr="00E932FD">
        <w:rPr>
          <w:sz w:val="24"/>
        </w:rPr>
        <w:t xml:space="preserve"> </w:t>
      </w:r>
      <w:proofErr w:type="spellStart"/>
      <w:r w:rsidRPr="00E932FD">
        <w:rPr>
          <w:sz w:val="24"/>
        </w:rPr>
        <w:t>Event</w:t>
      </w:r>
      <w:proofErr w:type="spellEnd"/>
      <w:r w:rsidRPr="00E932FD">
        <w:rPr>
          <w:sz w:val="24"/>
        </w:rPr>
        <w:t xml:space="preserve"> (</w:t>
      </w:r>
      <w:r w:rsidRPr="00E932FD">
        <w:rPr>
          <w:b/>
          <w:sz w:val="24"/>
        </w:rPr>
        <w:t>GSSE</w:t>
      </w:r>
      <w:r w:rsidRPr="00E932FD">
        <w:rPr>
          <w:sz w:val="24"/>
        </w:rPr>
        <w:t xml:space="preserve">) y los mensajes GOOSE. </w:t>
      </w:r>
    </w:p>
    <w:p w14:paraId="5170776B" w14:textId="09616E40" w:rsidR="00964D43" w:rsidRPr="00E932FD" w:rsidRDefault="00964D43" w:rsidP="002B3965">
      <w:pPr>
        <w:pStyle w:val="Prrafodelista"/>
        <w:spacing w:line="360" w:lineRule="auto"/>
        <w:jc w:val="both"/>
        <w:rPr>
          <w:sz w:val="24"/>
        </w:rPr>
      </w:pPr>
      <w:r w:rsidRPr="00E932FD">
        <w:rPr>
          <w:sz w:val="24"/>
        </w:rPr>
        <w:t xml:space="preserve">Por un lado, tenemos los mensajes GSSE, </w:t>
      </w:r>
      <w:r w:rsidR="00FC393E" w:rsidRPr="00E932FD">
        <w:rPr>
          <w:sz w:val="24"/>
        </w:rPr>
        <w:t>que proporcionan la capacidad de transmitir los cambios de estado de información (en pares de bits). Estos</w:t>
      </w:r>
      <w:r w:rsidRPr="00E932FD">
        <w:rPr>
          <w:sz w:val="24"/>
        </w:rPr>
        <w:t xml:space="preserve"> han quedado anticuados </w:t>
      </w:r>
      <w:r w:rsidR="00FC393E" w:rsidRPr="00E932FD">
        <w:rPr>
          <w:sz w:val="24"/>
        </w:rPr>
        <w:t xml:space="preserve">y apenas se usan </w:t>
      </w:r>
      <w:r w:rsidR="00F24247" w:rsidRPr="00E932FD">
        <w:rPr>
          <w:sz w:val="24"/>
        </w:rPr>
        <w:t>hoy en día</w:t>
      </w:r>
      <w:r w:rsidRPr="00E932FD">
        <w:rPr>
          <w:sz w:val="24"/>
        </w:rPr>
        <w:t>.</w:t>
      </w:r>
    </w:p>
    <w:p w14:paraId="4E51B21F" w14:textId="033A75CB" w:rsidR="000B0DF5" w:rsidRPr="00E932FD" w:rsidRDefault="00964D43" w:rsidP="002B3965">
      <w:pPr>
        <w:pStyle w:val="Prrafodelista"/>
        <w:spacing w:line="360" w:lineRule="auto"/>
        <w:jc w:val="both"/>
        <w:rPr>
          <w:sz w:val="24"/>
        </w:rPr>
      </w:pPr>
      <w:r w:rsidRPr="00E932FD">
        <w:rPr>
          <w:sz w:val="24"/>
        </w:rPr>
        <w:lastRenderedPageBreak/>
        <w:t xml:space="preserve">Y por el otro, tenemos los mensajes GOOSE. Estos mensajes son usados para enviar mensajes urgentes entre </w:t>
      </w:r>
      <w:proofErr w:type="spellStart"/>
      <w:r w:rsidRPr="00E932FD">
        <w:rPr>
          <w:sz w:val="24"/>
        </w:rPr>
        <w:t>IEDs</w:t>
      </w:r>
      <w:proofErr w:type="spellEnd"/>
      <w:r w:rsidRPr="00E932FD">
        <w:rPr>
          <w:sz w:val="24"/>
        </w:rPr>
        <w:t xml:space="preserve">. </w:t>
      </w:r>
      <w:r w:rsidR="00806FE2" w:rsidRPr="00E932FD">
        <w:rPr>
          <w:sz w:val="24"/>
        </w:rPr>
        <w:t>P</w:t>
      </w:r>
      <w:r w:rsidRPr="00E932FD">
        <w:rPr>
          <w:sz w:val="24"/>
        </w:rPr>
        <w:t xml:space="preserve">ermiten llevar </w:t>
      </w:r>
      <w:r w:rsidR="00806FE2" w:rsidRPr="00E932FD">
        <w:rPr>
          <w:sz w:val="24"/>
        </w:rPr>
        <w:t>una gran cantidad de</w:t>
      </w:r>
      <w:r w:rsidRPr="00E932FD">
        <w:rPr>
          <w:sz w:val="24"/>
        </w:rPr>
        <w:t xml:space="preserve"> datos </w:t>
      </w:r>
      <w:r w:rsidR="00806FE2" w:rsidRPr="00E932FD">
        <w:rPr>
          <w:sz w:val="24"/>
        </w:rPr>
        <w:t>organizados</w:t>
      </w:r>
      <w:r w:rsidRPr="00E932FD">
        <w:rPr>
          <w:sz w:val="24"/>
        </w:rPr>
        <w:t xml:space="preserve"> en lo que se conoce como data-set. </w:t>
      </w:r>
      <w:r w:rsidR="00806FE2" w:rsidRPr="00E932FD">
        <w:rPr>
          <w:sz w:val="24"/>
        </w:rPr>
        <w:t xml:space="preserve">GOOSE, está directamente conectado con la capa de enlace, lo que permite entregar de forma rápida la información en unos 3 milisegundos. A esto se le denomina un protocolo de tiempo real. </w:t>
      </w:r>
    </w:p>
    <w:p w14:paraId="74C59FC5" w14:textId="58C396C4" w:rsidR="00806FE2" w:rsidRPr="00E932FD" w:rsidRDefault="00806FE2" w:rsidP="002B3965">
      <w:pPr>
        <w:pStyle w:val="Prrafodelista"/>
        <w:spacing w:line="360" w:lineRule="auto"/>
        <w:jc w:val="both"/>
        <w:rPr>
          <w:sz w:val="24"/>
        </w:rPr>
      </w:pPr>
      <w:r w:rsidRPr="00E932FD">
        <w:rPr>
          <w:sz w:val="24"/>
        </w:rPr>
        <w:t xml:space="preserve">El mecanismo de comunicación es bastante intuitivo. Es un mecanismo basado en </w:t>
      </w:r>
      <w:r w:rsidR="00894CE5" w:rsidRPr="00E932FD">
        <w:rPr>
          <w:sz w:val="24"/>
        </w:rPr>
        <w:t>la comunicación entre publicador-suscriptor. El publicador se identifica como el que genera y publica el mensaje en la red, y suscriptor, el que quiere ver todos los mensajes de un determinado publicador.</w:t>
      </w:r>
    </w:p>
    <w:p w14:paraId="627BB29F" w14:textId="5166E633" w:rsidR="00894CE5" w:rsidRPr="00E932FD" w:rsidRDefault="00894CE5" w:rsidP="002B3965">
      <w:pPr>
        <w:pStyle w:val="Prrafodelista"/>
        <w:spacing w:line="360" w:lineRule="auto"/>
        <w:jc w:val="both"/>
        <w:rPr>
          <w:sz w:val="24"/>
        </w:rPr>
      </w:pPr>
      <w:r w:rsidRPr="00E932FD">
        <w:rPr>
          <w:sz w:val="24"/>
        </w:rPr>
        <w:t>El publicador transmite el mensaje a toda la red local. Y los dispositivos que estén suscritos (que estén escuchando), recibirán el mensaje GOOSE.</w:t>
      </w:r>
    </w:p>
    <w:p w14:paraId="2FE9B952" w14:textId="77777777" w:rsidR="000B0DF5" w:rsidRPr="00E932FD" w:rsidRDefault="000B0DF5" w:rsidP="002B3965">
      <w:pPr>
        <w:pStyle w:val="Prrafodelista"/>
        <w:spacing w:line="360" w:lineRule="auto"/>
        <w:jc w:val="both"/>
        <w:rPr>
          <w:sz w:val="24"/>
        </w:rPr>
      </w:pPr>
    </w:p>
    <w:p w14:paraId="0B5AA7F3" w14:textId="77777777" w:rsidR="000B0DF5" w:rsidRPr="00E932FD" w:rsidRDefault="000B0DF5" w:rsidP="002B3965">
      <w:pPr>
        <w:spacing w:line="360" w:lineRule="auto"/>
        <w:jc w:val="both"/>
        <w:rPr>
          <w:sz w:val="24"/>
        </w:rPr>
      </w:pPr>
    </w:p>
    <w:p w14:paraId="2F2B2F9F" w14:textId="1856EE3C" w:rsidR="000B0DF5" w:rsidRPr="00E932FD" w:rsidRDefault="000B0DF5" w:rsidP="002B3965">
      <w:pPr>
        <w:pStyle w:val="Prrafodelista"/>
        <w:numPr>
          <w:ilvl w:val="0"/>
          <w:numId w:val="26"/>
        </w:numPr>
        <w:spacing w:line="360" w:lineRule="auto"/>
        <w:jc w:val="both"/>
        <w:rPr>
          <w:sz w:val="24"/>
        </w:rPr>
      </w:pPr>
      <w:proofErr w:type="spellStart"/>
      <w:r w:rsidRPr="00E932FD">
        <w:rPr>
          <w:b/>
          <w:sz w:val="24"/>
        </w:rPr>
        <w:t>Sampled</w:t>
      </w:r>
      <w:proofErr w:type="spellEnd"/>
      <w:r w:rsidRPr="00E932FD">
        <w:rPr>
          <w:b/>
          <w:sz w:val="24"/>
        </w:rPr>
        <w:t xml:space="preserve"> </w:t>
      </w:r>
      <w:proofErr w:type="spellStart"/>
      <w:r w:rsidRPr="00E932FD">
        <w:rPr>
          <w:b/>
          <w:sz w:val="24"/>
        </w:rPr>
        <w:t>Measured</w:t>
      </w:r>
      <w:proofErr w:type="spellEnd"/>
      <w:r w:rsidRPr="00E932FD">
        <w:rPr>
          <w:b/>
          <w:sz w:val="24"/>
        </w:rPr>
        <w:t xml:space="preserve"> </w:t>
      </w:r>
      <w:proofErr w:type="spellStart"/>
      <w:r w:rsidRPr="00E932FD">
        <w:rPr>
          <w:b/>
          <w:sz w:val="24"/>
        </w:rPr>
        <w:t>Value</w:t>
      </w:r>
      <w:proofErr w:type="spellEnd"/>
      <w:r w:rsidRPr="00E932FD">
        <w:rPr>
          <w:b/>
          <w:sz w:val="24"/>
        </w:rPr>
        <w:t xml:space="preserve"> </w:t>
      </w:r>
      <w:r w:rsidRPr="00E932FD">
        <w:rPr>
          <w:sz w:val="24"/>
        </w:rPr>
        <w:t>(SMV)</w:t>
      </w:r>
      <w:r w:rsidR="00B901A6" w:rsidRPr="00E932FD">
        <w:rPr>
          <w:sz w:val="24"/>
        </w:rPr>
        <w:t>.</w:t>
      </w:r>
    </w:p>
    <w:p w14:paraId="27E64927" w14:textId="4C34EBCC" w:rsidR="00B901A6" w:rsidRPr="00E932FD" w:rsidRDefault="00B901A6" w:rsidP="002B3965">
      <w:pPr>
        <w:pStyle w:val="Prrafodelista"/>
        <w:spacing w:line="360" w:lineRule="auto"/>
        <w:jc w:val="both"/>
        <w:rPr>
          <w:sz w:val="24"/>
        </w:rPr>
      </w:pPr>
      <w:r w:rsidRPr="00E932FD">
        <w:rPr>
          <w:sz w:val="24"/>
        </w:rPr>
        <w:t xml:space="preserve">SMV </w:t>
      </w:r>
      <w:r w:rsidR="00FC393E" w:rsidRPr="00E932FD">
        <w:rPr>
          <w:sz w:val="24"/>
        </w:rPr>
        <w:t>está</w:t>
      </w:r>
      <w:r w:rsidRPr="00E932FD">
        <w:rPr>
          <w:sz w:val="24"/>
        </w:rPr>
        <w:t xml:space="preserve"> directamente conectado co</w:t>
      </w:r>
      <w:r w:rsidR="00293B6C">
        <w:rPr>
          <w:sz w:val="24"/>
        </w:rPr>
        <w:t>n</w:t>
      </w:r>
      <w:r w:rsidRPr="00E932FD">
        <w:rPr>
          <w:sz w:val="24"/>
        </w:rPr>
        <w:t xml:space="preserve"> la capa de enlace y usa también mecanismos de publicador-suscriptor. Este protocolo permite enviar corriente y voltaje de forma digital a través del bus de procesos a través de un instrumento digital o una “</w:t>
      </w:r>
      <w:proofErr w:type="spellStart"/>
      <w:r w:rsidRPr="00E932FD">
        <w:rPr>
          <w:sz w:val="24"/>
        </w:rPr>
        <w:t>merge</w:t>
      </w:r>
      <w:proofErr w:type="spellEnd"/>
      <w:r w:rsidRPr="00E932FD">
        <w:rPr>
          <w:sz w:val="24"/>
        </w:rPr>
        <w:t xml:space="preserve"> </w:t>
      </w:r>
      <w:proofErr w:type="spellStart"/>
      <w:r w:rsidRPr="00E932FD">
        <w:rPr>
          <w:sz w:val="24"/>
        </w:rPr>
        <w:t>unit</w:t>
      </w:r>
      <w:proofErr w:type="spellEnd"/>
      <w:r w:rsidRPr="00E932FD">
        <w:rPr>
          <w:sz w:val="24"/>
        </w:rPr>
        <w:t>”. Esta “</w:t>
      </w:r>
      <w:proofErr w:type="spellStart"/>
      <w:r w:rsidRPr="00E932FD">
        <w:rPr>
          <w:sz w:val="24"/>
        </w:rPr>
        <w:t>merge</w:t>
      </w:r>
      <w:proofErr w:type="spellEnd"/>
      <w:r w:rsidRPr="00E932FD">
        <w:rPr>
          <w:sz w:val="24"/>
        </w:rPr>
        <w:t xml:space="preserve"> </w:t>
      </w:r>
      <w:proofErr w:type="spellStart"/>
      <w:r w:rsidRPr="00E932FD">
        <w:rPr>
          <w:sz w:val="24"/>
        </w:rPr>
        <w:t>unit</w:t>
      </w:r>
      <w:proofErr w:type="spellEnd"/>
      <w:r w:rsidRPr="00E932FD">
        <w:rPr>
          <w:sz w:val="24"/>
        </w:rPr>
        <w:t>” se encarga de transponer la señal analógica a una señal digital, un valor discreto etiquetado con tiempo sincronizado.</w:t>
      </w:r>
    </w:p>
    <w:p w14:paraId="723BA388" w14:textId="0BFFEB3E" w:rsidR="001B41E2" w:rsidRPr="00D04648" w:rsidRDefault="00B901A6" w:rsidP="002B3965">
      <w:pPr>
        <w:pStyle w:val="Prrafodelista"/>
        <w:spacing w:line="360" w:lineRule="auto"/>
        <w:jc w:val="both"/>
        <w:rPr>
          <w:sz w:val="24"/>
        </w:rPr>
      </w:pPr>
      <w:r w:rsidRPr="00E932FD">
        <w:rPr>
          <w:sz w:val="24"/>
        </w:rPr>
        <w:t xml:space="preserve">Ese </w:t>
      </w:r>
      <w:r w:rsidR="00FC393E" w:rsidRPr="00E932FD">
        <w:rPr>
          <w:sz w:val="24"/>
        </w:rPr>
        <w:t>voltaje y medida de corriente pueden ser usados por cualquier IED el cual requiera esa información. Todo ello sin cableado adicional, solo con el uso del bus de procesos, el cual necesita el suficiente ancho de banda para poder soportar ese gran flujo de información.</w:t>
      </w:r>
      <w:r w:rsidR="001B41E2" w:rsidRPr="00E932FD">
        <w:rPr>
          <w:sz w:val="24"/>
        </w:rPr>
        <w:t xml:space="preserve"> </w:t>
      </w:r>
      <w:r w:rsidR="001B41E2" w:rsidRPr="00D04648">
        <w:rPr>
          <w:sz w:val="24"/>
        </w:rPr>
        <w:t>SMV soporta 2 métodos distintos de transmisiones, que son las siguie</w:t>
      </w:r>
      <w:r w:rsidR="00D04648">
        <w:rPr>
          <w:sz w:val="24"/>
        </w:rPr>
        <w:t>ntes:</w:t>
      </w:r>
    </w:p>
    <w:p w14:paraId="5A31548A" w14:textId="77777777" w:rsidR="001B41E2" w:rsidRPr="00E932FD" w:rsidRDefault="001B41E2" w:rsidP="002B3965">
      <w:pPr>
        <w:pStyle w:val="Prrafodelista"/>
        <w:spacing w:line="360" w:lineRule="auto"/>
        <w:jc w:val="both"/>
        <w:rPr>
          <w:sz w:val="24"/>
        </w:rPr>
      </w:pPr>
    </w:p>
    <w:p w14:paraId="5BB2C4A4" w14:textId="32644532" w:rsidR="001B41E2" w:rsidRDefault="00CF5DA9" w:rsidP="002B3965">
      <w:pPr>
        <w:pStyle w:val="Prrafodelista"/>
        <w:numPr>
          <w:ilvl w:val="1"/>
          <w:numId w:val="26"/>
        </w:numPr>
        <w:spacing w:line="360" w:lineRule="auto"/>
        <w:jc w:val="both"/>
        <w:rPr>
          <w:sz w:val="24"/>
        </w:rPr>
      </w:pPr>
      <w:bookmarkStart w:id="109" w:name="OLE_LINK2"/>
      <w:bookmarkStart w:id="110" w:name="OLE_LINK3"/>
      <w:r>
        <w:rPr>
          <w:sz w:val="24"/>
        </w:rPr>
        <w:t>“</w:t>
      </w:r>
      <w:proofErr w:type="spellStart"/>
      <w:r w:rsidR="001B41E2" w:rsidRPr="00CF5DA9">
        <w:rPr>
          <w:i/>
          <w:sz w:val="24"/>
        </w:rPr>
        <w:t>Multicast</w:t>
      </w:r>
      <w:proofErr w:type="spellEnd"/>
      <w:r w:rsidR="001B41E2" w:rsidRPr="00CF5DA9">
        <w:rPr>
          <w:i/>
          <w:sz w:val="24"/>
        </w:rPr>
        <w:t xml:space="preserve"> </w:t>
      </w:r>
      <w:proofErr w:type="spellStart"/>
      <w:r w:rsidR="001B41E2" w:rsidRPr="00CF5DA9">
        <w:rPr>
          <w:i/>
          <w:sz w:val="24"/>
        </w:rPr>
        <w:t>service</w:t>
      </w:r>
      <w:proofErr w:type="spellEnd"/>
      <w:r w:rsidR="001B41E2" w:rsidRPr="00CF5DA9">
        <w:rPr>
          <w:i/>
          <w:sz w:val="24"/>
        </w:rPr>
        <w:t xml:space="preserve"> </w:t>
      </w:r>
      <w:proofErr w:type="spellStart"/>
      <w:r w:rsidR="001B41E2" w:rsidRPr="00CF5DA9">
        <w:rPr>
          <w:i/>
          <w:sz w:val="24"/>
        </w:rPr>
        <w:t>over</w:t>
      </w:r>
      <w:proofErr w:type="spellEnd"/>
      <w:r w:rsidR="001B41E2" w:rsidRPr="00CF5DA9">
        <w:rPr>
          <w:i/>
          <w:sz w:val="24"/>
        </w:rPr>
        <w:t xml:space="preserve"> Ethernet</w:t>
      </w:r>
      <w:r>
        <w:rPr>
          <w:sz w:val="24"/>
        </w:rPr>
        <w:t>”</w:t>
      </w:r>
      <w:r w:rsidR="001B41E2" w:rsidRPr="00E932FD">
        <w:rPr>
          <w:sz w:val="24"/>
        </w:rPr>
        <w:t xml:space="preserve"> </w:t>
      </w:r>
      <w:bookmarkEnd w:id="109"/>
      <w:bookmarkEnd w:id="110"/>
      <w:r w:rsidR="001B41E2" w:rsidRPr="00E932FD">
        <w:rPr>
          <w:sz w:val="24"/>
        </w:rPr>
        <w:t>(MSVC)</w:t>
      </w:r>
      <w:r w:rsidR="00D04648">
        <w:rPr>
          <w:sz w:val="24"/>
        </w:rPr>
        <w:t xml:space="preserve">. </w:t>
      </w:r>
    </w:p>
    <w:p w14:paraId="64449002" w14:textId="3BB8D977" w:rsidR="00D04648" w:rsidRDefault="00D04648" w:rsidP="002B3965">
      <w:pPr>
        <w:pStyle w:val="Prrafodelista"/>
        <w:spacing w:line="360" w:lineRule="auto"/>
        <w:ind w:left="1440"/>
        <w:jc w:val="both"/>
        <w:rPr>
          <w:sz w:val="24"/>
        </w:rPr>
      </w:pPr>
      <w:r>
        <w:rPr>
          <w:sz w:val="24"/>
        </w:rPr>
        <w:t xml:space="preserve">Hace uso del modelo de comunicación </w:t>
      </w:r>
      <w:proofErr w:type="spellStart"/>
      <w:r>
        <w:rPr>
          <w:sz w:val="24"/>
        </w:rPr>
        <w:t>Multicast-Association-Application</w:t>
      </w:r>
      <w:proofErr w:type="spellEnd"/>
      <w:r w:rsidR="00293B6C">
        <w:rPr>
          <w:sz w:val="24"/>
        </w:rPr>
        <w:t xml:space="preserve">. El cual el valor del voltaje medido es enviado a todos los elementos, siendo procesado </w:t>
      </w:r>
      <w:r w:rsidR="003B372D">
        <w:rPr>
          <w:sz w:val="24"/>
        </w:rPr>
        <w:t>únicamente</w:t>
      </w:r>
      <w:r w:rsidR="00293B6C">
        <w:rPr>
          <w:sz w:val="24"/>
        </w:rPr>
        <w:t xml:space="preserve"> por aquellos que estén suscritos.</w:t>
      </w:r>
    </w:p>
    <w:p w14:paraId="3BB04778" w14:textId="77777777" w:rsidR="00293B6C" w:rsidRPr="00E932FD" w:rsidRDefault="00293B6C" w:rsidP="002B3965">
      <w:pPr>
        <w:pStyle w:val="Prrafodelista"/>
        <w:spacing w:line="360" w:lineRule="auto"/>
        <w:ind w:left="1440"/>
        <w:jc w:val="both"/>
        <w:rPr>
          <w:sz w:val="24"/>
        </w:rPr>
      </w:pPr>
    </w:p>
    <w:p w14:paraId="4FECAC9B" w14:textId="07C3AC66" w:rsidR="001B41E2" w:rsidRPr="00E932FD" w:rsidRDefault="00CF5DA9" w:rsidP="002B3965">
      <w:pPr>
        <w:pStyle w:val="Prrafodelista"/>
        <w:numPr>
          <w:ilvl w:val="1"/>
          <w:numId w:val="26"/>
        </w:numPr>
        <w:spacing w:line="360" w:lineRule="auto"/>
        <w:jc w:val="both"/>
        <w:rPr>
          <w:sz w:val="24"/>
        </w:rPr>
      </w:pPr>
      <w:r>
        <w:rPr>
          <w:sz w:val="24"/>
        </w:rPr>
        <w:t>“</w:t>
      </w:r>
      <w:proofErr w:type="spellStart"/>
      <w:r w:rsidR="001B41E2" w:rsidRPr="00CF5DA9">
        <w:rPr>
          <w:i/>
          <w:sz w:val="24"/>
        </w:rPr>
        <w:t>Unicast</w:t>
      </w:r>
      <w:proofErr w:type="spellEnd"/>
      <w:r w:rsidR="001B41E2" w:rsidRPr="00CF5DA9">
        <w:rPr>
          <w:i/>
          <w:sz w:val="24"/>
        </w:rPr>
        <w:t xml:space="preserve"> </w:t>
      </w:r>
      <w:proofErr w:type="spellStart"/>
      <w:r w:rsidR="001B41E2" w:rsidRPr="00CF5DA9">
        <w:rPr>
          <w:i/>
          <w:sz w:val="24"/>
        </w:rPr>
        <w:t>service</w:t>
      </w:r>
      <w:proofErr w:type="spellEnd"/>
      <w:r w:rsidR="001B41E2" w:rsidRPr="00CF5DA9">
        <w:rPr>
          <w:i/>
          <w:sz w:val="24"/>
        </w:rPr>
        <w:t xml:space="preserve"> </w:t>
      </w:r>
      <w:proofErr w:type="spellStart"/>
      <w:r w:rsidR="001B41E2" w:rsidRPr="00CF5DA9">
        <w:rPr>
          <w:i/>
          <w:sz w:val="24"/>
        </w:rPr>
        <w:t>over</w:t>
      </w:r>
      <w:proofErr w:type="spellEnd"/>
      <w:r w:rsidR="001B41E2" w:rsidRPr="00CF5DA9">
        <w:rPr>
          <w:i/>
          <w:sz w:val="24"/>
        </w:rPr>
        <w:t xml:space="preserve"> serial links</w:t>
      </w:r>
      <w:r w:rsidRPr="00CF5DA9">
        <w:rPr>
          <w:i/>
          <w:sz w:val="24"/>
        </w:rPr>
        <w:t>”</w:t>
      </w:r>
      <w:r w:rsidR="001B41E2" w:rsidRPr="00E932FD">
        <w:rPr>
          <w:sz w:val="24"/>
        </w:rPr>
        <w:t xml:space="preserve"> (</w:t>
      </w:r>
      <w:r w:rsidR="00321349" w:rsidRPr="00E932FD">
        <w:rPr>
          <w:sz w:val="24"/>
        </w:rPr>
        <w:t>USVC</w:t>
      </w:r>
      <w:r w:rsidR="001B41E2" w:rsidRPr="00E932FD">
        <w:rPr>
          <w:sz w:val="24"/>
        </w:rPr>
        <w:t>)</w:t>
      </w:r>
      <w:r>
        <w:rPr>
          <w:sz w:val="24"/>
        </w:rPr>
        <w:t>.</w:t>
      </w:r>
    </w:p>
    <w:p w14:paraId="57C9C231" w14:textId="1FF41E87" w:rsidR="00945476" w:rsidRPr="00CF5DA9" w:rsidRDefault="00293B6C" w:rsidP="002B3965">
      <w:pPr>
        <w:spacing w:line="360" w:lineRule="auto"/>
        <w:ind w:left="1416"/>
        <w:jc w:val="both"/>
        <w:rPr>
          <w:sz w:val="24"/>
        </w:rPr>
      </w:pPr>
      <w:r w:rsidRPr="00CF5DA9">
        <w:rPr>
          <w:sz w:val="24"/>
        </w:rPr>
        <w:t xml:space="preserve">Como el propio nombre indica, está basado en el modelo de comunicación </w:t>
      </w:r>
      <w:proofErr w:type="spellStart"/>
      <w:r w:rsidRPr="00CF5DA9">
        <w:rPr>
          <w:sz w:val="24"/>
        </w:rPr>
        <w:t>Unicast-associaton-application</w:t>
      </w:r>
      <w:proofErr w:type="spellEnd"/>
      <w:r w:rsidRPr="00CF5DA9">
        <w:rPr>
          <w:sz w:val="24"/>
        </w:rPr>
        <w:t xml:space="preserve">. Se establece una conexión peer to peer entre cliente y servidor. Los datos son confirmados </w:t>
      </w:r>
      <w:r w:rsidR="00CF5DA9">
        <w:rPr>
          <w:sz w:val="24"/>
        </w:rPr>
        <w:t>a su</w:t>
      </w:r>
      <w:r w:rsidRPr="00CF5DA9">
        <w:rPr>
          <w:sz w:val="24"/>
        </w:rPr>
        <w:t xml:space="preserve"> recepción y es un modelo </w:t>
      </w:r>
      <w:r w:rsidR="00CF5DA9">
        <w:rPr>
          <w:sz w:val="24"/>
        </w:rPr>
        <w:t>de transmisión más lento que el anterior</w:t>
      </w:r>
      <w:r w:rsidRPr="00CF5DA9">
        <w:rPr>
          <w:sz w:val="24"/>
        </w:rPr>
        <w:t>.</w:t>
      </w:r>
    </w:p>
    <w:p w14:paraId="3EF29C42" w14:textId="77777777" w:rsidR="000665CC" w:rsidRDefault="000665CC" w:rsidP="00945476"/>
    <w:p w14:paraId="7C7963D6" w14:textId="77777777" w:rsidR="00052892" w:rsidRDefault="00052892" w:rsidP="000665CC">
      <w:pPr>
        <w:rPr>
          <w:u w:val="single"/>
        </w:rPr>
      </w:pPr>
    </w:p>
    <w:p w14:paraId="52D4F4C1" w14:textId="2E1678E4" w:rsidR="00C46D92" w:rsidRDefault="00052892" w:rsidP="00052892">
      <w:pPr>
        <w:pStyle w:val="Ttulo3"/>
      </w:pPr>
      <w:bookmarkStart w:id="111" w:name="_Toc107390516"/>
      <w:r>
        <w:t>MODELADO DE DATOS</w:t>
      </w:r>
      <w:r w:rsidR="00CF5DA9">
        <w:t xml:space="preserve"> DEL </w:t>
      </w:r>
      <w:r w:rsidR="00A77335">
        <w:t>ESTÁNDAR</w:t>
      </w:r>
      <w:r w:rsidR="00CF5DA9">
        <w:t xml:space="preserve"> IEC 61850</w:t>
      </w:r>
      <w:bookmarkEnd w:id="111"/>
    </w:p>
    <w:p w14:paraId="323B058E" w14:textId="77777777" w:rsidR="00052892" w:rsidRDefault="00052892" w:rsidP="00052892"/>
    <w:p w14:paraId="1D50E564" w14:textId="54FB7757" w:rsidR="00052892" w:rsidRPr="00CF5DA9" w:rsidRDefault="00052892" w:rsidP="002B3965">
      <w:pPr>
        <w:spacing w:line="360" w:lineRule="auto"/>
        <w:jc w:val="both"/>
        <w:rPr>
          <w:sz w:val="24"/>
          <w:szCs w:val="24"/>
        </w:rPr>
      </w:pPr>
      <w:r w:rsidRPr="00CF5DA9">
        <w:rPr>
          <w:sz w:val="24"/>
          <w:szCs w:val="24"/>
        </w:rPr>
        <w:t xml:space="preserve">El </w:t>
      </w:r>
      <w:r w:rsidR="00E93BAB">
        <w:rPr>
          <w:sz w:val="24"/>
          <w:szCs w:val="24"/>
        </w:rPr>
        <w:t xml:space="preserve">estándar </w:t>
      </w:r>
      <w:r w:rsidRPr="00CF5DA9">
        <w:rPr>
          <w:sz w:val="24"/>
          <w:szCs w:val="24"/>
        </w:rPr>
        <w:t>IEC 61850 elaboró un modelado de datos orientado a objetos. Simplificando el modelaje y la interoperabilidad entre los distintos elementos de una subestación. Como podemos en la figura inferior, el modelado de datos se establece en torno a un “</w:t>
      </w:r>
      <w:proofErr w:type="spellStart"/>
      <w:r w:rsidRPr="00CF5DA9">
        <w:rPr>
          <w:i/>
          <w:sz w:val="24"/>
          <w:szCs w:val="24"/>
        </w:rPr>
        <w:t>Physical</w:t>
      </w:r>
      <w:proofErr w:type="spellEnd"/>
      <w:r w:rsidRPr="00CF5DA9">
        <w:rPr>
          <w:i/>
          <w:sz w:val="24"/>
          <w:szCs w:val="24"/>
        </w:rPr>
        <w:t xml:space="preserve"> </w:t>
      </w:r>
      <w:proofErr w:type="spellStart"/>
      <w:r w:rsidRPr="00CF5DA9">
        <w:rPr>
          <w:i/>
          <w:sz w:val="24"/>
          <w:szCs w:val="24"/>
        </w:rPr>
        <w:t>Device</w:t>
      </w:r>
      <w:proofErr w:type="spellEnd"/>
      <w:r w:rsidRPr="00CF5DA9">
        <w:rPr>
          <w:sz w:val="24"/>
          <w:szCs w:val="24"/>
        </w:rPr>
        <w:t>” (</w:t>
      </w:r>
      <w:commentRangeStart w:id="112"/>
      <w:commentRangeStart w:id="113"/>
      <w:r w:rsidRPr="00CF5DA9">
        <w:rPr>
          <w:sz w:val="24"/>
          <w:szCs w:val="24"/>
        </w:rPr>
        <w:t>Dispositivo Físico</w:t>
      </w:r>
      <w:commentRangeEnd w:id="112"/>
      <w:r w:rsidRPr="00CF5DA9">
        <w:rPr>
          <w:rStyle w:val="Refdecomentario"/>
          <w:sz w:val="24"/>
          <w:szCs w:val="24"/>
        </w:rPr>
        <w:commentReference w:id="112"/>
      </w:r>
      <w:commentRangeEnd w:id="113"/>
      <w:r w:rsidRPr="00CF5DA9">
        <w:rPr>
          <w:rStyle w:val="Refdecomentario"/>
          <w:sz w:val="24"/>
          <w:szCs w:val="24"/>
        </w:rPr>
        <w:commentReference w:id="113"/>
      </w:r>
      <w:r w:rsidRPr="00CF5DA9">
        <w:rPr>
          <w:sz w:val="24"/>
          <w:szCs w:val="24"/>
        </w:rPr>
        <w:t xml:space="preserve">). Esto lo que quiere decir es que cada dispositivo físico presentara la misma estructura de datos, cambiando sus valores y especificaciones.  </w:t>
      </w:r>
    </w:p>
    <w:p w14:paraId="437CE7C6" w14:textId="77777777" w:rsidR="00052892" w:rsidRDefault="00052892" w:rsidP="00052892">
      <w:pPr>
        <w:jc w:val="center"/>
      </w:pPr>
      <w:r>
        <w:rPr>
          <w:noProof/>
          <w:lang w:eastAsia="es-ES"/>
        </w:rPr>
        <w:drawing>
          <wp:inline distT="0" distB="0" distL="0" distR="0" wp14:anchorId="137CA330" wp14:editId="5441CC90">
            <wp:extent cx="1717147" cy="210441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41290" cy="2134006"/>
                    </a:xfrm>
                    <a:prstGeom prst="rect">
                      <a:avLst/>
                    </a:prstGeom>
                  </pic:spPr>
                </pic:pic>
              </a:graphicData>
            </a:graphic>
          </wp:inline>
        </w:drawing>
      </w:r>
    </w:p>
    <w:p w14:paraId="29D4647B" w14:textId="1123FBD6" w:rsidR="00052892" w:rsidRDefault="002444E7" w:rsidP="00CF5DA9">
      <w:pPr>
        <w:pStyle w:val="Cita"/>
      </w:pPr>
      <w:bookmarkStart w:id="114" w:name="_Toc107390583"/>
      <w:r>
        <w:t>Ilustración 5.19</w:t>
      </w:r>
      <w:r w:rsidR="00052892">
        <w:t xml:space="preserve">. Estructura de datos del </w:t>
      </w:r>
      <w:r w:rsidR="00A77335">
        <w:t>ESTÁNDAR</w:t>
      </w:r>
      <w:r w:rsidR="00052892">
        <w:t xml:space="preserve"> IEC 61850 (Fuente: extraído de MANUALES IEC61850 dados por SICA SA)</w:t>
      </w:r>
      <w:bookmarkEnd w:id="114"/>
    </w:p>
    <w:p w14:paraId="541F9C72" w14:textId="77777777" w:rsidR="00052892" w:rsidRPr="00CF5DA9" w:rsidRDefault="00052892" w:rsidP="002B3965">
      <w:pPr>
        <w:spacing w:line="360" w:lineRule="auto"/>
        <w:jc w:val="both"/>
        <w:rPr>
          <w:sz w:val="24"/>
        </w:rPr>
      </w:pPr>
      <w:r w:rsidRPr="00CF5DA9">
        <w:rPr>
          <w:sz w:val="24"/>
        </w:rPr>
        <w:t>Los tipos de datos que se encuentran dentro de un dispositivo físico, son los siguientes:</w:t>
      </w:r>
    </w:p>
    <w:p w14:paraId="5BC1B27B" w14:textId="77777777" w:rsidR="00052892" w:rsidRPr="00CF5DA9" w:rsidRDefault="00052892" w:rsidP="002B3965">
      <w:pPr>
        <w:pStyle w:val="Prrafodelista"/>
        <w:numPr>
          <w:ilvl w:val="0"/>
          <w:numId w:val="23"/>
        </w:numPr>
        <w:spacing w:line="360" w:lineRule="auto"/>
        <w:jc w:val="both"/>
        <w:rPr>
          <w:sz w:val="24"/>
        </w:rPr>
      </w:pPr>
      <w:r w:rsidRPr="00CF5DA9">
        <w:rPr>
          <w:b/>
          <w:sz w:val="24"/>
        </w:rPr>
        <w:t>Dispositivo Lógico</w:t>
      </w:r>
      <w:r w:rsidRPr="00CF5DA9">
        <w:rPr>
          <w:sz w:val="24"/>
        </w:rPr>
        <w:t xml:space="preserve"> (“</w:t>
      </w:r>
      <w:proofErr w:type="spellStart"/>
      <w:r w:rsidRPr="00CF5DA9">
        <w:rPr>
          <w:sz w:val="24"/>
        </w:rPr>
        <w:t>Logical</w:t>
      </w:r>
      <w:proofErr w:type="spellEnd"/>
      <w:r w:rsidRPr="00CF5DA9">
        <w:rPr>
          <w:sz w:val="24"/>
        </w:rPr>
        <w:t xml:space="preserve"> </w:t>
      </w:r>
      <w:proofErr w:type="spellStart"/>
      <w:r w:rsidRPr="00CF5DA9">
        <w:rPr>
          <w:sz w:val="24"/>
        </w:rPr>
        <w:t>Device</w:t>
      </w:r>
      <w:proofErr w:type="spellEnd"/>
      <w:r w:rsidRPr="00CF5DA9">
        <w:rPr>
          <w:sz w:val="24"/>
        </w:rPr>
        <w:t xml:space="preserve">”, LD). Está formado por un conjunto de nodos lógicos que están implementados en un IED, es decir de forma no distribuida. Un dispositivo físico puede estar formado por uno o más dispositivos lógicos, por lo que pueden estar formados por un número elevado de nodos lógicos. </w:t>
      </w:r>
    </w:p>
    <w:p w14:paraId="30E8F632" w14:textId="77777777" w:rsidR="00052892" w:rsidRDefault="00052892" w:rsidP="002B3965">
      <w:pPr>
        <w:spacing w:line="360" w:lineRule="auto"/>
        <w:jc w:val="both"/>
      </w:pPr>
    </w:p>
    <w:p w14:paraId="7439AA03" w14:textId="77777777" w:rsidR="00052892" w:rsidRPr="00CF5DA9" w:rsidRDefault="00052892" w:rsidP="002B3965">
      <w:pPr>
        <w:pStyle w:val="Prrafodelista"/>
        <w:numPr>
          <w:ilvl w:val="0"/>
          <w:numId w:val="23"/>
        </w:numPr>
        <w:spacing w:line="360" w:lineRule="auto"/>
        <w:jc w:val="both"/>
        <w:rPr>
          <w:sz w:val="24"/>
        </w:rPr>
      </w:pPr>
      <w:r w:rsidRPr="00CF5DA9">
        <w:rPr>
          <w:b/>
          <w:sz w:val="24"/>
        </w:rPr>
        <w:t>Nodos Lógicos</w:t>
      </w:r>
      <w:r w:rsidRPr="00CF5DA9">
        <w:rPr>
          <w:sz w:val="24"/>
        </w:rPr>
        <w:t xml:space="preserve"> (“</w:t>
      </w:r>
      <w:proofErr w:type="spellStart"/>
      <w:r w:rsidRPr="00CF5DA9">
        <w:rPr>
          <w:sz w:val="24"/>
        </w:rPr>
        <w:t>Logical</w:t>
      </w:r>
      <w:proofErr w:type="spellEnd"/>
      <w:r w:rsidRPr="00CF5DA9">
        <w:rPr>
          <w:sz w:val="24"/>
        </w:rPr>
        <w:t xml:space="preserve"> </w:t>
      </w:r>
      <w:proofErr w:type="spellStart"/>
      <w:r w:rsidRPr="00CF5DA9">
        <w:rPr>
          <w:sz w:val="24"/>
        </w:rPr>
        <w:t>Node</w:t>
      </w:r>
      <w:proofErr w:type="spellEnd"/>
      <w:r w:rsidRPr="00CF5DA9">
        <w:rPr>
          <w:sz w:val="24"/>
        </w:rPr>
        <w:t xml:space="preserve">”, LN). Cada nodo lógico se puede definir como una pequeña parte de una función que intercambia datos. Un nodo lógico es un objeto definido por sus datos y métodos. Como ejemplo de nodos lógicos podemos incluir en la lista los interruptores, protecciones o sensores. </w:t>
      </w:r>
    </w:p>
    <w:p w14:paraId="716840B0" w14:textId="77777777" w:rsidR="00B70085" w:rsidRDefault="00B70085" w:rsidP="00B70085">
      <w:pPr>
        <w:pStyle w:val="Prrafodelista"/>
      </w:pPr>
    </w:p>
    <w:p w14:paraId="633C2ABA" w14:textId="77777777" w:rsidR="00052892" w:rsidRDefault="00052892" w:rsidP="00052892">
      <w:pPr>
        <w:pStyle w:val="Prrafodelista"/>
      </w:pPr>
    </w:p>
    <w:p w14:paraId="1640024E" w14:textId="77777777" w:rsidR="00052892" w:rsidRDefault="00052892" w:rsidP="00052892">
      <w:pPr>
        <w:jc w:val="center"/>
      </w:pPr>
      <w:r>
        <w:rPr>
          <w:noProof/>
          <w:lang w:eastAsia="es-ES"/>
        </w:rPr>
        <w:drawing>
          <wp:inline distT="0" distB="0" distL="0" distR="0" wp14:anchorId="51EDC344" wp14:editId="2968F879">
            <wp:extent cx="4008865" cy="16269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40594" cy="1639781"/>
                    </a:xfrm>
                    <a:prstGeom prst="rect">
                      <a:avLst/>
                    </a:prstGeom>
                  </pic:spPr>
                </pic:pic>
              </a:graphicData>
            </a:graphic>
          </wp:inline>
        </w:drawing>
      </w:r>
    </w:p>
    <w:p w14:paraId="30A530EB" w14:textId="108E72D8" w:rsidR="00052892" w:rsidRPr="00CF5DA9" w:rsidRDefault="002444E7" w:rsidP="00CF5DA9">
      <w:pPr>
        <w:pStyle w:val="Cita"/>
      </w:pPr>
      <w:bookmarkStart w:id="115" w:name="_Toc107390584"/>
      <w:r>
        <w:t>Ilustración 5.</w:t>
      </w:r>
      <w:r w:rsidR="00052892" w:rsidRPr="00CF5DA9">
        <w:t>2</w:t>
      </w:r>
      <w:r>
        <w:t>0</w:t>
      </w:r>
      <w:r w:rsidR="00052892" w:rsidRPr="00CF5DA9">
        <w:t xml:space="preserve">. Nomenclatura de un </w:t>
      </w:r>
      <w:proofErr w:type="spellStart"/>
      <w:r w:rsidR="00052892" w:rsidRPr="00CF5DA9">
        <w:t>Logical</w:t>
      </w:r>
      <w:proofErr w:type="spellEnd"/>
      <w:r w:rsidR="00052892" w:rsidRPr="00CF5DA9">
        <w:t xml:space="preserve"> </w:t>
      </w:r>
      <w:proofErr w:type="spellStart"/>
      <w:r w:rsidR="00052892" w:rsidRPr="00CF5DA9">
        <w:t>Node</w:t>
      </w:r>
      <w:proofErr w:type="spellEnd"/>
      <w:r w:rsidR="00052892" w:rsidRPr="00CF5DA9">
        <w:t xml:space="preserve"> (Fuente: extraído de MANUALES IEC61850 dados por SICA SA)</w:t>
      </w:r>
      <w:bookmarkEnd w:id="115"/>
    </w:p>
    <w:p w14:paraId="4C528541" w14:textId="77777777" w:rsidR="00052892" w:rsidRPr="00CF5DA9" w:rsidRDefault="00052892" w:rsidP="00052892">
      <w:pPr>
        <w:jc w:val="center"/>
        <w:rPr>
          <w:sz w:val="24"/>
        </w:rPr>
      </w:pPr>
    </w:p>
    <w:p w14:paraId="14CEFF4F" w14:textId="6CB1DF82" w:rsidR="00052892" w:rsidRPr="00CF5DA9" w:rsidRDefault="00052892" w:rsidP="002B3965">
      <w:pPr>
        <w:spacing w:line="360" w:lineRule="auto"/>
        <w:ind w:left="708"/>
        <w:jc w:val="both"/>
        <w:rPr>
          <w:sz w:val="24"/>
        </w:rPr>
      </w:pPr>
      <w:r w:rsidRPr="00CF5DA9">
        <w:rPr>
          <w:sz w:val="24"/>
        </w:rPr>
        <w:t>A la hora de representar todos los nodos lógicos, la estructura es siempre la misma ya que está todo unificado. Como podemos ver en la</w:t>
      </w:r>
      <w:r w:rsidR="00E4540B">
        <w:rPr>
          <w:sz w:val="24"/>
        </w:rPr>
        <w:t xml:space="preserve"> figura 5.20</w:t>
      </w:r>
      <w:r w:rsidRPr="00CF5DA9">
        <w:rPr>
          <w:b/>
          <w:sz w:val="24"/>
        </w:rPr>
        <w:t xml:space="preserve">, </w:t>
      </w:r>
      <w:r w:rsidRPr="00CF5DA9">
        <w:rPr>
          <w:sz w:val="24"/>
        </w:rPr>
        <w:t xml:space="preserve">un ejemplo de nomenclatura de un nodo lógico puede ser la siguiente: dddXCBR1. Las tres primeras letras, representan el prefijo específico de aplicación opcional. En segundo </w:t>
      </w:r>
      <w:r w:rsidR="00CE2B99" w:rsidRPr="00CF5DA9">
        <w:rPr>
          <w:sz w:val="24"/>
        </w:rPr>
        <w:t>lugar,</w:t>
      </w:r>
      <w:r w:rsidRPr="00CF5DA9">
        <w:rPr>
          <w:sz w:val="24"/>
        </w:rPr>
        <w:t xml:space="preserve"> tenemos XCBR, que se corresponde con el nombre del nodo lógico dado por el estándar IEC 61850. En este caso XCBR significa que es un interruptor. Y por último encontraremos un número, en este caso es el 1, este se corresponderá con el número de instancia del nodo lógico.</w:t>
      </w:r>
    </w:p>
    <w:p w14:paraId="6425345E" w14:textId="77777777" w:rsidR="00052892" w:rsidRPr="00CF5DA9" w:rsidRDefault="00052892" w:rsidP="00052892">
      <w:pPr>
        <w:rPr>
          <w:sz w:val="24"/>
        </w:rPr>
      </w:pPr>
    </w:p>
    <w:p w14:paraId="0256DC9C" w14:textId="77777777" w:rsidR="00052892" w:rsidRPr="00CF5DA9" w:rsidRDefault="00052892" w:rsidP="002B3965">
      <w:pPr>
        <w:pStyle w:val="Prrafodelista"/>
        <w:numPr>
          <w:ilvl w:val="0"/>
          <w:numId w:val="23"/>
        </w:numPr>
        <w:spacing w:line="360" w:lineRule="auto"/>
        <w:jc w:val="both"/>
        <w:rPr>
          <w:sz w:val="24"/>
        </w:rPr>
      </w:pPr>
      <w:r w:rsidRPr="00CF5DA9">
        <w:rPr>
          <w:b/>
          <w:sz w:val="24"/>
        </w:rPr>
        <w:t>Objetos de datos</w:t>
      </w:r>
      <w:r w:rsidRPr="00CF5DA9">
        <w:rPr>
          <w:sz w:val="24"/>
        </w:rPr>
        <w:t xml:space="preserve"> (“Data </w:t>
      </w:r>
      <w:proofErr w:type="spellStart"/>
      <w:r w:rsidRPr="00CF5DA9">
        <w:rPr>
          <w:sz w:val="24"/>
        </w:rPr>
        <w:t>Objects</w:t>
      </w:r>
      <w:proofErr w:type="spellEnd"/>
      <w:r w:rsidRPr="00CF5DA9">
        <w:rPr>
          <w:sz w:val="24"/>
        </w:rPr>
        <w:t>”). En este nivel de la pirámide, se encuentran todas las propiedades de los nodos lógicos. Como por ejemplo la posición de un dispositivo.</w:t>
      </w:r>
    </w:p>
    <w:p w14:paraId="5959F3B5" w14:textId="77777777" w:rsidR="00052892" w:rsidRPr="00CF5DA9" w:rsidRDefault="00052892" w:rsidP="002B3965">
      <w:pPr>
        <w:spacing w:line="360" w:lineRule="auto"/>
        <w:jc w:val="both"/>
        <w:rPr>
          <w:sz w:val="24"/>
        </w:rPr>
      </w:pPr>
    </w:p>
    <w:p w14:paraId="6AE758F2" w14:textId="77777777" w:rsidR="00052892" w:rsidRPr="00CF5DA9" w:rsidRDefault="00052892" w:rsidP="002B3965">
      <w:pPr>
        <w:pStyle w:val="Prrafodelista"/>
        <w:numPr>
          <w:ilvl w:val="0"/>
          <w:numId w:val="23"/>
        </w:numPr>
        <w:spacing w:line="360" w:lineRule="auto"/>
        <w:jc w:val="both"/>
        <w:rPr>
          <w:sz w:val="24"/>
        </w:rPr>
      </w:pPr>
      <w:r w:rsidRPr="00CF5DA9">
        <w:rPr>
          <w:b/>
          <w:sz w:val="24"/>
        </w:rPr>
        <w:lastRenderedPageBreak/>
        <w:t>Atributo de los datos</w:t>
      </w:r>
      <w:r w:rsidRPr="00CF5DA9">
        <w:rPr>
          <w:sz w:val="24"/>
        </w:rPr>
        <w:t xml:space="preserve"> (“Data </w:t>
      </w:r>
      <w:proofErr w:type="spellStart"/>
      <w:r w:rsidRPr="00CF5DA9">
        <w:rPr>
          <w:sz w:val="24"/>
        </w:rPr>
        <w:t>Attribute</w:t>
      </w:r>
      <w:proofErr w:type="spellEnd"/>
      <w:r w:rsidRPr="00CF5DA9">
        <w:rPr>
          <w:sz w:val="24"/>
        </w:rPr>
        <w:t xml:space="preserve">”, DA). Lo componen los atributos y especificaciones que se encuentran en los objetos de datos.  Las características de los datos y sus atributos son las siguientes: </w:t>
      </w:r>
    </w:p>
    <w:p w14:paraId="47868AEF" w14:textId="77777777" w:rsidR="00B70085" w:rsidRPr="00B70085" w:rsidRDefault="00B70085" w:rsidP="002B3965">
      <w:pPr>
        <w:pStyle w:val="Prrafodelista"/>
        <w:spacing w:line="360" w:lineRule="auto"/>
        <w:jc w:val="both"/>
        <w:rPr>
          <w:sz w:val="24"/>
        </w:rPr>
      </w:pPr>
    </w:p>
    <w:p w14:paraId="484C25DD" w14:textId="77777777" w:rsidR="00052892" w:rsidRPr="00CF5DA9" w:rsidRDefault="00052892" w:rsidP="002B3965">
      <w:pPr>
        <w:pStyle w:val="Prrafodelista"/>
        <w:numPr>
          <w:ilvl w:val="0"/>
          <w:numId w:val="24"/>
        </w:numPr>
        <w:spacing w:line="360" w:lineRule="auto"/>
        <w:jc w:val="both"/>
        <w:rPr>
          <w:sz w:val="24"/>
        </w:rPr>
      </w:pPr>
      <w:r w:rsidRPr="00CF5DA9">
        <w:rPr>
          <w:sz w:val="24"/>
        </w:rPr>
        <w:t>Estructura y semántica bien definida</w:t>
      </w:r>
    </w:p>
    <w:p w14:paraId="2C556322" w14:textId="77777777" w:rsidR="00052892" w:rsidRPr="00CF5DA9" w:rsidRDefault="00052892" w:rsidP="002B3965">
      <w:pPr>
        <w:pStyle w:val="Prrafodelista"/>
        <w:numPr>
          <w:ilvl w:val="0"/>
          <w:numId w:val="24"/>
        </w:numPr>
        <w:spacing w:line="360" w:lineRule="auto"/>
        <w:jc w:val="both"/>
        <w:rPr>
          <w:sz w:val="24"/>
        </w:rPr>
      </w:pPr>
      <w:r w:rsidRPr="00CF5DA9">
        <w:rPr>
          <w:sz w:val="24"/>
        </w:rPr>
        <w:t>Configuración: asignación de valores seleccionados y mecanismos de intercambio</w:t>
      </w:r>
    </w:p>
    <w:p w14:paraId="62C8CCA4" w14:textId="77777777" w:rsidR="00052892" w:rsidRDefault="00052892" w:rsidP="00052892">
      <w:pPr>
        <w:jc w:val="center"/>
      </w:pPr>
      <w:r>
        <w:rPr>
          <w:noProof/>
          <w:lang w:eastAsia="es-ES"/>
        </w:rPr>
        <w:drawing>
          <wp:inline distT="0" distB="0" distL="0" distR="0" wp14:anchorId="3B10FB98" wp14:editId="1590D48E">
            <wp:extent cx="3747865" cy="1883956"/>
            <wp:effectExtent l="38100" t="38100" r="100330" b="977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47865" cy="1883956"/>
                    </a:xfrm>
                    <a:prstGeom prst="rect">
                      <a:avLst/>
                    </a:prstGeom>
                    <a:effectLst>
                      <a:outerShdw blurRad="50800" dist="38100" dir="2700000" algn="tl" rotWithShape="0">
                        <a:prstClr val="black">
                          <a:alpha val="40000"/>
                        </a:prstClr>
                      </a:outerShdw>
                    </a:effectLst>
                  </pic:spPr>
                </pic:pic>
              </a:graphicData>
            </a:graphic>
          </wp:inline>
        </w:drawing>
      </w:r>
    </w:p>
    <w:p w14:paraId="4C5F9FBF" w14:textId="010188C3" w:rsidR="00052892" w:rsidRPr="00CF5DA9" w:rsidRDefault="002444E7" w:rsidP="00CF5DA9">
      <w:pPr>
        <w:pStyle w:val="Cita"/>
      </w:pPr>
      <w:bookmarkStart w:id="116" w:name="_Toc107390585"/>
      <w:r>
        <w:t>Ilustración 5.21</w:t>
      </w:r>
      <w:r w:rsidR="00052892" w:rsidRPr="00CF5DA9">
        <w:t>. Nomenclatura de un objeto (Fuente: extraído de MANUALES IEC61850 dados por SICA SA)</w:t>
      </w:r>
      <w:bookmarkEnd w:id="116"/>
    </w:p>
    <w:p w14:paraId="0B803902" w14:textId="77777777" w:rsidR="00052892" w:rsidRPr="00CF5DA9" w:rsidRDefault="00052892" w:rsidP="00052892">
      <w:pPr>
        <w:rPr>
          <w:sz w:val="24"/>
        </w:rPr>
      </w:pPr>
    </w:p>
    <w:p w14:paraId="5117B44D" w14:textId="4B522E52" w:rsidR="00052892" w:rsidRPr="00CF5DA9" w:rsidRDefault="00052892" w:rsidP="002B3965">
      <w:pPr>
        <w:spacing w:line="360" w:lineRule="auto"/>
        <w:jc w:val="both"/>
        <w:rPr>
          <w:sz w:val="24"/>
        </w:rPr>
      </w:pPr>
      <w:r w:rsidRPr="00CF5DA9">
        <w:rPr>
          <w:sz w:val="24"/>
        </w:rPr>
        <w:t xml:space="preserve">Por otro </w:t>
      </w:r>
      <w:r w:rsidR="00CE2B99" w:rsidRPr="00CF5DA9">
        <w:rPr>
          <w:sz w:val="24"/>
        </w:rPr>
        <w:t>lado,</w:t>
      </w:r>
      <w:r w:rsidRPr="00CF5DA9">
        <w:rPr>
          <w:sz w:val="24"/>
        </w:rPr>
        <w:t xml:space="preserve"> tenemos la estructura de instanciación de un objeto en el estándar IEC 61850. Como se puede apreciar en la </w:t>
      </w:r>
      <w:r w:rsidRPr="00E4540B">
        <w:rPr>
          <w:bCs/>
          <w:sz w:val="24"/>
        </w:rPr>
        <w:t xml:space="preserve">figura </w:t>
      </w:r>
      <w:r w:rsidR="00E4540B">
        <w:rPr>
          <w:bCs/>
          <w:sz w:val="24"/>
        </w:rPr>
        <w:t>5.</w:t>
      </w:r>
      <w:r w:rsidRPr="00E4540B">
        <w:rPr>
          <w:bCs/>
          <w:sz w:val="24"/>
        </w:rPr>
        <w:t>2</w:t>
      </w:r>
      <w:r w:rsidR="00E4540B">
        <w:rPr>
          <w:bCs/>
          <w:sz w:val="24"/>
        </w:rPr>
        <w:t>1</w:t>
      </w:r>
      <w:r w:rsidRPr="00CF5DA9">
        <w:rPr>
          <w:b/>
          <w:sz w:val="24"/>
        </w:rPr>
        <w:t xml:space="preserve">, </w:t>
      </w:r>
      <w:r w:rsidRPr="00CF5DA9">
        <w:rPr>
          <w:sz w:val="24"/>
        </w:rPr>
        <w:t xml:space="preserve">la estructura es idéntica a la de los nodos lógicos. En primer </w:t>
      </w:r>
      <w:r w:rsidR="00CE2B99" w:rsidRPr="00CF5DA9">
        <w:rPr>
          <w:sz w:val="24"/>
        </w:rPr>
        <w:t>lugar,</w:t>
      </w:r>
      <w:r w:rsidRPr="00CF5DA9">
        <w:rPr>
          <w:sz w:val="24"/>
        </w:rPr>
        <w:t xml:space="preserve"> aparecerá en nombre del dispositivo lógico, en este caso Relay1 (que significa relé 1).</w:t>
      </w:r>
      <w:r w:rsidRPr="00CF5DA9">
        <w:rPr>
          <w:b/>
          <w:sz w:val="24"/>
        </w:rPr>
        <w:t xml:space="preserve"> </w:t>
      </w:r>
      <w:r w:rsidRPr="00CF5DA9">
        <w:rPr>
          <w:sz w:val="24"/>
        </w:rPr>
        <w:t xml:space="preserve">Seguido de un “/”, podremos encontrar el nombre que identificará al nodo lógico. En este caso, como en la figura anterior, es XCBR1. Seguido del símbolo “$”, encontraremos el nombre del dato y seguido de este el atributo, en este caso </w:t>
      </w:r>
      <w:proofErr w:type="spellStart"/>
      <w:r w:rsidRPr="00CF5DA9">
        <w:rPr>
          <w:sz w:val="24"/>
        </w:rPr>
        <w:t>stVal</w:t>
      </w:r>
      <w:proofErr w:type="spellEnd"/>
      <w:r w:rsidRPr="00CF5DA9">
        <w:rPr>
          <w:sz w:val="24"/>
        </w:rPr>
        <w:t xml:space="preserve">, que significa “Status </w:t>
      </w:r>
      <w:proofErr w:type="spellStart"/>
      <w:r w:rsidRPr="00CF5DA9">
        <w:rPr>
          <w:sz w:val="24"/>
        </w:rPr>
        <w:t>Value</w:t>
      </w:r>
      <w:proofErr w:type="spellEnd"/>
      <w:r w:rsidRPr="00CF5DA9">
        <w:rPr>
          <w:sz w:val="24"/>
        </w:rPr>
        <w:t>” que traducido al español nos queda valor</w:t>
      </w:r>
      <w:r w:rsidR="00B70085" w:rsidRPr="00CF5DA9">
        <w:rPr>
          <w:sz w:val="24"/>
        </w:rPr>
        <w:t xml:space="preserve"> </w:t>
      </w:r>
      <w:r w:rsidRPr="00CF5DA9">
        <w:rPr>
          <w:sz w:val="24"/>
        </w:rPr>
        <w:t>de estado.</w:t>
      </w:r>
    </w:p>
    <w:p w14:paraId="156CDF1E" w14:textId="77777777" w:rsidR="00052892" w:rsidRDefault="00052892" w:rsidP="00052892">
      <w:pPr>
        <w:jc w:val="center"/>
      </w:pPr>
      <w:r>
        <w:rPr>
          <w:noProof/>
          <w:lang w:eastAsia="es-ES"/>
        </w:rPr>
        <w:lastRenderedPageBreak/>
        <w:drawing>
          <wp:inline distT="0" distB="0" distL="0" distR="0" wp14:anchorId="7037195C" wp14:editId="0CD4CD18">
            <wp:extent cx="2354069" cy="2860881"/>
            <wp:effectExtent l="0" t="0" r="825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67880" cy="2877665"/>
                    </a:xfrm>
                    <a:prstGeom prst="rect">
                      <a:avLst/>
                    </a:prstGeom>
                  </pic:spPr>
                </pic:pic>
              </a:graphicData>
            </a:graphic>
          </wp:inline>
        </w:drawing>
      </w:r>
    </w:p>
    <w:p w14:paraId="0CB84004" w14:textId="32E858D0" w:rsidR="00052892" w:rsidRPr="00CF5DA9" w:rsidRDefault="00052892" w:rsidP="00CF5DA9">
      <w:pPr>
        <w:pStyle w:val="Cita"/>
      </w:pPr>
      <w:bookmarkStart w:id="117" w:name="_Toc107390586"/>
      <w:r w:rsidRPr="00CF5DA9">
        <w:t xml:space="preserve">Ilustración </w:t>
      </w:r>
      <w:r w:rsidR="002444E7">
        <w:t>5.</w:t>
      </w:r>
      <w:r w:rsidRPr="00CF5DA9">
        <w:t>22. Jerarquía datos de un dispositivo lógico en el protocolo IEC 61850 (Fuente: extraído de MANUALES IEC61850 dados por SICA SA)</w:t>
      </w:r>
      <w:bookmarkEnd w:id="117"/>
    </w:p>
    <w:p w14:paraId="657587EC" w14:textId="77777777" w:rsidR="00FA7E72" w:rsidRPr="00FA7E72" w:rsidRDefault="00FA7E72" w:rsidP="00FA7E72"/>
    <w:p w14:paraId="7FA6D2D3" w14:textId="5F84D1F2" w:rsidR="00FA7E72" w:rsidRPr="00FA7E72" w:rsidRDefault="00FA7E72" w:rsidP="00FA7E72">
      <w:pPr>
        <w:pStyle w:val="Ttulo3"/>
      </w:pPr>
      <w:bookmarkStart w:id="118" w:name="_Toc107390517"/>
      <w:r>
        <w:t>LENGUAJE DE CONFIGURACIÓN DE UNA SUBESTACION</w:t>
      </w:r>
      <w:bookmarkEnd w:id="118"/>
    </w:p>
    <w:p w14:paraId="4A85875D" w14:textId="77777777" w:rsidR="00FA7E72" w:rsidRDefault="00FA7E72" w:rsidP="00FA7E72"/>
    <w:p w14:paraId="75FEC800" w14:textId="24B04659" w:rsidR="007F2026" w:rsidRPr="00CF5DA9" w:rsidRDefault="00FA7E72" w:rsidP="002B3965">
      <w:pPr>
        <w:spacing w:line="360" w:lineRule="auto"/>
        <w:jc w:val="both"/>
        <w:rPr>
          <w:sz w:val="24"/>
        </w:rPr>
      </w:pPr>
      <w:r w:rsidRPr="00CF5DA9">
        <w:rPr>
          <w:sz w:val="24"/>
        </w:rPr>
        <w:t xml:space="preserve">Este lenguaje </w:t>
      </w:r>
      <w:r w:rsidR="00D67D16" w:rsidRPr="00CF5DA9">
        <w:rPr>
          <w:sz w:val="24"/>
        </w:rPr>
        <w:t xml:space="preserve">de configuración, también conocido como </w:t>
      </w:r>
      <w:proofErr w:type="spellStart"/>
      <w:r w:rsidR="007C2247" w:rsidRPr="00CF5DA9">
        <w:rPr>
          <w:sz w:val="24"/>
        </w:rPr>
        <w:t>Substation</w:t>
      </w:r>
      <w:proofErr w:type="spellEnd"/>
      <w:r w:rsidR="007C2247" w:rsidRPr="00CF5DA9">
        <w:rPr>
          <w:sz w:val="24"/>
        </w:rPr>
        <w:t xml:space="preserve"> </w:t>
      </w:r>
      <w:proofErr w:type="spellStart"/>
      <w:r w:rsidR="007C2247" w:rsidRPr="00CF5DA9">
        <w:rPr>
          <w:sz w:val="24"/>
        </w:rPr>
        <w:t>Configuration</w:t>
      </w:r>
      <w:proofErr w:type="spellEnd"/>
      <w:r w:rsidR="007C2247" w:rsidRPr="00CF5DA9">
        <w:rPr>
          <w:sz w:val="24"/>
        </w:rPr>
        <w:t xml:space="preserve"> </w:t>
      </w:r>
      <w:proofErr w:type="spellStart"/>
      <w:r w:rsidR="007C2247" w:rsidRPr="00CF5DA9">
        <w:rPr>
          <w:sz w:val="24"/>
        </w:rPr>
        <w:t>Language</w:t>
      </w:r>
      <w:proofErr w:type="spellEnd"/>
      <w:r w:rsidR="007C2247" w:rsidRPr="00CF5DA9">
        <w:rPr>
          <w:sz w:val="24"/>
        </w:rPr>
        <w:t xml:space="preserve"> </w:t>
      </w:r>
      <w:r w:rsidR="00D67D16" w:rsidRPr="00CF5DA9">
        <w:rPr>
          <w:sz w:val="24"/>
        </w:rPr>
        <w:t>(</w:t>
      </w:r>
      <w:r w:rsidR="007C2247" w:rsidRPr="00CF5DA9">
        <w:rPr>
          <w:sz w:val="24"/>
        </w:rPr>
        <w:t>SCL</w:t>
      </w:r>
      <w:r w:rsidR="00D67D16" w:rsidRPr="00CF5DA9">
        <w:rPr>
          <w:sz w:val="24"/>
        </w:rPr>
        <w:t xml:space="preserve">), permite crear archivos de descripción y configuración de dispositivos de subestaciones. Está basado en el lenguaje de programación XML y permite el intercambio de información </w:t>
      </w:r>
      <w:r w:rsidR="007C2247" w:rsidRPr="00CF5DA9">
        <w:rPr>
          <w:sz w:val="24"/>
        </w:rPr>
        <w:t>entre lo</w:t>
      </w:r>
      <w:r w:rsidR="00D67D16" w:rsidRPr="00CF5DA9">
        <w:rPr>
          <w:sz w:val="24"/>
        </w:rPr>
        <w:t xml:space="preserve">s distintos dispositivos de una subestación. En </w:t>
      </w:r>
      <w:r w:rsidR="007C2247" w:rsidRPr="00CF5DA9">
        <w:rPr>
          <w:sz w:val="24"/>
        </w:rPr>
        <w:t>ellos, se</w:t>
      </w:r>
      <w:r w:rsidR="00D67D16" w:rsidRPr="00CF5DA9">
        <w:rPr>
          <w:sz w:val="24"/>
        </w:rPr>
        <w:t xml:space="preserve"> incluye</w:t>
      </w:r>
      <w:r w:rsidR="007C2247" w:rsidRPr="00CF5DA9">
        <w:rPr>
          <w:sz w:val="24"/>
        </w:rPr>
        <w:t>n</w:t>
      </w:r>
      <w:r w:rsidR="00D67D16" w:rsidRPr="00CF5DA9">
        <w:rPr>
          <w:sz w:val="24"/>
        </w:rPr>
        <w:t xml:space="preserve"> descripciones de l</w:t>
      </w:r>
      <w:r w:rsidR="007C2247" w:rsidRPr="00CF5DA9">
        <w:rPr>
          <w:sz w:val="24"/>
        </w:rPr>
        <w:t>o</w:t>
      </w:r>
      <w:r w:rsidR="00D67D16" w:rsidRPr="00CF5DA9">
        <w:rPr>
          <w:sz w:val="24"/>
        </w:rPr>
        <w:t xml:space="preserve">s modelos de los dispositivos, la </w:t>
      </w:r>
      <w:r w:rsidR="007C2247" w:rsidRPr="00CF5DA9">
        <w:rPr>
          <w:sz w:val="24"/>
        </w:rPr>
        <w:t>infraestructura de comunicación y la relación con el sistema de energía.</w:t>
      </w:r>
    </w:p>
    <w:p w14:paraId="52C685AD" w14:textId="7E75BD09" w:rsidR="007C2247" w:rsidRPr="00CF5DA9" w:rsidRDefault="007C2247" w:rsidP="002B3965">
      <w:pPr>
        <w:spacing w:line="360" w:lineRule="auto"/>
        <w:jc w:val="both"/>
        <w:rPr>
          <w:sz w:val="24"/>
        </w:rPr>
      </w:pPr>
      <w:r w:rsidRPr="00CF5DA9">
        <w:rPr>
          <w:sz w:val="24"/>
        </w:rPr>
        <w:t xml:space="preserve">Este lenguaje </w:t>
      </w:r>
      <w:r w:rsidR="007F2026" w:rsidRPr="00CF5DA9">
        <w:rPr>
          <w:sz w:val="24"/>
        </w:rPr>
        <w:t>permite la creación de</w:t>
      </w:r>
      <w:r w:rsidR="00695D02" w:rsidRPr="00CF5DA9">
        <w:rPr>
          <w:sz w:val="24"/>
        </w:rPr>
        <w:t xml:space="preserve"> c</w:t>
      </w:r>
      <w:r w:rsidR="00CE2B99">
        <w:rPr>
          <w:sz w:val="24"/>
        </w:rPr>
        <w:t>uatro</w:t>
      </w:r>
      <w:r w:rsidRPr="00CF5DA9">
        <w:rPr>
          <w:sz w:val="24"/>
        </w:rPr>
        <w:t xml:space="preserve"> archivos SCL </w:t>
      </w:r>
      <w:r w:rsidR="007F2026" w:rsidRPr="00CF5DA9">
        <w:rPr>
          <w:sz w:val="24"/>
        </w:rPr>
        <w:t>distintos</w:t>
      </w:r>
      <w:r w:rsidRPr="00CF5DA9">
        <w:rPr>
          <w:sz w:val="24"/>
        </w:rPr>
        <w:t>, necesarios para poder definir una subestación con el estándar IEC 61850. Son los siguientes:</w:t>
      </w:r>
    </w:p>
    <w:p w14:paraId="2438A3C3" w14:textId="1E0D57A0" w:rsidR="00695D02" w:rsidRPr="00CF5DA9" w:rsidRDefault="00695D02" w:rsidP="002B3965">
      <w:pPr>
        <w:pStyle w:val="Prrafodelista"/>
        <w:numPr>
          <w:ilvl w:val="0"/>
          <w:numId w:val="26"/>
        </w:numPr>
        <w:spacing w:line="360" w:lineRule="auto"/>
        <w:jc w:val="both"/>
        <w:rPr>
          <w:sz w:val="24"/>
        </w:rPr>
      </w:pPr>
      <w:proofErr w:type="spellStart"/>
      <w:r w:rsidRPr="00CF5DA9">
        <w:rPr>
          <w:b/>
          <w:sz w:val="24"/>
        </w:rPr>
        <w:t>Substation</w:t>
      </w:r>
      <w:proofErr w:type="spellEnd"/>
      <w:r w:rsidRPr="00CF5DA9">
        <w:rPr>
          <w:b/>
          <w:sz w:val="24"/>
        </w:rPr>
        <w:t xml:space="preserve"> </w:t>
      </w:r>
      <w:proofErr w:type="spellStart"/>
      <w:r w:rsidRPr="00CF5DA9">
        <w:rPr>
          <w:b/>
          <w:sz w:val="24"/>
        </w:rPr>
        <w:t>Description</w:t>
      </w:r>
      <w:proofErr w:type="spellEnd"/>
      <w:r w:rsidRPr="00CF5DA9">
        <w:rPr>
          <w:sz w:val="24"/>
        </w:rPr>
        <w:t xml:space="preserve"> (</w:t>
      </w:r>
      <w:r w:rsidR="006012B1" w:rsidRPr="00CF5DA9">
        <w:rPr>
          <w:sz w:val="24"/>
        </w:rPr>
        <w:t>.</w:t>
      </w:r>
      <w:r w:rsidRPr="00CF5DA9">
        <w:rPr>
          <w:sz w:val="24"/>
        </w:rPr>
        <w:t>SSD)</w:t>
      </w:r>
    </w:p>
    <w:p w14:paraId="2BEF27BD" w14:textId="49F8D41E" w:rsidR="00695D02" w:rsidRPr="00CF5DA9" w:rsidRDefault="00695D02" w:rsidP="002B3965">
      <w:pPr>
        <w:pStyle w:val="Prrafodelista"/>
        <w:spacing w:line="360" w:lineRule="auto"/>
        <w:jc w:val="both"/>
        <w:rPr>
          <w:sz w:val="24"/>
        </w:rPr>
      </w:pPr>
      <w:r w:rsidRPr="00CF5DA9">
        <w:rPr>
          <w:sz w:val="24"/>
        </w:rPr>
        <w:t xml:space="preserve">El primer paso para comenzar a implementar este lenguaje en las </w:t>
      </w:r>
      <w:r w:rsidR="00CE2B99" w:rsidRPr="00CF5DA9">
        <w:rPr>
          <w:sz w:val="24"/>
        </w:rPr>
        <w:t>subestaciones</w:t>
      </w:r>
      <w:r w:rsidRPr="00CF5DA9">
        <w:rPr>
          <w:sz w:val="24"/>
        </w:rPr>
        <w:t xml:space="preserve"> es la creación del archivo .SSD. </w:t>
      </w:r>
      <w:r w:rsidR="006012B1" w:rsidRPr="00CF5DA9">
        <w:rPr>
          <w:sz w:val="24"/>
        </w:rPr>
        <w:t>Estos archivos contienen la “</w:t>
      </w:r>
      <w:r w:rsidR="005414C4" w:rsidRPr="00CF5DA9">
        <w:rPr>
          <w:sz w:val="24"/>
        </w:rPr>
        <w:t>traducción</w:t>
      </w:r>
      <w:r w:rsidR="006012B1" w:rsidRPr="00CF5DA9">
        <w:rPr>
          <w:sz w:val="24"/>
        </w:rPr>
        <w:t xml:space="preserve">” de un diagrama de una sola línea (single line </w:t>
      </w:r>
      <w:proofErr w:type="spellStart"/>
      <w:r w:rsidR="006012B1" w:rsidRPr="00CF5DA9">
        <w:rPr>
          <w:sz w:val="24"/>
        </w:rPr>
        <w:t>diagram</w:t>
      </w:r>
      <w:proofErr w:type="spellEnd"/>
      <w:r w:rsidR="006012B1" w:rsidRPr="00CF5DA9">
        <w:rPr>
          <w:sz w:val="24"/>
        </w:rPr>
        <w:t xml:space="preserve">) a un archivo .SSD. </w:t>
      </w:r>
    </w:p>
    <w:p w14:paraId="3999D22A" w14:textId="358558E4" w:rsidR="006012B1" w:rsidRDefault="006012B1" w:rsidP="006012B1">
      <w:pPr>
        <w:pStyle w:val="Prrafodelista"/>
        <w:jc w:val="center"/>
      </w:pPr>
      <w:r>
        <w:rPr>
          <w:noProof/>
          <w:lang w:eastAsia="es-ES"/>
        </w:rPr>
        <w:lastRenderedPageBreak/>
        <w:drawing>
          <wp:inline distT="0" distB="0" distL="0" distR="0" wp14:anchorId="053533F7" wp14:editId="340D874C">
            <wp:extent cx="2713655" cy="2369925"/>
            <wp:effectExtent l="133350" t="114300" r="144145" b="163830"/>
            <wp:docPr id="14" name="Imagen 14" descr="Single Line Diagram for Substation - Detailed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ngle Line Diagram for Substation - Detailed Explanation"/>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22852" cy="23779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50F4DB" w14:textId="77777777" w:rsidR="006012B1" w:rsidRDefault="006012B1" w:rsidP="006012B1">
      <w:pPr>
        <w:pStyle w:val="Prrafodelista"/>
        <w:jc w:val="center"/>
      </w:pPr>
    </w:p>
    <w:p w14:paraId="114D3263" w14:textId="16A3F158" w:rsidR="006012B1" w:rsidRDefault="006012B1" w:rsidP="00CF5DA9">
      <w:pPr>
        <w:pStyle w:val="Cita"/>
      </w:pPr>
      <w:bookmarkStart w:id="119" w:name="_Toc107390587"/>
      <w:r>
        <w:t xml:space="preserve">Ilustración </w:t>
      </w:r>
      <w:r w:rsidR="002444E7">
        <w:t>5.</w:t>
      </w:r>
      <w:r>
        <w:t xml:space="preserve">23. Ejemplo de un diagrama de una sola línea (single-line </w:t>
      </w:r>
      <w:proofErr w:type="spellStart"/>
      <w:r>
        <w:t>diagram</w:t>
      </w:r>
      <w:proofErr w:type="spellEnd"/>
      <w:r>
        <w:t xml:space="preserve">) (Fuente: </w:t>
      </w:r>
      <w:hyperlink r:id="rId57" w:history="1">
        <w:r w:rsidRPr="00467764">
          <w:rPr>
            <w:rStyle w:val="Hipervnculo"/>
          </w:rPr>
          <w:t>https://axis-india.com/2022/04/single-line-diagram-for-substation-detailed-explanation</w:t>
        </w:r>
      </w:hyperlink>
      <w:r>
        <w:t xml:space="preserve"> )</w:t>
      </w:r>
      <w:bookmarkEnd w:id="119"/>
    </w:p>
    <w:p w14:paraId="236914BC" w14:textId="77777777" w:rsidR="006012B1" w:rsidRDefault="006012B1" w:rsidP="006012B1">
      <w:pPr>
        <w:pStyle w:val="Prrafodelista"/>
        <w:jc w:val="center"/>
      </w:pPr>
    </w:p>
    <w:p w14:paraId="6CBDCB46" w14:textId="77777777" w:rsidR="00695D02" w:rsidRDefault="00695D02" w:rsidP="00695D02">
      <w:pPr>
        <w:pStyle w:val="Prrafodelista"/>
      </w:pPr>
    </w:p>
    <w:p w14:paraId="482C2D6C" w14:textId="77777777" w:rsidR="00695D02" w:rsidRPr="00695D02" w:rsidRDefault="00695D02" w:rsidP="00695D02">
      <w:pPr>
        <w:pStyle w:val="Prrafodelista"/>
      </w:pPr>
    </w:p>
    <w:p w14:paraId="7BBF8683" w14:textId="14F9B7BC" w:rsidR="000A6AD2" w:rsidRPr="00CF5DA9" w:rsidRDefault="000A6AD2" w:rsidP="002B3965">
      <w:pPr>
        <w:pStyle w:val="Prrafodelista"/>
        <w:numPr>
          <w:ilvl w:val="0"/>
          <w:numId w:val="26"/>
        </w:numPr>
        <w:spacing w:line="360" w:lineRule="auto"/>
        <w:jc w:val="both"/>
        <w:rPr>
          <w:sz w:val="24"/>
        </w:rPr>
      </w:pPr>
      <w:r w:rsidRPr="00CF5DA9">
        <w:rPr>
          <w:b/>
          <w:sz w:val="24"/>
        </w:rPr>
        <w:t xml:space="preserve">IED </w:t>
      </w:r>
      <w:proofErr w:type="spellStart"/>
      <w:r w:rsidRPr="00CF5DA9">
        <w:rPr>
          <w:b/>
          <w:sz w:val="24"/>
        </w:rPr>
        <w:t>Capability</w:t>
      </w:r>
      <w:proofErr w:type="spellEnd"/>
      <w:r w:rsidRPr="00CF5DA9">
        <w:rPr>
          <w:b/>
          <w:sz w:val="24"/>
        </w:rPr>
        <w:t xml:space="preserve"> </w:t>
      </w:r>
      <w:proofErr w:type="spellStart"/>
      <w:r w:rsidRPr="00CF5DA9">
        <w:rPr>
          <w:b/>
          <w:sz w:val="24"/>
        </w:rPr>
        <w:t>Description</w:t>
      </w:r>
      <w:proofErr w:type="spellEnd"/>
      <w:r w:rsidRPr="00CF5DA9">
        <w:rPr>
          <w:sz w:val="24"/>
        </w:rPr>
        <w:t xml:space="preserve"> (</w:t>
      </w:r>
      <w:r w:rsidR="00113530">
        <w:rPr>
          <w:sz w:val="24"/>
        </w:rPr>
        <w:t>.</w:t>
      </w:r>
      <w:r w:rsidRPr="00CF5DA9">
        <w:rPr>
          <w:sz w:val="24"/>
        </w:rPr>
        <w:t>ICD)</w:t>
      </w:r>
    </w:p>
    <w:p w14:paraId="1FE32AF9" w14:textId="49E73669" w:rsidR="000A6AD2" w:rsidRPr="00CF5DA9" w:rsidRDefault="00447628" w:rsidP="002B3965">
      <w:pPr>
        <w:spacing w:line="360" w:lineRule="auto"/>
        <w:ind w:left="708"/>
        <w:jc w:val="both"/>
        <w:rPr>
          <w:sz w:val="24"/>
        </w:rPr>
      </w:pPr>
      <w:r w:rsidRPr="00CF5DA9">
        <w:rPr>
          <w:sz w:val="24"/>
        </w:rPr>
        <w:t xml:space="preserve">El segundo paso es la </w:t>
      </w:r>
      <w:r w:rsidR="00AB3EDD" w:rsidRPr="00CF5DA9">
        <w:rPr>
          <w:sz w:val="24"/>
        </w:rPr>
        <w:t>creación</w:t>
      </w:r>
      <w:r w:rsidRPr="00CF5DA9">
        <w:rPr>
          <w:sz w:val="24"/>
        </w:rPr>
        <w:t xml:space="preserve"> de los archivos .ICD. En cada uno de ellos se</w:t>
      </w:r>
      <w:r w:rsidR="00AB3EDD" w:rsidRPr="00CF5DA9">
        <w:rPr>
          <w:sz w:val="24"/>
        </w:rPr>
        <w:t xml:space="preserve"> recoge</w:t>
      </w:r>
      <w:r w:rsidRPr="00CF5DA9">
        <w:rPr>
          <w:sz w:val="24"/>
        </w:rPr>
        <w:t xml:space="preserve"> una </w:t>
      </w:r>
      <w:proofErr w:type="spellStart"/>
      <w:r w:rsidR="00CE2B99" w:rsidRPr="00CF5DA9">
        <w:rPr>
          <w:sz w:val="24"/>
        </w:rPr>
        <w:t>autodescripción</w:t>
      </w:r>
      <w:proofErr w:type="spellEnd"/>
      <w:r w:rsidRPr="00CF5DA9">
        <w:rPr>
          <w:sz w:val="24"/>
        </w:rPr>
        <w:t xml:space="preserve"> de las capacidades de cada IED.</w:t>
      </w:r>
      <w:r w:rsidR="005414C4">
        <w:rPr>
          <w:sz w:val="24"/>
        </w:rPr>
        <w:t xml:space="preserve"> Para aquellos </w:t>
      </w:r>
      <w:proofErr w:type="spellStart"/>
      <w:r w:rsidR="005414C4">
        <w:rPr>
          <w:sz w:val="24"/>
        </w:rPr>
        <w:t>IEDs</w:t>
      </w:r>
      <w:proofErr w:type="spellEnd"/>
      <w:r w:rsidR="005414C4">
        <w:rPr>
          <w:sz w:val="24"/>
        </w:rPr>
        <w:t xml:space="preserve"> que poseen el </w:t>
      </w:r>
      <w:r w:rsidR="00CE2B99">
        <w:rPr>
          <w:sz w:val="24"/>
        </w:rPr>
        <w:t>mismo conjunto</w:t>
      </w:r>
      <w:r w:rsidR="005414C4">
        <w:rPr>
          <w:sz w:val="24"/>
        </w:rPr>
        <w:t xml:space="preserve"> de funciones, usaran el mismo archivo .ICD. Pero no compartirán en ningún caso el archivo .CID. Cada IED tendrá su propio archivo .CID independientemente de sus características y funciones.</w:t>
      </w:r>
    </w:p>
    <w:p w14:paraId="5895C0C5" w14:textId="4B0A6BEE" w:rsidR="000A6AD2" w:rsidRPr="00CF5DA9" w:rsidRDefault="000A6AD2" w:rsidP="002B3965">
      <w:pPr>
        <w:pStyle w:val="Prrafodelista"/>
        <w:numPr>
          <w:ilvl w:val="0"/>
          <w:numId w:val="26"/>
        </w:numPr>
        <w:spacing w:line="360" w:lineRule="auto"/>
        <w:jc w:val="both"/>
        <w:rPr>
          <w:sz w:val="24"/>
        </w:rPr>
      </w:pPr>
      <w:proofErr w:type="spellStart"/>
      <w:r w:rsidRPr="00CF5DA9">
        <w:rPr>
          <w:b/>
          <w:sz w:val="24"/>
        </w:rPr>
        <w:t>Substation</w:t>
      </w:r>
      <w:proofErr w:type="spellEnd"/>
      <w:r w:rsidRPr="00CF5DA9">
        <w:rPr>
          <w:b/>
          <w:sz w:val="24"/>
        </w:rPr>
        <w:t xml:space="preserve"> </w:t>
      </w:r>
      <w:proofErr w:type="spellStart"/>
      <w:r w:rsidRPr="00CF5DA9">
        <w:rPr>
          <w:b/>
          <w:sz w:val="24"/>
        </w:rPr>
        <w:t>Configured</w:t>
      </w:r>
      <w:proofErr w:type="spellEnd"/>
      <w:r w:rsidRPr="00CF5DA9">
        <w:rPr>
          <w:b/>
          <w:sz w:val="24"/>
        </w:rPr>
        <w:t xml:space="preserve"> </w:t>
      </w:r>
      <w:proofErr w:type="spellStart"/>
      <w:r w:rsidRPr="00CF5DA9">
        <w:rPr>
          <w:b/>
          <w:sz w:val="24"/>
        </w:rPr>
        <w:t>Description</w:t>
      </w:r>
      <w:proofErr w:type="spellEnd"/>
      <w:r w:rsidRPr="00CF5DA9">
        <w:rPr>
          <w:sz w:val="24"/>
        </w:rPr>
        <w:t xml:space="preserve"> (</w:t>
      </w:r>
      <w:r w:rsidR="00113530">
        <w:rPr>
          <w:sz w:val="24"/>
        </w:rPr>
        <w:t>.</w:t>
      </w:r>
      <w:r w:rsidRPr="00CF5DA9">
        <w:rPr>
          <w:sz w:val="24"/>
        </w:rPr>
        <w:t>SCD)</w:t>
      </w:r>
      <w:r w:rsidR="00CF5DA9">
        <w:rPr>
          <w:sz w:val="24"/>
        </w:rPr>
        <w:t>.</w:t>
      </w:r>
    </w:p>
    <w:p w14:paraId="6A616272" w14:textId="682EC196" w:rsidR="004C578C" w:rsidRPr="00CF5DA9" w:rsidRDefault="00AB3EDD" w:rsidP="002B3965">
      <w:pPr>
        <w:pStyle w:val="Prrafodelista"/>
        <w:spacing w:line="360" w:lineRule="auto"/>
        <w:jc w:val="both"/>
        <w:rPr>
          <w:sz w:val="24"/>
        </w:rPr>
      </w:pPr>
      <w:r w:rsidRPr="00CF5DA9">
        <w:rPr>
          <w:sz w:val="24"/>
        </w:rPr>
        <w:t xml:space="preserve">El tercer paso en </w:t>
      </w:r>
      <w:r w:rsidR="00CE2B99" w:rsidRPr="00CF5DA9">
        <w:rPr>
          <w:sz w:val="24"/>
        </w:rPr>
        <w:t>discordia</w:t>
      </w:r>
      <w:r w:rsidRPr="00CF5DA9">
        <w:rPr>
          <w:sz w:val="24"/>
        </w:rPr>
        <w:t xml:space="preserve"> es la elaboración del archivo .SCD. Para la elaboración </w:t>
      </w:r>
      <w:r w:rsidR="00CE2B99" w:rsidRPr="00CF5DA9">
        <w:rPr>
          <w:sz w:val="24"/>
        </w:rPr>
        <w:t>de este</w:t>
      </w:r>
      <w:r w:rsidRPr="00CF5DA9">
        <w:rPr>
          <w:sz w:val="24"/>
        </w:rPr>
        <w:t>, se usan los dos archivos previamente nombrados, el .ICD y el .SSD.</w:t>
      </w:r>
      <w:r w:rsidR="004C578C">
        <w:rPr>
          <w:sz w:val="24"/>
        </w:rPr>
        <w:t xml:space="preserve"> </w:t>
      </w:r>
    </w:p>
    <w:p w14:paraId="3CCC1146" w14:textId="77777777" w:rsidR="000A6AD2" w:rsidRPr="00CF5DA9" w:rsidRDefault="000A6AD2" w:rsidP="002B3965">
      <w:pPr>
        <w:pStyle w:val="Prrafodelista"/>
        <w:spacing w:line="360" w:lineRule="auto"/>
        <w:jc w:val="both"/>
        <w:rPr>
          <w:sz w:val="24"/>
        </w:rPr>
      </w:pPr>
    </w:p>
    <w:p w14:paraId="42E65FB1" w14:textId="70C16FE6" w:rsidR="007F2026" w:rsidRDefault="007F2026" w:rsidP="002B3965">
      <w:pPr>
        <w:pStyle w:val="Prrafodelista"/>
        <w:numPr>
          <w:ilvl w:val="0"/>
          <w:numId w:val="26"/>
        </w:numPr>
        <w:spacing w:line="360" w:lineRule="auto"/>
        <w:jc w:val="both"/>
        <w:rPr>
          <w:sz w:val="24"/>
        </w:rPr>
      </w:pPr>
      <w:proofErr w:type="spellStart"/>
      <w:r w:rsidRPr="00CF5DA9">
        <w:rPr>
          <w:b/>
          <w:sz w:val="24"/>
        </w:rPr>
        <w:t>Configured</w:t>
      </w:r>
      <w:proofErr w:type="spellEnd"/>
      <w:r w:rsidRPr="00CF5DA9">
        <w:rPr>
          <w:b/>
          <w:sz w:val="24"/>
        </w:rPr>
        <w:t xml:space="preserve"> IED </w:t>
      </w:r>
      <w:proofErr w:type="spellStart"/>
      <w:r w:rsidRPr="00CF5DA9">
        <w:rPr>
          <w:b/>
          <w:sz w:val="24"/>
        </w:rPr>
        <w:t>Description</w:t>
      </w:r>
      <w:proofErr w:type="spellEnd"/>
      <w:r w:rsidRPr="00CF5DA9">
        <w:rPr>
          <w:sz w:val="24"/>
        </w:rPr>
        <w:t xml:space="preserve"> (</w:t>
      </w:r>
      <w:r w:rsidR="00113530">
        <w:rPr>
          <w:sz w:val="24"/>
        </w:rPr>
        <w:t>.C</w:t>
      </w:r>
      <w:r w:rsidRPr="00CF5DA9">
        <w:rPr>
          <w:sz w:val="24"/>
        </w:rPr>
        <w:t>ID)</w:t>
      </w:r>
      <w:r w:rsidR="00CF5DA9">
        <w:rPr>
          <w:sz w:val="24"/>
        </w:rPr>
        <w:t>.</w:t>
      </w:r>
    </w:p>
    <w:p w14:paraId="43918F33" w14:textId="06D0190D" w:rsidR="00CF5DA9" w:rsidRDefault="00CF5DA9" w:rsidP="002B3965">
      <w:pPr>
        <w:pStyle w:val="Prrafodelista"/>
        <w:spacing w:line="360" w:lineRule="auto"/>
        <w:jc w:val="both"/>
        <w:rPr>
          <w:sz w:val="24"/>
        </w:rPr>
      </w:pPr>
      <w:r w:rsidRPr="004E4319">
        <w:rPr>
          <w:sz w:val="24"/>
        </w:rPr>
        <w:t>La creación</w:t>
      </w:r>
      <w:r w:rsidR="00157C83" w:rsidRPr="004E4319">
        <w:rPr>
          <w:sz w:val="24"/>
        </w:rPr>
        <w:t xml:space="preserve"> de un .CID, viene dada a </w:t>
      </w:r>
      <w:r w:rsidR="004E4319" w:rsidRPr="004E4319">
        <w:rPr>
          <w:sz w:val="24"/>
        </w:rPr>
        <w:t>través</w:t>
      </w:r>
      <w:r w:rsidR="00157C83" w:rsidRPr="004E4319">
        <w:rPr>
          <w:sz w:val="24"/>
        </w:rPr>
        <w:t xml:space="preserve"> de un archivo .SCD. Consiste en extraer de un archivo .SCD, la configuración de un IED, obteniendo </w:t>
      </w:r>
      <w:r w:rsidR="004E4319" w:rsidRPr="004E4319">
        <w:rPr>
          <w:sz w:val="24"/>
        </w:rPr>
        <w:t>así</w:t>
      </w:r>
      <w:r w:rsidR="00157C83" w:rsidRPr="004E4319">
        <w:rPr>
          <w:sz w:val="24"/>
        </w:rPr>
        <w:t xml:space="preserve"> un archivo </w:t>
      </w:r>
      <w:r w:rsidR="004E4319" w:rsidRPr="004E4319">
        <w:rPr>
          <w:sz w:val="24"/>
        </w:rPr>
        <w:t>individual</w:t>
      </w:r>
      <w:r w:rsidR="00157C83" w:rsidRPr="004E4319">
        <w:rPr>
          <w:sz w:val="24"/>
        </w:rPr>
        <w:t xml:space="preserve"> para </w:t>
      </w:r>
      <w:r w:rsidR="004E4319" w:rsidRPr="004E4319">
        <w:rPr>
          <w:sz w:val="24"/>
        </w:rPr>
        <w:t>cada</w:t>
      </w:r>
      <w:r w:rsidR="00157C83" w:rsidRPr="004E4319">
        <w:rPr>
          <w:sz w:val="24"/>
        </w:rPr>
        <w:t xml:space="preserve"> IED con </w:t>
      </w:r>
      <w:r w:rsidR="00CE2B99" w:rsidRPr="004E4319">
        <w:rPr>
          <w:sz w:val="24"/>
        </w:rPr>
        <w:t>la configuración</w:t>
      </w:r>
      <w:r w:rsidR="00157C83" w:rsidRPr="004E4319">
        <w:rPr>
          <w:sz w:val="24"/>
        </w:rPr>
        <w:t xml:space="preserve"> de cada uno. Este </w:t>
      </w:r>
      <w:r w:rsidR="004E4319" w:rsidRPr="004E4319">
        <w:rPr>
          <w:sz w:val="24"/>
        </w:rPr>
        <w:t>archivo</w:t>
      </w:r>
      <w:r w:rsidR="00157C83" w:rsidRPr="004E4319">
        <w:rPr>
          <w:sz w:val="24"/>
        </w:rPr>
        <w:t xml:space="preserve"> es cargado en cada IED </w:t>
      </w:r>
      <w:r w:rsidR="00157C83" w:rsidRPr="004E4319">
        <w:rPr>
          <w:sz w:val="24"/>
        </w:rPr>
        <w:lastRenderedPageBreak/>
        <w:t>respectivo</w:t>
      </w:r>
      <w:r w:rsidR="009478B8" w:rsidRPr="004E4319">
        <w:rPr>
          <w:sz w:val="24"/>
        </w:rPr>
        <w:t xml:space="preserve"> para establecer automáticamente su configuración previamente configurada en el archivo .CID.</w:t>
      </w:r>
    </w:p>
    <w:p w14:paraId="65A6C3CD" w14:textId="77777777" w:rsidR="004C578C" w:rsidRDefault="004C578C" w:rsidP="002B3965">
      <w:pPr>
        <w:pStyle w:val="Prrafodelista"/>
        <w:spacing w:line="360" w:lineRule="auto"/>
        <w:jc w:val="both"/>
        <w:rPr>
          <w:sz w:val="24"/>
        </w:rPr>
      </w:pPr>
    </w:p>
    <w:p w14:paraId="167F2359" w14:textId="67B5D30A" w:rsidR="004C578C" w:rsidRDefault="004C578C" w:rsidP="002B3965">
      <w:pPr>
        <w:pStyle w:val="Prrafodelista"/>
        <w:spacing w:line="360" w:lineRule="auto"/>
        <w:ind w:left="0"/>
        <w:jc w:val="both"/>
        <w:rPr>
          <w:sz w:val="24"/>
        </w:rPr>
      </w:pPr>
      <w:r>
        <w:rPr>
          <w:sz w:val="24"/>
        </w:rPr>
        <w:t>Tanto los archivos .SCD como los .CID poseen una estructura bien marcada, compuesta por 4 partes delimitadas en las que se recoge toda la información y configuración.</w:t>
      </w:r>
      <w:r w:rsidR="00FB6BF1">
        <w:rPr>
          <w:sz w:val="24"/>
        </w:rPr>
        <w:t xml:space="preserve"> Recordando siempre que estos archivos están </w:t>
      </w:r>
      <w:r w:rsidR="00CE2B99">
        <w:rPr>
          <w:sz w:val="24"/>
        </w:rPr>
        <w:t>programados</w:t>
      </w:r>
      <w:r w:rsidR="00FB6BF1">
        <w:rPr>
          <w:sz w:val="24"/>
        </w:rPr>
        <w:t xml:space="preserve"> en el lenguaje XML.</w:t>
      </w:r>
      <w:r>
        <w:rPr>
          <w:sz w:val="24"/>
        </w:rPr>
        <w:t xml:space="preserve"> Esas 4 partes son las siguientes:</w:t>
      </w:r>
    </w:p>
    <w:p w14:paraId="267BC72E" w14:textId="7F40848B" w:rsidR="004C578C" w:rsidRDefault="004C578C" w:rsidP="002B3965">
      <w:pPr>
        <w:pStyle w:val="Prrafodelista"/>
        <w:numPr>
          <w:ilvl w:val="0"/>
          <w:numId w:val="26"/>
        </w:numPr>
        <w:spacing w:line="360" w:lineRule="auto"/>
        <w:jc w:val="both"/>
        <w:rPr>
          <w:sz w:val="24"/>
        </w:rPr>
      </w:pPr>
      <w:r>
        <w:rPr>
          <w:sz w:val="24"/>
        </w:rPr>
        <w:t>“</w:t>
      </w:r>
      <w:proofErr w:type="spellStart"/>
      <w:r w:rsidRPr="00FB6BF1">
        <w:rPr>
          <w:b/>
          <w:sz w:val="24"/>
        </w:rPr>
        <w:t>Header</w:t>
      </w:r>
      <w:proofErr w:type="spellEnd"/>
      <w:r>
        <w:rPr>
          <w:sz w:val="24"/>
        </w:rPr>
        <w:t xml:space="preserve">”. </w:t>
      </w:r>
    </w:p>
    <w:p w14:paraId="66D0ACC5" w14:textId="4193E5A7" w:rsidR="004C578C" w:rsidRDefault="004C578C" w:rsidP="002B3965">
      <w:pPr>
        <w:pStyle w:val="Prrafodelista"/>
        <w:spacing w:line="360" w:lineRule="auto"/>
        <w:jc w:val="both"/>
        <w:rPr>
          <w:sz w:val="24"/>
        </w:rPr>
      </w:pPr>
      <w:r>
        <w:rPr>
          <w:sz w:val="24"/>
        </w:rPr>
        <w:t xml:space="preserve">En este apartado, se introducen </w:t>
      </w:r>
      <w:r w:rsidR="00FB6BF1">
        <w:rPr>
          <w:sz w:val="24"/>
        </w:rPr>
        <w:t xml:space="preserve">los datos sobre la fuente del documento. </w:t>
      </w:r>
      <w:r w:rsidR="00CE2B99">
        <w:rPr>
          <w:sz w:val="24"/>
        </w:rPr>
        <w:t>Versión</w:t>
      </w:r>
      <w:r w:rsidR="00FB6BF1">
        <w:rPr>
          <w:sz w:val="24"/>
        </w:rPr>
        <w:t xml:space="preserve"> usada, ID de la herramienta y estructura del nombre son los datos básicos de este apartado. </w:t>
      </w:r>
    </w:p>
    <w:p w14:paraId="1BC27E0F" w14:textId="77777777" w:rsidR="00FB6BF1" w:rsidRDefault="00FB6BF1" w:rsidP="004C578C">
      <w:pPr>
        <w:pStyle w:val="Prrafodelista"/>
        <w:rPr>
          <w:sz w:val="24"/>
        </w:rPr>
      </w:pPr>
    </w:p>
    <w:p w14:paraId="2FBC34FF" w14:textId="1C3246E5" w:rsidR="00FB6BF1" w:rsidRDefault="00FB6BF1" w:rsidP="00FB6BF1">
      <w:pPr>
        <w:pStyle w:val="Prrafodelista"/>
        <w:jc w:val="center"/>
        <w:rPr>
          <w:sz w:val="24"/>
        </w:rPr>
      </w:pPr>
      <w:r>
        <w:rPr>
          <w:noProof/>
          <w:lang w:eastAsia="es-ES"/>
        </w:rPr>
        <w:drawing>
          <wp:inline distT="0" distB="0" distL="0" distR="0" wp14:anchorId="4FD67883" wp14:editId="4E6F37F5">
            <wp:extent cx="5579745" cy="138430"/>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579745" cy="138430"/>
                    </a:xfrm>
                    <a:prstGeom prst="rect">
                      <a:avLst/>
                    </a:prstGeom>
                  </pic:spPr>
                </pic:pic>
              </a:graphicData>
            </a:graphic>
          </wp:inline>
        </w:drawing>
      </w:r>
    </w:p>
    <w:p w14:paraId="67F8A514" w14:textId="5B19BC32" w:rsidR="00FB6BF1" w:rsidRDefault="00FB6BF1" w:rsidP="00FB6BF1">
      <w:pPr>
        <w:pStyle w:val="Cita"/>
      </w:pPr>
      <w:bookmarkStart w:id="120" w:name="_Toc107390588"/>
      <w:r>
        <w:t xml:space="preserve">Ilustración </w:t>
      </w:r>
      <w:r w:rsidR="002444E7">
        <w:t>5.</w:t>
      </w:r>
      <w:r>
        <w:t xml:space="preserve">24. </w:t>
      </w:r>
      <w:proofErr w:type="spellStart"/>
      <w:r w:rsidR="006A15D4">
        <w:t>Header</w:t>
      </w:r>
      <w:proofErr w:type="spellEnd"/>
      <w:r w:rsidR="006A15D4">
        <w:t xml:space="preserve"> de un archivo .SCD</w:t>
      </w:r>
      <w:r>
        <w:t xml:space="preserve"> (Fuente: </w:t>
      </w:r>
      <w:r w:rsidR="000C153F" w:rsidRPr="000C153F">
        <w:t>p</w:t>
      </w:r>
      <w:r w:rsidR="000C153F">
        <w:t>ropia</w:t>
      </w:r>
      <w:r>
        <w:t xml:space="preserve"> )</w:t>
      </w:r>
      <w:bookmarkEnd w:id="120"/>
    </w:p>
    <w:p w14:paraId="4A79F530" w14:textId="77777777" w:rsidR="00FB6BF1" w:rsidRDefault="00FB6BF1" w:rsidP="00FB6BF1">
      <w:pPr>
        <w:pStyle w:val="Prrafodelista"/>
        <w:jc w:val="center"/>
        <w:rPr>
          <w:sz w:val="24"/>
        </w:rPr>
      </w:pPr>
    </w:p>
    <w:p w14:paraId="0F6AC6F1" w14:textId="77777777" w:rsidR="00FB6BF1" w:rsidRDefault="00FB6BF1" w:rsidP="004C578C">
      <w:pPr>
        <w:pStyle w:val="Prrafodelista"/>
        <w:rPr>
          <w:sz w:val="24"/>
        </w:rPr>
      </w:pPr>
    </w:p>
    <w:p w14:paraId="7594EBE0" w14:textId="1CC5F742" w:rsidR="004C578C" w:rsidRDefault="004C578C" w:rsidP="002B3965">
      <w:pPr>
        <w:pStyle w:val="Prrafodelista"/>
        <w:numPr>
          <w:ilvl w:val="0"/>
          <w:numId w:val="26"/>
        </w:numPr>
        <w:spacing w:line="360" w:lineRule="auto"/>
        <w:jc w:val="both"/>
        <w:rPr>
          <w:sz w:val="24"/>
        </w:rPr>
      </w:pPr>
      <w:r>
        <w:rPr>
          <w:sz w:val="24"/>
        </w:rPr>
        <w:t>“</w:t>
      </w:r>
      <w:r w:rsidR="00CE2B99" w:rsidRPr="00FB6BF1">
        <w:rPr>
          <w:b/>
          <w:sz w:val="24"/>
        </w:rPr>
        <w:t>Comunicación</w:t>
      </w:r>
      <w:r>
        <w:rPr>
          <w:sz w:val="24"/>
        </w:rPr>
        <w:t>”</w:t>
      </w:r>
      <w:r w:rsidR="00FB6BF1">
        <w:rPr>
          <w:sz w:val="24"/>
        </w:rPr>
        <w:t>.</w:t>
      </w:r>
    </w:p>
    <w:p w14:paraId="18E3EFE1" w14:textId="46907A9A" w:rsidR="00FB6BF1" w:rsidRDefault="00FB6BF1" w:rsidP="002B3965">
      <w:pPr>
        <w:pStyle w:val="Prrafodelista"/>
        <w:spacing w:line="360" w:lineRule="auto"/>
        <w:jc w:val="both"/>
        <w:rPr>
          <w:sz w:val="24"/>
        </w:rPr>
      </w:pPr>
      <w:r>
        <w:rPr>
          <w:sz w:val="24"/>
        </w:rPr>
        <w:t>Se encuentra toda la información relacionada con redes de comunicación. Se define la subred y los puntos de acceso. Se establece la IP que el IED tendrá una vez funcionando en una red. Y se establece el puerto que el cliente quiera para el servicio del protocolo de comunicación MMS.</w:t>
      </w:r>
    </w:p>
    <w:p w14:paraId="48E1DB1D" w14:textId="77777777" w:rsidR="00FB6BF1" w:rsidRDefault="00FB6BF1" w:rsidP="00FB6BF1">
      <w:pPr>
        <w:pStyle w:val="Prrafodelista"/>
        <w:rPr>
          <w:sz w:val="24"/>
        </w:rPr>
      </w:pPr>
    </w:p>
    <w:p w14:paraId="1B9FC220" w14:textId="73EF0A83" w:rsidR="00FB6BF1" w:rsidRDefault="00FB6BF1" w:rsidP="00FB6BF1">
      <w:pPr>
        <w:pStyle w:val="Prrafodelista"/>
        <w:jc w:val="center"/>
        <w:rPr>
          <w:sz w:val="24"/>
        </w:rPr>
      </w:pPr>
      <w:r>
        <w:rPr>
          <w:noProof/>
          <w:lang w:eastAsia="es-ES"/>
        </w:rPr>
        <w:drawing>
          <wp:inline distT="0" distB="0" distL="0" distR="0" wp14:anchorId="34734332" wp14:editId="2DF155C3">
            <wp:extent cx="3700145" cy="1592153"/>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706065" cy="1594700"/>
                    </a:xfrm>
                    <a:prstGeom prst="rect">
                      <a:avLst/>
                    </a:prstGeom>
                  </pic:spPr>
                </pic:pic>
              </a:graphicData>
            </a:graphic>
          </wp:inline>
        </w:drawing>
      </w:r>
    </w:p>
    <w:p w14:paraId="608F9FCC" w14:textId="4FD22207" w:rsidR="00FB6BF1" w:rsidRDefault="00FB6BF1" w:rsidP="00FB6BF1">
      <w:pPr>
        <w:pStyle w:val="Cita"/>
      </w:pPr>
      <w:bookmarkStart w:id="121" w:name="_Toc107390589"/>
      <w:r>
        <w:t xml:space="preserve">Ilustración </w:t>
      </w:r>
      <w:r w:rsidR="002444E7">
        <w:t>5.25</w:t>
      </w:r>
      <w:r>
        <w:t xml:space="preserve">. </w:t>
      </w:r>
      <w:proofErr w:type="spellStart"/>
      <w:r w:rsidR="006A15D4">
        <w:t>Communication</w:t>
      </w:r>
      <w:proofErr w:type="spellEnd"/>
      <w:r w:rsidR="006A15D4">
        <w:t xml:space="preserve"> de un archivo .SCD </w:t>
      </w:r>
      <w:r>
        <w:t xml:space="preserve">(Fuente: </w:t>
      </w:r>
      <w:hyperlink r:id="rId60" w:history="1">
        <w:r>
          <w:rPr>
            <w:rStyle w:val="Hipervnculo"/>
          </w:rPr>
          <w:t>propia</w:t>
        </w:r>
      </w:hyperlink>
      <w:r>
        <w:t xml:space="preserve"> )</w:t>
      </w:r>
      <w:bookmarkEnd w:id="121"/>
    </w:p>
    <w:p w14:paraId="254C8BC6" w14:textId="77777777" w:rsidR="00FB6BF1" w:rsidRDefault="00FB6BF1" w:rsidP="00FB6BF1">
      <w:pPr>
        <w:pStyle w:val="Prrafodelista"/>
        <w:jc w:val="center"/>
        <w:rPr>
          <w:sz w:val="24"/>
        </w:rPr>
      </w:pPr>
    </w:p>
    <w:p w14:paraId="1E73E00D" w14:textId="2ACE0CA1" w:rsidR="00FB6BF1" w:rsidRDefault="00FB6BF1" w:rsidP="00FB6BF1">
      <w:pPr>
        <w:pStyle w:val="Prrafodelista"/>
        <w:jc w:val="center"/>
        <w:rPr>
          <w:sz w:val="24"/>
        </w:rPr>
      </w:pPr>
    </w:p>
    <w:p w14:paraId="3DC7374F" w14:textId="77777777" w:rsidR="00307625" w:rsidRDefault="00307625" w:rsidP="00FB6BF1">
      <w:pPr>
        <w:pStyle w:val="Prrafodelista"/>
        <w:jc w:val="center"/>
        <w:rPr>
          <w:sz w:val="24"/>
        </w:rPr>
      </w:pPr>
    </w:p>
    <w:p w14:paraId="6D29EB1B" w14:textId="08829DB7" w:rsidR="004C578C" w:rsidRDefault="004C578C" w:rsidP="004C578C">
      <w:pPr>
        <w:pStyle w:val="Prrafodelista"/>
        <w:numPr>
          <w:ilvl w:val="0"/>
          <w:numId w:val="26"/>
        </w:numPr>
        <w:rPr>
          <w:sz w:val="24"/>
        </w:rPr>
      </w:pPr>
      <w:r>
        <w:rPr>
          <w:sz w:val="24"/>
        </w:rPr>
        <w:lastRenderedPageBreak/>
        <w:t>“</w:t>
      </w:r>
      <w:r w:rsidRPr="00FB6BF1">
        <w:rPr>
          <w:b/>
          <w:sz w:val="24"/>
        </w:rPr>
        <w:t xml:space="preserve">IED </w:t>
      </w:r>
      <w:proofErr w:type="spellStart"/>
      <w:r w:rsidRPr="00FB6BF1">
        <w:rPr>
          <w:b/>
          <w:sz w:val="24"/>
        </w:rPr>
        <w:t>name</w:t>
      </w:r>
      <w:proofErr w:type="spellEnd"/>
      <w:r>
        <w:rPr>
          <w:sz w:val="24"/>
        </w:rPr>
        <w:t>”</w:t>
      </w:r>
      <w:r w:rsidR="00FB6BF1">
        <w:rPr>
          <w:sz w:val="24"/>
        </w:rPr>
        <w:t>.</w:t>
      </w:r>
    </w:p>
    <w:p w14:paraId="6D87A99B" w14:textId="204CEF25" w:rsidR="00FB6BF1" w:rsidRDefault="00A05D7E" w:rsidP="002B3965">
      <w:pPr>
        <w:pStyle w:val="Prrafodelista"/>
        <w:spacing w:line="360" w:lineRule="auto"/>
        <w:jc w:val="both"/>
        <w:rPr>
          <w:sz w:val="24"/>
        </w:rPr>
      </w:pPr>
      <w:r>
        <w:rPr>
          <w:sz w:val="24"/>
        </w:rPr>
        <w:t>Además</w:t>
      </w:r>
      <w:r w:rsidR="00FB6BF1">
        <w:rPr>
          <w:sz w:val="24"/>
        </w:rPr>
        <w:t xml:space="preserve"> de establecer el nombre del IED, se define los </w:t>
      </w:r>
      <w:r>
        <w:rPr>
          <w:sz w:val="24"/>
        </w:rPr>
        <w:t>servicios</w:t>
      </w:r>
      <w:r w:rsidR="00FB6BF1">
        <w:rPr>
          <w:sz w:val="24"/>
        </w:rPr>
        <w:t xml:space="preserve"> de </w:t>
      </w:r>
      <w:r w:rsidR="00CE2B99">
        <w:rPr>
          <w:sz w:val="24"/>
        </w:rPr>
        <w:t>comunicaciones,</w:t>
      </w:r>
      <w:r w:rsidR="00FB6BF1">
        <w:rPr>
          <w:sz w:val="24"/>
        </w:rPr>
        <w:t xml:space="preserve"> </w:t>
      </w:r>
      <w:r>
        <w:rPr>
          <w:sz w:val="24"/>
        </w:rPr>
        <w:t xml:space="preserve">así como los </w:t>
      </w:r>
      <w:proofErr w:type="spellStart"/>
      <w:r>
        <w:rPr>
          <w:sz w:val="24"/>
        </w:rPr>
        <w:t>Logical</w:t>
      </w:r>
      <w:proofErr w:type="spellEnd"/>
      <w:r>
        <w:rPr>
          <w:sz w:val="24"/>
        </w:rPr>
        <w:t xml:space="preserve"> </w:t>
      </w:r>
      <w:proofErr w:type="spellStart"/>
      <w:r>
        <w:rPr>
          <w:sz w:val="24"/>
        </w:rPr>
        <w:t>Devices</w:t>
      </w:r>
      <w:proofErr w:type="spellEnd"/>
      <w:r>
        <w:rPr>
          <w:sz w:val="24"/>
        </w:rPr>
        <w:t xml:space="preserve"> y </w:t>
      </w:r>
      <w:proofErr w:type="spellStart"/>
      <w:r>
        <w:rPr>
          <w:sz w:val="24"/>
        </w:rPr>
        <w:t>Logical</w:t>
      </w:r>
      <w:proofErr w:type="spellEnd"/>
      <w:r>
        <w:rPr>
          <w:sz w:val="24"/>
        </w:rPr>
        <w:t xml:space="preserve"> </w:t>
      </w:r>
      <w:proofErr w:type="spellStart"/>
      <w:r>
        <w:rPr>
          <w:sz w:val="24"/>
        </w:rPr>
        <w:t>Nodes</w:t>
      </w:r>
      <w:proofErr w:type="spellEnd"/>
      <w:r>
        <w:rPr>
          <w:sz w:val="24"/>
        </w:rPr>
        <w:t xml:space="preserve"> del propio IED.</w:t>
      </w:r>
    </w:p>
    <w:p w14:paraId="4EC05ED7" w14:textId="77777777" w:rsidR="00A05D7E" w:rsidRDefault="00A05D7E" w:rsidP="00FB6BF1">
      <w:pPr>
        <w:pStyle w:val="Prrafodelista"/>
        <w:rPr>
          <w:sz w:val="24"/>
        </w:rPr>
      </w:pPr>
    </w:p>
    <w:p w14:paraId="45034116" w14:textId="76EE55B1" w:rsidR="00A05D7E" w:rsidRDefault="00A05D7E" w:rsidP="00A05D7E">
      <w:pPr>
        <w:pStyle w:val="Prrafodelista"/>
        <w:jc w:val="center"/>
        <w:rPr>
          <w:sz w:val="24"/>
        </w:rPr>
      </w:pPr>
      <w:r>
        <w:rPr>
          <w:noProof/>
          <w:lang w:eastAsia="es-ES"/>
        </w:rPr>
        <w:drawing>
          <wp:inline distT="0" distB="0" distL="0" distR="0" wp14:anchorId="305A4DA7" wp14:editId="4715BE9E">
            <wp:extent cx="4552747" cy="3490595"/>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57065" cy="3493906"/>
                    </a:xfrm>
                    <a:prstGeom prst="rect">
                      <a:avLst/>
                    </a:prstGeom>
                  </pic:spPr>
                </pic:pic>
              </a:graphicData>
            </a:graphic>
          </wp:inline>
        </w:drawing>
      </w:r>
    </w:p>
    <w:p w14:paraId="283E8D8A" w14:textId="77777777" w:rsidR="00A05D7E" w:rsidRDefault="00A05D7E" w:rsidP="00A05D7E">
      <w:pPr>
        <w:pStyle w:val="Prrafodelista"/>
        <w:jc w:val="center"/>
        <w:rPr>
          <w:sz w:val="24"/>
        </w:rPr>
      </w:pPr>
    </w:p>
    <w:p w14:paraId="78EA7859" w14:textId="0D5AC5C5" w:rsidR="00A05D7E" w:rsidRDefault="002444E7" w:rsidP="00A05D7E">
      <w:pPr>
        <w:pStyle w:val="Cita"/>
      </w:pPr>
      <w:bookmarkStart w:id="122" w:name="_Toc107390590"/>
      <w:r>
        <w:t>Ilustración 5.26</w:t>
      </w:r>
      <w:r w:rsidR="00A05D7E">
        <w:t xml:space="preserve">. </w:t>
      </w:r>
      <w:r w:rsidR="006A15D4">
        <w:t xml:space="preserve">IED </w:t>
      </w:r>
      <w:proofErr w:type="spellStart"/>
      <w:r w:rsidR="006A15D4">
        <w:t>name</w:t>
      </w:r>
      <w:proofErr w:type="spellEnd"/>
      <w:r w:rsidR="006A15D4">
        <w:t xml:space="preserve"> de un archivo .SCD </w:t>
      </w:r>
      <w:r w:rsidR="00A05D7E">
        <w:t xml:space="preserve">(Fuente: </w:t>
      </w:r>
      <w:hyperlink r:id="rId62" w:history="1">
        <w:r w:rsidR="00A05D7E">
          <w:rPr>
            <w:rStyle w:val="Hipervnculo"/>
          </w:rPr>
          <w:t>propia</w:t>
        </w:r>
      </w:hyperlink>
      <w:r w:rsidR="00A05D7E">
        <w:t xml:space="preserve"> )</w:t>
      </w:r>
      <w:bookmarkEnd w:id="122"/>
    </w:p>
    <w:p w14:paraId="3EDC9CFA" w14:textId="77777777" w:rsidR="00A05D7E" w:rsidRDefault="00A05D7E" w:rsidP="00A05D7E">
      <w:pPr>
        <w:pStyle w:val="Prrafodelista"/>
        <w:jc w:val="center"/>
        <w:rPr>
          <w:sz w:val="24"/>
        </w:rPr>
      </w:pPr>
    </w:p>
    <w:p w14:paraId="5617ED42" w14:textId="77777777" w:rsidR="00A05D7E" w:rsidRDefault="00A05D7E" w:rsidP="00A05D7E">
      <w:pPr>
        <w:pStyle w:val="Prrafodelista"/>
        <w:jc w:val="center"/>
        <w:rPr>
          <w:sz w:val="24"/>
        </w:rPr>
      </w:pPr>
    </w:p>
    <w:p w14:paraId="6EF5F1CA" w14:textId="77777777" w:rsidR="00A05D7E" w:rsidRDefault="00A05D7E" w:rsidP="00A05D7E">
      <w:pPr>
        <w:pStyle w:val="Prrafodelista"/>
        <w:jc w:val="center"/>
        <w:rPr>
          <w:sz w:val="24"/>
        </w:rPr>
      </w:pPr>
    </w:p>
    <w:p w14:paraId="714DBFB4" w14:textId="77777777" w:rsidR="00A05D7E" w:rsidRDefault="00A05D7E" w:rsidP="00FB6BF1">
      <w:pPr>
        <w:pStyle w:val="Prrafodelista"/>
        <w:rPr>
          <w:sz w:val="24"/>
        </w:rPr>
      </w:pPr>
    </w:p>
    <w:p w14:paraId="7C2D5906" w14:textId="77777777" w:rsidR="004C578C" w:rsidRDefault="004C578C" w:rsidP="002B3965">
      <w:pPr>
        <w:pStyle w:val="Prrafodelista"/>
        <w:numPr>
          <w:ilvl w:val="0"/>
          <w:numId w:val="26"/>
        </w:numPr>
        <w:spacing w:line="360" w:lineRule="auto"/>
        <w:jc w:val="both"/>
        <w:rPr>
          <w:sz w:val="24"/>
        </w:rPr>
      </w:pPr>
      <w:r>
        <w:rPr>
          <w:sz w:val="24"/>
        </w:rPr>
        <w:t>“</w:t>
      </w:r>
      <w:proofErr w:type="spellStart"/>
      <w:r w:rsidRPr="00FB6BF1">
        <w:rPr>
          <w:b/>
          <w:sz w:val="24"/>
        </w:rPr>
        <w:t>DataTypeTemplates</w:t>
      </w:r>
      <w:proofErr w:type="spellEnd"/>
      <w:r>
        <w:rPr>
          <w:sz w:val="24"/>
        </w:rPr>
        <w:t>”</w:t>
      </w:r>
    </w:p>
    <w:p w14:paraId="6C49B30A" w14:textId="6FFE2B5F" w:rsidR="00A05D7E" w:rsidRDefault="00A05D7E" w:rsidP="002B3965">
      <w:pPr>
        <w:pStyle w:val="Prrafodelista"/>
        <w:spacing w:line="360" w:lineRule="auto"/>
        <w:jc w:val="both"/>
        <w:rPr>
          <w:sz w:val="24"/>
        </w:rPr>
      </w:pPr>
      <w:r>
        <w:rPr>
          <w:sz w:val="24"/>
        </w:rPr>
        <w:t xml:space="preserve">En este </w:t>
      </w:r>
      <w:r w:rsidR="005414C4">
        <w:rPr>
          <w:sz w:val="24"/>
        </w:rPr>
        <w:t>último</w:t>
      </w:r>
      <w:r>
        <w:rPr>
          <w:sz w:val="24"/>
        </w:rPr>
        <w:t xml:space="preserve"> apartado, se describen definiciones completas de los </w:t>
      </w:r>
      <w:proofErr w:type="spellStart"/>
      <w:r>
        <w:rPr>
          <w:sz w:val="24"/>
        </w:rPr>
        <w:t>Logical</w:t>
      </w:r>
      <w:proofErr w:type="spellEnd"/>
      <w:r>
        <w:rPr>
          <w:sz w:val="24"/>
        </w:rPr>
        <w:t xml:space="preserve"> </w:t>
      </w:r>
      <w:proofErr w:type="spellStart"/>
      <w:r>
        <w:rPr>
          <w:sz w:val="24"/>
        </w:rPr>
        <w:t>Nodes</w:t>
      </w:r>
      <w:proofErr w:type="spellEnd"/>
      <w:r>
        <w:rPr>
          <w:sz w:val="24"/>
        </w:rPr>
        <w:t xml:space="preserve">, Data </w:t>
      </w:r>
      <w:proofErr w:type="spellStart"/>
      <w:r>
        <w:rPr>
          <w:sz w:val="24"/>
        </w:rPr>
        <w:t>Objects</w:t>
      </w:r>
      <w:proofErr w:type="spellEnd"/>
      <w:r>
        <w:rPr>
          <w:sz w:val="24"/>
        </w:rPr>
        <w:t xml:space="preserve"> y Data </w:t>
      </w:r>
      <w:proofErr w:type="spellStart"/>
      <w:r>
        <w:rPr>
          <w:sz w:val="24"/>
        </w:rPr>
        <w:t>Types</w:t>
      </w:r>
      <w:proofErr w:type="spellEnd"/>
      <w:r>
        <w:rPr>
          <w:sz w:val="24"/>
        </w:rPr>
        <w:t>.</w:t>
      </w:r>
    </w:p>
    <w:p w14:paraId="565773A9" w14:textId="4D608415" w:rsidR="00A05D7E" w:rsidRDefault="00A05D7E" w:rsidP="002444E7">
      <w:pPr>
        <w:pStyle w:val="Prrafodelista"/>
        <w:jc w:val="center"/>
        <w:rPr>
          <w:sz w:val="24"/>
        </w:rPr>
      </w:pPr>
      <w:r>
        <w:rPr>
          <w:noProof/>
          <w:lang w:eastAsia="es-ES"/>
        </w:rPr>
        <w:drawing>
          <wp:inline distT="0" distB="0" distL="0" distR="0" wp14:anchorId="0AB80587" wp14:editId="0BE21B99">
            <wp:extent cx="5579745" cy="1096645"/>
            <wp:effectExtent l="0" t="0" r="1905"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1096645"/>
                    </a:xfrm>
                    <a:prstGeom prst="rect">
                      <a:avLst/>
                    </a:prstGeom>
                  </pic:spPr>
                </pic:pic>
              </a:graphicData>
            </a:graphic>
          </wp:inline>
        </w:drawing>
      </w:r>
    </w:p>
    <w:p w14:paraId="0D952023" w14:textId="54E65D57" w:rsidR="002444E7" w:rsidRDefault="002444E7" w:rsidP="002444E7">
      <w:pPr>
        <w:pStyle w:val="Cita"/>
      </w:pPr>
      <w:bookmarkStart w:id="123" w:name="_Toc107390591"/>
      <w:r>
        <w:t xml:space="preserve">Ilustración 5.27. </w:t>
      </w:r>
      <w:proofErr w:type="spellStart"/>
      <w:r w:rsidR="006A15D4">
        <w:t>DataTypeTemplate</w:t>
      </w:r>
      <w:proofErr w:type="spellEnd"/>
      <w:r w:rsidR="006A15D4">
        <w:t xml:space="preserve"> de un archivo .SCD </w:t>
      </w:r>
      <w:r>
        <w:t xml:space="preserve">(Fuente: </w:t>
      </w:r>
      <w:r>
        <w:rPr>
          <w:rStyle w:val="Hipervnculo"/>
        </w:rPr>
        <w:t>propia)</w:t>
      </w:r>
      <w:bookmarkEnd w:id="123"/>
    </w:p>
    <w:p w14:paraId="5CD25F0B" w14:textId="77777777" w:rsidR="002444E7" w:rsidRDefault="002444E7" w:rsidP="002444E7">
      <w:pPr>
        <w:pStyle w:val="Prrafodelista"/>
        <w:jc w:val="center"/>
        <w:rPr>
          <w:sz w:val="24"/>
        </w:rPr>
      </w:pPr>
    </w:p>
    <w:p w14:paraId="3608EDB1" w14:textId="77777777" w:rsidR="002444E7" w:rsidRDefault="002444E7" w:rsidP="002444E7">
      <w:pPr>
        <w:pStyle w:val="Prrafodelista"/>
        <w:jc w:val="center"/>
        <w:rPr>
          <w:sz w:val="24"/>
        </w:rPr>
      </w:pPr>
    </w:p>
    <w:p w14:paraId="0F936B48" w14:textId="77777777" w:rsidR="002444E7" w:rsidRPr="00CF5DA9" w:rsidRDefault="002444E7" w:rsidP="002444E7">
      <w:pPr>
        <w:pStyle w:val="Prrafodelista"/>
        <w:jc w:val="center"/>
        <w:rPr>
          <w:sz w:val="24"/>
        </w:rPr>
      </w:pPr>
    </w:p>
    <w:p w14:paraId="49B26F4E" w14:textId="035A63F2" w:rsidR="004C578C" w:rsidRPr="004C578C" w:rsidRDefault="004C578C" w:rsidP="004C578C">
      <w:pPr>
        <w:rPr>
          <w:sz w:val="24"/>
        </w:rPr>
      </w:pPr>
    </w:p>
    <w:p w14:paraId="2E2DBABE" w14:textId="52BD7A27" w:rsidR="007C2247" w:rsidRDefault="00A05D7E" w:rsidP="002444E7">
      <w:pPr>
        <w:jc w:val="center"/>
      </w:pPr>
      <w:r>
        <w:rPr>
          <w:noProof/>
          <w:lang w:eastAsia="es-ES"/>
        </w:rPr>
        <w:drawing>
          <wp:inline distT="0" distB="0" distL="0" distR="0" wp14:anchorId="4A0404E8" wp14:editId="2C027AC3">
            <wp:extent cx="5579745" cy="760095"/>
            <wp:effectExtent l="0" t="0" r="1905"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760095"/>
                    </a:xfrm>
                    <a:prstGeom prst="rect">
                      <a:avLst/>
                    </a:prstGeom>
                  </pic:spPr>
                </pic:pic>
              </a:graphicData>
            </a:graphic>
          </wp:inline>
        </w:drawing>
      </w:r>
    </w:p>
    <w:p w14:paraId="5607B85E" w14:textId="4B142A60" w:rsidR="002444E7" w:rsidRDefault="002444E7" w:rsidP="002444E7">
      <w:pPr>
        <w:pStyle w:val="Cita"/>
      </w:pPr>
      <w:bookmarkStart w:id="124" w:name="_Toc107390592"/>
      <w:r>
        <w:t xml:space="preserve">Ilustración 5.28. </w:t>
      </w:r>
      <w:proofErr w:type="spellStart"/>
      <w:r w:rsidR="006A15D4">
        <w:t>DataTypeTemplate</w:t>
      </w:r>
      <w:proofErr w:type="spellEnd"/>
      <w:r w:rsidR="006A15D4">
        <w:t xml:space="preserve"> de un archivo .SCD </w:t>
      </w:r>
      <w:r>
        <w:t xml:space="preserve">(Fuente: </w:t>
      </w:r>
      <w:r>
        <w:rPr>
          <w:rStyle w:val="Hipervnculo"/>
        </w:rPr>
        <w:t>propia)</w:t>
      </w:r>
      <w:bookmarkEnd w:id="124"/>
    </w:p>
    <w:p w14:paraId="258763AD" w14:textId="77777777" w:rsidR="002444E7" w:rsidRDefault="002444E7" w:rsidP="002444E7">
      <w:pPr>
        <w:jc w:val="center"/>
      </w:pPr>
    </w:p>
    <w:p w14:paraId="2088AAB0" w14:textId="77777777" w:rsidR="002444E7" w:rsidRDefault="002444E7" w:rsidP="00FA7E72"/>
    <w:p w14:paraId="762C45CE" w14:textId="31020352" w:rsidR="00A05D7E" w:rsidRDefault="00A05D7E" w:rsidP="002444E7">
      <w:pPr>
        <w:jc w:val="center"/>
      </w:pPr>
      <w:r>
        <w:rPr>
          <w:noProof/>
          <w:lang w:eastAsia="es-ES"/>
        </w:rPr>
        <w:drawing>
          <wp:inline distT="0" distB="0" distL="0" distR="0" wp14:anchorId="35461DC8" wp14:editId="24FD0E14">
            <wp:extent cx="5579745" cy="949325"/>
            <wp:effectExtent l="0" t="0" r="1905"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79745" cy="949325"/>
                    </a:xfrm>
                    <a:prstGeom prst="rect">
                      <a:avLst/>
                    </a:prstGeom>
                  </pic:spPr>
                </pic:pic>
              </a:graphicData>
            </a:graphic>
          </wp:inline>
        </w:drawing>
      </w:r>
    </w:p>
    <w:p w14:paraId="7C70E719" w14:textId="2D5E468A" w:rsidR="002444E7" w:rsidRDefault="002444E7" w:rsidP="002444E7">
      <w:pPr>
        <w:pStyle w:val="Cita"/>
      </w:pPr>
      <w:bookmarkStart w:id="125" w:name="_Toc107390593"/>
      <w:r>
        <w:t>Ilustración 5.29.</w:t>
      </w:r>
      <w:r w:rsidR="006A15D4" w:rsidRPr="006A15D4">
        <w:t xml:space="preserve"> </w:t>
      </w:r>
      <w:proofErr w:type="spellStart"/>
      <w:r w:rsidR="006A15D4">
        <w:t>DataTypeTemplate</w:t>
      </w:r>
      <w:proofErr w:type="spellEnd"/>
      <w:r w:rsidR="006A15D4">
        <w:t xml:space="preserve"> de un archivo .SCD</w:t>
      </w:r>
      <w:r>
        <w:t xml:space="preserve"> (Fuente: </w:t>
      </w:r>
      <w:r>
        <w:rPr>
          <w:rStyle w:val="Hipervnculo"/>
        </w:rPr>
        <w:t>propia)</w:t>
      </w:r>
      <w:bookmarkEnd w:id="125"/>
    </w:p>
    <w:p w14:paraId="6B24C39A" w14:textId="77777777" w:rsidR="002444E7" w:rsidRDefault="002444E7" w:rsidP="002444E7">
      <w:pPr>
        <w:jc w:val="center"/>
      </w:pPr>
    </w:p>
    <w:p w14:paraId="04D2D6FF" w14:textId="3A7DB02F" w:rsidR="005414C4" w:rsidRPr="005414C4" w:rsidRDefault="005414C4" w:rsidP="005414C4">
      <w:pPr>
        <w:rPr>
          <w:sz w:val="24"/>
        </w:rPr>
      </w:pPr>
    </w:p>
    <w:p w14:paraId="6FD0334F" w14:textId="77777777" w:rsidR="001004A8" w:rsidRDefault="001004A8" w:rsidP="00FA7E72"/>
    <w:p w14:paraId="214D5B6E" w14:textId="7312DA97" w:rsidR="001004A8" w:rsidRDefault="00AA6170" w:rsidP="009478B8">
      <w:pPr>
        <w:jc w:val="center"/>
        <w:rPr>
          <w:noProof/>
          <w:lang w:eastAsia="es-ES"/>
        </w:rPr>
      </w:pPr>
      <w:r>
        <w:rPr>
          <w:noProof/>
          <w:lang w:eastAsia="es-ES"/>
        </w:rPr>
        <w:pict w14:anchorId="6A613E47">
          <v:shape id="_x0000_i1025" type="#_x0000_t75" style="width:385.25pt;height:210.65pt">
            <v:imagedata r:id="rId66" o:title="tempsnip"/>
          </v:shape>
        </w:pict>
      </w:r>
    </w:p>
    <w:p w14:paraId="43A34909" w14:textId="77777777" w:rsidR="009478B8" w:rsidRDefault="009478B8" w:rsidP="009478B8">
      <w:pPr>
        <w:jc w:val="center"/>
        <w:rPr>
          <w:noProof/>
          <w:lang w:eastAsia="es-ES"/>
        </w:rPr>
      </w:pPr>
    </w:p>
    <w:p w14:paraId="291E84C5" w14:textId="15F3032C" w:rsidR="009478B8" w:rsidRDefault="009478B8" w:rsidP="009478B8">
      <w:pPr>
        <w:pStyle w:val="Cita"/>
      </w:pPr>
      <w:bookmarkStart w:id="126" w:name="_Toc107390594"/>
      <w:r>
        <w:t xml:space="preserve">Ilustración </w:t>
      </w:r>
      <w:r w:rsidR="002444E7">
        <w:t>5.30</w:t>
      </w:r>
      <w:r>
        <w:t xml:space="preserve">. </w:t>
      </w:r>
      <w:r w:rsidR="006A15D4">
        <w:t>Resumen archivos de configuración del estándar IEC 61850</w:t>
      </w:r>
      <w:r>
        <w:t xml:space="preserve"> (Fuente: </w:t>
      </w:r>
      <w:r w:rsidR="006A15D4" w:rsidRPr="006A15D4">
        <w:t>P</w:t>
      </w:r>
      <w:r w:rsidR="006A15D4">
        <w:t>ropia</w:t>
      </w:r>
      <w:r>
        <w:t xml:space="preserve"> )</w:t>
      </w:r>
      <w:bookmarkEnd w:id="126"/>
    </w:p>
    <w:p w14:paraId="6A35B2F0" w14:textId="77777777" w:rsidR="009478B8" w:rsidRDefault="009478B8" w:rsidP="009478B8">
      <w:pPr>
        <w:jc w:val="center"/>
      </w:pPr>
    </w:p>
    <w:p w14:paraId="6C52FD4F" w14:textId="77777777" w:rsidR="00341362" w:rsidRPr="004E4319" w:rsidRDefault="00341362" w:rsidP="004E4319"/>
    <w:p w14:paraId="59A3F4C6" w14:textId="2B69D5E0" w:rsidR="004743B9" w:rsidRDefault="009823C5" w:rsidP="004743B9">
      <w:pPr>
        <w:pStyle w:val="Ttulo2"/>
      </w:pPr>
      <w:bookmarkStart w:id="127" w:name="_Toc107390518"/>
      <w:r>
        <w:t>V</w:t>
      </w:r>
      <w:r w:rsidR="008B5512">
        <w:t>IRTUALIZACIÓN DE</w:t>
      </w:r>
      <w:r w:rsidR="00C276D9">
        <w:t xml:space="preserve"> I</w:t>
      </w:r>
      <w:r w:rsidR="00856134">
        <w:t xml:space="preserve">NTELLIGENT </w:t>
      </w:r>
      <w:r w:rsidR="00C276D9">
        <w:t>E</w:t>
      </w:r>
      <w:r w:rsidR="00856134">
        <w:t xml:space="preserve">LECTRONIC </w:t>
      </w:r>
      <w:r w:rsidR="00C276D9">
        <w:t>D</w:t>
      </w:r>
      <w:r w:rsidR="008B5512">
        <w:t xml:space="preserve">EVICE CON IED </w:t>
      </w:r>
      <w:r w:rsidR="00C276D9">
        <w:t>SCOUT</w:t>
      </w:r>
      <w:bookmarkEnd w:id="127"/>
      <w:r w:rsidR="00C276D9">
        <w:t xml:space="preserve"> </w:t>
      </w:r>
      <w:r w:rsidR="004C4DCD">
        <w:t xml:space="preserve">                           </w:t>
      </w:r>
    </w:p>
    <w:p w14:paraId="668D25F6" w14:textId="77777777" w:rsidR="000665CC" w:rsidRPr="000665CC" w:rsidRDefault="000665CC" w:rsidP="000665CC"/>
    <w:p w14:paraId="2D5893BD" w14:textId="27467CD0" w:rsidR="006A15D4" w:rsidRDefault="006A15D4" w:rsidP="002B3965">
      <w:pPr>
        <w:spacing w:line="360" w:lineRule="auto"/>
        <w:jc w:val="both"/>
        <w:rPr>
          <w:sz w:val="24"/>
        </w:rPr>
      </w:pPr>
      <w:r w:rsidRPr="00A640A0">
        <w:rPr>
          <w:sz w:val="24"/>
        </w:rPr>
        <w:t xml:space="preserve">Como ya se describió anteriormente en el capítulo de “Tecnologías Usadas”, la herramienta IED Scout nos permite </w:t>
      </w:r>
      <w:proofErr w:type="spellStart"/>
      <w:r w:rsidRPr="00A640A0">
        <w:rPr>
          <w:sz w:val="24"/>
        </w:rPr>
        <w:t>virtualizar</w:t>
      </w:r>
      <w:proofErr w:type="spellEnd"/>
      <w:r w:rsidRPr="00A640A0">
        <w:rPr>
          <w:sz w:val="24"/>
        </w:rPr>
        <w:t xml:space="preserve"> el funcionamiento y comunicación de </w:t>
      </w:r>
      <w:proofErr w:type="spellStart"/>
      <w:r w:rsidRPr="00A640A0">
        <w:rPr>
          <w:sz w:val="24"/>
        </w:rPr>
        <w:t>IEDs</w:t>
      </w:r>
      <w:proofErr w:type="spellEnd"/>
      <w:r w:rsidRPr="00A640A0">
        <w:rPr>
          <w:sz w:val="24"/>
        </w:rPr>
        <w:t xml:space="preserve">. Para poder hacerlo, es necesario disponer de un archivo .CID o .SCD. Para la realización de este proyecto, fueron usados dos archivos diferentes, uno denominado “E15_BARRAS_INGEPAC” de tipo .SCD y otro “E22_LINEA2_7SJ85” de tipo .CID. </w:t>
      </w:r>
      <w:r w:rsidR="001778F5">
        <w:rPr>
          <w:sz w:val="24"/>
        </w:rPr>
        <w:t xml:space="preserve">El archivo </w:t>
      </w:r>
      <w:r w:rsidR="001778F5" w:rsidRPr="00A640A0">
        <w:rPr>
          <w:sz w:val="24"/>
        </w:rPr>
        <w:t>E15_BARRAS_INGEPAC</w:t>
      </w:r>
      <w:r w:rsidR="001778F5">
        <w:rPr>
          <w:sz w:val="24"/>
        </w:rPr>
        <w:t xml:space="preserve">.scd tiene asignada de manera manual la IP 192.168.2.141 y el archivo </w:t>
      </w:r>
      <w:r w:rsidR="001778F5" w:rsidRPr="00A640A0">
        <w:rPr>
          <w:sz w:val="24"/>
        </w:rPr>
        <w:t>E22_LINEA2_7SJ85</w:t>
      </w:r>
      <w:r w:rsidR="001778F5">
        <w:rPr>
          <w:sz w:val="24"/>
        </w:rPr>
        <w:t xml:space="preserve">.cid la 192.168.2.140. Para cambiar la IP que se quiera asignar a determinado IED, solamente es necesario abrir el archivo con el </w:t>
      </w:r>
      <w:proofErr w:type="spellStart"/>
      <w:r w:rsidR="001778F5">
        <w:rPr>
          <w:sz w:val="24"/>
        </w:rPr>
        <w:t>Notepad</w:t>
      </w:r>
      <w:proofErr w:type="spellEnd"/>
      <w:r w:rsidR="001778F5">
        <w:rPr>
          <w:sz w:val="24"/>
        </w:rPr>
        <w:t xml:space="preserve"> o cualquier aplicación que soporte textos, y cambiar la IP por la que el usuario quiera.</w:t>
      </w:r>
    </w:p>
    <w:p w14:paraId="1D17995F" w14:textId="77777777" w:rsidR="001778F5" w:rsidRDefault="001778F5" w:rsidP="002B3965">
      <w:pPr>
        <w:spacing w:line="360" w:lineRule="auto"/>
        <w:jc w:val="both"/>
        <w:rPr>
          <w:sz w:val="24"/>
        </w:rPr>
      </w:pPr>
    </w:p>
    <w:p w14:paraId="613BE9B0" w14:textId="2939BACD" w:rsidR="001778F5" w:rsidRDefault="002C0C12" w:rsidP="002C0C12">
      <w:pPr>
        <w:spacing w:line="360" w:lineRule="auto"/>
        <w:jc w:val="center"/>
        <w:rPr>
          <w:sz w:val="24"/>
        </w:rPr>
      </w:pPr>
      <w:r>
        <w:rPr>
          <w:noProof/>
          <w:lang w:eastAsia="es-ES"/>
        </w:rPr>
        <w:drawing>
          <wp:inline distT="0" distB="0" distL="0" distR="0" wp14:anchorId="26C00B70" wp14:editId="4BD2C9D0">
            <wp:extent cx="3782262" cy="949547"/>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99183" cy="953795"/>
                    </a:xfrm>
                    <a:prstGeom prst="rect">
                      <a:avLst/>
                    </a:prstGeom>
                  </pic:spPr>
                </pic:pic>
              </a:graphicData>
            </a:graphic>
          </wp:inline>
        </w:drawing>
      </w:r>
    </w:p>
    <w:p w14:paraId="6D52E829" w14:textId="3E0CF490" w:rsidR="002C0C12" w:rsidRDefault="002C0C12" w:rsidP="002C0C12">
      <w:pPr>
        <w:pStyle w:val="Cita"/>
      </w:pPr>
      <w:bookmarkStart w:id="128" w:name="_Toc107390595"/>
      <w:r>
        <w:t xml:space="preserve">Ilustración 5.31. Parte del archivo .CID donde se cambia la IP (Fuente: </w:t>
      </w:r>
      <w:r w:rsidRPr="006A15D4">
        <w:t>P</w:t>
      </w:r>
      <w:r>
        <w:t>ropia )</w:t>
      </w:r>
      <w:bookmarkEnd w:id="128"/>
    </w:p>
    <w:p w14:paraId="254C2B5E" w14:textId="77777777" w:rsidR="001778F5" w:rsidRPr="00A640A0" w:rsidRDefault="001778F5" w:rsidP="002B3965">
      <w:pPr>
        <w:spacing w:line="360" w:lineRule="auto"/>
        <w:jc w:val="both"/>
        <w:rPr>
          <w:sz w:val="24"/>
        </w:rPr>
      </w:pPr>
    </w:p>
    <w:p w14:paraId="3A287DEC" w14:textId="77777777" w:rsidR="006A15D4" w:rsidRDefault="006A15D4" w:rsidP="002B3965">
      <w:pPr>
        <w:spacing w:line="360" w:lineRule="auto"/>
        <w:jc w:val="both"/>
        <w:rPr>
          <w:sz w:val="24"/>
        </w:rPr>
      </w:pPr>
      <w:r w:rsidRPr="00A640A0">
        <w:rPr>
          <w:sz w:val="24"/>
        </w:rPr>
        <w:t xml:space="preserve">La idea principal era, una vez instalada y configurada la herramienta IED Scout, cargar uno de los dos archivos mencionados anteriormente (a elegir, es indiferente uno u otro) e iniciar la simulación del IED. Es decir, simular que en nuestra red hay un IED (real), con su nombre y su IP. Una vez que se tiene corriendo de forma </w:t>
      </w:r>
      <w:proofErr w:type="spellStart"/>
      <w:r w:rsidRPr="00A640A0">
        <w:rPr>
          <w:sz w:val="24"/>
        </w:rPr>
        <w:t>virtualizada</w:t>
      </w:r>
      <w:proofErr w:type="spellEnd"/>
      <w:r w:rsidRPr="00A640A0">
        <w:rPr>
          <w:sz w:val="24"/>
        </w:rPr>
        <w:t xml:space="preserve"> ese IED, se hace uso de la herramienta </w:t>
      </w:r>
      <w:proofErr w:type="spellStart"/>
      <w:r w:rsidRPr="00A640A0">
        <w:rPr>
          <w:sz w:val="24"/>
        </w:rPr>
        <w:t>Advanced</w:t>
      </w:r>
      <w:proofErr w:type="spellEnd"/>
      <w:r w:rsidRPr="00A640A0">
        <w:rPr>
          <w:sz w:val="24"/>
        </w:rPr>
        <w:t xml:space="preserve"> IP Scanner para poder observar que en esa IP tenemos ese IED corriendo. Finalmente, se establecerá mediante otro host que tenga la herramienta IED Scout instalada y configurada una comunicación entre cliente y servidor, estableciendo una comunicación mediante el protocolo MMS. </w:t>
      </w:r>
    </w:p>
    <w:p w14:paraId="7F2B1506" w14:textId="77777777" w:rsidR="00545132" w:rsidRDefault="005D7BAD" w:rsidP="002B3965">
      <w:pPr>
        <w:spacing w:line="360" w:lineRule="auto"/>
        <w:jc w:val="both"/>
        <w:rPr>
          <w:sz w:val="24"/>
        </w:rPr>
      </w:pPr>
      <w:r>
        <w:rPr>
          <w:sz w:val="24"/>
        </w:rPr>
        <w:lastRenderedPageBreak/>
        <w:t xml:space="preserve">El primer paso será iniciar la aplicación, tanto en el PC-Suscriptor como en el PC-Publicador. La configuración de IED Scout en el PC-Publicador es sencilla. Una vez que aparezca la pantalla principal, se clicará sobre la opción “Simulator”. </w:t>
      </w:r>
    </w:p>
    <w:p w14:paraId="4FF9FF49" w14:textId="67792605" w:rsidR="00545132" w:rsidRDefault="00545132" w:rsidP="00545132">
      <w:pPr>
        <w:spacing w:line="360" w:lineRule="auto"/>
        <w:jc w:val="center"/>
        <w:rPr>
          <w:sz w:val="24"/>
        </w:rPr>
      </w:pPr>
      <w:r>
        <w:rPr>
          <w:noProof/>
          <w:lang w:eastAsia="es-ES"/>
        </w:rPr>
        <w:drawing>
          <wp:inline distT="0" distB="0" distL="0" distR="0" wp14:anchorId="2DB46915" wp14:editId="25451363">
            <wp:extent cx="4235407" cy="137779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21363" b="48546"/>
                    <a:stretch/>
                  </pic:blipFill>
                  <pic:spPr bwMode="auto">
                    <a:xfrm>
                      <a:off x="0" y="0"/>
                      <a:ext cx="4285747" cy="1394173"/>
                    </a:xfrm>
                    <a:prstGeom prst="rect">
                      <a:avLst/>
                    </a:prstGeom>
                    <a:ln>
                      <a:noFill/>
                    </a:ln>
                    <a:extLst>
                      <a:ext uri="{53640926-AAD7-44D8-BBD7-CCE9431645EC}">
                        <a14:shadowObscured xmlns:a14="http://schemas.microsoft.com/office/drawing/2010/main"/>
                      </a:ext>
                    </a:extLst>
                  </pic:spPr>
                </pic:pic>
              </a:graphicData>
            </a:graphic>
          </wp:inline>
        </w:drawing>
      </w:r>
    </w:p>
    <w:p w14:paraId="2B570AA6" w14:textId="4D55F491" w:rsidR="00801618" w:rsidRDefault="00801618" w:rsidP="00801618">
      <w:pPr>
        <w:pStyle w:val="Cita"/>
      </w:pPr>
      <w:bookmarkStart w:id="129" w:name="_Toc107390596"/>
      <w:r>
        <w:t xml:space="preserve">Ilustración 5.32. Parte del archivo .CID donde se cambia la IP (Fuente: </w:t>
      </w:r>
      <w:r w:rsidRPr="006A15D4">
        <w:t>P</w:t>
      </w:r>
      <w:r>
        <w:t>ropia )</w:t>
      </w:r>
      <w:bookmarkEnd w:id="129"/>
    </w:p>
    <w:p w14:paraId="77E1C532" w14:textId="77777777" w:rsidR="00801618" w:rsidRDefault="00801618" w:rsidP="00545132">
      <w:pPr>
        <w:spacing w:line="360" w:lineRule="auto"/>
        <w:jc w:val="center"/>
        <w:rPr>
          <w:sz w:val="24"/>
        </w:rPr>
      </w:pPr>
    </w:p>
    <w:p w14:paraId="44C364E4" w14:textId="77777777" w:rsidR="00545132" w:rsidRDefault="00545132" w:rsidP="002B3965">
      <w:pPr>
        <w:spacing w:line="360" w:lineRule="auto"/>
        <w:jc w:val="both"/>
        <w:rPr>
          <w:sz w:val="24"/>
        </w:rPr>
      </w:pPr>
    </w:p>
    <w:p w14:paraId="7E10F6B7" w14:textId="3CC2554C" w:rsidR="00545132" w:rsidRDefault="005D7BAD" w:rsidP="002B3965">
      <w:pPr>
        <w:spacing w:line="360" w:lineRule="auto"/>
        <w:jc w:val="both"/>
        <w:rPr>
          <w:sz w:val="24"/>
        </w:rPr>
      </w:pPr>
      <w:r>
        <w:rPr>
          <w:sz w:val="24"/>
        </w:rPr>
        <w:t>El siguiente paso es cargar el archivo</w:t>
      </w:r>
      <w:r w:rsidR="001778F5">
        <w:rPr>
          <w:sz w:val="24"/>
        </w:rPr>
        <w:t xml:space="preserve"> .SCD o .CID en la herramienta. </w:t>
      </w:r>
      <w:r w:rsidR="00545132">
        <w:rPr>
          <w:sz w:val="24"/>
        </w:rPr>
        <w:t>P</w:t>
      </w:r>
      <w:r w:rsidR="00801618">
        <w:rPr>
          <w:sz w:val="24"/>
        </w:rPr>
        <w:t>ara ello, s</w:t>
      </w:r>
      <w:r w:rsidR="00545132">
        <w:rPr>
          <w:sz w:val="24"/>
        </w:rPr>
        <w:t xml:space="preserve">e </w:t>
      </w:r>
      <w:r w:rsidR="00801618">
        <w:rPr>
          <w:sz w:val="24"/>
        </w:rPr>
        <w:t>hará</w:t>
      </w:r>
      <w:r w:rsidR="00545132">
        <w:rPr>
          <w:sz w:val="24"/>
        </w:rPr>
        <w:t xml:space="preserve"> clic sobre la opción “Open SCL” y se seleccionará el archivo deseado. En este caso se </w:t>
      </w:r>
      <w:r w:rsidR="00801618">
        <w:rPr>
          <w:sz w:val="24"/>
        </w:rPr>
        <w:t>eligió</w:t>
      </w:r>
      <w:r w:rsidR="00545132">
        <w:rPr>
          <w:sz w:val="24"/>
        </w:rPr>
        <w:t xml:space="preserve"> el </w:t>
      </w:r>
      <w:r w:rsidR="00545132" w:rsidRPr="00A640A0">
        <w:rPr>
          <w:sz w:val="24"/>
        </w:rPr>
        <w:t>E22_LINEA2_7SJ85</w:t>
      </w:r>
      <w:r w:rsidR="00801618">
        <w:rPr>
          <w:sz w:val="24"/>
        </w:rPr>
        <w:t xml:space="preserve"> el cual tiene asignada la IP 192.168.2.140</w:t>
      </w:r>
      <w:r w:rsidR="00545132">
        <w:rPr>
          <w:sz w:val="24"/>
        </w:rPr>
        <w:t xml:space="preserve">. </w:t>
      </w:r>
    </w:p>
    <w:p w14:paraId="721AFE4A" w14:textId="77777777" w:rsidR="00801618" w:rsidRDefault="00545132" w:rsidP="00801618">
      <w:pPr>
        <w:spacing w:line="360" w:lineRule="auto"/>
        <w:jc w:val="center"/>
        <w:rPr>
          <w:sz w:val="24"/>
        </w:rPr>
      </w:pPr>
      <w:r>
        <w:rPr>
          <w:noProof/>
          <w:lang w:eastAsia="es-ES"/>
        </w:rPr>
        <w:drawing>
          <wp:inline distT="0" distB="0" distL="0" distR="0" wp14:anchorId="139F7194" wp14:editId="5091529C">
            <wp:extent cx="4252630" cy="240532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59592" cy="2409261"/>
                    </a:xfrm>
                    <a:prstGeom prst="rect">
                      <a:avLst/>
                    </a:prstGeom>
                  </pic:spPr>
                </pic:pic>
              </a:graphicData>
            </a:graphic>
          </wp:inline>
        </w:drawing>
      </w:r>
    </w:p>
    <w:p w14:paraId="09F6E41D" w14:textId="77777777" w:rsidR="00801618" w:rsidRDefault="00801618" w:rsidP="00801618">
      <w:pPr>
        <w:pStyle w:val="Cita"/>
      </w:pPr>
      <w:bookmarkStart w:id="130" w:name="_Toc107390597"/>
      <w:r>
        <w:t xml:space="preserve">Ilustración 5.31. Parte del archivo .CID donde se cambia la IP (Fuente: </w:t>
      </w:r>
      <w:r w:rsidRPr="006A15D4">
        <w:t>P</w:t>
      </w:r>
      <w:r>
        <w:t>ropia )</w:t>
      </w:r>
      <w:bookmarkEnd w:id="130"/>
    </w:p>
    <w:p w14:paraId="75943BA9" w14:textId="77777777" w:rsidR="00801618" w:rsidRDefault="00801618" w:rsidP="00801618">
      <w:pPr>
        <w:spacing w:line="360" w:lineRule="auto"/>
        <w:jc w:val="center"/>
        <w:rPr>
          <w:sz w:val="24"/>
        </w:rPr>
      </w:pPr>
    </w:p>
    <w:p w14:paraId="0B4879E2" w14:textId="77777777" w:rsidR="00801618" w:rsidRDefault="001778F5" w:rsidP="002B3965">
      <w:pPr>
        <w:spacing w:line="360" w:lineRule="auto"/>
        <w:jc w:val="both"/>
        <w:rPr>
          <w:sz w:val="24"/>
        </w:rPr>
      </w:pPr>
      <w:r>
        <w:rPr>
          <w:sz w:val="24"/>
        </w:rPr>
        <w:t xml:space="preserve">Tras unos segundos, aparecerá toda la jerarquía de datos de ese IED en la pantalla, y habrá que comenzar a </w:t>
      </w:r>
      <w:proofErr w:type="spellStart"/>
      <w:r>
        <w:rPr>
          <w:sz w:val="24"/>
        </w:rPr>
        <w:t>virtualizarlo</w:t>
      </w:r>
      <w:proofErr w:type="spellEnd"/>
      <w:r>
        <w:rPr>
          <w:sz w:val="24"/>
        </w:rPr>
        <w:t xml:space="preserve">. </w:t>
      </w:r>
    </w:p>
    <w:p w14:paraId="093448EA" w14:textId="04130A8E" w:rsidR="00801618" w:rsidRDefault="00801618" w:rsidP="00801618">
      <w:pPr>
        <w:spacing w:line="360" w:lineRule="auto"/>
        <w:jc w:val="center"/>
        <w:rPr>
          <w:sz w:val="24"/>
        </w:rPr>
      </w:pPr>
      <w:r>
        <w:rPr>
          <w:noProof/>
          <w:lang w:eastAsia="es-ES"/>
        </w:rPr>
        <w:lastRenderedPageBreak/>
        <w:drawing>
          <wp:inline distT="0" distB="0" distL="0" distR="0" wp14:anchorId="6988AD65" wp14:editId="44DBE4E7">
            <wp:extent cx="1872485" cy="3620157"/>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891062" cy="3656073"/>
                    </a:xfrm>
                    <a:prstGeom prst="rect">
                      <a:avLst/>
                    </a:prstGeom>
                  </pic:spPr>
                </pic:pic>
              </a:graphicData>
            </a:graphic>
          </wp:inline>
        </w:drawing>
      </w:r>
    </w:p>
    <w:p w14:paraId="40945EFC" w14:textId="77777777" w:rsidR="00801618" w:rsidRDefault="00801618" w:rsidP="00801618">
      <w:pPr>
        <w:pStyle w:val="Cita"/>
      </w:pPr>
      <w:bookmarkStart w:id="131" w:name="_Toc107390598"/>
      <w:r>
        <w:t xml:space="preserve">Ilustración 5.31. Parte del archivo .CID donde se cambia la IP (Fuente: </w:t>
      </w:r>
      <w:r w:rsidRPr="006A15D4">
        <w:t>P</w:t>
      </w:r>
      <w:r>
        <w:t>ropia )</w:t>
      </w:r>
      <w:bookmarkEnd w:id="131"/>
    </w:p>
    <w:p w14:paraId="5F99F105" w14:textId="77777777" w:rsidR="00801618" w:rsidRDefault="00801618" w:rsidP="00801618">
      <w:pPr>
        <w:spacing w:line="360" w:lineRule="auto"/>
        <w:jc w:val="center"/>
        <w:rPr>
          <w:sz w:val="24"/>
        </w:rPr>
      </w:pPr>
    </w:p>
    <w:p w14:paraId="2B317C70" w14:textId="76788932" w:rsidR="00EB72AC" w:rsidRDefault="001778F5" w:rsidP="002B3965">
      <w:pPr>
        <w:spacing w:line="360" w:lineRule="auto"/>
        <w:jc w:val="both"/>
        <w:rPr>
          <w:sz w:val="24"/>
        </w:rPr>
      </w:pPr>
      <w:r>
        <w:rPr>
          <w:sz w:val="24"/>
        </w:rPr>
        <w:t>Para ello se hará clic sobre la opción “</w:t>
      </w:r>
      <w:proofErr w:type="spellStart"/>
      <w:r>
        <w:rPr>
          <w:sz w:val="24"/>
        </w:rPr>
        <w:t>Start</w:t>
      </w:r>
      <w:proofErr w:type="spellEnd"/>
      <w:r>
        <w:rPr>
          <w:sz w:val="24"/>
        </w:rPr>
        <w:t>”. El comienzo de la virtualizaci</w:t>
      </w:r>
      <w:r w:rsidR="00EB72AC">
        <w:rPr>
          <w:sz w:val="24"/>
        </w:rPr>
        <w:t>ón tardará</w:t>
      </w:r>
      <w:r>
        <w:rPr>
          <w:sz w:val="24"/>
        </w:rPr>
        <w:t xml:space="preserve"> unos segundos, una vez finalizado el inicio de la virtualización, ya se tendrá el IED virtual corriendo en la red determinada</w:t>
      </w:r>
      <w:r w:rsidR="00EB72AC">
        <w:rPr>
          <w:sz w:val="24"/>
        </w:rPr>
        <w:t xml:space="preserve"> y con la IP </w:t>
      </w:r>
      <w:r w:rsidR="002C0C12">
        <w:rPr>
          <w:sz w:val="24"/>
        </w:rPr>
        <w:t>asignada</w:t>
      </w:r>
      <w:r w:rsidR="00EB72AC">
        <w:rPr>
          <w:sz w:val="24"/>
        </w:rPr>
        <w:t xml:space="preserve"> previamente</w:t>
      </w:r>
      <w:r>
        <w:rPr>
          <w:sz w:val="24"/>
        </w:rPr>
        <w:t>.</w:t>
      </w:r>
    </w:p>
    <w:p w14:paraId="0D9EF313" w14:textId="26F29536" w:rsidR="00801618" w:rsidRDefault="00801618" w:rsidP="00801618">
      <w:pPr>
        <w:spacing w:line="360" w:lineRule="auto"/>
        <w:jc w:val="center"/>
        <w:rPr>
          <w:sz w:val="24"/>
        </w:rPr>
      </w:pPr>
      <w:r>
        <w:rPr>
          <w:noProof/>
          <w:lang w:eastAsia="es-ES"/>
        </w:rPr>
        <w:drawing>
          <wp:inline distT="0" distB="0" distL="0" distR="0" wp14:anchorId="43530365" wp14:editId="5F44B2B7">
            <wp:extent cx="2136668" cy="2178666"/>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40875" cy="2182955"/>
                    </a:xfrm>
                    <a:prstGeom prst="rect">
                      <a:avLst/>
                    </a:prstGeom>
                  </pic:spPr>
                </pic:pic>
              </a:graphicData>
            </a:graphic>
          </wp:inline>
        </w:drawing>
      </w:r>
    </w:p>
    <w:p w14:paraId="1AF010F8" w14:textId="77777777" w:rsidR="00801618" w:rsidRDefault="00801618" w:rsidP="00801618">
      <w:pPr>
        <w:pStyle w:val="Cita"/>
      </w:pPr>
      <w:bookmarkStart w:id="132" w:name="_Toc107390599"/>
      <w:r>
        <w:t xml:space="preserve">Ilustración 5.31. Parte del archivo .CID donde se cambia la IP (Fuente: </w:t>
      </w:r>
      <w:r w:rsidRPr="006A15D4">
        <w:t>P</w:t>
      </w:r>
      <w:r>
        <w:t>ropia )</w:t>
      </w:r>
      <w:bookmarkEnd w:id="132"/>
    </w:p>
    <w:p w14:paraId="170CBF6B" w14:textId="77777777" w:rsidR="00801618" w:rsidRDefault="00801618" w:rsidP="00801618">
      <w:pPr>
        <w:spacing w:line="360" w:lineRule="auto"/>
        <w:jc w:val="center"/>
        <w:rPr>
          <w:sz w:val="24"/>
        </w:rPr>
      </w:pPr>
    </w:p>
    <w:p w14:paraId="5B0EC57F" w14:textId="3425EC44" w:rsidR="005D7BAD" w:rsidRDefault="00EB72AC" w:rsidP="002B3965">
      <w:pPr>
        <w:spacing w:line="360" w:lineRule="auto"/>
        <w:jc w:val="both"/>
        <w:rPr>
          <w:sz w:val="24"/>
        </w:rPr>
      </w:pPr>
      <w:r>
        <w:rPr>
          <w:sz w:val="24"/>
        </w:rPr>
        <w:t xml:space="preserve">Puesto que ya se tiene configurado y corriendo el PC-Publicador, ahora solo queda el PC-Suscriptor. </w:t>
      </w:r>
      <w:r w:rsidR="001778F5">
        <w:rPr>
          <w:sz w:val="24"/>
        </w:rPr>
        <w:t xml:space="preserve"> </w:t>
      </w:r>
      <w:r>
        <w:rPr>
          <w:sz w:val="24"/>
        </w:rPr>
        <w:t xml:space="preserve">Para poder establecer una comunicación con el PC-Publicador, </w:t>
      </w:r>
      <w:r w:rsidR="002C0C12">
        <w:rPr>
          <w:sz w:val="24"/>
        </w:rPr>
        <w:t>se realizaran 3 pasos en el PC-Suscriptor:</w:t>
      </w:r>
    </w:p>
    <w:p w14:paraId="7A3C12D5" w14:textId="6BE968E4" w:rsidR="002C0C12" w:rsidRDefault="002C0C12" w:rsidP="002C0C12">
      <w:pPr>
        <w:pStyle w:val="Prrafodelista"/>
        <w:numPr>
          <w:ilvl w:val="0"/>
          <w:numId w:val="26"/>
        </w:numPr>
        <w:spacing w:line="360" w:lineRule="auto"/>
        <w:jc w:val="both"/>
        <w:rPr>
          <w:sz w:val="24"/>
        </w:rPr>
      </w:pPr>
      <w:r>
        <w:rPr>
          <w:sz w:val="24"/>
        </w:rPr>
        <w:t>Iniciar la herramienta IED Scout.</w:t>
      </w:r>
    </w:p>
    <w:p w14:paraId="6336F38B" w14:textId="77777777" w:rsidR="002C0C12" w:rsidRDefault="002C0C12" w:rsidP="002C0C12">
      <w:pPr>
        <w:pStyle w:val="Prrafodelista"/>
        <w:spacing w:line="360" w:lineRule="auto"/>
        <w:jc w:val="both"/>
        <w:rPr>
          <w:sz w:val="24"/>
        </w:rPr>
      </w:pPr>
    </w:p>
    <w:p w14:paraId="6D1EF029" w14:textId="77777777" w:rsidR="002C0C12" w:rsidRDefault="002C0C12" w:rsidP="002C0C12">
      <w:pPr>
        <w:pStyle w:val="Prrafodelista"/>
        <w:spacing w:line="360" w:lineRule="auto"/>
        <w:jc w:val="both"/>
        <w:rPr>
          <w:sz w:val="24"/>
        </w:rPr>
      </w:pPr>
    </w:p>
    <w:p w14:paraId="19BC67DE" w14:textId="494BEE9C" w:rsidR="002C0C12" w:rsidRDefault="002C0C12" w:rsidP="002C0C12">
      <w:pPr>
        <w:pStyle w:val="Prrafodelista"/>
        <w:numPr>
          <w:ilvl w:val="0"/>
          <w:numId w:val="26"/>
        </w:numPr>
        <w:spacing w:line="360" w:lineRule="auto"/>
        <w:jc w:val="both"/>
        <w:rPr>
          <w:sz w:val="24"/>
        </w:rPr>
      </w:pPr>
      <w:r>
        <w:rPr>
          <w:sz w:val="24"/>
        </w:rPr>
        <w:t>Seleccionar la opción de “Browser”.</w:t>
      </w:r>
    </w:p>
    <w:p w14:paraId="3AA75690" w14:textId="4031267F" w:rsidR="002C0C12" w:rsidRDefault="00801618" w:rsidP="00801618">
      <w:pPr>
        <w:pStyle w:val="Prrafodelista"/>
        <w:jc w:val="center"/>
        <w:rPr>
          <w:sz w:val="24"/>
        </w:rPr>
      </w:pPr>
      <w:r>
        <w:rPr>
          <w:noProof/>
          <w:lang w:eastAsia="es-ES"/>
        </w:rPr>
        <w:drawing>
          <wp:inline distT="0" distB="0" distL="0" distR="0" wp14:anchorId="389EB645" wp14:editId="1DA43B36">
            <wp:extent cx="4085315" cy="1978730"/>
            <wp:effectExtent l="0" t="0" r="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93408" cy="1982650"/>
                    </a:xfrm>
                    <a:prstGeom prst="rect">
                      <a:avLst/>
                    </a:prstGeom>
                  </pic:spPr>
                </pic:pic>
              </a:graphicData>
            </a:graphic>
          </wp:inline>
        </w:drawing>
      </w:r>
    </w:p>
    <w:p w14:paraId="35F5C4BA" w14:textId="77777777" w:rsidR="00801618" w:rsidRDefault="00801618" w:rsidP="00801618">
      <w:pPr>
        <w:pStyle w:val="Cita"/>
      </w:pPr>
      <w:bookmarkStart w:id="133" w:name="_Toc107390600"/>
      <w:r>
        <w:t xml:space="preserve">Ilustración 5.31. Parte del archivo .CID donde se cambia la IP (Fuente: </w:t>
      </w:r>
      <w:r w:rsidRPr="006A15D4">
        <w:t>P</w:t>
      </w:r>
      <w:r>
        <w:t>ropia )</w:t>
      </w:r>
      <w:bookmarkEnd w:id="133"/>
    </w:p>
    <w:p w14:paraId="06C7B19F" w14:textId="77777777" w:rsidR="00801618" w:rsidRPr="002C0C12" w:rsidRDefault="00801618" w:rsidP="00801618">
      <w:pPr>
        <w:pStyle w:val="Prrafodelista"/>
        <w:jc w:val="center"/>
        <w:rPr>
          <w:sz w:val="24"/>
        </w:rPr>
      </w:pPr>
    </w:p>
    <w:p w14:paraId="4E29F4F6" w14:textId="77777777" w:rsidR="002C0C12" w:rsidRPr="002C0C12" w:rsidRDefault="002C0C12" w:rsidP="002C0C12">
      <w:pPr>
        <w:spacing w:line="360" w:lineRule="auto"/>
        <w:jc w:val="both"/>
        <w:rPr>
          <w:sz w:val="24"/>
        </w:rPr>
      </w:pPr>
    </w:p>
    <w:p w14:paraId="4DAEE31F" w14:textId="24B8DE5A" w:rsidR="002C0C12" w:rsidRDefault="002C0C12" w:rsidP="002C0C12">
      <w:pPr>
        <w:pStyle w:val="Prrafodelista"/>
        <w:numPr>
          <w:ilvl w:val="0"/>
          <w:numId w:val="26"/>
        </w:numPr>
        <w:spacing w:line="360" w:lineRule="auto"/>
        <w:jc w:val="both"/>
        <w:rPr>
          <w:sz w:val="24"/>
        </w:rPr>
      </w:pPr>
      <w:r>
        <w:rPr>
          <w:sz w:val="24"/>
        </w:rPr>
        <w:t xml:space="preserve">Seleccionar la IP del IED </w:t>
      </w:r>
      <w:proofErr w:type="spellStart"/>
      <w:r>
        <w:rPr>
          <w:sz w:val="24"/>
        </w:rPr>
        <w:t>virtulizado</w:t>
      </w:r>
      <w:proofErr w:type="spellEnd"/>
      <w:r>
        <w:rPr>
          <w:sz w:val="24"/>
        </w:rPr>
        <w:t xml:space="preserve"> en el PC-Publicador para establecer una conexión.</w:t>
      </w:r>
    </w:p>
    <w:p w14:paraId="40805BBC" w14:textId="1CC293DB" w:rsidR="00801618" w:rsidRDefault="00801618" w:rsidP="00801618">
      <w:pPr>
        <w:pStyle w:val="Prrafodelista"/>
        <w:spacing w:line="360" w:lineRule="auto"/>
        <w:jc w:val="center"/>
        <w:rPr>
          <w:sz w:val="24"/>
        </w:rPr>
      </w:pPr>
      <w:r>
        <w:rPr>
          <w:noProof/>
          <w:lang w:eastAsia="es-ES"/>
        </w:rPr>
        <w:lastRenderedPageBreak/>
        <w:drawing>
          <wp:inline distT="0" distB="0" distL="0" distR="0" wp14:anchorId="6FAF026F" wp14:editId="10205F36">
            <wp:extent cx="3634939" cy="2705004"/>
            <wp:effectExtent l="0" t="0" r="3810" b="63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43205" cy="2711155"/>
                    </a:xfrm>
                    <a:prstGeom prst="rect">
                      <a:avLst/>
                    </a:prstGeom>
                  </pic:spPr>
                </pic:pic>
              </a:graphicData>
            </a:graphic>
          </wp:inline>
        </w:drawing>
      </w:r>
    </w:p>
    <w:p w14:paraId="0D9423D9" w14:textId="77777777" w:rsidR="00801618" w:rsidRDefault="00801618" w:rsidP="00801618">
      <w:pPr>
        <w:pStyle w:val="Cita"/>
      </w:pPr>
      <w:bookmarkStart w:id="134" w:name="_Toc107390601"/>
      <w:r>
        <w:t xml:space="preserve">Ilustración 5.31. Parte del archivo .CID donde se cambia la IP (Fuente: </w:t>
      </w:r>
      <w:r w:rsidRPr="006A15D4">
        <w:t>P</w:t>
      </w:r>
      <w:r>
        <w:t>ropia )</w:t>
      </w:r>
      <w:bookmarkEnd w:id="134"/>
    </w:p>
    <w:p w14:paraId="3088F49B" w14:textId="77777777" w:rsidR="00801618" w:rsidRPr="002C0C12" w:rsidRDefault="00801618" w:rsidP="00801618">
      <w:pPr>
        <w:pStyle w:val="Prrafodelista"/>
        <w:spacing w:line="360" w:lineRule="auto"/>
        <w:jc w:val="center"/>
        <w:rPr>
          <w:sz w:val="24"/>
        </w:rPr>
      </w:pPr>
    </w:p>
    <w:p w14:paraId="4A9070DA" w14:textId="77777777" w:rsidR="004D63C2" w:rsidRDefault="004D63C2" w:rsidP="002B3965">
      <w:pPr>
        <w:spacing w:line="360" w:lineRule="auto"/>
        <w:jc w:val="both"/>
        <w:rPr>
          <w:sz w:val="24"/>
        </w:rPr>
      </w:pPr>
    </w:p>
    <w:p w14:paraId="68036D83" w14:textId="77777777" w:rsidR="000665CC" w:rsidRDefault="000665CC" w:rsidP="000665CC"/>
    <w:p w14:paraId="56F04B35" w14:textId="6E781FA1" w:rsidR="002C0C12" w:rsidRDefault="002C0C12" w:rsidP="000665CC">
      <w:r>
        <w:t xml:space="preserve">Una vez establecida la conexión, existen varias formas de captar ese </w:t>
      </w:r>
      <w:r w:rsidR="00545132">
        <w:t>tráfico</w:t>
      </w:r>
      <w:r>
        <w:t xml:space="preserve"> entre ambos PC. </w:t>
      </w:r>
      <w:proofErr w:type="spellStart"/>
      <w:r>
        <w:t>Wireshark</w:t>
      </w:r>
      <w:proofErr w:type="spellEnd"/>
      <w:r>
        <w:t xml:space="preserve"> y </w:t>
      </w:r>
      <w:proofErr w:type="spellStart"/>
      <w:r>
        <w:t>IEDScout</w:t>
      </w:r>
      <w:proofErr w:type="spellEnd"/>
      <w:r>
        <w:t xml:space="preserve"> son las principales.</w:t>
      </w:r>
    </w:p>
    <w:p w14:paraId="0517B778" w14:textId="5A25DCFC" w:rsidR="002C0C12" w:rsidRDefault="002C0C12" w:rsidP="002C0C12">
      <w:pPr>
        <w:pStyle w:val="Prrafodelista"/>
        <w:numPr>
          <w:ilvl w:val="0"/>
          <w:numId w:val="33"/>
        </w:numPr>
        <w:rPr>
          <w:b/>
        </w:rPr>
      </w:pPr>
      <w:proofErr w:type="spellStart"/>
      <w:r w:rsidRPr="00545132">
        <w:rPr>
          <w:b/>
        </w:rPr>
        <w:t>Wireshark</w:t>
      </w:r>
      <w:proofErr w:type="spellEnd"/>
      <w:r w:rsidR="00801618">
        <w:rPr>
          <w:b/>
        </w:rPr>
        <w:t>.</w:t>
      </w:r>
    </w:p>
    <w:p w14:paraId="7CEBD609" w14:textId="77777777" w:rsidR="00801618" w:rsidRPr="00801618" w:rsidRDefault="00801618" w:rsidP="00801618">
      <w:pPr>
        <w:rPr>
          <w:b/>
        </w:rPr>
      </w:pPr>
    </w:p>
    <w:p w14:paraId="76C0B67D" w14:textId="19C96307" w:rsidR="00801618" w:rsidRDefault="00801618" w:rsidP="00801618">
      <w:pPr>
        <w:pStyle w:val="Prrafodelista"/>
        <w:rPr>
          <w:b/>
        </w:rPr>
      </w:pPr>
      <w:r>
        <w:rPr>
          <w:noProof/>
          <w:lang w:eastAsia="es-ES"/>
        </w:rPr>
        <w:drawing>
          <wp:inline distT="0" distB="0" distL="0" distR="0" wp14:anchorId="5DE8C2B5" wp14:editId="5217FA58">
            <wp:extent cx="5579745" cy="1971040"/>
            <wp:effectExtent l="0" t="0" r="190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1971040"/>
                    </a:xfrm>
                    <a:prstGeom prst="rect">
                      <a:avLst/>
                    </a:prstGeom>
                  </pic:spPr>
                </pic:pic>
              </a:graphicData>
            </a:graphic>
          </wp:inline>
        </w:drawing>
      </w:r>
    </w:p>
    <w:p w14:paraId="69BBDE92" w14:textId="77777777" w:rsidR="00801618" w:rsidRDefault="00801618" w:rsidP="00801618">
      <w:pPr>
        <w:pStyle w:val="Cita"/>
      </w:pPr>
      <w:bookmarkStart w:id="135" w:name="_Toc107390602"/>
      <w:r>
        <w:t xml:space="preserve">Ilustración 5.31. Parte del archivo .CID donde se cambia la IP (Fuente: </w:t>
      </w:r>
      <w:r w:rsidRPr="006A15D4">
        <w:t>P</w:t>
      </w:r>
      <w:r>
        <w:t>ropia )</w:t>
      </w:r>
      <w:bookmarkEnd w:id="135"/>
    </w:p>
    <w:p w14:paraId="7544B5CE" w14:textId="77777777" w:rsidR="00801618" w:rsidRPr="00545132" w:rsidRDefault="00801618" w:rsidP="00801618">
      <w:pPr>
        <w:pStyle w:val="Prrafodelista"/>
        <w:rPr>
          <w:b/>
        </w:rPr>
      </w:pPr>
    </w:p>
    <w:p w14:paraId="07BE2A39" w14:textId="77777777" w:rsidR="002C0C12" w:rsidRDefault="002C0C12" w:rsidP="002C0C12"/>
    <w:p w14:paraId="60FF318B" w14:textId="77777777" w:rsidR="00801618" w:rsidRDefault="00545132" w:rsidP="00047891">
      <w:pPr>
        <w:pStyle w:val="Prrafodelista"/>
        <w:numPr>
          <w:ilvl w:val="0"/>
          <w:numId w:val="33"/>
        </w:numPr>
      </w:pPr>
      <w:r w:rsidRPr="00801618">
        <w:rPr>
          <w:b/>
        </w:rPr>
        <w:lastRenderedPageBreak/>
        <w:t>“</w:t>
      </w:r>
      <w:proofErr w:type="spellStart"/>
      <w:r w:rsidRPr="00801618">
        <w:rPr>
          <w:b/>
        </w:rPr>
        <w:t>Sniffer</w:t>
      </w:r>
      <w:proofErr w:type="spellEnd"/>
      <w:r w:rsidRPr="00801618">
        <w:rPr>
          <w:b/>
        </w:rPr>
        <w:t>”</w:t>
      </w:r>
      <w:r>
        <w:t xml:space="preserve"> </w:t>
      </w:r>
      <w:r w:rsidRPr="00801618">
        <w:rPr>
          <w:b/>
        </w:rPr>
        <w:t>de</w:t>
      </w:r>
      <w:r>
        <w:t xml:space="preserve"> </w:t>
      </w:r>
      <w:r w:rsidR="002C0C12" w:rsidRPr="00801618">
        <w:rPr>
          <w:b/>
        </w:rPr>
        <w:t>IED Scout</w:t>
      </w:r>
      <w:r w:rsidRPr="00801618">
        <w:rPr>
          <w:b/>
        </w:rPr>
        <w:t>.</w:t>
      </w:r>
      <w:r w:rsidR="002C0C12" w:rsidRPr="00801618">
        <w:rPr>
          <w:b/>
        </w:rPr>
        <w:t xml:space="preserve"> </w:t>
      </w:r>
    </w:p>
    <w:p w14:paraId="146C8726" w14:textId="77777777" w:rsidR="00801618" w:rsidRDefault="00801618" w:rsidP="00801618">
      <w:pPr>
        <w:pStyle w:val="Prrafodelista"/>
      </w:pPr>
    </w:p>
    <w:p w14:paraId="56BD8041" w14:textId="391C7976" w:rsidR="00545132" w:rsidRDefault="00545132" w:rsidP="00801618">
      <w:pPr>
        <w:pStyle w:val="Prrafodelista"/>
      </w:pPr>
      <w:r>
        <w:t xml:space="preserve">La herramienta IED Scout además de </w:t>
      </w:r>
      <w:proofErr w:type="spellStart"/>
      <w:r>
        <w:t>virtualizar</w:t>
      </w:r>
      <w:proofErr w:type="spellEnd"/>
      <w:r>
        <w:t xml:space="preserve"> </w:t>
      </w:r>
      <w:proofErr w:type="spellStart"/>
      <w:r>
        <w:t>IEDs</w:t>
      </w:r>
      <w:proofErr w:type="spellEnd"/>
      <w:r>
        <w:t xml:space="preserve">, también permite la captación del tráfico de la comunicación entre los </w:t>
      </w:r>
      <w:proofErr w:type="spellStart"/>
      <w:r>
        <w:t>IEDs</w:t>
      </w:r>
      <w:proofErr w:type="spellEnd"/>
      <w:r>
        <w:t xml:space="preserve"> que esta </w:t>
      </w:r>
      <w:proofErr w:type="spellStart"/>
      <w:r>
        <w:t>virtualizando</w:t>
      </w:r>
      <w:proofErr w:type="spellEnd"/>
      <w:r>
        <w:t>. Para ello tiene la opción de un “</w:t>
      </w:r>
      <w:proofErr w:type="spellStart"/>
      <w:r>
        <w:t>Sniffer</w:t>
      </w:r>
      <w:proofErr w:type="spellEnd"/>
      <w:r>
        <w:t>”.</w:t>
      </w:r>
    </w:p>
    <w:p w14:paraId="4AD874A4" w14:textId="77777777" w:rsidR="00801618" w:rsidRDefault="00801618" w:rsidP="00801618">
      <w:pPr>
        <w:pStyle w:val="Prrafodelista"/>
      </w:pPr>
    </w:p>
    <w:p w14:paraId="6FCDF261" w14:textId="77777777" w:rsidR="00801618" w:rsidRDefault="00801618" w:rsidP="00801618"/>
    <w:p w14:paraId="0905D294" w14:textId="4C4B26EF" w:rsidR="00801618" w:rsidRDefault="00801618" w:rsidP="00801618">
      <w:pPr>
        <w:jc w:val="center"/>
      </w:pPr>
      <w:r>
        <w:rPr>
          <w:noProof/>
          <w:lang w:eastAsia="es-ES"/>
        </w:rPr>
        <w:drawing>
          <wp:inline distT="0" distB="0" distL="0" distR="0" wp14:anchorId="7A218CBE" wp14:editId="7A2607E9">
            <wp:extent cx="4809231" cy="2129591"/>
            <wp:effectExtent l="0" t="0" r="0" b="444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42792" cy="2144452"/>
                    </a:xfrm>
                    <a:prstGeom prst="rect">
                      <a:avLst/>
                    </a:prstGeom>
                  </pic:spPr>
                </pic:pic>
              </a:graphicData>
            </a:graphic>
          </wp:inline>
        </w:drawing>
      </w:r>
    </w:p>
    <w:p w14:paraId="43A04696" w14:textId="77777777" w:rsidR="00801618" w:rsidRDefault="00801618" w:rsidP="00801618">
      <w:pPr>
        <w:pStyle w:val="Cita"/>
      </w:pPr>
      <w:bookmarkStart w:id="136" w:name="_Toc107390603"/>
      <w:r>
        <w:t xml:space="preserve">Ilustración 5.31. Parte del archivo .CID donde se cambia la IP (Fuente: </w:t>
      </w:r>
      <w:r w:rsidRPr="006A15D4">
        <w:t>P</w:t>
      </w:r>
      <w:r>
        <w:t>ropia )</w:t>
      </w:r>
      <w:bookmarkEnd w:id="136"/>
    </w:p>
    <w:p w14:paraId="072FF23C" w14:textId="77777777" w:rsidR="00801618" w:rsidRPr="000665CC" w:rsidRDefault="00801618" w:rsidP="00801618">
      <w:pPr>
        <w:jc w:val="center"/>
      </w:pPr>
    </w:p>
    <w:p w14:paraId="40CEF7BC" w14:textId="2C029F13" w:rsidR="00545132" w:rsidRDefault="002C0C12" w:rsidP="00545132">
      <w:pPr>
        <w:pStyle w:val="Prrafodelista"/>
      </w:pPr>
      <w:r>
        <w:t xml:space="preserve"> </w:t>
      </w:r>
    </w:p>
    <w:p w14:paraId="1380C8CA" w14:textId="72568990" w:rsidR="009823C5" w:rsidRDefault="009823C5" w:rsidP="009823C5"/>
    <w:p w14:paraId="4161EA82" w14:textId="77777777" w:rsidR="004E2958" w:rsidRDefault="004E2958" w:rsidP="009823C5"/>
    <w:p w14:paraId="646E556A" w14:textId="77777777" w:rsidR="004E2958" w:rsidRDefault="004E2958" w:rsidP="009823C5"/>
    <w:p w14:paraId="4F8016FA" w14:textId="77777777" w:rsidR="004D63C2" w:rsidRDefault="004D63C2" w:rsidP="009823C5"/>
    <w:p w14:paraId="675664FF" w14:textId="77777777" w:rsidR="00801618" w:rsidRDefault="00801618" w:rsidP="009823C5"/>
    <w:p w14:paraId="786D824B" w14:textId="77777777" w:rsidR="00801618" w:rsidRDefault="00801618" w:rsidP="009823C5"/>
    <w:p w14:paraId="1C2C7A86" w14:textId="77777777" w:rsidR="00801618" w:rsidRDefault="00801618" w:rsidP="009823C5"/>
    <w:p w14:paraId="71652325" w14:textId="77777777" w:rsidR="00801618" w:rsidRDefault="00801618" w:rsidP="009823C5"/>
    <w:p w14:paraId="500232AF" w14:textId="77777777" w:rsidR="00801618" w:rsidRDefault="00801618" w:rsidP="009823C5"/>
    <w:p w14:paraId="7F5F414E" w14:textId="77777777" w:rsidR="00801618" w:rsidRDefault="00801618" w:rsidP="009823C5"/>
    <w:p w14:paraId="04595675" w14:textId="77777777" w:rsidR="00801618" w:rsidRDefault="00801618" w:rsidP="009823C5"/>
    <w:p w14:paraId="7FFE4211" w14:textId="77777777" w:rsidR="004D63C2" w:rsidRPr="009823C5" w:rsidRDefault="004D63C2" w:rsidP="009823C5"/>
    <w:p w14:paraId="1E8BFA3D" w14:textId="1E443D5C" w:rsidR="000A24B2" w:rsidRDefault="00197EB9" w:rsidP="007B4DEA">
      <w:pPr>
        <w:pStyle w:val="Ttulo2"/>
      </w:pPr>
      <w:bookmarkStart w:id="137" w:name="_Toc107390519"/>
      <w:r>
        <w:lastRenderedPageBreak/>
        <w:t>IMPLEMENTACIÓ</w:t>
      </w:r>
      <w:r w:rsidR="004E2958">
        <w:t>N DE</w:t>
      </w:r>
      <w:r w:rsidR="00C276D9">
        <w:t xml:space="preserve"> NOZOMI GUARDIA</w:t>
      </w:r>
      <w:r w:rsidR="002D15E5">
        <w:t>N</w:t>
      </w:r>
      <w:r>
        <w:t xml:space="preserve"> PARA MONITORIZACIÓ</w:t>
      </w:r>
      <w:r w:rsidR="00510A4C">
        <w:t>N IED</w:t>
      </w:r>
      <w:bookmarkEnd w:id="137"/>
    </w:p>
    <w:p w14:paraId="0E3DB7C9" w14:textId="77777777" w:rsidR="000A24B2" w:rsidRDefault="000A24B2" w:rsidP="000A24B2"/>
    <w:p w14:paraId="583990CB" w14:textId="7061137F" w:rsidR="004D63C2" w:rsidRDefault="00863366" w:rsidP="00197EB9">
      <w:pPr>
        <w:spacing w:line="360" w:lineRule="auto"/>
        <w:jc w:val="both"/>
      </w:pPr>
      <w:r>
        <w:t>U</w:t>
      </w:r>
      <w:r w:rsidR="006F0A55">
        <w:t xml:space="preserve">na vez establecida la </w:t>
      </w:r>
      <w:r w:rsidR="00FB1C90">
        <w:t>comunicación</w:t>
      </w:r>
      <w:r w:rsidR="006F0A55">
        <w:t xml:space="preserve"> entre publicador y suscriptor desarrollada </w:t>
      </w:r>
      <w:r>
        <w:t>en el apartado previo</w:t>
      </w:r>
      <w:r w:rsidR="006F0A55">
        <w:t xml:space="preserve">, el siguiente y </w:t>
      </w:r>
      <w:r w:rsidR="00FB1C90">
        <w:t>último</w:t>
      </w:r>
      <w:r w:rsidR="006F0A55">
        <w:t xml:space="preserve"> paso</w:t>
      </w:r>
      <w:r>
        <w:t xml:space="preserve"> sería la introducción de una herramienta de monitorización que controle todo el tráfico de la red local en cuestión, en este caso será </w:t>
      </w:r>
      <w:proofErr w:type="spellStart"/>
      <w:r>
        <w:t>Nozomi</w:t>
      </w:r>
      <w:proofErr w:type="spellEnd"/>
      <w:r>
        <w:t xml:space="preserve"> </w:t>
      </w:r>
      <w:proofErr w:type="spellStart"/>
      <w:r>
        <w:t>Guardian</w:t>
      </w:r>
      <w:proofErr w:type="spellEnd"/>
      <w:r>
        <w:t xml:space="preserve">. </w:t>
      </w:r>
    </w:p>
    <w:p w14:paraId="4B3D9D44" w14:textId="39AF7C9D" w:rsidR="00863366" w:rsidRDefault="00863366" w:rsidP="00197EB9">
      <w:pPr>
        <w:spacing w:line="360" w:lineRule="auto"/>
        <w:jc w:val="both"/>
      </w:pPr>
      <w:proofErr w:type="spellStart"/>
      <w:r>
        <w:t>Nozomi</w:t>
      </w:r>
      <w:proofErr w:type="spellEnd"/>
      <w:r>
        <w:t xml:space="preserve"> </w:t>
      </w:r>
      <w:proofErr w:type="spellStart"/>
      <w:r>
        <w:t>Guardian</w:t>
      </w:r>
      <w:proofErr w:type="spellEnd"/>
      <w:r>
        <w:t xml:space="preserve"> es una herramienta de monitorización de pago, es decir se necesita una licencia la cual se obtiene pagando una determinada cantidad monetaria o registrándose en su página web y obteniendo una versión gratuita de prueba de 30 días. Gracias a SICA S.A., se puedo obtener una licencia por un periodo limitado de un año y sin ninguna restricción </w:t>
      </w:r>
      <w:r w:rsidR="00ED700B">
        <w:t>de servicios.</w:t>
      </w:r>
    </w:p>
    <w:p w14:paraId="28FE185D" w14:textId="31120FFC" w:rsidR="006F0A55" w:rsidRDefault="006F0A55" w:rsidP="00BB74FA">
      <w:pPr>
        <w:spacing w:line="360" w:lineRule="auto"/>
        <w:jc w:val="both"/>
      </w:pPr>
      <w:r>
        <w:t>L</w:t>
      </w:r>
      <w:r w:rsidR="00197EB9">
        <w:t xml:space="preserve">a pantalla principal de </w:t>
      </w:r>
      <w:proofErr w:type="spellStart"/>
      <w:r w:rsidR="00197EB9">
        <w:t>Nozomi</w:t>
      </w:r>
      <w:proofErr w:type="spellEnd"/>
      <w:r>
        <w:t xml:space="preserve"> viene configurada por defecto con un diseño el cual aparece demasiada información. </w:t>
      </w:r>
      <w:proofErr w:type="spellStart"/>
      <w:r>
        <w:t>Nozomi</w:t>
      </w:r>
      <w:proofErr w:type="spellEnd"/>
      <w:r>
        <w:t xml:space="preserve"> da la oportunidad de diseñar tu propio diseño de panel principal con el fin de adaptarlo a las necesidades del usuario. Los aspectos importantes que se recogen en el panel principal son los siguientes: “Información del entorno”, “Rendimiento total de red”, “Últimas alertas” y “Flujo de alertas a lo largo del tiempo”.</w:t>
      </w:r>
      <w:r w:rsidR="00915003">
        <w:t xml:space="preserve"> En el siguiente párrafo se describirá que engloba cada una y por qué esa información si es relevante para el desarrollo del proyecto.</w:t>
      </w:r>
    </w:p>
    <w:p w14:paraId="10395E9A" w14:textId="36F96A53" w:rsidR="007B4DEA" w:rsidRDefault="00197EB9" w:rsidP="00BB74FA">
      <w:pPr>
        <w:spacing w:line="360" w:lineRule="auto"/>
        <w:jc w:val="both"/>
      </w:pPr>
      <w:r>
        <w:t xml:space="preserve">, aparece un resumen de las </w:t>
      </w:r>
      <w:r w:rsidR="00DB7CF0">
        <w:t>características</w:t>
      </w:r>
      <w:r>
        <w:t xml:space="preserve"> de la red. </w:t>
      </w:r>
      <w:r w:rsidR="00DB7CF0">
        <w:t>Por un lado, aparece la información del entorno. En la que se muestra 6 aspectos diferentes, los cuales son los siguientes:</w:t>
      </w:r>
    </w:p>
    <w:p w14:paraId="1541A466" w14:textId="684957F1" w:rsidR="00915003" w:rsidRDefault="00915003" w:rsidP="00BB74FA">
      <w:pPr>
        <w:pStyle w:val="Prrafodelista"/>
        <w:numPr>
          <w:ilvl w:val="0"/>
          <w:numId w:val="26"/>
        </w:numPr>
        <w:spacing w:line="360" w:lineRule="auto"/>
        <w:jc w:val="both"/>
      </w:pPr>
      <w:r>
        <w:t>Información del entorno.</w:t>
      </w:r>
    </w:p>
    <w:p w14:paraId="21C965CA" w14:textId="5FE5A63F" w:rsidR="00915003" w:rsidRDefault="00915003" w:rsidP="00BB74FA">
      <w:pPr>
        <w:pStyle w:val="Prrafodelista"/>
        <w:numPr>
          <w:ilvl w:val="1"/>
          <w:numId w:val="26"/>
        </w:numPr>
        <w:spacing w:line="360" w:lineRule="auto"/>
        <w:jc w:val="both"/>
      </w:pPr>
      <w:r>
        <w:t>Activos</w:t>
      </w:r>
      <w:r w:rsidR="00E43380">
        <w:t>.</w:t>
      </w:r>
    </w:p>
    <w:p w14:paraId="6265366C" w14:textId="1DE836C6" w:rsidR="00E43380" w:rsidRDefault="00E43380" w:rsidP="00BB74FA">
      <w:pPr>
        <w:pStyle w:val="Prrafodelista"/>
        <w:spacing w:line="360" w:lineRule="auto"/>
        <w:ind w:left="1440"/>
        <w:jc w:val="both"/>
      </w:pPr>
      <w:r>
        <w:t xml:space="preserve">En la sección </w:t>
      </w:r>
      <w:r w:rsidR="00FB1C90">
        <w:t>de activos, se mostrará</w:t>
      </w:r>
      <w:r>
        <w:t xml:space="preserve">n todos los dispositivos activos en la red en la que está colocada </w:t>
      </w:r>
      <w:proofErr w:type="spellStart"/>
      <w:r>
        <w:t>Nozomi</w:t>
      </w:r>
      <w:proofErr w:type="spellEnd"/>
      <w:r>
        <w:t>. En esta sección es fácil visualizar, encontrar y desglosar la información de cada activo, como las versiones de hardware y software. 46</w:t>
      </w:r>
    </w:p>
    <w:p w14:paraId="3F410D1A" w14:textId="39879B5D" w:rsidR="00E43380" w:rsidRDefault="00E43380" w:rsidP="00BB74FA">
      <w:pPr>
        <w:pStyle w:val="Prrafodelista"/>
        <w:spacing w:line="360" w:lineRule="auto"/>
        <w:ind w:left="1440"/>
        <w:jc w:val="both"/>
      </w:pPr>
      <w:r>
        <w:t>Si se hac</w:t>
      </w:r>
      <w:r w:rsidR="005E67DD">
        <w:t>e clic</w:t>
      </w:r>
      <w:r w:rsidR="00FB1C90">
        <w:t xml:space="preserve"> encima del recuadro, aparecerá la vista de activos. Esta página enumera todos los activos en fo</w:t>
      </w:r>
      <w:r w:rsidR="005E67DD">
        <w:t>rmato de tabla. Si se hace clic</w:t>
      </w:r>
      <w:r w:rsidR="00FB1C90">
        <w:t xml:space="preserve"> sobre cualquier activo, una pestaña nueva aparecerá con información adicional sobre el activo seleccionado. </w:t>
      </w:r>
    </w:p>
    <w:p w14:paraId="6F3569B3" w14:textId="77777777" w:rsidR="00FB1C90" w:rsidRDefault="00FB1C90" w:rsidP="00E43380">
      <w:pPr>
        <w:pStyle w:val="Prrafodelista"/>
        <w:ind w:left="1440"/>
      </w:pPr>
    </w:p>
    <w:p w14:paraId="6F24F47B" w14:textId="03411E99" w:rsidR="00FB1C90" w:rsidRDefault="00FB1C90" w:rsidP="00E43380">
      <w:pPr>
        <w:pStyle w:val="Prrafodelista"/>
        <w:ind w:left="1440"/>
      </w:pPr>
      <w:r>
        <w:rPr>
          <w:noProof/>
          <w:lang w:eastAsia="es-ES"/>
        </w:rPr>
        <w:lastRenderedPageBreak/>
        <w:drawing>
          <wp:inline distT="0" distB="0" distL="0" distR="0" wp14:anchorId="743F7A78" wp14:editId="5DDD4539">
            <wp:extent cx="4070965" cy="1872635"/>
            <wp:effectExtent l="0" t="0" r="635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88756" cy="1880819"/>
                    </a:xfrm>
                    <a:prstGeom prst="rect">
                      <a:avLst/>
                    </a:prstGeom>
                  </pic:spPr>
                </pic:pic>
              </a:graphicData>
            </a:graphic>
          </wp:inline>
        </w:drawing>
      </w:r>
    </w:p>
    <w:p w14:paraId="77C407A5" w14:textId="77777777" w:rsidR="00FB1C90" w:rsidRDefault="00FB1C90" w:rsidP="00E43380">
      <w:pPr>
        <w:pStyle w:val="Prrafodelista"/>
        <w:ind w:left="1440"/>
      </w:pPr>
    </w:p>
    <w:p w14:paraId="3666339D" w14:textId="77777777" w:rsidR="00FB1C90" w:rsidRDefault="00FB1C90" w:rsidP="00E43380">
      <w:pPr>
        <w:pStyle w:val="Prrafodelista"/>
        <w:ind w:left="1440"/>
      </w:pPr>
    </w:p>
    <w:p w14:paraId="17E7BFA0" w14:textId="5AB0421A" w:rsidR="00FB1C90" w:rsidRDefault="00FB1C90" w:rsidP="00BB74FA">
      <w:pPr>
        <w:pStyle w:val="Prrafodelista"/>
        <w:spacing w:line="360" w:lineRule="auto"/>
        <w:ind w:left="1440"/>
        <w:jc w:val="both"/>
      </w:pPr>
      <w:r>
        <w:t xml:space="preserve">En esta pestaña, las opciones de sesiones y alertas son las </w:t>
      </w:r>
      <w:r w:rsidR="00BB74FA">
        <w:t>importantes. En la opción de sesiones, se puede ver todas las sesiones que ese activo tiene o ha tenido. Existen dos tipos de estado de sesiones: “Active” y “</w:t>
      </w:r>
      <w:proofErr w:type="spellStart"/>
      <w:r w:rsidR="00BB74FA">
        <w:t>Closed</w:t>
      </w:r>
      <w:proofErr w:type="spellEnd"/>
      <w:r w:rsidR="00BB74FA">
        <w:t xml:space="preserve">”. Este estado indica si la sesión está activa en ese momento o si no lo está. Además, indica la IP origen y la IP de destino, que protocolo se está usando en esa sesión, el puerto de destino e información sobre bytes transferidos y detalles de fecha y hora de las primea y la última actividad. </w:t>
      </w:r>
    </w:p>
    <w:p w14:paraId="598C7AFB" w14:textId="77777777" w:rsidR="00BB74FA" w:rsidRDefault="00BB74FA" w:rsidP="00E43380">
      <w:pPr>
        <w:pStyle w:val="Prrafodelista"/>
        <w:ind w:left="1440"/>
      </w:pPr>
    </w:p>
    <w:p w14:paraId="7D56C400" w14:textId="280457D8" w:rsidR="00BB74FA" w:rsidRDefault="00BB74FA" w:rsidP="00E43380">
      <w:pPr>
        <w:pStyle w:val="Prrafodelista"/>
        <w:ind w:left="1440"/>
      </w:pPr>
      <w:r>
        <w:rPr>
          <w:noProof/>
          <w:lang w:eastAsia="es-ES"/>
        </w:rPr>
        <w:drawing>
          <wp:inline distT="0" distB="0" distL="0" distR="0" wp14:anchorId="49AAC06D" wp14:editId="16A9268F">
            <wp:extent cx="4754410" cy="1223366"/>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61419" cy="1225170"/>
                    </a:xfrm>
                    <a:prstGeom prst="rect">
                      <a:avLst/>
                    </a:prstGeom>
                  </pic:spPr>
                </pic:pic>
              </a:graphicData>
            </a:graphic>
          </wp:inline>
        </w:drawing>
      </w:r>
    </w:p>
    <w:p w14:paraId="04AA2585" w14:textId="77777777" w:rsidR="00BB74FA" w:rsidRDefault="00BB74FA" w:rsidP="00E43380">
      <w:pPr>
        <w:pStyle w:val="Prrafodelista"/>
        <w:ind w:left="1440"/>
      </w:pPr>
    </w:p>
    <w:p w14:paraId="0E6E19FD" w14:textId="77777777" w:rsidR="00BB74FA" w:rsidRDefault="00BB74FA" w:rsidP="00E43380">
      <w:pPr>
        <w:pStyle w:val="Prrafodelista"/>
        <w:ind w:left="1440"/>
      </w:pPr>
    </w:p>
    <w:p w14:paraId="30E7BB01" w14:textId="77777777" w:rsidR="00BB74FA" w:rsidRDefault="00BB74FA" w:rsidP="00E43380">
      <w:pPr>
        <w:pStyle w:val="Prrafodelista"/>
        <w:ind w:left="1440"/>
      </w:pPr>
    </w:p>
    <w:p w14:paraId="6DD541A4" w14:textId="3587F8EF" w:rsidR="00915003" w:rsidRDefault="00915003" w:rsidP="00915003">
      <w:pPr>
        <w:pStyle w:val="Prrafodelista"/>
        <w:numPr>
          <w:ilvl w:val="1"/>
          <w:numId w:val="26"/>
        </w:numPr>
      </w:pPr>
      <w:r>
        <w:t>Nodos</w:t>
      </w:r>
      <w:r w:rsidR="00D020C4">
        <w:t>.</w:t>
      </w:r>
    </w:p>
    <w:p w14:paraId="65457AE1" w14:textId="1A58183F" w:rsidR="00D020C4" w:rsidRDefault="00D020C4" w:rsidP="00D020C4">
      <w:r>
        <w:rPr>
          <w:noProof/>
          <w:lang w:eastAsia="es-ES"/>
        </w:rPr>
        <w:drawing>
          <wp:inline distT="0" distB="0" distL="0" distR="0" wp14:anchorId="40A6FA56" wp14:editId="58A82538">
            <wp:extent cx="5579745" cy="1146810"/>
            <wp:effectExtent l="0" t="0" r="190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79745" cy="1146810"/>
                    </a:xfrm>
                    <a:prstGeom prst="rect">
                      <a:avLst/>
                    </a:prstGeom>
                  </pic:spPr>
                </pic:pic>
              </a:graphicData>
            </a:graphic>
          </wp:inline>
        </w:drawing>
      </w:r>
    </w:p>
    <w:p w14:paraId="36E4B816" w14:textId="77777777" w:rsidR="00BB74FA" w:rsidRDefault="00BB74FA" w:rsidP="00BB74FA"/>
    <w:p w14:paraId="1B337DC5" w14:textId="06AC6725" w:rsidR="00915003" w:rsidRDefault="00915003" w:rsidP="00915003">
      <w:pPr>
        <w:pStyle w:val="Prrafodelista"/>
        <w:numPr>
          <w:ilvl w:val="1"/>
          <w:numId w:val="26"/>
        </w:numPr>
      </w:pPr>
      <w:r>
        <w:t>Enlaces</w:t>
      </w:r>
    </w:p>
    <w:p w14:paraId="53B21990" w14:textId="4A7C8F81" w:rsidR="00496D03" w:rsidRDefault="00496D03" w:rsidP="00496D03">
      <w:r>
        <w:rPr>
          <w:noProof/>
          <w:lang w:eastAsia="es-ES"/>
        </w:rPr>
        <w:lastRenderedPageBreak/>
        <w:drawing>
          <wp:inline distT="0" distB="0" distL="0" distR="0" wp14:anchorId="279A1B09" wp14:editId="1B4E5ED0">
            <wp:extent cx="5579745" cy="863600"/>
            <wp:effectExtent l="0" t="0" r="190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863600"/>
                    </a:xfrm>
                    <a:prstGeom prst="rect">
                      <a:avLst/>
                    </a:prstGeom>
                  </pic:spPr>
                </pic:pic>
              </a:graphicData>
            </a:graphic>
          </wp:inline>
        </w:drawing>
      </w:r>
    </w:p>
    <w:p w14:paraId="1B06EFFF" w14:textId="77777777" w:rsidR="00BB74FA" w:rsidRDefault="00BB74FA" w:rsidP="00BB74FA">
      <w:pPr>
        <w:pStyle w:val="Prrafodelista"/>
      </w:pPr>
    </w:p>
    <w:p w14:paraId="1FA1BE1C" w14:textId="77777777" w:rsidR="00BB74FA" w:rsidRDefault="00BB74FA" w:rsidP="00BB74FA"/>
    <w:p w14:paraId="359DED7B" w14:textId="4489526D" w:rsidR="00915003" w:rsidRDefault="00915003" w:rsidP="00915003">
      <w:pPr>
        <w:pStyle w:val="Prrafodelista"/>
        <w:numPr>
          <w:ilvl w:val="1"/>
          <w:numId w:val="26"/>
        </w:numPr>
      </w:pPr>
      <w:r>
        <w:t>Protocolos</w:t>
      </w:r>
    </w:p>
    <w:p w14:paraId="1C39A68B" w14:textId="77777777" w:rsidR="00BB74FA" w:rsidRDefault="00BB74FA" w:rsidP="00BB74FA"/>
    <w:p w14:paraId="15606A53" w14:textId="77777777" w:rsidR="00BB74FA" w:rsidRDefault="00BB74FA" w:rsidP="00BB74FA"/>
    <w:p w14:paraId="06C812E3" w14:textId="4EC430A1" w:rsidR="00915003" w:rsidRDefault="00915003" w:rsidP="00915003">
      <w:pPr>
        <w:pStyle w:val="Prrafodelista"/>
        <w:numPr>
          <w:ilvl w:val="1"/>
          <w:numId w:val="26"/>
        </w:numPr>
      </w:pPr>
      <w:r>
        <w:t>Sesiones</w:t>
      </w:r>
    </w:p>
    <w:p w14:paraId="2EDBBE48" w14:textId="5D57DE92" w:rsidR="00BB74FA" w:rsidRDefault="00F70E4B" w:rsidP="00BB74FA">
      <w:r>
        <w:rPr>
          <w:noProof/>
          <w:lang w:eastAsia="es-ES"/>
        </w:rPr>
        <w:drawing>
          <wp:inline distT="0" distB="0" distL="0" distR="0" wp14:anchorId="0F027C15" wp14:editId="60F15068">
            <wp:extent cx="5579745" cy="1082675"/>
            <wp:effectExtent l="0" t="0" r="1905"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79745" cy="1082675"/>
                    </a:xfrm>
                    <a:prstGeom prst="rect">
                      <a:avLst/>
                    </a:prstGeom>
                  </pic:spPr>
                </pic:pic>
              </a:graphicData>
            </a:graphic>
          </wp:inline>
        </w:drawing>
      </w:r>
    </w:p>
    <w:p w14:paraId="6397B9EA" w14:textId="76D86AC2" w:rsidR="00915003" w:rsidRDefault="00915003" w:rsidP="00915003">
      <w:pPr>
        <w:pStyle w:val="Prrafodelista"/>
        <w:numPr>
          <w:ilvl w:val="1"/>
          <w:numId w:val="26"/>
        </w:numPr>
      </w:pPr>
      <w:r>
        <w:t>Variables</w:t>
      </w:r>
    </w:p>
    <w:p w14:paraId="2A153738" w14:textId="331BB4FB" w:rsidR="00915003" w:rsidRDefault="00915003" w:rsidP="00915003">
      <w:pPr>
        <w:pStyle w:val="Prrafodelista"/>
        <w:numPr>
          <w:ilvl w:val="0"/>
          <w:numId w:val="26"/>
        </w:numPr>
      </w:pPr>
      <w:r>
        <w:t>Rendimiento total de red.</w:t>
      </w:r>
    </w:p>
    <w:p w14:paraId="0AF41FC9" w14:textId="565C6254" w:rsidR="00915003" w:rsidRDefault="00915003" w:rsidP="00915003">
      <w:pPr>
        <w:pStyle w:val="Prrafodelista"/>
        <w:numPr>
          <w:ilvl w:val="0"/>
          <w:numId w:val="26"/>
        </w:numPr>
      </w:pPr>
      <w:r>
        <w:t>Últimas alertas.</w:t>
      </w:r>
    </w:p>
    <w:p w14:paraId="52741D96" w14:textId="74B93596" w:rsidR="00915003" w:rsidRDefault="00915003" w:rsidP="00915003">
      <w:pPr>
        <w:pStyle w:val="Prrafodelista"/>
        <w:numPr>
          <w:ilvl w:val="0"/>
          <w:numId w:val="26"/>
        </w:numPr>
      </w:pPr>
      <w:r>
        <w:t>Flujo de alertas a lo largo del tiempo.</w:t>
      </w:r>
    </w:p>
    <w:p w14:paraId="2D48691B" w14:textId="4A870C6B" w:rsidR="00915003" w:rsidRDefault="00915003" w:rsidP="00915003">
      <w:pPr>
        <w:pStyle w:val="Prrafodelista"/>
        <w:ind w:left="0"/>
      </w:pPr>
    </w:p>
    <w:p w14:paraId="0B4EA929" w14:textId="77777777" w:rsidR="00197EB9" w:rsidRDefault="00197EB9" w:rsidP="007B4DEA"/>
    <w:p w14:paraId="63BC3607" w14:textId="77777777" w:rsidR="00197EB9" w:rsidRDefault="00197EB9" w:rsidP="007B4DEA"/>
    <w:p w14:paraId="467183DC" w14:textId="77777777" w:rsidR="00197EB9" w:rsidRDefault="00197EB9" w:rsidP="007B4DEA"/>
    <w:p w14:paraId="0BDC562F" w14:textId="77777777" w:rsidR="00197EB9" w:rsidRDefault="00197EB9" w:rsidP="007B4DEA"/>
    <w:p w14:paraId="1EE2F296" w14:textId="17A42DFE" w:rsidR="00197EB9" w:rsidRDefault="00197EB9" w:rsidP="007B4DEA">
      <w:r>
        <w:rPr>
          <w:noProof/>
          <w:lang w:eastAsia="es-ES"/>
        </w:rPr>
        <w:lastRenderedPageBreak/>
        <w:drawing>
          <wp:inline distT="0" distB="0" distL="0" distR="0" wp14:anchorId="1085224C" wp14:editId="0E1048C2">
            <wp:extent cx="5579745" cy="2980690"/>
            <wp:effectExtent l="0" t="0" r="190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79745" cy="2980690"/>
                    </a:xfrm>
                    <a:prstGeom prst="rect">
                      <a:avLst/>
                    </a:prstGeom>
                  </pic:spPr>
                </pic:pic>
              </a:graphicData>
            </a:graphic>
          </wp:inline>
        </w:drawing>
      </w:r>
    </w:p>
    <w:p w14:paraId="6762CD84" w14:textId="77777777" w:rsidR="007F1002" w:rsidRDefault="007F1002" w:rsidP="007F1002"/>
    <w:p w14:paraId="46B3036F" w14:textId="7BC94342" w:rsidR="000A24B2" w:rsidRDefault="000A24B2" w:rsidP="007F1002"/>
    <w:p w14:paraId="40BE63DB" w14:textId="04C437F4" w:rsidR="000A24B2" w:rsidRDefault="006F0A55" w:rsidP="007F1002">
      <w:r>
        <w:rPr>
          <w:noProof/>
          <w:lang w:eastAsia="es-ES"/>
        </w:rPr>
        <w:drawing>
          <wp:inline distT="0" distB="0" distL="0" distR="0" wp14:anchorId="76A3348C" wp14:editId="34729300">
            <wp:extent cx="5579745" cy="2590800"/>
            <wp:effectExtent l="0" t="0" r="190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79745" cy="2590800"/>
                    </a:xfrm>
                    <a:prstGeom prst="rect">
                      <a:avLst/>
                    </a:prstGeom>
                  </pic:spPr>
                </pic:pic>
              </a:graphicData>
            </a:graphic>
          </wp:inline>
        </w:drawing>
      </w:r>
    </w:p>
    <w:p w14:paraId="0D38E82A" w14:textId="77777777" w:rsidR="00197EB9" w:rsidRDefault="00197EB9" w:rsidP="007F1002"/>
    <w:p w14:paraId="5B2F4CBA" w14:textId="20A0DD67" w:rsidR="00197EB9" w:rsidRDefault="00D020C4" w:rsidP="007F1002">
      <w:r>
        <w:rPr>
          <w:noProof/>
          <w:lang w:eastAsia="es-ES"/>
        </w:rPr>
        <w:lastRenderedPageBreak/>
        <w:drawing>
          <wp:inline distT="0" distB="0" distL="0" distR="0" wp14:anchorId="565A7735" wp14:editId="518E905F">
            <wp:extent cx="5579745" cy="2356485"/>
            <wp:effectExtent l="0" t="0" r="1905" b="57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2356485"/>
                    </a:xfrm>
                    <a:prstGeom prst="rect">
                      <a:avLst/>
                    </a:prstGeom>
                  </pic:spPr>
                </pic:pic>
              </a:graphicData>
            </a:graphic>
          </wp:inline>
        </w:drawing>
      </w:r>
    </w:p>
    <w:p w14:paraId="409F619F" w14:textId="01622157" w:rsidR="00197EB9" w:rsidRDefault="00496D03" w:rsidP="007F1002">
      <w:r>
        <w:rPr>
          <w:noProof/>
          <w:lang w:eastAsia="es-ES"/>
        </w:rPr>
        <w:drawing>
          <wp:inline distT="0" distB="0" distL="0" distR="0" wp14:anchorId="2CA5ACE5" wp14:editId="174869ED">
            <wp:extent cx="5579745" cy="2149475"/>
            <wp:effectExtent l="0" t="0" r="1905"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149475"/>
                    </a:xfrm>
                    <a:prstGeom prst="rect">
                      <a:avLst/>
                    </a:prstGeom>
                  </pic:spPr>
                </pic:pic>
              </a:graphicData>
            </a:graphic>
          </wp:inline>
        </w:drawing>
      </w:r>
    </w:p>
    <w:p w14:paraId="50145CDF" w14:textId="189FA2C3" w:rsidR="00496D03" w:rsidRDefault="00496D03" w:rsidP="007F1002">
      <w:r>
        <w:rPr>
          <w:noProof/>
          <w:lang w:eastAsia="es-ES"/>
        </w:rPr>
        <w:drawing>
          <wp:inline distT="0" distB="0" distL="0" distR="0" wp14:anchorId="3F33DEE4" wp14:editId="1717BEDC">
            <wp:extent cx="5579745" cy="2729865"/>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2729865"/>
                    </a:xfrm>
                    <a:prstGeom prst="rect">
                      <a:avLst/>
                    </a:prstGeom>
                  </pic:spPr>
                </pic:pic>
              </a:graphicData>
            </a:graphic>
          </wp:inline>
        </w:drawing>
      </w:r>
    </w:p>
    <w:p w14:paraId="3D70F9BD" w14:textId="77777777" w:rsidR="00197EB9" w:rsidRDefault="00197EB9" w:rsidP="007F1002"/>
    <w:p w14:paraId="6FCF6990" w14:textId="5F56D50D" w:rsidR="00197EB9" w:rsidRDefault="00496D03" w:rsidP="007F1002">
      <w:r>
        <w:rPr>
          <w:noProof/>
          <w:lang w:eastAsia="es-ES"/>
        </w:rPr>
        <w:lastRenderedPageBreak/>
        <w:drawing>
          <wp:inline distT="0" distB="0" distL="0" distR="0" wp14:anchorId="21383595" wp14:editId="18C075BF">
            <wp:extent cx="5579745" cy="1742440"/>
            <wp:effectExtent l="0" t="0" r="190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1742440"/>
                    </a:xfrm>
                    <a:prstGeom prst="rect">
                      <a:avLst/>
                    </a:prstGeom>
                  </pic:spPr>
                </pic:pic>
              </a:graphicData>
            </a:graphic>
          </wp:inline>
        </w:drawing>
      </w:r>
    </w:p>
    <w:p w14:paraId="2A71DA4F" w14:textId="3CF4C0D4" w:rsidR="00496D03" w:rsidRDefault="00496D03" w:rsidP="007F1002">
      <w:r>
        <w:rPr>
          <w:noProof/>
          <w:lang w:eastAsia="es-ES"/>
        </w:rPr>
        <w:drawing>
          <wp:inline distT="0" distB="0" distL="0" distR="0" wp14:anchorId="14966274" wp14:editId="7E4A3E33">
            <wp:extent cx="5579745" cy="1675130"/>
            <wp:effectExtent l="0" t="0" r="1905"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1675130"/>
                    </a:xfrm>
                    <a:prstGeom prst="rect">
                      <a:avLst/>
                    </a:prstGeom>
                  </pic:spPr>
                </pic:pic>
              </a:graphicData>
            </a:graphic>
          </wp:inline>
        </w:drawing>
      </w:r>
    </w:p>
    <w:p w14:paraId="7F686423" w14:textId="77777777" w:rsidR="00197EB9" w:rsidRDefault="00197EB9" w:rsidP="007F1002"/>
    <w:p w14:paraId="01412544" w14:textId="080B8E83" w:rsidR="00496D03" w:rsidRDefault="00496D03" w:rsidP="007F1002">
      <w:r>
        <w:rPr>
          <w:noProof/>
          <w:lang w:eastAsia="es-ES"/>
        </w:rPr>
        <w:drawing>
          <wp:inline distT="0" distB="0" distL="0" distR="0" wp14:anchorId="3E66E346" wp14:editId="4C369033">
            <wp:extent cx="5579745" cy="2528570"/>
            <wp:effectExtent l="0" t="0" r="1905" b="508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79745" cy="2528570"/>
                    </a:xfrm>
                    <a:prstGeom prst="rect">
                      <a:avLst/>
                    </a:prstGeom>
                  </pic:spPr>
                </pic:pic>
              </a:graphicData>
            </a:graphic>
          </wp:inline>
        </w:drawing>
      </w:r>
    </w:p>
    <w:p w14:paraId="62D685CE" w14:textId="77777777" w:rsidR="00197EB9" w:rsidRDefault="00197EB9" w:rsidP="007F1002"/>
    <w:p w14:paraId="5AD809AC" w14:textId="77777777" w:rsidR="00197EB9" w:rsidRDefault="00197EB9" w:rsidP="007F1002"/>
    <w:p w14:paraId="2CF80385" w14:textId="288C7B3B" w:rsidR="00197EB9" w:rsidRDefault="00496D03" w:rsidP="007F1002">
      <w:r>
        <w:rPr>
          <w:noProof/>
          <w:lang w:eastAsia="es-ES"/>
        </w:rPr>
        <w:lastRenderedPageBreak/>
        <w:drawing>
          <wp:inline distT="0" distB="0" distL="0" distR="0" wp14:anchorId="3060429A" wp14:editId="60B4CB98">
            <wp:extent cx="5579745" cy="2778125"/>
            <wp:effectExtent l="0" t="0" r="1905"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2778125"/>
                    </a:xfrm>
                    <a:prstGeom prst="rect">
                      <a:avLst/>
                    </a:prstGeom>
                  </pic:spPr>
                </pic:pic>
              </a:graphicData>
            </a:graphic>
          </wp:inline>
        </w:drawing>
      </w:r>
    </w:p>
    <w:p w14:paraId="7AB8CFEF" w14:textId="69D7135D" w:rsidR="00197EB9" w:rsidRDefault="00F70E4B" w:rsidP="007F1002">
      <w:r>
        <w:rPr>
          <w:noProof/>
          <w:lang w:eastAsia="es-ES"/>
        </w:rPr>
        <w:drawing>
          <wp:inline distT="0" distB="0" distL="0" distR="0" wp14:anchorId="7B0ED051" wp14:editId="466D3F4D">
            <wp:extent cx="5579745" cy="2671445"/>
            <wp:effectExtent l="0" t="0" r="190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2671445"/>
                    </a:xfrm>
                    <a:prstGeom prst="rect">
                      <a:avLst/>
                    </a:prstGeom>
                  </pic:spPr>
                </pic:pic>
              </a:graphicData>
            </a:graphic>
          </wp:inline>
        </w:drawing>
      </w:r>
    </w:p>
    <w:p w14:paraId="1F0DF63E" w14:textId="77777777" w:rsidR="00197EB9" w:rsidRDefault="00197EB9" w:rsidP="007F1002"/>
    <w:p w14:paraId="75AC6A15" w14:textId="77777777" w:rsidR="00197EB9" w:rsidRDefault="00197EB9" w:rsidP="007F1002"/>
    <w:p w14:paraId="726EA55B" w14:textId="32CC14C5" w:rsidR="00197EB9" w:rsidRDefault="00F70E4B" w:rsidP="007F1002">
      <w:r>
        <w:rPr>
          <w:noProof/>
          <w:lang w:eastAsia="es-ES"/>
        </w:rPr>
        <w:lastRenderedPageBreak/>
        <w:drawing>
          <wp:inline distT="0" distB="0" distL="0" distR="0" wp14:anchorId="5A459B76" wp14:editId="3889CE92">
            <wp:extent cx="7269971" cy="2679589"/>
            <wp:effectExtent l="0" t="0" r="7620" b="698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7277767" cy="2682463"/>
                    </a:xfrm>
                    <a:prstGeom prst="rect">
                      <a:avLst/>
                    </a:prstGeom>
                  </pic:spPr>
                </pic:pic>
              </a:graphicData>
            </a:graphic>
          </wp:inline>
        </w:drawing>
      </w:r>
    </w:p>
    <w:p w14:paraId="19CA8C79" w14:textId="77777777" w:rsidR="00197EB9" w:rsidRDefault="00197EB9" w:rsidP="007F1002"/>
    <w:p w14:paraId="09754DB7" w14:textId="77777777" w:rsidR="00197EB9" w:rsidRDefault="00197EB9" w:rsidP="007F1002"/>
    <w:p w14:paraId="68224F0D" w14:textId="77777777" w:rsidR="00F70E4B" w:rsidRDefault="00F70E4B" w:rsidP="007F1002"/>
    <w:p w14:paraId="073F9D03" w14:textId="567A6B7A" w:rsidR="00F70E4B" w:rsidRDefault="00F70E4B" w:rsidP="007F1002">
      <w:r>
        <w:rPr>
          <w:noProof/>
          <w:lang w:eastAsia="es-ES"/>
        </w:rPr>
        <w:drawing>
          <wp:inline distT="0" distB="0" distL="0" distR="0" wp14:anchorId="317A153E" wp14:editId="1D683710">
            <wp:extent cx="5579745" cy="2459355"/>
            <wp:effectExtent l="0" t="0" r="190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79745" cy="2459355"/>
                    </a:xfrm>
                    <a:prstGeom prst="rect">
                      <a:avLst/>
                    </a:prstGeom>
                  </pic:spPr>
                </pic:pic>
              </a:graphicData>
            </a:graphic>
          </wp:inline>
        </w:drawing>
      </w:r>
    </w:p>
    <w:p w14:paraId="74332039" w14:textId="77777777" w:rsidR="00197EB9" w:rsidRDefault="00197EB9" w:rsidP="007F1002"/>
    <w:p w14:paraId="68681421" w14:textId="319AF570" w:rsidR="00197EB9" w:rsidRDefault="00A7272D" w:rsidP="007F1002">
      <w:r>
        <w:rPr>
          <w:noProof/>
          <w:lang w:eastAsia="es-ES"/>
        </w:rPr>
        <w:lastRenderedPageBreak/>
        <w:drawing>
          <wp:inline distT="0" distB="0" distL="0" distR="0" wp14:anchorId="20C6A9D3" wp14:editId="3CC33248">
            <wp:extent cx="6900086" cy="3524250"/>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903095" cy="3525787"/>
                    </a:xfrm>
                    <a:prstGeom prst="rect">
                      <a:avLst/>
                    </a:prstGeom>
                  </pic:spPr>
                </pic:pic>
              </a:graphicData>
            </a:graphic>
          </wp:inline>
        </w:drawing>
      </w:r>
    </w:p>
    <w:p w14:paraId="4561AD50" w14:textId="054BC0D5" w:rsidR="00A7272D" w:rsidRDefault="00A7272D" w:rsidP="007F1002">
      <w:r>
        <w:rPr>
          <w:noProof/>
          <w:lang w:eastAsia="es-ES"/>
        </w:rPr>
        <w:drawing>
          <wp:inline distT="0" distB="0" distL="0" distR="0" wp14:anchorId="46314C7F" wp14:editId="44BEBF16">
            <wp:extent cx="5579745" cy="2887345"/>
            <wp:effectExtent l="0" t="0" r="1905" b="825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79745" cy="2887345"/>
                    </a:xfrm>
                    <a:prstGeom prst="rect">
                      <a:avLst/>
                    </a:prstGeom>
                  </pic:spPr>
                </pic:pic>
              </a:graphicData>
            </a:graphic>
          </wp:inline>
        </w:drawing>
      </w:r>
    </w:p>
    <w:p w14:paraId="4F42AB8E" w14:textId="77777777" w:rsidR="00A7272D" w:rsidRDefault="00A7272D" w:rsidP="007F1002"/>
    <w:p w14:paraId="4BBC4A17" w14:textId="6A530EAA" w:rsidR="00A7272D" w:rsidRDefault="00A7272D" w:rsidP="007F1002">
      <w:r>
        <w:rPr>
          <w:noProof/>
          <w:lang w:eastAsia="es-ES"/>
        </w:rPr>
        <w:lastRenderedPageBreak/>
        <w:drawing>
          <wp:inline distT="0" distB="0" distL="0" distR="0" wp14:anchorId="0F667344" wp14:editId="0EB5893C">
            <wp:extent cx="5579745" cy="2877820"/>
            <wp:effectExtent l="0" t="0" r="190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2877820"/>
                    </a:xfrm>
                    <a:prstGeom prst="rect">
                      <a:avLst/>
                    </a:prstGeom>
                  </pic:spPr>
                </pic:pic>
              </a:graphicData>
            </a:graphic>
          </wp:inline>
        </w:drawing>
      </w:r>
    </w:p>
    <w:p w14:paraId="11733697" w14:textId="77777777" w:rsidR="00A7272D" w:rsidRDefault="00A7272D" w:rsidP="007F1002"/>
    <w:p w14:paraId="0C01F75B" w14:textId="77777777" w:rsidR="00A7272D" w:rsidRDefault="00A7272D" w:rsidP="007F1002"/>
    <w:p w14:paraId="427B0FE3" w14:textId="3A96B74D" w:rsidR="00A7272D" w:rsidRDefault="00A7272D" w:rsidP="007F1002">
      <w:r>
        <w:rPr>
          <w:noProof/>
          <w:lang w:eastAsia="es-ES"/>
        </w:rPr>
        <w:drawing>
          <wp:inline distT="0" distB="0" distL="0" distR="0" wp14:anchorId="4302E854" wp14:editId="091CBE60">
            <wp:extent cx="5579745" cy="2898775"/>
            <wp:effectExtent l="0" t="0" r="190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79745" cy="2898775"/>
                    </a:xfrm>
                    <a:prstGeom prst="rect">
                      <a:avLst/>
                    </a:prstGeom>
                  </pic:spPr>
                </pic:pic>
              </a:graphicData>
            </a:graphic>
          </wp:inline>
        </w:drawing>
      </w:r>
    </w:p>
    <w:p w14:paraId="061D494A" w14:textId="77777777" w:rsidR="00A7272D" w:rsidRDefault="00A7272D" w:rsidP="007F1002"/>
    <w:p w14:paraId="2C915CD9" w14:textId="7A74D854" w:rsidR="00A7272D" w:rsidRDefault="00A7272D" w:rsidP="007F1002">
      <w:r>
        <w:rPr>
          <w:noProof/>
          <w:lang w:eastAsia="es-ES"/>
        </w:rPr>
        <w:lastRenderedPageBreak/>
        <w:drawing>
          <wp:inline distT="0" distB="0" distL="0" distR="0" wp14:anchorId="6F9BF59D" wp14:editId="3D74F058">
            <wp:extent cx="5579745" cy="2882265"/>
            <wp:effectExtent l="0" t="0" r="1905"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882265"/>
                    </a:xfrm>
                    <a:prstGeom prst="rect">
                      <a:avLst/>
                    </a:prstGeom>
                  </pic:spPr>
                </pic:pic>
              </a:graphicData>
            </a:graphic>
          </wp:inline>
        </w:drawing>
      </w:r>
    </w:p>
    <w:p w14:paraId="5FA3B6D0" w14:textId="4A3537A2" w:rsidR="00A7272D" w:rsidRDefault="00A7272D" w:rsidP="00A7272D">
      <w:pPr>
        <w:tabs>
          <w:tab w:val="left" w:pos="1719"/>
        </w:tabs>
      </w:pPr>
      <w:r>
        <w:tab/>
      </w:r>
    </w:p>
    <w:p w14:paraId="76A42F9E" w14:textId="77777777" w:rsidR="00A7272D" w:rsidRDefault="00A7272D" w:rsidP="00A7272D">
      <w:pPr>
        <w:tabs>
          <w:tab w:val="left" w:pos="1719"/>
        </w:tabs>
      </w:pPr>
    </w:p>
    <w:p w14:paraId="13C3C493" w14:textId="77777777" w:rsidR="00A7272D" w:rsidRDefault="00A7272D" w:rsidP="00A7272D">
      <w:pPr>
        <w:tabs>
          <w:tab w:val="left" w:pos="1719"/>
        </w:tabs>
      </w:pPr>
    </w:p>
    <w:p w14:paraId="5858FEC3" w14:textId="77777777" w:rsidR="00A7272D" w:rsidRDefault="00A7272D" w:rsidP="00A7272D">
      <w:pPr>
        <w:tabs>
          <w:tab w:val="left" w:pos="1719"/>
        </w:tabs>
      </w:pPr>
    </w:p>
    <w:p w14:paraId="693263FE" w14:textId="77777777" w:rsidR="00A7272D" w:rsidRDefault="00A7272D" w:rsidP="00A7272D">
      <w:pPr>
        <w:tabs>
          <w:tab w:val="left" w:pos="1719"/>
        </w:tabs>
      </w:pPr>
    </w:p>
    <w:p w14:paraId="4D32E95B" w14:textId="77777777" w:rsidR="00A7272D" w:rsidRDefault="00A7272D" w:rsidP="00A7272D">
      <w:pPr>
        <w:tabs>
          <w:tab w:val="left" w:pos="1719"/>
        </w:tabs>
      </w:pPr>
    </w:p>
    <w:p w14:paraId="352F18FB" w14:textId="77777777" w:rsidR="00A7272D" w:rsidRDefault="00A7272D" w:rsidP="00A7272D">
      <w:pPr>
        <w:tabs>
          <w:tab w:val="left" w:pos="1719"/>
        </w:tabs>
      </w:pPr>
    </w:p>
    <w:p w14:paraId="6ADE359D" w14:textId="77777777" w:rsidR="00A7272D" w:rsidRPr="007F1002" w:rsidRDefault="00A7272D" w:rsidP="00A7272D">
      <w:pPr>
        <w:tabs>
          <w:tab w:val="left" w:pos="1719"/>
        </w:tabs>
      </w:pPr>
    </w:p>
    <w:p w14:paraId="0FF92615" w14:textId="67B02BED" w:rsidR="009478B8" w:rsidRDefault="000A24B2" w:rsidP="009478B8">
      <w:pPr>
        <w:pStyle w:val="Ttulo1"/>
      </w:pPr>
      <w:bookmarkStart w:id="138" w:name="_Toc107390520"/>
      <w:r>
        <w:t>Resultados</w:t>
      </w:r>
      <w:bookmarkEnd w:id="138"/>
    </w:p>
    <w:p w14:paraId="2E6A1A77" w14:textId="77777777" w:rsidR="002E0BE1" w:rsidRDefault="002E0BE1" w:rsidP="002E0BE1"/>
    <w:p w14:paraId="378611B6" w14:textId="77777777" w:rsidR="002E0BE1" w:rsidRDefault="002E0BE1" w:rsidP="002E0BE1"/>
    <w:p w14:paraId="2D623BB9" w14:textId="77777777" w:rsidR="002E0BE1" w:rsidRDefault="002E0BE1" w:rsidP="002E0BE1"/>
    <w:p w14:paraId="2C9A026C" w14:textId="77777777" w:rsidR="002E0BE1" w:rsidRDefault="002E0BE1" w:rsidP="002E0BE1"/>
    <w:p w14:paraId="384F44FC" w14:textId="77777777" w:rsidR="002E0BE1" w:rsidRDefault="002E0BE1" w:rsidP="002E0BE1"/>
    <w:p w14:paraId="541657AE" w14:textId="77777777" w:rsidR="002E0BE1" w:rsidRDefault="002E0BE1" w:rsidP="002E0BE1"/>
    <w:p w14:paraId="782E89C5" w14:textId="77777777" w:rsidR="002E0BE1" w:rsidRDefault="002E0BE1" w:rsidP="002E0BE1"/>
    <w:p w14:paraId="2C68496C" w14:textId="77777777" w:rsidR="002E0BE1" w:rsidRDefault="002E0BE1" w:rsidP="002E0BE1"/>
    <w:p w14:paraId="3DE85FB0" w14:textId="77777777" w:rsidR="002E0BE1" w:rsidRDefault="002E0BE1" w:rsidP="002E0BE1"/>
    <w:p w14:paraId="340C259C" w14:textId="77777777" w:rsidR="002E0BE1" w:rsidRDefault="002E0BE1" w:rsidP="002E0BE1"/>
    <w:p w14:paraId="510BB21B" w14:textId="77777777" w:rsidR="002E0BE1" w:rsidRDefault="002E0BE1" w:rsidP="002E0BE1"/>
    <w:p w14:paraId="0181BFA9" w14:textId="77777777" w:rsidR="002E0BE1" w:rsidRDefault="002E0BE1" w:rsidP="002E0BE1"/>
    <w:p w14:paraId="61E7A277" w14:textId="77777777" w:rsidR="002E0BE1" w:rsidRDefault="002E0BE1" w:rsidP="002E0BE1"/>
    <w:p w14:paraId="0E5092BD" w14:textId="77777777" w:rsidR="002E0BE1" w:rsidRDefault="002E0BE1" w:rsidP="002E0BE1"/>
    <w:p w14:paraId="441A1887" w14:textId="77777777" w:rsidR="002E0BE1" w:rsidRDefault="002E0BE1" w:rsidP="002E0BE1"/>
    <w:p w14:paraId="382BD1E7" w14:textId="77777777" w:rsidR="002E0BE1" w:rsidRDefault="002E0BE1" w:rsidP="002E0BE1"/>
    <w:p w14:paraId="0420631D" w14:textId="77777777" w:rsidR="002E0BE1" w:rsidRDefault="002E0BE1" w:rsidP="002E0BE1"/>
    <w:p w14:paraId="6986FAFE" w14:textId="77777777" w:rsidR="002E0BE1" w:rsidRDefault="002E0BE1" w:rsidP="002E0BE1"/>
    <w:p w14:paraId="7A57C999" w14:textId="77777777" w:rsidR="002E0BE1" w:rsidRDefault="002E0BE1" w:rsidP="002E0BE1"/>
    <w:p w14:paraId="14DDDEEE" w14:textId="77777777" w:rsidR="002E0BE1" w:rsidRDefault="002E0BE1" w:rsidP="002E0BE1"/>
    <w:p w14:paraId="1EBE1D1D" w14:textId="77777777" w:rsidR="002E0BE1" w:rsidRDefault="002E0BE1" w:rsidP="002E0BE1"/>
    <w:p w14:paraId="7E6FB467" w14:textId="77777777" w:rsidR="002E0BE1" w:rsidRDefault="002E0BE1" w:rsidP="002E0BE1"/>
    <w:p w14:paraId="1E68CF94" w14:textId="77777777" w:rsidR="002E0BE1" w:rsidRDefault="002E0BE1" w:rsidP="002E0BE1"/>
    <w:p w14:paraId="35F0137E" w14:textId="77777777" w:rsidR="002E0BE1" w:rsidRDefault="002E0BE1" w:rsidP="002E0BE1"/>
    <w:p w14:paraId="48BC86E1" w14:textId="77777777" w:rsidR="002E0BE1" w:rsidRDefault="002E0BE1" w:rsidP="002E0BE1"/>
    <w:p w14:paraId="038F541D" w14:textId="77777777" w:rsidR="002E0BE1" w:rsidRDefault="002E0BE1" w:rsidP="002E0BE1"/>
    <w:p w14:paraId="304EF10D" w14:textId="77777777" w:rsidR="002E0BE1" w:rsidRPr="002E0BE1" w:rsidRDefault="002E0BE1" w:rsidP="002E0BE1"/>
    <w:p w14:paraId="6C9217D5" w14:textId="77777777" w:rsidR="009478B8" w:rsidRDefault="009478B8" w:rsidP="009478B8">
      <w:pPr>
        <w:pStyle w:val="Ttulo1"/>
      </w:pPr>
      <w:bookmarkStart w:id="139" w:name="_Toc107390521"/>
      <w:r>
        <w:t>Conclusiones</w:t>
      </w:r>
      <w:bookmarkEnd w:id="139"/>
    </w:p>
    <w:p w14:paraId="2EA2C158" w14:textId="77777777" w:rsidR="009478B8" w:rsidRDefault="009478B8" w:rsidP="009478B8"/>
    <w:p w14:paraId="1557AF38" w14:textId="77777777" w:rsidR="009478B8" w:rsidRDefault="009478B8" w:rsidP="009478B8"/>
    <w:p w14:paraId="5628A17D" w14:textId="77777777" w:rsidR="002E0BE1" w:rsidRDefault="002E0BE1" w:rsidP="009478B8"/>
    <w:p w14:paraId="6FC814A5" w14:textId="77777777" w:rsidR="002E0BE1" w:rsidRDefault="002E0BE1" w:rsidP="009478B8"/>
    <w:p w14:paraId="69CCEEC8" w14:textId="77777777" w:rsidR="002E0BE1" w:rsidRDefault="002E0BE1" w:rsidP="009478B8"/>
    <w:p w14:paraId="75F15DC6" w14:textId="77777777" w:rsidR="002E0BE1" w:rsidRDefault="002E0BE1" w:rsidP="009478B8"/>
    <w:p w14:paraId="47A75D14" w14:textId="77777777" w:rsidR="002E0BE1" w:rsidRDefault="002E0BE1" w:rsidP="009478B8"/>
    <w:p w14:paraId="7AAAB4AF" w14:textId="77777777" w:rsidR="002E0BE1" w:rsidRDefault="002E0BE1" w:rsidP="009478B8"/>
    <w:p w14:paraId="01E29769" w14:textId="77777777" w:rsidR="002E0BE1" w:rsidRDefault="002E0BE1" w:rsidP="009478B8"/>
    <w:p w14:paraId="6CD7581B" w14:textId="77777777" w:rsidR="002E0BE1" w:rsidRDefault="002E0BE1" w:rsidP="009478B8"/>
    <w:p w14:paraId="1C5BF029" w14:textId="77777777" w:rsidR="002E0BE1" w:rsidRDefault="002E0BE1" w:rsidP="009478B8"/>
    <w:p w14:paraId="0E19121D" w14:textId="77777777" w:rsidR="002E0BE1" w:rsidRDefault="002E0BE1" w:rsidP="009478B8"/>
    <w:p w14:paraId="72D8A55E" w14:textId="77777777" w:rsidR="002E0BE1" w:rsidRDefault="002E0BE1" w:rsidP="009478B8"/>
    <w:p w14:paraId="7C4D083F" w14:textId="77777777" w:rsidR="002E0BE1" w:rsidRDefault="002E0BE1" w:rsidP="009478B8"/>
    <w:p w14:paraId="324257E4" w14:textId="77777777" w:rsidR="002E0BE1" w:rsidRDefault="002E0BE1" w:rsidP="009478B8"/>
    <w:p w14:paraId="36329B2C" w14:textId="77777777" w:rsidR="002E0BE1" w:rsidRDefault="002E0BE1" w:rsidP="009478B8"/>
    <w:p w14:paraId="4E77BC8D" w14:textId="77777777" w:rsidR="002E0BE1" w:rsidRDefault="002E0BE1" w:rsidP="009478B8"/>
    <w:p w14:paraId="628957B2" w14:textId="77777777" w:rsidR="002E0BE1" w:rsidRDefault="002E0BE1" w:rsidP="009478B8"/>
    <w:p w14:paraId="49F625C6" w14:textId="77777777" w:rsidR="002E0BE1" w:rsidRDefault="002E0BE1" w:rsidP="009478B8"/>
    <w:p w14:paraId="0313FC2B" w14:textId="77777777" w:rsidR="002E0BE1" w:rsidRDefault="002E0BE1" w:rsidP="009478B8"/>
    <w:p w14:paraId="30BDABEE" w14:textId="77777777" w:rsidR="002E0BE1" w:rsidRDefault="002E0BE1" w:rsidP="009478B8"/>
    <w:p w14:paraId="777986AD" w14:textId="77777777" w:rsidR="002E0BE1" w:rsidRDefault="002E0BE1" w:rsidP="009478B8"/>
    <w:p w14:paraId="0C309B0E" w14:textId="77777777" w:rsidR="002E0BE1" w:rsidRDefault="002E0BE1" w:rsidP="009478B8"/>
    <w:p w14:paraId="3FB91378" w14:textId="77777777" w:rsidR="002E0BE1" w:rsidRDefault="002E0BE1" w:rsidP="009478B8"/>
    <w:p w14:paraId="3A2CC2F4" w14:textId="77777777" w:rsidR="002E0BE1" w:rsidRDefault="002E0BE1" w:rsidP="009478B8"/>
    <w:p w14:paraId="623FD4BE" w14:textId="77777777" w:rsidR="002E0BE1" w:rsidRDefault="002E0BE1" w:rsidP="009478B8"/>
    <w:p w14:paraId="5FE9C126" w14:textId="77777777" w:rsidR="009478B8" w:rsidRDefault="009478B8" w:rsidP="009478B8"/>
    <w:p w14:paraId="25A3A56C" w14:textId="2BD0F99E" w:rsidR="009478B8" w:rsidRDefault="009478B8" w:rsidP="009478B8">
      <w:pPr>
        <w:pStyle w:val="Ttulo1"/>
      </w:pPr>
      <w:bookmarkStart w:id="140" w:name="_Toc107390522"/>
      <w:r>
        <w:t>Presupuesto</w:t>
      </w:r>
      <w:bookmarkEnd w:id="140"/>
    </w:p>
    <w:p w14:paraId="30619D01" w14:textId="77777777" w:rsidR="009478B8" w:rsidRDefault="009478B8" w:rsidP="009478B8"/>
    <w:p w14:paraId="45D16F84" w14:textId="77777777" w:rsidR="002E0BE1" w:rsidRDefault="002E0BE1" w:rsidP="009478B8"/>
    <w:p w14:paraId="0EAFE36A" w14:textId="77777777" w:rsidR="002E0BE1" w:rsidRDefault="002E0BE1" w:rsidP="009478B8"/>
    <w:p w14:paraId="0CB3FF6D" w14:textId="77777777" w:rsidR="002E0BE1" w:rsidRDefault="002E0BE1" w:rsidP="009478B8"/>
    <w:p w14:paraId="705AA8A0" w14:textId="77777777" w:rsidR="002E0BE1" w:rsidRDefault="002E0BE1" w:rsidP="009478B8"/>
    <w:p w14:paraId="6103EC85" w14:textId="77777777" w:rsidR="002E0BE1" w:rsidRDefault="002E0BE1" w:rsidP="009478B8"/>
    <w:p w14:paraId="6E95A7D2" w14:textId="77777777" w:rsidR="002E0BE1" w:rsidRDefault="002E0BE1" w:rsidP="009478B8"/>
    <w:p w14:paraId="7E5406A4" w14:textId="77777777" w:rsidR="002E0BE1" w:rsidRDefault="002E0BE1" w:rsidP="009478B8"/>
    <w:p w14:paraId="788FBC62" w14:textId="77777777" w:rsidR="002E0BE1" w:rsidRDefault="002E0BE1" w:rsidP="009478B8"/>
    <w:p w14:paraId="190AFFAC" w14:textId="77777777" w:rsidR="002E0BE1" w:rsidRDefault="002E0BE1" w:rsidP="009478B8"/>
    <w:p w14:paraId="7D6883EE" w14:textId="77777777" w:rsidR="002E0BE1" w:rsidRDefault="002E0BE1" w:rsidP="009478B8"/>
    <w:p w14:paraId="2D9A2B69" w14:textId="77777777" w:rsidR="002E0BE1" w:rsidRDefault="002E0BE1" w:rsidP="009478B8"/>
    <w:p w14:paraId="0E802EFE" w14:textId="77777777" w:rsidR="002E0BE1" w:rsidRDefault="002E0BE1" w:rsidP="009478B8"/>
    <w:p w14:paraId="66978390" w14:textId="77777777" w:rsidR="002E0BE1" w:rsidRDefault="002E0BE1" w:rsidP="009478B8"/>
    <w:p w14:paraId="5D9F1B7B" w14:textId="77777777" w:rsidR="002E0BE1" w:rsidRDefault="002E0BE1" w:rsidP="009478B8"/>
    <w:p w14:paraId="3BEE144D" w14:textId="77777777" w:rsidR="002E0BE1" w:rsidRDefault="002E0BE1" w:rsidP="009478B8"/>
    <w:p w14:paraId="378DA6EA" w14:textId="77777777" w:rsidR="002E0BE1" w:rsidRDefault="002E0BE1" w:rsidP="009478B8"/>
    <w:p w14:paraId="504929C9" w14:textId="77777777" w:rsidR="002E0BE1" w:rsidRDefault="002E0BE1" w:rsidP="009478B8"/>
    <w:p w14:paraId="21D4E880" w14:textId="77777777" w:rsidR="002E0BE1" w:rsidRDefault="002E0BE1" w:rsidP="009478B8"/>
    <w:p w14:paraId="4D51EDC4" w14:textId="77777777" w:rsidR="002E0BE1" w:rsidRDefault="002E0BE1" w:rsidP="009478B8"/>
    <w:p w14:paraId="5B1B4993" w14:textId="77777777" w:rsidR="002E0BE1" w:rsidRDefault="002E0BE1" w:rsidP="009478B8"/>
    <w:p w14:paraId="40E27048" w14:textId="77777777" w:rsidR="002E0BE1" w:rsidRDefault="002E0BE1" w:rsidP="009478B8"/>
    <w:p w14:paraId="49FA58DE" w14:textId="77777777" w:rsidR="002E0BE1" w:rsidRDefault="002E0BE1" w:rsidP="009478B8"/>
    <w:p w14:paraId="243006E8" w14:textId="77777777" w:rsidR="002E0BE1" w:rsidRDefault="002E0BE1" w:rsidP="009478B8"/>
    <w:p w14:paraId="53B529DE" w14:textId="77777777" w:rsidR="002E0BE1" w:rsidRDefault="002E0BE1" w:rsidP="009478B8"/>
    <w:p w14:paraId="6813F8FF" w14:textId="77777777" w:rsidR="002E0BE1" w:rsidRDefault="002E0BE1" w:rsidP="009478B8"/>
    <w:p w14:paraId="61443630" w14:textId="77777777" w:rsidR="002E0BE1" w:rsidRDefault="002E0BE1" w:rsidP="009478B8"/>
    <w:p w14:paraId="10DFAA54" w14:textId="77777777" w:rsidR="002E0BE1" w:rsidRDefault="002E0BE1" w:rsidP="009478B8"/>
    <w:p w14:paraId="0B04FC77" w14:textId="3E81C166" w:rsidR="009478B8" w:rsidRDefault="009478B8" w:rsidP="009478B8">
      <w:pPr>
        <w:pStyle w:val="Ttulo1"/>
      </w:pPr>
      <w:bookmarkStart w:id="141" w:name="_Toc107390523"/>
      <w:r>
        <w:t>Agradecimientos</w:t>
      </w:r>
      <w:bookmarkEnd w:id="141"/>
    </w:p>
    <w:p w14:paraId="584DDF70" w14:textId="77777777" w:rsidR="009478B8" w:rsidRDefault="009478B8" w:rsidP="009478B8"/>
    <w:p w14:paraId="12E54D9C" w14:textId="77777777" w:rsidR="009478B8" w:rsidRDefault="009478B8" w:rsidP="009478B8"/>
    <w:p w14:paraId="0FDEB82F" w14:textId="77777777" w:rsidR="009478B8" w:rsidRDefault="009478B8" w:rsidP="009478B8"/>
    <w:p w14:paraId="2FE5DE1D" w14:textId="77777777" w:rsidR="003E677D" w:rsidRDefault="003E677D" w:rsidP="000A24B2"/>
    <w:p w14:paraId="6D1F8F76" w14:textId="77777777" w:rsidR="003E677D" w:rsidRDefault="003E677D" w:rsidP="003E677D"/>
    <w:p w14:paraId="6ECFA1C4" w14:textId="77777777" w:rsidR="003E677D" w:rsidRDefault="003E677D" w:rsidP="003E677D"/>
    <w:p w14:paraId="2E7DDECE" w14:textId="77777777" w:rsidR="003E677D" w:rsidRDefault="003E677D" w:rsidP="003E677D"/>
    <w:p w14:paraId="2DD94F64" w14:textId="77777777" w:rsidR="003E677D" w:rsidRDefault="003E677D" w:rsidP="003E677D"/>
    <w:p w14:paraId="04C77EE8" w14:textId="77777777" w:rsidR="003E677D" w:rsidRDefault="003E677D" w:rsidP="003E677D"/>
    <w:p w14:paraId="745C3A02" w14:textId="77777777" w:rsidR="003E677D" w:rsidRPr="003E677D" w:rsidRDefault="003E677D" w:rsidP="003E677D"/>
    <w:p w14:paraId="72670A9A" w14:textId="77777777" w:rsidR="00A5247C" w:rsidRDefault="00A5247C" w:rsidP="00AA787E">
      <w:pPr>
        <w:widowControl w:val="0"/>
        <w:spacing w:after="0" w:line="240" w:lineRule="auto"/>
        <w:rPr>
          <w:rFonts w:ascii="Times New Roman" w:eastAsia="Calibri" w:hAnsi="Times New Roman" w:cs="Times New Roman"/>
          <w:sz w:val="28"/>
          <w:szCs w:val="28"/>
        </w:rPr>
      </w:pPr>
    </w:p>
    <w:p w14:paraId="760EBC24" w14:textId="77777777" w:rsidR="00A5247C" w:rsidRDefault="00A5247C" w:rsidP="00AA787E">
      <w:pPr>
        <w:widowControl w:val="0"/>
        <w:spacing w:after="0" w:line="240" w:lineRule="auto"/>
        <w:rPr>
          <w:rFonts w:ascii="Times New Roman" w:eastAsia="Calibri" w:hAnsi="Times New Roman" w:cs="Times New Roman"/>
          <w:sz w:val="28"/>
          <w:szCs w:val="28"/>
        </w:rPr>
      </w:pPr>
    </w:p>
    <w:p w14:paraId="2E549735" w14:textId="77777777" w:rsidR="00A5247C" w:rsidRDefault="00A5247C" w:rsidP="00AA787E">
      <w:pPr>
        <w:widowControl w:val="0"/>
        <w:spacing w:after="0" w:line="240" w:lineRule="auto"/>
        <w:rPr>
          <w:rFonts w:ascii="Times New Roman" w:eastAsia="Calibri" w:hAnsi="Times New Roman" w:cs="Times New Roman"/>
          <w:sz w:val="28"/>
          <w:szCs w:val="28"/>
        </w:rPr>
      </w:pPr>
    </w:p>
    <w:p w14:paraId="7E3995E8" w14:textId="77777777" w:rsidR="00A5247C" w:rsidRDefault="00A5247C" w:rsidP="00AA787E">
      <w:pPr>
        <w:widowControl w:val="0"/>
        <w:spacing w:after="0" w:line="240" w:lineRule="auto"/>
        <w:rPr>
          <w:rFonts w:ascii="Times New Roman" w:eastAsia="Calibri" w:hAnsi="Times New Roman" w:cs="Times New Roman"/>
          <w:sz w:val="28"/>
          <w:szCs w:val="28"/>
        </w:rPr>
      </w:pPr>
    </w:p>
    <w:p w14:paraId="0238D454" w14:textId="77777777" w:rsidR="00A5247C" w:rsidRDefault="00A5247C" w:rsidP="00AA787E">
      <w:pPr>
        <w:widowControl w:val="0"/>
        <w:spacing w:after="0" w:line="240" w:lineRule="auto"/>
        <w:rPr>
          <w:rFonts w:ascii="Times New Roman" w:eastAsia="Calibri" w:hAnsi="Times New Roman" w:cs="Times New Roman"/>
          <w:sz w:val="28"/>
          <w:szCs w:val="28"/>
        </w:rPr>
      </w:pPr>
    </w:p>
    <w:p w14:paraId="5936557C" w14:textId="77777777" w:rsidR="00A5247C" w:rsidRDefault="00A5247C" w:rsidP="00AA787E">
      <w:pPr>
        <w:widowControl w:val="0"/>
        <w:spacing w:after="0" w:line="240" w:lineRule="auto"/>
        <w:rPr>
          <w:rFonts w:ascii="Times New Roman" w:eastAsia="Calibri" w:hAnsi="Times New Roman" w:cs="Times New Roman"/>
          <w:sz w:val="28"/>
          <w:szCs w:val="28"/>
        </w:rPr>
      </w:pPr>
    </w:p>
    <w:p w14:paraId="330FC360" w14:textId="77777777" w:rsidR="00A5247C" w:rsidRDefault="00A5247C" w:rsidP="00AA787E">
      <w:pPr>
        <w:widowControl w:val="0"/>
        <w:spacing w:after="0" w:line="240" w:lineRule="auto"/>
        <w:rPr>
          <w:rFonts w:ascii="Times New Roman" w:eastAsia="Calibri" w:hAnsi="Times New Roman" w:cs="Times New Roman"/>
          <w:sz w:val="28"/>
          <w:szCs w:val="28"/>
        </w:rPr>
      </w:pPr>
    </w:p>
    <w:p w14:paraId="7EC6FE22" w14:textId="77777777" w:rsidR="00A5247C" w:rsidRDefault="00A5247C" w:rsidP="00AA787E">
      <w:pPr>
        <w:widowControl w:val="0"/>
        <w:spacing w:after="0" w:line="240" w:lineRule="auto"/>
        <w:rPr>
          <w:rFonts w:ascii="Times New Roman" w:eastAsia="Calibri" w:hAnsi="Times New Roman" w:cs="Times New Roman"/>
          <w:sz w:val="28"/>
          <w:szCs w:val="28"/>
        </w:rPr>
      </w:pPr>
    </w:p>
    <w:p w14:paraId="33104A66" w14:textId="77777777" w:rsidR="00A5247C" w:rsidRDefault="00A5247C" w:rsidP="00AA787E">
      <w:pPr>
        <w:widowControl w:val="0"/>
        <w:spacing w:after="0" w:line="240" w:lineRule="auto"/>
        <w:rPr>
          <w:rFonts w:ascii="Times New Roman" w:eastAsia="Calibri" w:hAnsi="Times New Roman" w:cs="Times New Roman"/>
          <w:sz w:val="28"/>
          <w:szCs w:val="28"/>
        </w:rPr>
      </w:pPr>
    </w:p>
    <w:p w14:paraId="13030233" w14:textId="77777777" w:rsidR="00A5247C" w:rsidRDefault="00A5247C" w:rsidP="00AA787E">
      <w:pPr>
        <w:widowControl w:val="0"/>
        <w:spacing w:after="0" w:line="240" w:lineRule="auto"/>
        <w:rPr>
          <w:rFonts w:ascii="Times New Roman" w:eastAsia="Calibri" w:hAnsi="Times New Roman" w:cs="Times New Roman"/>
          <w:sz w:val="28"/>
          <w:szCs w:val="28"/>
        </w:rPr>
      </w:pPr>
    </w:p>
    <w:p w14:paraId="75781B84" w14:textId="77777777" w:rsidR="00A5247C" w:rsidRDefault="00A5247C" w:rsidP="00AA787E">
      <w:pPr>
        <w:widowControl w:val="0"/>
        <w:spacing w:after="0" w:line="240" w:lineRule="auto"/>
        <w:rPr>
          <w:rFonts w:ascii="Times New Roman" w:eastAsia="Calibri" w:hAnsi="Times New Roman" w:cs="Times New Roman"/>
          <w:sz w:val="28"/>
          <w:szCs w:val="28"/>
        </w:rPr>
      </w:pPr>
    </w:p>
    <w:p w14:paraId="1BC4919D" w14:textId="77777777" w:rsidR="00A5247C" w:rsidRDefault="00A5247C" w:rsidP="00AA787E">
      <w:pPr>
        <w:widowControl w:val="0"/>
        <w:spacing w:after="0" w:line="240" w:lineRule="auto"/>
        <w:rPr>
          <w:rFonts w:ascii="Times New Roman" w:eastAsia="Calibri" w:hAnsi="Times New Roman" w:cs="Times New Roman"/>
          <w:sz w:val="28"/>
          <w:szCs w:val="28"/>
        </w:rPr>
      </w:pPr>
    </w:p>
    <w:p w14:paraId="5F12F4D9" w14:textId="77777777" w:rsidR="00A5247C" w:rsidRDefault="00A5247C" w:rsidP="00AA787E">
      <w:pPr>
        <w:widowControl w:val="0"/>
        <w:spacing w:after="0" w:line="240" w:lineRule="auto"/>
        <w:rPr>
          <w:rFonts w:ascii="Times New Roman" w:eastAsia="Calibri" w:hAnsi="Times New Roman" w:cs="Times New Roman"/>
          <w:sz w:val="28"/>
          <w:szCs w:val="28"/>
        </w:rPr>
      </w:pPr>
    </w:p>
    <w:p w14:paraId="7548073D" w14:textId="77777777" w:rsidR="00A5247C" w:rsidRDefault="00A5247C" w:rsidP="00AA787E">
      <w:pPr>
        <w:widowControl w:val="0"/>
        <w:spacing w:after="0" w:line="240" w:lineRule="auto"/>
        <w:rPr>
          <w:rFonts w:ascii="Times New Roman" w:eastAsia="Calibri" w:hAnsi="Times New Roman" w:cs="Times New Roman"/>
          <w:sz w:val="28"/>
          <w:szCs w:val="28"/>
        </w:rPr>
      </w:pPr>
    </w:p>
    <w:p w14:paraId="674AAA44" w14:textId="77777777" w:rsidR="00A5247C" w:rsidRDefault="00A5247C" w:rsidP="00AA787E">
      <w:pPr>
        <w:widowControl w:val="0"/>
        <w:spacing w:after="0" w:line="240" w:lineRule="auto"/>
        <w:rPr>
          <w:rFonts w:ascii="Times New Roman" w:eastAsia="Calibri" w:hAnsi="Times New Roman" w:cs="Times New Roman"/>
          <w:sz w:val="28"/>
          <w:szCs w:val="28"/>
        </w:rPr>
      </w:pPr>
    </w:p>
    <w:p w14:paraId="3672DD54" w14:textId="77777777" w:rsidR="00A5247C" w:rsidRDefault="00A5247C" w:rsidP="00AA787E">
      <w:pPr>
        <w:widowControl w:val="0"/>
        <w:spacing w:after="0" w:line="240" w:lineRule="auto"/>
        <w:rPr>
          <w:rFonts w:ascii="Times New Roman" w:eastAsia="Calibri" w:hAnsi="Times New Roman" w:cs="Times New Roman"/>
          <w:sz w:val="28"/>
          <w:szCs w:val="28"/>
        </w:rPr>
      </w:pPr>
    </w:p>
    <w:p w14:paraId="6FA1A532" w14:textId="77777777" w:rsidR="00A5247C" w:rsidRDefault="00A5247C" w:rsidP="00AA787E">
      <w:pPr>
        <w:widowControl w:val="0"/>
        <w:spacing w:after="0" w:line="240" w:lineRule="auto"/>
        <w:rPr>
          <w:rFonts w:ascii="Times New Roman" w:eastAsia="Calibri" w:hAnsi="Times New Roman" w:cs="Times New Roman"/>
          <w:sz w:val="28"/>
          <w:szCs w:val="28"/>
        </w:rPr>
      </w:pPr>
    </w:p>
    <w:p w14:paraId="37D357CA" w14:textId="77777777" w:rsidR="0068180D" w:rsidRDefault="0068180D" w:rsidP="00AA787E">
      <w:pPr>
        <w:widowControl w:val="0"/>
        <w:spacing w:after="0" w:line="240" w:lineRule="auto"/>
        <w:rPr>
          <w:rFonts w:ascii="Times New Roman" w:eastAsia="Calibri" w:hAnsi="Times New Roman" w:cs="Times New Roman"/>
          <w:sz w:val="28"/>
          <w:szCs w:val="28"/>
        </w:rPr>
      </w:pPr>
    </w:p>
    <w:p w14:paraId="41DBA46B" w14:textId="77777777" w:rsidR="0068180D" w:rsidRDefault="0068180D" w:rsidP="00AA787E">
      <w:pPr>
        <w:widowControl w:val="0"/>
        <w:spacing w:after="0" w:line="240" w:lineRule="auto"/>
        <w:rPr>
          <w:rFonts w:ascii="Times New Roman" w:eastAsia="Calibri" w:hAnsi="Times New Roman" w:cs="Times New Roman"/>
          <w:sz w:val="28"/>
          <w:szCs w:val="28"/>
        </w:rPr>
      </w:pPr>
    </w:p>
    <w:p w14:paraId="223F7404" w14:textId="77777777" w:rsidR="0068180D" w:rsidRDefault="0068180D" w:rsidP="00AA787E">
      <w:pPr>
        <w:widowControl w:val="0"/>
        <w:spacing w:after="0" w:line="240" w:lineRule="auto"/>
        <w:rPr>
          <w:rFonts w:ascii="Times New Roman" w:eastAsia="Calibri" w:hAnsi="Times New Roman" w:cs="Times New Roman"/>
          <w:sz w:val="28"/>
          <w:szCs w:val="28"/>
        </w:rPr>
      </w:pPr>
    </w:p>
    <w:p w14:paraId="77527A71" w14:textId="77777777" w:rsidR="0068180D" w:rsidRDefault="0068180D" w:rsidP="00AA787E">
      <w:pPr>
        <w:widowControl w:val="0"/>
        <w:spacing w:after="0" w:line="240" w:lineRule="auto"/>
        <w:rPr>
          <w:rFonts w:ascii="Times New Roman" w:eastAsia="Calibri" w:hAnsi="Times New Roman" w:cs="Times New Roman"/>
          <w:sz w:val="28"/>
          <w:szCs w:val="28"/>
        </w:rPr>
      </w:pPr>
    </w:p>
    <w:p w14:paraId="32303BB6" w14:textId="77777777" w:rsidR="0068180D" w:rsidRDefault="0068180D" w:rsidP="00AA787E">
      <w:pPr>
        <w:widowControl w:val="0"/>
        <w:spacing w:after="0" w:line="240" w:lineRule="auto"/>
        <w:rPr>
          <w:rFonts w:ascii="Times New Roman" w:eastAsia="Calibri" w:hAnsi="Times New Roman" w:cs="Times New Roman"/>
          <w:sz w:val="28"/>
          <w:szCs w:val="28"/>
        </w:rPr>
      </w:pPr>
    </w:p>
    <w:p w14:paraId="274B6C85" w14:textId="77777777" w:rsidR="00A5247C" w:rsidRDefault="00A5247C" w:rsidP="00AA787E">
      <w:pPr>
        <w:widowControl w:val="0"/>
        <w:spacing w:after="0" w:line="240" w:lineRule="auto"/>
        <w:rPr>
          <w:rFonts w:ascii="Times New Roman" w:eastAsia="Calibri" w:hAnsi="Times New Roman" w:cs="Times New Roman"/>
          <w:sz w:val="28"/>
          <w:szCs w:val="28"/>
        </w:rPr>
      </w:pPr>
    </w:p>
    <w:p w14:paraId="718BC302" w14:textId="77777777" w:rsidR="00A5247C" w:rsidRDefault="00A5247C" w:rsidP="00AA787E">
      <w:pPr>
        <w:widowControl w:val="0"/>
        <w:spacing w:after="0" w:line="240" w:lineRule="auto"/>
        <w:rPr>
          <w:rFonts w:ascii="Times New Roman" w:eastAsia="Calibri" w:hAnsi="Times New Roman" w:cs="Times New Roman"/>
          <w:sz w:val="28"/>
          <w:szCs w:val="28"/>
        </w:rPr>
      </w:pPr>
    </w:p>
    <w:p w14:paraId="63827BAE" w14:textId="77777777" w:rsidR="008B2F8E" w:rsidRDefault="008B2F8E" w:rsidP="008B2F8E">
      <w:pPr>
        <w:pStyle w:val="Ttulo1"/>
      </w:pPr>
      <w:bookmarkStart w:id="142" w:name="_Toc107390524"/>
      <w:r>
        <w:t>Bibliografía</w:t>
      </w:r>
      <w:bookmarkEnd w:id="142"/>
    </w:p>
    <w:p w14:paraId="19C5127A" w14:textId="77777777" w:rsidR="00A5247C" w:rsidRDefault="00A5247C" w:rsidP="00AA787E">
      <w:pPr>
        <w:widowControl w:val="0"/>
        <w:spacing w:after="0" w:line="240" w:lineRule="auto"/>
        <w:rPr>
          <w:rFonts w:ascii="Times New Roman" w:eastAsia="Calibri" w:hAnsi="Times New Roman" w:cs="Times New Roman"/>
          <w:sz w:val="28"/>
          <w:szCs w:val="28"/>
        </w:rPr>
      </w:pPr>
    </w:p>
    <w:p w14:paraId="38628858" w14:textId="77777777" w:rsidR="00A5247C" w:rsidRDefault="00A5247C" w:rsidP="00AA787E">
      <w:pPr>
        <w:widowControl w:val="0"/>
        <w:spacing w:after="0" w:line="240" w:lineRule="auto"/>
        <w:rPr>
          <w:rFonts w:ascii="Times New Roman" w:eastAsia="Calibri" w:hAnsi="Times New Roman" w:cs="Times New Roman"/>
          <w:sz w:val="28"/>
          <w:szCs w:val="28"/>
        </w:rPr>
      </w:pPr>
    </w:p>
    <w:p w14:paraId="37157063" w14:textId="77777777" w:rsidR="00A5247C" w:rsidRDefault="00A5247C" w:rsidP="00AA787E">
      <w:pPr>
        <w:widowControl w:val="0"/>
        <w:spacing w:after="0" w:line="240" w:lineRule="auto"/>
        <w:rPr>
          <w:rFonts w:ascii="Times New Roman" w:eastAsia="Calibri" w:hAnsi="Times New Roman" w:cs="Times New Roman"/>
          <w:sz w:val="28"/>
          <w:szCs w:val="28"/>
        </w:rPr>
      </w:pPr>
    </w:p>
    <w:p w14:paraId="4C854654" w14:textId="77777777" w:rsidR="00A5247C" w:rsidRDefault="00A5247C" w:rsidP="00AA787E">
      <w:pPr>
        <w:widowControl w:val="0"/>
        <w:spacing w:after="0" w:line="240" w:lineRule="auto"/>
        <w:rPr>
          <w:rFonts w:ascii="Times New Roman" w:eastAsia="Calibri" w:hAnsi="Times New Roman" w:cs="Times New Roman"/>
          <w:sz w:val="28"/>
          <w:szCs w:val="28"/>
        </w:rPr>
      </w:pPr>
    </w:p>
    <w:p w14:paraId="2FE7DF7B" w14:textId="77777777" w:rsidR="00A5247C" w:rsidRDefault="00A5247C" w:rsidP="00AA787E">
      <w:pPr>
        <w:widowControl w:val="0"/>
        <w:spacing w:after="0" w:line="240" w:lineRule="auto"/>
        <w:rPr>
          <w:rFonts w:ascii="Times New Roman" w:eastAsia="Calibri" w:hAnsi="Times New Roman" w:cs="Times New Roman"/>
          <w:sz w:val="28"/>
          <w:szCs w:val="28"/>
        </w:rPr>
      </w:pPr>
    </w:p>
    <w:p w14:paraId="6D7538CA" w14:textId="77777777" w:rsidR="00A5247C" w:rsidRDefault="00A5247C" w:rsidP="00AA787E">
      <w:pPr>
        <w:widowControl w:val="0"/>
        <w:spacing w:after="0" w:line="240" w:lineRule="auto"/>
        <w:rPr>
          <w:rFonts w:ascii="Times New Roman" w:eastAsia="Calibri" w:hAnsi="Times New Roman" w:cs="Times New Roman"/>
          <w:sz w:val="28"/>
          <w:szCs w:val="28"/>
        </w:rPr>
      </w:pPr>
    </w:p>
    <w:p w14:paraId="451085AF" w14:textId="77777777" w:rsidR="00A5247C" w:rsidRDefault="00A5247C" w:rsidP="00AA787E">
      <w:pPr>
        <w:widowControl w:val="0"/>
        <w:spacing w:after="0" w:line="240" w:lineRule="auto"/>
        <w:rPr>
          <w:rFonts w:ascii="Times New Roman" w:eastAsia="Calibri" w:hAnsi="Times New Roman" w:cs="Times New Roman"/>
          <w:sz w:val="28"/>
          <w:szCs w:val="28"/>
        </w:rPr>
      </w:pPr>
    </w:p>
    <w:p w14:paraId="25E55E6C" w14:textId="77777777" w:rsidR="00A5247C" w:rsidRDefault="00A5247C" w:rsidP="00AA787E">
      <w:pPr>
        <w:widowControl w:val="0"/>
        <w:spacing w:after="0" w:line="240" w:lineRule="auto"/>
        <w:rPr>
          <w:rFonts w:ascii="Times New Roman" w:eastAsia="Calibri" w:hAnsi="Times New Roman" w:cs="Times New Roman"/>
          <w:sz w:val="28"/>
          <w:szCs w:val="28"/>
        </w:rPr>
      </w:pPr>
    </w:p>
    <w:p w14:paraId="6B641286" w14:textId="77777777" w:rsidR="00A5247C" w:rsidRDefault="00A5247C" w:rsidP="00AA787E">
      <w:pPr>
        <w:widowControl w:val="0"/>
        <w:spacing w:after="0" w:line="240" w:lineRule="auto"/>
        <w:rPr>
          <w:rFonts w:ascii="Times New Roman" w:eastAsia="Calibri" w:hAnsi="Times New Roman" w:cs="Times New Roman"/>
          <w:sz w:val="28"/>
          <w:szCs w:val="28"/>
        </w:rPr>
      </w:pPr>
    </w:p>
    <w:p w14:paraId="79278ED8" w14:textId="77777777" w:rsidR="00A5247C" w:rsidRDefault="00A5247C" w:rsidP="00AA787E">
      <w:pPr>
        <w:widowControl w:val="0"/>
        <w:spacing w:after="0" w:line="240" w:lineRule="auto"/>
        <w:rPr>
          <w:rFonts w:ascii="Times New Roman" w:eastAsia="Calibri" w:hAnsi="Times New Roman" w:cs="Times New Roman"/>
          <w:sz w:val="28"/>
          <w:szCs w:val="28"/>
        </w:rPr>
      </w:pPr>
    </w:p>
    <w:p w14:paraId="7C0181A9" w14:textId="7682F2FD" w:rsidR="00A5247C" w:rsidRDefault="00A5247C" w:rsidP="00AA787E">
      <w:pPr>
        <w:widowControl w:val="0"/>
        <w:spacing w:after="0" w:line="240" w:lineRule="auto"/>
        <w:rPr>
          <w:rFonts w:ascii="Times New Roman" w:eastAsia="Calibri" w:hAnsi="Times New Roman" w:cs="Times New Roman"/>
          <w:sz w:val="28"/>
          <w:szCs w:val="28"/>
        </w:rPr>
      </w:pPr>
    </w:p>
    <w:p w14:paraId="60D82475" w14:textId="77777777" w:rsidR="00A5247C" w:rsidRDefault="00A5247C" w:rsidP="00AA787E">
      <w:pPr>
        <w:widowControl w:val="0"/>
        <w:spacing w:after="0" w:line="240" w:lineRule="auto"/>
        <w:rPr>
          <w:rFonts w:ascii="Times New Roman" w:eastAsia="Calibri" w:hAnsi="Times New Roman" w:cs="Times New Roman"/>
          <w:sz w:val="28"/>
          <w:szCs w:val="28"/>
        </w:rPr>
      </w:pPr>
    </w:p>
    <w:p w14:paraId="3585911C" w14:textId="48C2DC1C" w:rsidR="00A5247C" w:rsidRDefault="00A5247C" w:rsidP="00AA787E">
      <w:pPr>
        <w:widowControl w:val="0"/>
        <w:spacing w:after="0" w:line="240" w:lineRule="auto"/>
        <w:rPr>
          <w:rFonts w:ascii="Times New Roman" w:eastAsia="Calibri" w:hAnsi="Times New Roman" w:cs="Times New Roman"/>
          <w:sz w:val="28"/>
          <w:szCs w:val="28"/>
        </w:rPr>
      </w:pPr>
    </w:p>
    <w:p w14:paraId="601CAF0B" w14:textId="01AC443F" w:rsidR="00A5247C" w:rsidRDefault="00A5247C" w:rsidP="00AA787E">
      <w:pPr>
        <w:widowControl w:val="0"/>
        <w:spacing w:after="0" w:line="240" w:lineRule="auto"/>
        <w:rPr>
          <w:rFonts w:ascii="Times New Roman" w:eastAsia="Calibri" w:hAnsi="Times New Roman" w:cs="Times New Roman"/>
          <w:sz w:val="28"/>
          <w:szCs w:val="28"/>
        </w:rPr>
      </w:pPr>
    </w:p>
    <w:p w14:paraId="1E87AB13" w14:textId="77777777" w:rsidR="00A5247C" w:rsidRDefault="00A5247C" w:rsidP="00AA787E">
      <w:pPr>
        <w:widowControl w:val="0"/>
        <w:spacing w:after="0" w:line="240" w:lineRule="auto"/>
        <w:rPr>
          <w:rFonts w:ascii="Times New Roman" w:eastAsia="Calibri" w:hAnsi="Times New Roman" w:cs="Times New Roman"/>
          <w:sz w:val="28"/>
          <w:szCs w:val="28"/>
        </w:rPr>
      </w:pPr>
    </w:p>
    <w:p w14:paraId="22FD4447" w14:textId="77777777" w:rsidR="00A5247C" w:rsidRDefault="00A5247C" w:rsidP="00AA787E">
      <w:pPr>
        <w:widowControl w:val="0"/>
        <w:spacing w:after="0" w:line="240" w:lineRule="auto"/>
        <w:rPr>
          <w:rFonts w:ascii="Times New Roman" w:eastAsia="Calibri" w:hAnsi="Times New Roman" w:cs="Times New Roman"/>
          <w:sz w:val="28"/>
          <w:szCs w:val="28"/>
        </w:rPr>
      </w:pPr>
    </w:p>
    <w:p w14:paraId="693117C8" w14:textId="77777777" w:rsidR="00A5247C" w:rsidRDefault="00A5247C" w:rsidP="00AA787E">
      <w:pPr>
        <w:widowControl w:val="0"/>
        <w:spacing w:after="0" w:line="240" w:lineRule="auto"/>
        <w:rPr>
          <w:rFonts w:ascii="Times New Roman" w:eastAsia="Calibri" w:hAnsi="Times New Roman" w:cs="Times New Roman"/>
          <w:sz w:val="28"/>
          <w:szCs w:val="28"/>
        </w:rPr>
      </w:pPr>
    </w:p>
    <w:p w14:paraId="1B6A3225" w14:textId="77777777" w:rsidR="00A5247C" w:rsidRDefault="00A5247C" w:rsidP="00AA787E">
      <w:pPr>
        <w:widowControl w:val="0"/>
        <w:spacing w:after="0" w:line="240" w:lineRule="auto"/>
        <w:rPr>
          <w:rFonts w:ascii="Times New Roman" w:eastAsia="Calibri" w:hAnsi="Times New Roman" w:cs="Times New Roman"/>
          <w:sz w:val="28"/>
          <w:szCs w:val="28"/>
        </w:rPr>
      </w:pPr>
    </w:p>
    <w:p w14:paraId="54126ACA" w14:textId="77777777" w:rsidR="00A5247C" w:rsidRDefault="00A5247C" w:rsidP="00AA787E">
      <w:pPr>
        <w:widowControl w:val="0"/>
        <w:spacing w:after="0" w:line="240" w:lineRule="auto"/>
        <w:rPr>
          <w:rFonts w:ascii="Times New Roman" w:eastAsia="Calibri" w:hAnsi="Times New Roman" w:cs="Times New Roman"/>
          <w:sz w:val="28"/>
          <w:szCs w:val="28"/>
        </w:rPr>
      </w:pPr>
    </w:p>
    <w:p w14:paraId="6197ADCF" w14:textId="77777777" w:rsidR="00A5247C" w:rsidRDefault="00A5247C" w:rsidP="00AA787E">
      <w:pPr>
        <w:widowControl w:val="0"/>
        <w:spacing w:after="0" w:line="240" w:lineRule="auto"/>
        <w:rPr>
          <w:rFonts w:ascii="Times New Roman" w:eastAsia="Calibri" w:hAnsi="Times New Roman" w:cs="Times New Roman"/>
          <w:sz w:val="28"/>
          <w:szCs w:val="28"/>
        </w:rPr>
      </w:pPr>
    </w:p>
    <w:p w14:paraId="12F3C3A8" w14:textId="77777777" w:rsidR="00A5247C" w:rsidRDefault="00A5247C" w:rsidP="00AA787E">
      <w:pPr>
        <w:widowControl w:val="0"/>
        <w:spacing w:after="0" w:line="240" w:lineRule="auto"/>
        <w:rPr>
          <w:rFonts w:ascii="Times New Roman" w:eastAsia="Calibri" w:hAnsi="Times New Roman" w:cs="Times New Roman"/>
          <w:sz w:val="28"/>
          <w:szCs w:val="28"/>
        </w:rPr>
      </w:pPr>
    </w:p>
    <w:p w14:paraId="2CA5B543" w14:textId="77777777" w:rsidR="00A5247C" w:rsidRDefault="00A5247C" w:rsidP="00AA787E">
      <w:pPr>
        <w:widowControl w:val="0"/>
        <w:spacing w:after="0" w:line="240" w:lineRule="auto"/>
        <w:rPr>
          <w:rFonts w:ascii="Times New Roman" w:eastAsia="Calibri" w:hAnsi="Times New Roman" w:cs="Times New Roman"/>
          <w:sz w:val="28"/>
          <w:szCs w:val="28"/>
        </w:rPr>
      </w:pPr>
    </w:p>
    <w:p w14:paraId="6C278BC7" w14:textId="77777777" w:rsidR="00A5247C" w:rsidRDefault="00A5247C" w:rsidP="00AA787E">
      <w:pPr>
        <w:widowControl w:val="0"/>
        <w:spacing w:after="0" w:line="240" w:lineRule="auto"/>
        <w:rPr>
          <w:rFonts w:ascii="Times New Roman" w:eastAsia="Calibri" w:hAnsi="Times New Roman" w:cs="Times New Roman"/>
          <w:sz w:val="28"/>
          <w:szCs w:val="28"/>
        </w:rPr>
      </w:pPr>
    </w:p>
    <w:p w14:paraId="442A3339" w14:textId="77777777" w:rsidR="00A5247C" w:rsidRDefault="00A5247C" w:rsidP="00AA787E">
      <w:pPr>
        <w:widowControl w:val="0"/>
        <w:spacing w:after="0" w:line="240" w:lineRule="auto"/>
        <w:rPr>
          <w:rFonts w:ascii="Times New Roman" w:eastAsia="Calibri" w:hAnsi="Times New Roman" w:cs="Times New Roman"/>
          <w:sz w:val="28"/>
          <w:szCs w:val="28"/>
        </w:rPr>
      </w:pPr>
    </w:p>
    <w:p w14:paraId="21FBFB22" w14:textId="77777777" w:rsidR="00A5247C" w:rsidRDefault="00A5247C" w:rsidP="00AA787E">
      <w:pPr>
        <w:widowControl w:val="0"/>
        <w:spacing w:after="0" w:line="240" w:lineRule="auto"/>
        <w:rPr>
          <w:rFonts w:ascii="Times New Roman" w:eastAsia="Calibri" w:hAnsi="Times New Roman" w:cs="Times New Roman"/>
          <w:sz w:val="28"/>
          <w:szCs w:val="28"/>
        </w:rPr>
      </w:pPr>
    </w:p>
    <w:p w14:paraId="5ADE10A1" w14:textId="77777777" w:rsidR="00A5247C" w:rsidRDefault="00A5247C" w:rsidP="00AA787E">
      <w:pPr>
        <w:widowControl w:val="0"/>
        <w:spacing w:after="0" w:line="240" w:lineRule="auto"/>
        <w:rPr>
          <w:rFonts w:ascii="Times New Roman" w:eastAsia="Calibri" w:hAnsi="Times New Roman" w:cs="Times New Roman"/>
          <w:sz w:val="28"/>
          <w:szCs w:val="28"/>
        </w:rPr>
      </w:pPr>
    </w:p>
    <w:p w14:paraId="1430E30E" w14:textId="77777777" w:rsidR="00A5247C" w:rsidRDefault="00A5247C" w:rsidP="00AA787E">
      <w:pPr>
        <w:widowControl w:val="0"/>
        <w:spacing w:after="0" w:line="240" w:lineRule="auto"/>
        <w:rPr>
          <w:rFonts w:ascii="Times New Roman" w:eastAsia="Calibri" w:hAnsi="Times New Roman" w:cs="Times New Roman"/>
          <w:sz w:val="28"/>
          <w:szCs w:val="28"/>
        </w:rPr>
      </w:pPr>
    </w:p>
    <w:p w14:paraId="32835F83" w14:textId="77777777" w:rsidR="00A5247C" w:rsidRDefault="00A5247C" w:rsidP="00AA787E">
      <w:pPr>
        <w:widowControl w:val="0"/>
        <w:spacing w:after="0" w:line="240" w:lineRule="auto"/>
        <w:rPr>
          <w:rFonts w:ascii="Times New Roman" w:eastAsia="Calibri" w:hAnsi="Times New Roman" w:cs="Times New Roman"/>
          <w:sz w:val="28"/>
          <w:szCs w:val="28"/>
        </w:rPr>
      </w:pPr>
    </w:p>
    <w:p w14:paraId="74F3ECBE" w14:textId="77777777" w:rsidR="00A5247C" w:rsidRDefault="00A5247C" w:rsidP="00AA787E">
      <w:pPr>
        <w:widowControl w:val="0"/>
        <w:spacing w:after="0" w:line="240" w:lineRule="auto"/>
        <w:rPr>
          <w:rFonts w:ascii="Times New Roman" w:eastAsia="Calibri" w:hAnsi="Times New Roman" w:cs="Times New Roman"/>
          <w:sz w:val="28"/>
          <w:szCs w:val="28"/>
        </w:rPr>
      </w:pPr>
    </w:p>
    <w:p w14:paraId="4CCE3227" w14:textId="77777777" w:rsidR="00A5247C" w:rsidRDefault="00A5247C" w:rsidP="00AA787E">
      <w:pPr>
        <w:widowControl w:val="0"/>
        <w:spacing w:after="0" w:line="240" w:lineRule="auto"/>
        <w:rPr>
          <w:rFonts w:ascii="Times New Roman" w:eastAsia="Calibri" w:hAnsi="Times New Roman" w:cs="Times New Roman"/>
          <w:sz w:val="28"/>
          <w:szCs w:val="28"/>
        </w:rPr>
      </w:pPr>
    </w:p>
    <w:p w14:paraId="1D66E932" w14:textId="77777777" w:rsidR="00A5247C" w:rsidRDefault="00A5247C" w:rsidP="00AA787E">
      <w:pPr>
        <w:widowControl w:val="0"/>
        <w:spacing w:after="0" w:line="240" w:lineRule="auto"/>
        <w:rPr>
          <w:rFonts w:ascii="Times New Roman" w:eastAsia="Calibri" w:hAnsi="Times New Roman" w:cs="Times New Roman"/>
          <w:sz w:val="28"/>
          <w:szCs w:val="28"/>
        </w:rPr>
      </w:pPr>
    </w:p>
    <w:p w14:paraId="7ACB5821" w14:textId="77777777" w:rsidR="00F46336" w:rsidRDefault="00F46336" w:rsidP="00AA787E">
      <w:pPr>
        <w:widowControl w:val="0"/>
        <w:spacing w:after="0" w:line="240" w:lineRule="auto"/>
        <w:rPr>
          <w:rFonts w:ascii="Times New Roman" w:eastAsia="Calibri" w:hAnsi="Times New Roman" w:cs="Times New Roman"/>
          <w:sz w:val="28"/>
          <w:szCs w:val="28"/>
        </w:rPr>
      </w:pPr>
    </w:p>
    <w:p w14:paraId="6600E1DF" w14:textId="77777777" w:rsidR="00F46336" w:rsidRDefault="00F46336" w:rsidP="00AA787E">
      <w:pPr>
        <w:widowControl w:val="0"/>
        <w:spacing w:after="0" w:line="240" w:lineRule="auto"/>
        <w:rPr>
          <w:rFonts w:ascii="Times New Roman" w:eastAsia="Calibri" w:hAnsi="Times New Roman" w:cs="Times New Roman"/>
          <w:sz w:val="28"/>
          <w:szCs w:val="28"/>
        </w:rPr>
      </w:pPr>
    </w:p>
    <w:p w14:paraId="4AE619D4" w14:textId="77777777" w:rsidR="00F46336" w:rsidRDefault="00F46336" w:rsidP="00AA787E">
      <w:pPr>
        <w:widowControl w:val="0"/>
        <w:spacing w:after="0" w:line="240" w:lineRule="auto"/>
        <w:rPr>
          <w:rFonts w:ascii="Times New Roman" w:eastAsia="Calibri" w:hAnsi="Times New Roman" w:cs="Times New Roman"/>
          <w:sz w:val="28"/>
          <w:szCs w:val="28"/>
        </w:rPr>
      </w:pPr>
    </w:p>
    <w:p w14:paraId="7879B07B" w14:textId="77777777" w:rsidR="00F46336" w:rsidRDefault="00F46336" w:rsidP="00AA787E">
      <w:pPr>
        <w:widowControl w:val="0"/>
        <w:spacing w:after="0" w:line="240" w:lineRule="auto"/>
        <w:rPr>
          <w:rFonts w:ascii="Times New Roman" w:eastAsia="Calibri" w:hAnsi="Times New Roman" w:cs="Times New Roman"/>
          <w:sz w:val="28"/>
          <w:szCs w:val="28"/>
        </w:rPr>
      </w:pPr>
    </w:p>
    <w:p w14:paraId="100CF3A4" w14:textId="77777777" w:rsidR="00A5247C" w:rsidRDefault="00A5247C" w:rsidP="00AA787E">
      <w:pPr>
        <w:widowControl w:val="0"/>
        <w:spacing w:after="0" w:line="240" w:lineRule="auto"/>
        <w:rPr>
          <w:rFonts w:ascii="Times New Roman" w:eastAsia="Calibri" w:hAnsi="Times New Roman" w:cs="Times New Roman"/>
          <w:sz w:val="28"/>
          <w:szCs w:val="28"/>
        </w:rPr>
      </w:pPr>
    </w:p>
    <w:p w14:paraId="5E1C0DF9" w14:textId="77777777" w:rsidR="009D7511" w:rsidRDefault="009D7511" w:rsidP="00AA787E">
      <w:pPr>
        <w:widowControl w:val="0"/>
        <w:spacing w:after="0" w:line="240" w:lineRule="auto"/>
        <w:rPr>
          <w:rFonts w:ascii="Times New Roman" w:eastAsia="Calibri" w:hAnsi="Times New Roman" w:cs="Times New Roman"/>
          <w:sz w:val="28"/>
          <w:szCs w:val="28"/>
        </w:rPr>
      </w:pPr>
    </w:p>
    <w:p w14:paraId="7E4006C0" w14:textId="77777777" w:rsidR="008B2F8E" w:rsidRPr="009478B8" w:rsidRDefault="008B2F8E" w:rsidP="008B2F8E">
      <w:pPr>
        <w:pStyle w:val="Ttulo1"/>
      </w:pPr>
      <w:bookmarkStart w:id="143" w:name="_Toc107390525"/>
      <w:r>
        <w:t>Anexos</w:t>
      </w:r>
      <w:bookmarkEnd w:id="143"/>
    </w:p>
    <w:p w14:paraId="4CB0A592" w14:textId="77777777" w:rsidR="00A5247C" w:rsidRDefault="00A5247C" w:rsidP="00AA787E">
      <w:pPr>
        <w:widowControl w:val="0"/>
        <w:spacing w:after="0" w:line="240" w:lineRule="auto"/>
        <w:rPr>
          <w:rFonts w:ascii="Times New Roman" w:eastAsia="Calibri" w:hAnsi="Times New Roman" w:cs="Times New Roman"/>
          <w:sz w:val="28"/>
          <w:szCs w:val="28"/>
        </w:rPr>
      </w:pPr>
    </w:p>
    <w:p w14:paraId="755103AA" w14:textId="0C1ECB53" w:rsidR="009D7511" w:rsidRDefault="009D7511" w:rsidP="009D7511">
      <w:pPr>
        <w:pStyle w:val="Ttulo2"/>
        <w:rPr>
          <w:rFonts w:eastAsia="Calibri"/>
        </w:rPr>
      </w:pPr>
      <w:bookmarkStart w:id="144" w:name="_Toc107390526"/>
      <w:r>
        <w:rPr>
          <w:rFonts w:eastAsia="Calibri"/>
        </w:rPr>
        <w:t>INSTALACIÓN Y CONFIGURACION VMWARE WORKSTATION PRO</w:t>
      </w:r>
      <w:bookmarkEnd w:id="144"/>
    </w:p>
    <w:p w14:paraId="146AF3CA" w14:textId="77777777" w:rsidR="009D7511" w:rsidRDefault="009D7511" w:rsidP="009D7511"/>
    <w:p w14:paraId="702CD294" w14:textId="322A9DB3" w:rsidR="00DB413D" w:rsidRPr="007A324A" w:rsidRDefault="00DB413D" w:rsidP="002B3965">
      <w:pPr>
        <w:spacing w:line="360" w:lineRule="auto"/>
        <w:jc w:val="both"/>
        <w:rPr>
          <w:sz w:val="24"/>
          <w:szCs w:val="24"/>
        </w:rPr>
      </w:pPr>
      <w:r w:rsidRPr="007A324A">
        <w:rPr>
          <w:sz w:val="24"/>
          <w:szCs w:val="24"/>
        </w:rPr>
        <w:t xml:space="preserve">El primer paso para la </w:t>
      </w:r>
      <w:r w:rsidR="00D0470F" w:rsidRPr="007A324A">
        <w:rPr>
          <w:sz w:val="24"/>
          <w:szCs w:val="24"/>
        </w:rPr>
        <w:t>instalación</w:t>
      </w:r>
      <w:r w:rsidRPr="007A324A">
        <w:rPr>
          <w:sz w:val="24"/>
          <w:szCs w:val="24"/>
        </w:rPr>
        <w:t xml:space="preserve"> es realizar la descarga de la aplicación Workstation 16 Pro para Windows.</w:t>
      </w:r>
      <w:r w:rsidR="00D0470F" w:rsidRPr="007A324A">
        <w:rPr>
          <w:sz w:val="24"/>
          <w:szCs w:val="24"/>
        </w:rPr>
        <w:t xml:space="preserve"> Una vez descargado el archivo de instalación .</w:t>
      </w:r>
      <w:proofErr w:type="spellStart"/>
      <w:r w:rsidR="00D0470F" w:rsidRPr="007A324A">
        <w:rPr>
          <w:sz w:val="24"/>
          <w:szCs w:val="24"/>
        </w:rPr>
        <w:t>exe</w:t>
      </w:r>
      <w:proofErr w:type="spellEnd"/>
      <w:r w:rsidR="00D0470F" w:rsidRPr="007A324A">
        <w:rPr>
          <w:sz w:val="24"/>
          <w:szCs w:val="24"/>
        </w:rPr>
        <w:t>, se proce</w:t>
      </w:r>
      <w:r w:rsidR="00F46336">
        <w:rPr>
          <w:sz w:val="24"/>
          <w:szCs w:val="24"/>
        </w:rPr>
        <w:t>derá a su ejecución. Se esperará</w:t>
      </w:r>
      <w:r w:rsidR="00D0470F" w:rsidRPr="007A324A">
        <w:rPr>
          <w:sz w:val="24"/>
          <w:szCs w:val="24"/>
        </w:rPr>
        <w:t xml:space="preserve"> a que nos salga un cuadro de dialogo con las instrucciones para su instalación. </w:t>
      </w:r>
    </w:p>
    <w:p w14:paraId="33BA3E38" w14:textId="21162288" w:rsidR="00D0470F" w:rsidRPr="007A324A" w:rsidRDefault="00D0470F" w:rsidP="002B3965">
      <w:pPr>
        <w:spacing w:line="360" w:lineRule="auto"/>
        <w:jc w:val="both"/>
        <w:rPr>
          <w:sz w:val="24"/>
          <w:szCs w:val="24"/>
        </w:rPr>
      </w:pPr>
      <w:r w:rsidRPr="007A324A">
        <w:rPr>
          <w:sz w:val="24"/>
          <w:szCs w:val="24"/>
        </w:rPr>
        <w:t xml:space="preserve">La primera pestaña que </w:t>
      </w:r>
      <w:r w:rsidR="00D758E9" w:rsidRPr="007A324A">
        <w:rPr>
          <w:sz w:val="24"/>
          <w:szCs w:val="24"/>
        </w:rPr>
        <w:t>aparecerá</w:t>
      </w:r>
      <w:r w:rsidRPr="007A324A">
        <w:rPr>
          <w:sz w:val="24"/>
          <w:szCs w:val="24"/>
        </w:rPr>
        <w:t xml:space="preserve"> se corresponderá con introducción y bienvenida de la aplicación, se </w:t>
      </w:r>
      <w:r w:rsidR="002B3965" w:rsidRPr="007A324A">
        <w:rPr>
          <w:sz w:val="24"/>
          <w:szCs w:val="24"/>
        </w:rPr>
        <w:t>presionará</w:t>
      </w:r>
      <w:r w:rsidRPr="007A324A">
        <w:rPr>
          <w:sz w:val="24"/>
          <w:szCs w:val="24"/>
        </w:rPr>
        <w:t xml:space="preserve"> la opción “</w:t>
      </w:r>
      <w:proofErr w:type="spellStart"/>
      <w:r w:rsidRPr="007A324A">
        <w:rPr>
          <w:sz w:val="24"/>
          <w:szCs w:val="24"/>
        </w:rPr>
        <w:t>next</w:t>
      </w:r>
      <w:proofErr w:type="spellEnd"/>
      <w:r w:rsidRPr="007A324A">
        <w:rPr>
          <w:sz w:val="24"/>
          <w:szCs w:val="24"/>
        </w:rPr>
        <w:t>” para seguir.</w:t>
      </w:r>
    </w:p>
    <w:p w14:paraId="180DAD28" w14:textId="0114E205" w:rsidR="00DB413D" w:rsidRDefault="00DB413D" w:rsidP="00D0470F">
      <w:pPr>
        <w:jc w:val="center"/>
      </w:pPr>
      <w:r>
        <w:rPr>
          <w:noProof/>
          <w:lang w:eastAsia="es-ES"/>
        </w:rPr>
        <w:drawing>
          <wp:inline distT="0" distB="0" distL="0" distR="0" wp14:anchorId="76B22DD8" wp14:editId="34212455">
            <wp:extent cx="2762607" cy="2187534"/>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66685" cy="2190763"/>
                    </a:xfrm>
                    <a:prstGeom prst="rect">
                      <a:avLst/>
                    </a:prstGeom>
                  </pic:spPr>
                </pic:pic>
              </a:graphicData>
            </a:graphic>
          </wp:inline>
        </w:drawing>
      </w:r>
    </w:p>
    <w:p w14:paraId="192F9876" w14:textId="51F894A6" w:rsidR="00D0470F" w:rsidRDefault="00D0470F" w:rsidP="00D0470F">
      <w:pPr>
        <w:jc w:val="center"/>
      </w:pPr>
    </w:p>
    <w:p w14:paraId="60728063" w14:textId="6363550E" w:rsidR="00D0470F" w:rsidRDefault="002444E7" w:rsidP="00D0470F">
      <w:pPr>
        <w:pStyle w:val="Cita"/>
      </w:pPr>
      <w:bookmarkStart w:id="145" w:name="_Toc107390604"/>
      <w:r>
        <w:t>Ilustración 11.1</w:t>
      </w:r>
      <w:r w:rsidR="00D0470F">
        <w:t xml:space="preserve">. Paso 1 </w:t>
      </w:r>
      <w:proofErr w:type="spellStart"/>
      <w:r w:rsidR="00D0470F">
        <w:t>instalacion</w:t>
      </w:r>
      <w:proofErr w:type="spellEnd"/>
      <w:r w:rsidR="00D0470F">
        <w:t xml:space="preserve"> de </w:t>
      </w:r>
      <w:proofErr w:type="spellStart"/>
      <w:r w:rsidR="00D0470F">
        <w:t>V</w:t>
      </w:r>
      <w:r w:rsidR="00B70085">
        <w:t>m</w:t>
      </w:r>
      <w:r w:rsidR="00D0470F">
        <w:t>ware</w:t>
      </w:r>
      <w:proofErr w:type="spellEnd"/>
      <w:r w:rsidR="00D0470F">
        <w:t xml:space="preserve"> Workstation Pro (Fuente: </w:t>
      </w:r>
      <w:hyperlink r:id="rId99" w:history="1">
        <w:r w:rsidR="00D0470F">
          <w:rPr>
            <w:rStyle w:val="Hipervnculo"/>
          </w:rPr>
          <w:t>propia</w:t>
        </w:r>
      </w:hyperlink>
      <w:r w:rsidR="00D0470F">
        <w:t xml:space="preserve"> )</w:t>
      </w:r>
      <w:bookmarkEnd w:id="145"/>
    </w:p>
    <w:p w14:paraId="486B88F8" w14:textId="0E1AD9E7" w:rsidR="00D0470F" w:rsidRDefault="00D0470F" w:rsidP="00D0470F">
      <w:pPr>
        <w:jc w:val="center"/>
      </w:pPr>
    </w:p>
    <w:p w14:paraId="767BAAF1" w14:textId="25D41D27" w:rsidR="00DB413D" w:rsidRDefault="00D758E9" w:rsidP="002B3965">
      <w:pPr>
        <w:spacing w:line="360" w:lineRule="auto"/>
        <w:jc w:val="both"/>
      </w:pPr>
      <w:r>
        <w:rPr>
          <w:sz w:val="24"/>
          <w:szCs w:val="24"/>
        </w:rPr>
        <w:t>El segundo paso por realizar</w:t>
      </w:r>
      <w:r w:rsidR="007A324A">
        <w:rPr>
          <w:sz w:val="24"/>
          <w:szCs w:val="24"/>
        </w:rPr>
        <w:t xml:space="preserve"> es aceptar el acuerdo de licencia, como en toda aplicación es requerida para su instalación. Una vez se ha aceptado el acuerdo, se tendrá que marcar que tipo de instalación se requiere. Se </w:t>
      </w:r>
      <w:r w:rsidR="00E168DF">
        <w:rPr>
          <w:sz w:val="24"/>
          <w:szCs w:val="24"/>
        </w:rPr>
        <w:t>marcará</w:t>
      </w:r>
      <w:r w:rsidR="007A324A">
        <w:rPr>
          <w:sz w:val="24"/>
          <w:szCs w:val="24"/>
        </w:rPr>
        <w:t xml:space="preserve"> únicamente la pestaña inferior, en la que se </w:t>
      </w:r>
      <w:r>
        <w:rPr>
          <w:sz w:val="24"/>
          <w:szCs w:val="24"/>
        </w:rPr>
        <w:t>está</w:t>
      </w:r>
      <w:r w:rsidR="007A324A">
        <w:rPr>
          <w:sz w:val="24"/>
          <w:szCs w:val="24"/>
        </w:rPr>
        <w:t xml:space="preserve"> aceptando que las </w:t>
      </w:r>
      <w:r w:rsidR="00E168DF">
        <w:rPr>
          <w:sz w:val="24"/>
          <w:szCs w:val="24"/>
        </w:rPr>
        <w:t>“</w:t>
      </w:r>
      <w:proofErr w:type="spellStart"/>
      <w:r w:rsidR="00E168DF">
        <w:rPr>
          <w:sz w:val="24"/>
          <w:szCs w:val="24"/>
        </w:rPr>
        <w:t>tools</w:t>
      </w:r>
      <w:proofErr w:type="spellEnd"/>
      <w:r w:rsidR="00E168DF">
        <w:rPr>
          <w:sz w:val="24"/>
          <w:szCs w:val="24"/>
        </w:rPr>
        <w:t>”</w:t>
      </w:r>
      <w:r w:rsidR="007A324A">
        <w:rPr>
          <w:sz w:val="24"/>
          <w:szCs w:val="24"/>
        </w:rPr>
        <w:t xml:space="preserve"> de la herramienta </w:t>
      </w:r>
      <w:proofErr w:type="spellStart"/>
      <w:r>
        <w:rPr>
          <w:sz w:val="24"/>
          <w:szCs w:val="24"/>
        </w:rPr>
        <w:t>VMware</w:t>
      </w:r>
      <w:proofErr w:type="spellEnd"/>
      <w:r w:rsidR="007A324A">
        <w:rPr>
          <w:sz w:val="24"/>
          <w:szCs w:val="24"/>
        </w:rPr>
        <w:t xml:space="preserve"> Workstation Pro </w:t>
      </w:r>
      <w:r w:rsidR="00E168DF">
        <w:rPr>
          <w:sz w:val="24"/>
          <w:szCs w:val="24"/>
        </w:rPr>
        <w:t>sean añadidas al PATH del sistema.</w:t>
      </w:r>
    </w:p>
    <w:p w14:paraId="1223B275" w14:textId="5B44AF32" w:rsidR="00DB413D" w:rsidRDefault="00DB413D" w:rsidP="00D0470F">
      <w:pPr>
        <w:jc w:val="center"/>
      </w:pPr>
    </w:p>
    <w:p w14:paraId="37E3A911" w14:textId="633B1D15" w:rsidR="00DB413D" w:rsidRDefault="00DB413D" w:rsidP="00036FAC">
      <w:pPr>
        <w:jc w:val="center"/>
      </w:pPr>
      <w:r>
        <w:rPr>
          <w:noProof/>
          <w:lang w:eastAsia="es-ES"/>
        </w:rPr>
        <w:drawing>
          <wp:inline distT="0" distB="0" distL="0" distR="0" wp14:anchorId="1CA043DF" wp14:editId="3998DDD8">
            <wp:extent cx="3154869" cy="2485654"/>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61001" cy="2490486"/>
                    </a:xfrm>
                    <a:prstGeom prst="rect">
                      <a:avLst/>
                    </a:prstGeom>
                  </pic:spPr>
                </pic:pic>
              </a:graphicData>
            </a:graphic>
          </wp:inline>
        </w:drawing>
      </w:r>
    </w:p>
    <w:p w14:paraId="6DD79E7F" w14:textId="03E84F3F" w:rsidR="00036FAC" w:rsidRDefault="00036FAC" w:rsidP="00036FAC">
      <w:pPr>
        <w:jc w:val="center"/>
      </w:pPr>
    </w:p>
    <w:p w14:paraId="508E57F1" w14:textId="5DA1CEF3" w:rsidR="00036FAC" w:rsidRDefault="002444E7" w:rsidP="00036FAC">
      <w:pPr>
        <w:pStyle w:val="Cita"/>
      </w:pPr>
      <w:bookmarkStart w:id="146" w:name="_Toc107390605"/>
      <w:r>
        <w:t>Ilustración 11.2</w:t>
      </w:r>
      <w:r w:rsidR="00036FAC">
        <w:t xml:space="preserve">. Paso 2 de la instalación de </w:t>
      </w:r>
      <w:proofErr w:type="spellStart"/>
      <w:r w:rsidR="00D758E9">
        <w:t>VMware</w:t>
      </w:r>
      <w:proofErr w:type="spellEnd"/>
      <w:r w:rsidR="00036FAC">
        <w:t xml:space="preserve"> Workstation Pro (Fuente: </w:t>
      </w:r>
      <w:hyperlink r:id="rId101" w:history="1">
        <w:r w:rsidR="00036FAC">
          <w:rPr>
            <w:rStyle w:val="Hipervnculo"/>
          </w:rPr>
          <w:t>propia</w:t>
        </w:r>
      </w:hyperlink>
      <w:r w:rsidR="00036FAC">
        <w:t xml:space="preserve"> )</w:t>
      </w:r>
      <w:bookmarkEnd w:id="146"/>
    </w:p>
    <w:p w14:paraId="0234E6F4" w14:textId="428CC18F" w:rsidR="00036FAC" w:rsidRDefault="00036FAC" w:rsidP="00036FAC">
      <w:pPr>
        <w:jc w:val="center"/>
      </w:pPr>
    </w:p>
    <w:p w14:paraId="2CEA5728" w14:textId="375D0A13" w:rsidR="00036FAC" w:rsidRPr="00B70085" w:rsidRDefault="00B70085" w:rsidP="002B3965">
      <w:pPr>
        <w:spacing w:line="360" w:lineRule="auto"/>
        <w:jc w:val="both"/>
        <w:rPr>
          <w:sz w:val="24"/>
          <w:szCs w:val="24"/>
        </w:rPr>
      </w:pPr>
      <w:r>
        <w:rPr>
          <w:sz w:val="24"/>
          <w:szCs w:val="24"/>
        </w:rPr>
        <w:t>La siguiente pestaña en aparecer, corresponderá con la configuración que el usuario qu</w:t>
      </w:r>
      <w:r w:rsidR="006764F1">
        <w:rPr>
          <w:sz w:val="24"/>
          <w:szCs w:val="24"/>
        </w:rPr>
        <w:t>iera</w:t>
      </w:r>
      <w:r>
        <w:rPr>
          <w:sz w:val="24"/>
          <w:szCs w:val="24"/>
        </w:rPr>
        <w:t xml:space="preserve"> tener en relación con l</w:t>
      </w:r>
      <w:r w:rsidR="006764F1">
        <w:rPr>
          <w:sz w:val="24"/>
          <w:szCs w:val="24"/>
        </w:rPr>
        <w:t>as alertas, avisos y actualizaciones de la herramienta</w:t>
      </w:r>
      <w:r>
        <w:rPr>
          <w:sz w:val="24"/>
          <w:szCs w:val="24"/>
        </w:rPr>
        <w:t>. Por defecto, vienen marcadas ambas pestañas, para que si aparece una nueva versión o cualquier alerta del estilo, la propia aplicación avise al usuario.</w:t>
      </w:r>
    </w:p>
    <w:p w14:paraId="38838B0D" w14:textId="57C80067" w:rsidR="00DB413D" w:rsidRDefault="00DB413D" w:rsidP="00B70085">
      <w:pPr>
        <w:jc w:val="center"/>
      </w:pPr>
      <w:r>
        <w:rPr>
          <w:noProof/>
          <w:lang w:eastAsia="es-ES"/>
        </w:rPr>
        <w:lastRenderedPageBreak/>
        <w:drawing>
          <wp:inline distT="0" distB="0" distL="0" distR="0" wp14:anchorId="239FE72A" wp14:editId="6087E2C3">
            <wp:extent cx="3180460" cy="2508168"/>
            <wp:effectExtent l="0" t="0" r="127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185315" cy="2511997"/>
                    </a:xfrm>
                    <a:prstGeom prst="rect">
                      <a:avLst/>
                    </a:prstGeom>
                  </pic:spPr>
                </pic:pic>
              </a:graphicData>
            </a:graphic>
          </wp:inline>
        </w:drawing>
      </w:r>
    </w:p>
    <w:p w14:paraId="3BEA92C3" w14:textId="27AEDF61" w:rsidR="00B70085" w:rsidRDefault="002444E7" w:rsidP="00B70085">
      <w:pPr>
        <w:pStyle w:val="Cita"/>
      </w:pPr>
      <w:bookmarkStart w:id="147" w:name="_Toc107390606"/>
      <w:r>
        <w:t>Ilustración 11.3</w:t>
      </w:r>
      <w:r w:rsidR="00B70085">
        <w:t xml:space="preserve">. Paso 3 de la instalación de </w:t>
      </w:r>
      <w:proofErr w:type="spellStart"/>
      <w:r w:rsidR="00B70085">
        <w:t>VMware</w:t>
      </w:r>
      <w:proofErr w:type="spellEnd"/>
      <w:r w:rsidR="00B70085">
        <w:t xml:space="preserve"> Workstation Pro (Fuente: </w:t>
      </w:r>
      <w:hyperlink r:id="rId103" w:history="1">
        <w:r w:rsidR="00B70085">
          <w:rPr>
            <w:rStyle w:val="Hipervnculo"/>
          </w:rPr>
          <w:t>propia</w:t>
        </w:r>
      </w:hyperlink>
      <w:r w:rsidR="00B70085">
        <w:t xml:space="preserve"> )</w:t>
      </w:r>
      <w:bookmarkEnd w:id="147"/>
    </w:p>
    <w:p w14:paraId="2C90F5CF" w14:textId="5032DFAA" w:rsidR="00B70085" w:rsidRDefault="00B70085" w:rsidP="00B70085"/>
    <w:p w14:paraId="4ABB51F3" w14:textId="049F7424" w:rsidR="00B70085" w:rsidRDefault="00B21823" w:rsidP="002B3965">
      <w:pPr>
        <w:spacing w:line="360" w:lineRule="auto"/>
        <w:jc w:val="both"/>
        <w:rPr>
          <w:sz w:val="24"/>
          <w:szCs w:val="24"/>
        </w:rPr>
      </w:pPr>
      <w:r>
        <w:rPr>
          <w:sz w:val="24"/>
          <w:szCs w:val="24"/>
        </w:rPr>
        <w:t>La siguiente pestaña</w:t>
      </w:r>
      <w:r w:rsidR="00195553">
        <w:rPr>
          <w:sz w:val="24"/>
          <w:szCs w:val="24"/>
        </w:rPr>
        <w:t xml:space="preserve"> en cuestión, corresponderá únicamente a si se quiere crear en el escritorio principal y en la carpeta del programa del menú de inicio, un acceso directo a la aplicación. Ambos “</w:t>
      </w:r>
      <w:proofErr w:type="spellStart"/>
      <w:r w:rsidR="00195553">
        <w:rPr>
          <w:sz w:val="24"/>
          <w:szCs w:val="24"/>
        </w:rPr>
        <w:t>checkbox</w:t>
      </w:r>
      <w:r w:rsidR="00D758E9">
        <w:rPr>
          <w:sz w:val="24"/>
          <w:szCs w:val="24"/>
        </w:rPr>
        <w:t>s</w:t>
      </w:r>
      <w:proofErr w:type="spellEnd"/>
      <w:r w:rsidR="00195553">
        <w:rPr>
          <w:sz w:val="24"/>
          <w:szCs w:val="24"/>
        </w:rPr>
        <w:t xml:space="preserve">” vienen marcados previamente. </w:t>
      </w:r>
    </w:p>
    <w:p w14:paraId="553DF30D" w14:textId="0696FBE7" w:rsidR="006E0CE4" w:rsidRPr="004625A4" w:rsidRDefault="00195553" w:rsidP="002B3965">
      <w:pPr>
        <w:spacing w:line="360" w:lineRule="auto"/>
        <w:jc w:val="both"/>
        <w:rPr>
          <w:sz w:val="24"/>
          <w:szCs w:val="24"/>
        </w:rPr>
      </w:pPr>
      <w:r>
        <w:rPr>
          <w:sz w:val="24"/>
          <w:szCs w:val="24"/>
        </w:rPr>
        <w:t>Finalmente comenzará e</w:t>
      </w:r>
      <w:r w:rsidR="004625A4">
        <w:rPr>
          <w:sz w:val="24"/>
          <w:szCs w:val="24"/>
        </w:rPr>
        <w:t>l</w:t>
      </w:r>
      <w:r>
        <w:rPr>
          <w:sz w:val="24"/>
          <w:szCs w:val="24"/>
        </w:rPr>
        <w:t xml:space="preserve"> proceso de instalación, teniendo una duración en torno a 1 minuto aproximadamente.</w:t>
      </w:r>
    </w:p>
    <w:p w14:paraId="3A3786C7" w14:textId="3B877E42" w:rsidR="006E0CE4" w:rsidRDefault="006E0CE4" w:rsidP="006C382D">
      <w:pPr>
        <w:tabs>
          <w:tab w:val="left" w:pos="2375"/>
        </w:tabs>
      </w:pPr>
    </w:p>
    <w:p w14:paraId="272D133F" w14:textId="694A8077" w:rsidR="009D7511" w:rsidRDefault="006E0CE4" w:rsidP="004625A4">
      <w:pPr>
        <w:jc w:val="center"/>
      </w:pPr>
      <w:r>
        <w:rPr>
          <w:noProof/>
          <w:lang w:eastAsia="es-ES"/>
        </w:rPr>
        <w:drawing>
          <wp:inline distT="0" distB="0" distL="0" distR="0" wp14:anchorId="1D5EB3D0" wp14:editId="5524FE77">
            <wp:extent cx="3019425" cy="27908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19425" cy="2790825"/>
                    </a:xfrm>
                    <a:prstGeom prst="rect">
                      <a:avLst/>
                    </a:prstGeom>
                  </pic:spPr>
                </pic:pic>
              </a:graphicData>
            </a:graphic>
          </wp:inline>
        </w:drawing>
      </w:r>
    </w:p>
    <w:p w14:paraId="214BFEE8" w14:textId="26409A7C" w:rsidR="004625A4" w:rsidRDefault="002444E7" w:rsidP="004625A4">
      <w:pPr>
        <w:pStyle w:val="Cita"/>
      </w:pPr>
      <w:bookmarkStart w:id="148" w:name="_Toc107390607"/>
      <w:r>
        <w:t>Ilustración 11.4</w:t>
      </w:r>
      <w:r w:rsidR="004625A4">
        <w:t xml:space="preserve">. Pestaña de finalización de la instalación de </w:t>
      </w:r>
      <w:proofErr w:type="spellStart"/>
      <w:r w:rsidR="004625A4">
        <w:t>VMware</w:t>
      </w:r>
      <w:proofErr w:type="spellEnd"/>
      <w:r w:rsidR="004625A4">
        <w:t xml:space="preserve"> Workstation Pro (Fuente: </w:t>
      </w:r>
      <w:hyperlink r:id="rId105" w:history="1">
        <w:r w:rsidR="004625A4">
          <w:rPr>
            <w:rStyle w:val="Hipervnculo"/>
          </w:rPr>
          <w:t>propia</w:t>
        </w:r>
      </w:hyperlink>
      <w:r w:rsidR="004625A4">
        <w:t xml:space="preserve"> )</w:t>
      </w:r>
      <w:bookmarkEnd w:id="148"/>
    </w:p>
    <w:p w14:paraId="6A2F543B" w14:textId="34BF5711" w:rsidR="004625A4" w:rsidRDefault="004625A4" w:rsidP="004625A4">
      <w:pPr>
        <w:jc w:val="center"/>
      </w:pPr>
    </w:p>
    <w:p w14:paraId="2B7BF5C7" w14:textId="77777777" w:rsidR="004625A4" w:rsidRDefault="004625A4" w:rsidP="004625A4">
      <w:pPr>
        <w:jc w:val="center"/>
      </w:pPr>
    </w:p>
    <w:p w14:paraId="0742F526" w14:textId="49462A43" w:rsidR="006E0CE4" w:rsidRDefault="00B21823" w:rsidP="002B3965">
      <w:pPr>
        <w:spacing w:line="360" w:lineRule="auto"/>
        <w:jc w:val="both"/>
      </w:pPr>
      <w:r>
        <w:t xml:space="preserve">Una vez finalizada la instalación, la herramienta de virtualización ya </w:t>
      </w:r>
      <w:r w:rsidR="00D758E9">
        <w:t>está</w:t>
      </w:r>
      <w:r>
        <w:t xml:space="preserve"> lista para ser usada. Se podrá importar cualquier </w:t>
      </w:r>
      <w:r w:rsidR="00CC3828">
        <w:t>máquina</w:t>
      </w:r>
      <w:r>
        <w:t xml:space="preserve"> virtual para su uso. En nuestro caso, la que será instalada es </w:t>
      </w:r>
      <w:proofErr w:type="spellStart"/>
      <w:r>
        <w:t>Nozomi</w:t>
      </w:r>
      <w:proofErr w:type="spellEnd"/>
      <w:r>
        <w:t xml:space="preserve"> </w:t>
      </w:r>
      <w:proofErr w:type="spellStart"/>
      <w:r>
        <w:t>Guardian</w:t>
      </w:r>
      <w:proofErr w:type="spellEnd"/>
      <w:r>
        <w:t xml:space="preserve">. La explicación detallada de los pasos de </w:t>
      </w:r>
      <w:r w:rsidR="00CC3828">
        <w:t>instalación</w:t>
      </w:r>
      <w:r>
        <w:t xml:space="preserve"> a </w:t>
      </w:r>
      <w:r w:rsidR="00D758E9">
        <w:t>seguir</w:t>
      </w:r>
      <w:r>
        <w:t xml:space="preserve"> viene dada en el Anexo 11.4.</w:t>
      </w:r>
    </w:p>
    <w:p w14:paraId="2EC36515" w14:textId="281F49FB" w:rsidR="006E0CE4" w:rsidRDefault="006E0CE4" w:rsidP="00B21823">
      <w:pPr>
        <w:jc w:val="center"/>
      </w:pPr>
      <w:r>
        <w:rPr>
          <w:noProof/>
          <w:lang w:eastAsia="es-ES"/>
        </w:rPr>
        <w:drawing>
          <wp:inline distT="0" distB="0" distL="0" distR="0" wp14:anchorId="47B5568C" wp14:editId="7B1B9EA7">
            <wp:extent cx="4167431" cy="2213903"/>
            <wp:effectExtent l="0" t="0" r="508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72705" cy="2216705"/>
                    </a:xfrm>
                    <a:prstGeom prst="rect">
                      <a:avLst/>
                    </a:prstGeom>
                  </pic:spPr>
                </pic:pic>
              </a:graphicData>
            </a:graphic>
          </wp:inline>
        </w:drawing>
      </w:r>
    </w:p>
    <w:p w14:paraId="0794059C" w14:textId="3F9AFEAC" w:rsidR="00B21823" w:rsidRDefault="002444E7" w:rsidP="00B21823">
      <w:pPr>
        <w:pStyle w:val="Cita"/>
      </w:pPr>
      <w:bookmarkStart w:id="149" w:name="_Toc107390608"/>
      <w:r>
        <w:t>Ilustración 11.5</w:t>
      </w:r>
      <w:r w:rsidR="00B21823">
        <w:t xml:space="preserve">. Pantalla principal de </w:t>
      </w:r>
      <w:proofErr w:type="spellStart"/>
      <w:r w:rsidR="00B21823">
        <w:t>VMware</w:t>
      </w:r>
      <w:proofErr w:type="spellEnd"/>
      <w:r w:rsidR="00B21823">
        <w:t xml:space="preserve"> Workstation Pro (Fuente: </w:t>
      </w:r>
      <w:hyperlink r:id="rId107" w:history="1">
        <w:r w:rsidR="00B21823">
          <w:rPr>
            <w:rStyle w:val="Hipervnculo"/>
          </w:rPr>
          <w:t>propia</w:t>
        </w:r>
      </w:hyperlink>
      <w:r w:rsidR="00B21823">
        <w:t xml:space="preserve"> )</w:t>
      </w:r>
      <w:bookmarkEnd w:id="149"/>
    </w:p>
    <w:p w14:paraId="4831588F" w14:textId="77777777" w:rsidR="00B21823" w:rsidRDefault="00B21823" w:rsidP="009D7511"/>
    <w:p w14:paraId="07482F2F" w14:textId="77777777" w:rsidR="009D7511" w:rsidRDefault="009D7511" w:rsidP="009D7511"/>
    <w:p w14:paraId="7746C2A3" w14:textId="26A0A0C8" w:rsidR="009D7511" w:rsidRDefault="00676F57" w:rsidP="009D7511">
      <w:pPr>
        <w:pStyle w:val="Ttulo2"/>
      </w:pPr>
      <w:bookmarkStart w:id="150" w:name="_Toc107390527"/>
      <w:r>
        <w:t>DISEÑO Y CONFIGURACION</w:t>
      </w:r>
      <w:r w:rsidR="009D7511">
        <w:t xml:space="preserve"> DE UNA RED LOCAL PARA PRUEBAS</w:t>
      </w:r>
      <w:bookmarkEnd w:id="150"/>
    </w:p>
    <w:p w14:paraId="70A5D9A1" w14:textId="6DA2611B" w:rsidR="009D7511" w:rsidRDefault="009D7511" w:rsidP="009D7511"/>
    <w:p w14:paraId="19871811" w14:textId="7979A939" w:rsidR="00EB3699" w:rsidRDefault="00733186" w:rsidP="002B3965">
      <w:pPr>
        <w:spacing w:line="360" w:lineRule="auto"/>
        <w:jc w:val="both"/>
      </w:pPr>
      <w:r>
        <w:t xml:space="preserve">Con el fin de evitar cualquier tipo de inconveniente en la red de la empresa, se decidió crear </w:t>
      </w:r>
      <w:r w:rsidR="00BC53BB">
        <w:t>una propia red local</w:t>
      </w:r>
      <w:r>
        <w:t>, formada únicamente por tres ordenadores</w:t>
      </w:r>
      <w:r w:rsidR="00676F57">
        <w:t xml:space="preserve"> y un </w:t>
      </w:r>
      <w:proofErr w:type="spellStart"/>
      <w:r w:rsidR="00676F57">
        <w:t>switch</w:t>
      </w:r>
      <w:proofErr w:type="spellEnd"/>
      <w:r>
        <w:t>.</w:t>
      </w:r>
      <w:r w:rsidR="00BC53BB">
        <w:t xml:space="preserve"> </w:t>
      </w:r>
      <w:r w:rsidR="00EB3699">
        <w:t xml:space="preserve">La configuración del </w:t>
      </w:r>
      <w:proofErr w:type="spellStart"/>
      <w:r w:rsidR="00EB3699">
        <w:t>switch</w:t>
      </w:r>
      <w:proofErr w:type="spellEnd"/>
      <w:r w:rsidR="00EB3699">
        <w:t xml:space="preserve">, es sencilla. Se habilito uno de los puertos del </w:t>
      </w:r>
      <w:proofErr w:type="spellStart"/>
      <w:r w:rsidR="00EB3699">
        <w:t>switch</w:t>
      </w:r>
      <w:proofErr w:type="spellEnd"/>
      <w:r w:rsidR="00EB3699">
        <w:t xml:space="preserve"> como “</w:t>
      </w:r>
      <w:proofErr w:type="spellStart"/>
      <w:r w:rsidR="00EB3699">
        <w:t>port-mirroring</w:t>
      </w:r>
      <w:proofErr w:type="spellEnd"/>
      <w:r w:rsidR="00EB3699">
        <w:t xml:space="preserve">”. Ese puerto se encuentra conectado con la interfaz de red 2 del PC-Suscriptor, la cual </w:t>
      </w:r>
      <w:r w:rsidR="00D758E9">
        <w:t>está</w:t>
      </w:r>
      <w:r w:rsidR="00EB3699">
        <w:t xml:space="preserve"> configurada por </w:t>
      </w:r>
      <w:proofErr w:type="spellStart"/>
      <w:r w:rsidR="00EB3699">
        <w:t>Nozomi</w:t>
      </w:r>
      <w:proofErr w:type="spellEnd"/>
      <w:r w:rsidR="00EB3699">
        <w:t xml:space="preserve"> para que capte todo el </w:t>
      </w:r>
      <w:r w:rsidR="00D758E9">
        <w:t>tráfico</w:t>
      </w:r>
      <w:r w:rsidR="00EB3699">
        <w:t xml:space="preserve"> de esa red local. </w:t>
      </w:r>
    </w:p>
    <w:p w14:paraId="09742D24" w14:textId="53BA24D6" w:rsidR="00B21823" w:rsidRDefault="00BC53BB" w:rsidP="002B3965">
      <w:pPr>
        <w:spacing w:line="360" w:lineRule="auto"/>
        <w:jc w:val="both"/>
        <w:rPr>
          <w:sz w:val="24"/>
          <w:szCs w:val="24"/>
        </w:rPr>
      </w:pPr>
      <w:r w:rsidRPr="00F46336">
        <w:rPr>
          <w:sz w:val="24"/>
        </w:rPr>
        <w:t>Como se puede observar en la</w:t>
      </w:r>
      <w:r w:rsidR="002B3965">
        <w:rPr>
          <w:sz w:val="24"/>
        </w:rPr>
        <w:t xml:space="preserve"> figura 11.6,</w:t>
      </w:r>
      <w:r>
        <w:rPr>
          <w:b/>
          <w:bCs/>
          <w:sz w:val="32"/>
          <w:szCs w:val="32"/>
        </w:rPr>
        <w:t xml:space="preserve"> </w:t>
      </w:r>
      <w:r w:rsidRPr="00BC53BB">
        <w:rPr>
          <w:sz w:val="24"/>
          <w:szCs w:val="24"/>
        </w:rPr>
        <w:t xml:space="preserve">por un </w:t>
      </w:r>
      <w:r w:rsidR="00D758E9" w:rsidRPr="00BC53BB">
        <w:rPr>
          <w:sz w:val="24"/>
          <w:szCs w:val="24"/>
        </w:rPr>
        <w:t>lado,</w:t>
      </w:r>
      <w:r w:rsidRPr="00BC53BB">
        <w:rPr>
          <w:sz w:val="24"/>
          <w:szCs w:val="24"/>
        </w:rPr>
        <w:t xml:space="preserve"> </w:t>
      </w:r>
      <w:r>
        <w:rPr>
          <w:sz w:val="24"/>
          <w:szCs w:val="24"/>
        </w:rPr>
        <w:t xml:space="preserve">se encuentra el PC-Publicador, el cual estará </w:t>
      </w:r>
      <w:proofErr w:type="spellStart"/>
      <w:r>
        <w:rPr>
          <w:sz w:val="24"/>
          <w:szCs w:val="24"/>
        </w:rPr>
        <w:t>virtualizando</w:t>
      </w:r>
      <w:proofErr w:type="spellEnd"/>
      <w:r>
        <w:rPr>
          <w:sz w:val="24"/>
          <w:szCs w:val="24"/>
        </w:rPr>
        <w:t xml:space="preserve"> un IED con la herramienta IED Scout. Por el otro lado, se encontrará el PC-</w:t>
      </w:r>
      <w:r w:rsidR="00037CE8">
        <w:rPr>
          <w:sz w:val="24"/>
          <w:szCs w:val="24"/>
        </w:rPr>
        <w:t>S</w:t>
      </w:r>
      <w:r>
        <w:rPr>
          <w:sz w:val="24"/>
          <w:szCs w:val="24"/>
        </w:rPr>
        <w:t xml:space="preserve">uscriptor, el cual habrá </w:t>
      </w:r>
      <w:r w:rsidR="00037CE8">
        <w:rPr>
          <w:sz w:val="24"/>
          <w:szCs w:val="24"/>
        </w:rPr>
        <w:t>iniciado</w:t>
      </w:r>
      <w:r w:rsidR="00EB3699">
        <w:rPr>
          <w:sz w:val="24"/>
          <w:szCs w:val="24"/>
        </w:rPr>
        <w:t xml:space="preserve"> una comunicación con el</w:t>
      </w:r>
      <w:r>
        <w:rPr>
          <w:sz w:val="24"/>
          <w:szCs w:val="24"/>
        </w:rPr>
        <w:t xml:space="preserve"> PC-Publicador </w:t>
      </w:r>
      <w:r w:rsidR="00EB3699">
        <w:rPr>
          <w:sz w:val="24"/>
          <w:szCs w:val="24"/>
        </w:rPr>
        <w:t xml:space="preserve">a través de IED Scout, sabiendo en todo momento la IP del IED que </w:t>
      </w:r>
      <w:r w:rsidR="002B3965">
        <w:rPr>
          <w:sz w:val="24"/>
          <w:szCs w:val="24"/>
        </w:rPr>
        <w:t>está</w:t>
      </w:r>
      <w:r w:rsidR="00EB3699">
        <w:rPr>
          <w:sz w:val="24"/>
          <w:szCs w:val="24"/>
        </w:rPr>
        <w:t xml:space="preserve"> siendo </w:t>
      </w:r>
      <w:proofErr w:type="spellStart"/>
      <w:r w:rsidR="00EB3699">
        <w:rPr>
          <w:sz w:val="24"/>
          <w:szCs w:val="24"/>
        </w:rPr>
        <w:t>virtualizado</w:t>
      </w:r>
      <w:proofErr w:type="spellEnd"/>
      <w:r w:rsidR="00EB3699">
        <w:rPr>
          <w:sz w:val="24"/>
          <w:szCs w:val="24"/>
        </w:rPr>
        <w:t xml:space="preserve"> en el PC-Publicador.</w:t>
      </w:r>
    </w:p>
    <w:p w14:paraId="167DF97A" w14:textId="77777777" w:rsidR="00B37FC3" w:rsidRDefault="00B37FC3" w:rsidP="00B37FC3">
      <w:pPr>
        <w:jc w:val="center"/>
      </w:pPr>
      <w:r>
        <w:rPr>
          <w:noProof/>
          <w:lang w:eastAsia="es-ES"/>
        </w:rPr>
        <w:lastRenderedPageBreak/>
        <w:drawing>
          <wp:inline distT="0" distB="0" distL="0" distR="0" wp14:anchorId="011B4063" wp14:editId="539DAD93">
            <wp:extent cx="3904741" cy="1862721"/>
            <wp:effectExtent l="0" t="0" r="635" b="4445"/>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pic:nvPicPr>
                  <pic:blipFill rotWithShape="1">
                    <a:blip r:embed="rId108"/>
                    <a:srcRect l="9770" t="10339" r="7862" b="5593"/>
                    <a:stretch/>
                  </pic:blipFill>
                  <pic:spPr bwMode="auto">
                    <a:xfrm>
                      <a:off x="0" y="0"/>
                      <a:ext cx="3917874" cy="1868986"/>
                    </a:xfrm>
                    <a:prstGeom prst="rect">
                      <a:avLst/>
                    </a:prstGeom>
                    <a:ln>
                      <a:noFill/>
                    </a:ln>
                    <a:extLst>
                      <a:ext uri="{53640926-AAD7-44D8-BBD7-CCE9431645EC}">
                        <a14:shadowObscured xmlns:a14="http://schemas.microsoft.com/office/drawing/2010/main"/>
                      </a:ext>
                    </a:extLst>
                  </pic:spPr>
                </pic:pic>
              </a:graphicData>
            </a:graphic>
          </wp:inline>
        </w:drawing>
      </w:r>
    </w:p>
    <w:p w14:paraId="79D87C08" w14:textId="148BCAA7" w:rsidR="00B37FC3" w:rsidRDefault="00B37FC3" w:rsidP="00B37FC3">
      <w:pPr>
        <w:pStyle w:val="Cita"/>
      </w:pPr>
      <w:bookmarkStart w:id="151" w:name="_Toc107390609"/>
      <w:r>
        <w:t>I</w:t>
      </w:r>
      <w:r w:rsidR="002444E7">
        <w:t>lustración 11.6</w:t>
      </w:r>
      <w:r>
        <w:t xml:space="preserve">. Esquema básico de la red local creada para realizar las pruebas con </w:t>
      </w:r>
      <w:proofErr w:type="spellStart"/>
      <w:r>
        <w:t>Nozomi</w:t>
      </w:r>
      <w:proofErr w:type="spellEnd"/>
      <w:r>
        <w:t xml:space="preserve"> </w:t>
      </w:r>
      <w:proofErr w:type="spellStart"/>
      <w:r>
        <w:t>Guardian</w:t>
      </w:r>
      <w:proofErr w:type="spellEnd"/>
      <w:r>
        <w:t xml:space="preserve"> (Fuente: </w:t>
      </w:r>
      <w:hyperlink r:id="rId109" w:history="1">
        <w:r>
          <w:rPr>
            <w:rStyle w:val="Hipervnculo"/>
          </w:rPr>
          <w:t>propia</w:t>
        </w:r>
      </w:hyperlink>
      <w:r>
        <w:t xml:space="preserve"> )</w:t>
      </w:r>
      <w:bookmarkEnd w:id="151"/>
    </w:p>
    <w:p w14:paraId="3262E1D2" w14:textId="77777777" w:rsidR="00B37FC3" w:rsidRDefault="00B37FC3" w:rsidP="009D7511">
      <w:pPr>
        <w:rPr>
          <w:sz w:val="24"/>
          <w:szCs w:val="24"/>
        </w:rPr>
      </w:pPr>
    </w:p>
    <w:p w14:paraId="28AE51D6" w14:textId="27FB94D9" w:rsidR="00676F57" w:rsidRPr="00BC53BB" w:rsidRDefault="00D758E9" w:rsidP="002B3965">
      <w:pPr>
        <w:spacing w:line="360" w:lineRule="auto"/>
        <w:jc w:val="both"/>
        <w:rPr>
          <w:sz w:val="24"/>
          <w:szCs w:val="24"/>
        </w:rPr>
      </w:pPr>
      <w:r>
        <w:rPr>
          <w:sz w:val="24"/>
          <w:szCs w:val="24"/>
        </w:rPr>
        <w:t>Finalmente,</w:t>
      </w:r>
      <w:r w:rsidR="00037CE8">
        <w:rPr>
          <w:sz w:val="24"/>
          <w:szCs w:val="24"/>
        </w:rPr>
        <w:t xml:space="preserve"> solo quedaría introducir el Laptop-Atacante a la red. Conectaríamos ese ordenador al </w:t>
      </w:r>
      <w:proofErr w:type="spellStart"/>
      <w:r w:rsidR="00037CE8">
        <w:rPr>
          <w:sz w:val="24"/>
          <w:szCs w:val="24"/>
        </w:rPr>
        <w:t>Switch</w:t>
      </w:r>
      <w:proofErr w:type="spellEnd"/>
      <w:r w:rsidR="00B37FC3">
        <w:rPr>
          <w:sz w:val="24"/>
          <w:szCs w:val="24"/>
        </w:rPr>
        <w:t xml:space="preserve">, ya que es la única forma de simular una conexión de un atacante a un IED. Este Laptop-Atacante se conectará al PC-Publicador mediante IED Scout, y en esa conexión es donde entra en juego la herramienta de </w:t>
      </w:r>
      <w:proofErr w:type="spellStart"/>
      <w:r w:rsidR="00B37FC3">
        <w:rPr>
          <w:sz w:val="24"/>
          <w:szCs w:val="24"/>
        </w:rPr>
        <w:t>Nozomi</w:t>
      </w:r>
      <w:proofErr w:type="spellEnd"/>
      <w:r w:rsidR="00B37FC3">
        <w:rPr>
          <w:sz w:val="24"/>
          <w:szCs w:val="24"/>
        </w:rPr>
        <w:t xml:space="preserve"> </w:t>
      </w:r>
      <w:proofErr w:type="spellStart"/>
      <w:r w:rsidR="00B37FC3">
        <w:rPr>
          <w:sz w:val="24"/>
          <w:szCs w:val="24"/>
        </w:rPr>
        <w:t>Guardian</w:t>
      </w:r>
      <w:proofErr w:type="spellEnd"/>
      <w:r w:rsidR="00B37FC3">
        <w:rPr>
          <w:sz w:val="24"/>
          <w:szCs w:val="24"/>
        </w:rPr>
        <w:t>.</w:t>
      </w:r>
    </w:p>
    <w:p w14:paraId="19FEC32E" w14:textId="5D92696A" w:rsidR="000D45D6" w:rsidRDefault="000D45D6" w:rsidP="000D45D6"/>
    <w:p w14:paraId="54E30011" w14:textId="73249D72" w:rsidR="000D45D6" w:rsidRDefault="000D45D6" w:rsidP="000D45D6">
      <w:r>
        <w:rPr>
          <w:noProof/>
          <w:lang w:eastAsia="es-ES"/>
        </w:rPr>
        <w:drawing>
          <wp:inline distT="0" distB="0" distL="0" distR="0" wp14:anchorId="5EB90D3B" wp14:editId="12C19898">
            <wp:extent cx="5579745" cy="2853690"/>
            <wp:effectExtent l="0" t="0" r="1905" b="3810"/>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pic:nvPicPr>
                  <pic:blipFill>
                    <a:blip r:embed="rId110"/>
                    <a:stretch>
                      <a:fillRect/>
                    </a:stretch>
                  </pic:blipFill>
                  <pic:spPr>
                    <a:xfrm>
                      <a:off x="0" y="0"/>
                      <a:ext cx="5579745" cy="2853690"/>
                    </a:xfrm>
                    <a:prstGeom prst="rect">
                      <a:avLst/>
                    </a:prstGeom>
                  </pic:spPr>
                </pic:pic>
              </a:graphicData>
            </a:graphic>
          </wp:inline>
        </w:drawing>
      </w:r>
    </w:p>
    <w:p w14:paraId="5BEFF3D2" w14:textId="21401B56" w:rsidR="00F46336" w:rsidRDefault="002444E7" w:rsidP="00F46336">
      <w:pPr>
        <w:pStyle w:val="Cita"/>
      </w:pPr>
      <w:bookmarkStart w:id="152" w:name="_Toc107390610"/>
      <w:r>
        <w:t>Ilustración 11.7</w:t>
      </w:r>
      <w:r w:rsidR="00F46336">
        <w:t xml:space="preserve">. Esquema básico de la red local creada para realizar las pruebas con </w:t>
      </w:r>
      <w:proofErr w:type="spellStart"/>
      <w:r w:rsidR="00F46336">
        <w:t>Nozomi</w:t>
      </w:r>
      <w:proofErr w:type="spellEnd"/>
      <w:r w:rsidR="00F46336">
        <w:t xml:space="preserve"> </w:t>
      </w:r>
      <w:proofErr w:type="spellStart"/>
      <w:r w:rsidR="00F46336">
        <w:t>Guardian</w:t>
      </w:r>
      <w:proofErr w:type="spellEnd"/>
      <w:r w:rsidR="00F46336">
        <w:t xml:space="preserve"> (Fuente: </w:t>
      </w:r>
      <w:hyperlink r:id="rId111" w:history="1">
        <w:r w:rsidR="00F46336">
          <w:rPr>
            <w:rStyle w:val="Hipervnculo"/>
          </w:rPr>
          <w:t>propia</w:t>
        </w:r>
      </w:hyperlink>
      <w:r w:rsidR="00F46336">
        <w:t xml:space="preserve"> )</w:t>
      </w:r>
      <w:bookmarkEnd w:id="152"/>
    </w:p>
    <w:p w14:paraId="0FB98A01" w14:textId="77777777" w:rsidR="00F46336" w:rsidRPr="000D45D6" w:rsidRDefault="00F46336" w:rsidP="000D45D6"/>
    <w:p w14:paraId="0CD87658" w14:textId="6740C2CB" w:rsidR="000D45D6" w:rsidRDefault="000D45D6" w:rsidP="000D45D6"/>
    <w:p w14:paraId="3A7DC1C2" w14:textId="057F0B6B" w:rsidR="000D45D6" w:rsidRDefault="000D45D6" w:rsidP="000D45D6"/>
    <w:p w14:paraId="75E5B679" w14:textId="08963F6A" w:rsidR="000D45D6" w:rsidRDefault="000D45D6" w:rsidP="000D45D6"/>
    <w:p w14:paraId="070B77F0" w14:textId="5E04EF07" w:rsidR="000D45D6" w:rsidRDefault="000D45D6" w:rsidP="000D45D6"/>
    <w:p w14:paraId="7E52CC43" w14:textId="497315AF" w:rsidR="000D45D6" w:rsidRDefault="000D45D6" w:rsidP="000D45D6"/>
    <w:p w14:paraId="5F13B16A" w14:textId="77777777" w:rsidR="000D45D6" w:rsidRPr="000D45D6" w:rsidRDefault="000D45D6" w:rsidP="000D45D6"/>
    <w:p w14:paraId="03E34451" w14:textId="77777777" w:rsidR="000D45D6" w:rsidRDefault="000D45D6" w:rsidP="009D7511"/>
    <w:p w14:paraId="7C857C35" w14:textId="14D10FA9" w:rsidR="000D45D6" w:rsidRDefault="000D45D6" w:rsidP="009D7511"/>
    <w:p w14:paraId="3352759A" w14:textId="7D76590D" w:rsidR="00B37FC3" w:rsidRDefault="00B37FC3" w:rsidP="009D7511"/>
    <w:p w14:paraId="40434C32" w14:textId="70CEF965" w:rsidR="00B37FC3" w:rsidRDefault="00B37FC3" w:rsidP="009D7511"/>
    <w:p w14:paraId="4F4292B9" w14:textId="4803A6F0" w:rsidR="00B37FC3" w:rsidRDefault="00B37FC3" w:rsidP="009D7511"/>
    <w:p w14:paraId="1F69A69E" w14:textId="77777777" w:rsidR="00F46336" w:rsidRDefault="00F46336" w:rsidP="009D7511"/>
    <w:p w14:paraId="3329C162" w14:textId="77777777" w:rsidR="00F46336" w:rsidRDefault="00F46336" w:rsidP="009D7511"/>
    <w:p w14:paraId="259ADD6A" w14:textId="77777777" w:rsidR="009D7511" w:rsidRDefault="009D7511" w:rsidP="009D7511"/>
    <w:p w14:paraId="412D02F3" w14:textId="0ED390EC" w:rsidR="009D7511" w:rsidRDefault="009D7511" w:rsidP="009D7511">
      <w:pPr>
        <w:pStyle w:val="Ttulo2"/>
      </w:pPr>
      <w:bookmarkStart w:id="153" w:name="_Toc107390528"/>
      <w:r>
        <w:t>INSTALACI</w:t>
      </w:r>
      <w:r w:rsidR="00B37FC3">
        <w:t>Ó</w:t>
      </w:r>
      <w:r>
        <w:t>N Y CONFIGURACI</w:t>
      </w:r>
      <w:r w:rsidR="00B37FC3">
        <w:t>Ó</w:t>
      </w:r>
      <w:r>
        <w:t>N IED SCOUT</w:t>
      </w:r>
      <w:bookmarkEnd w:id="153"/>
    </w:p>
    <w:p w14:paraId="61DBB579" w14:textId="4FDF50DD" w:rsidR="009D7511" w:rsidRDefault="009D7511" w:rsidP="009D7511"/>
    <w:p w14:paraId="452E079A" w14:textId="11E66635" w:rsidR="00B37FC3" w:rsidRDefault="00B37FC3" w:rsidP="009D7511"/>
    <w:p w14:paraId="4EEBA8C3" w14:textId="41B632CE" w:rsidR="00B37FC3" w:rsidRDefault="00B37FC3" w:rsidP="009D7511"/>
    <w:p w14:paraId="05C7ED3E" w14:textId="77777777" w:rsidR="00B37FC3" w:rsidRDefault="00B37FC3" w:rsidP="009D7511"/>
    <w:p w14:paraId="44CDD17A" w14:textId="77777777" w:rsidR="009D7511" w:rsidRDefault="009D7511" w:rsidP="009D7511"/>
    <w:p w14:paraId="26EA0C17" w14:textId="50C980A9" w:rsidR="009D7511" w:rsidRPr="009D7511" w:rsidRDefault="009D7511" w:rsidP="009D7511">
      <w:pPr>
        <w:pStyle w:val="Ttulo2"/>
      </w:pPr>
      <w:bookmarkStart w:id="154" w:name="_Toc107390529"/>
      <w:r>
        <w:t>INSTALACI</w:t>
      </w:r>
      <w:r w:rsidR="00B37FC3">
        <w:t>Ó</w:t>
      </w:r>
      <w:r>
        <w:t>N Y CONFIGUACI</w:t>
      </w:r>
      <w:r w:rsidR="00B37FC3">
        <w:t>Ó</w:t>
      </w:r>
      <w:r>
        <w:t>N DE NOZOMI GUARDIAN</w:t>
      </w:r>
      <w:bookmarkEnd w:id="154"/>
    </w:p>
    <w:p w14:paraId="2FCCC2CF" w14:textId="77777777" w:rsidR="00A5247C" w:rsidRDefault="00A5247C" w:rsidP="00AA787E">
      <w:pPr>
        <w:widowControl w:val="0"/>
        <w:spacing w:after="0" w:line="240" w:lineRule="auto"/>
        <w:rPr>
          <w:rFonts w:ascii="Times New Roman" w:eastAsia="Calibri" w:hAnsi="Times New Roman" w:cs="Times New Roman"/>
          <w:sz w:val="28"/>
          <w:szCs w:val="28"/>
        </w:rPr>
      </w:pPr>
    </w:p>
    <w:p w14:paraId="5D5A40D6" w14:textId="77777777" w:rsidR="00A5247C" w:rsidRDefault="00A5247C" w:rsidP="00AA787E">
      <w:pPr>
        <w:widowControl w:val="0"/>
        <w:spacing w:after="0" w:line="240" w:lineRule="auto"/>
        <w:rPr>
          <w:rFonts w:ascii="Times New Roman" w:eastAsia="Calibri" w:hAnsi="Times New Roman" w:cs="Times New Roman"/>
          <w:sz w:val="28"/>
          <w:szCs w:val="28"/>
        </w:rPr>
      </w:pPr>
    </w:p>
    <w:p w14:paraId="6A763013" w14:textId="77777777" w:rsidR="00A5247C" w:rsidRDefault="00A5247C" w:rsidP="00AA787E">
      <w:pPr>
        <w:widowControl w:val="0"/>
        <w:spacing w:after="0" w:line="240" w:lineRule="auto"/>
        <w:rPr>
          <w:rFonts w:ascii="Times New Roman" w:eastAsia="Calibri" w:hAnsi="Times New Roman" w:cs="Times New Roman"/>
          <w:sz w:val="28"/>
          <w:szCs w:val="28"/>
        </w:rPr>
      </w:pPr>
      <w:bookmarkStart w:id="155" w:name="_GoBack"/>
      <w:bookmarkEnd w:id="155"/>
    </w:p>
    <w:p w14:paraId="531F3D0A" w14:textId="77777777" w:rsidR="00A5247C" w:rsidRDefault="00A5247C" w:rsidP="00AA787E">
      <w:pPr>
        <w:widowControl w:val="0"/>
        <w:spacing w:after="0" w:line="240" w:lineRule="auto"/>
        <w:rPr>
          <w:rFonts w:ascii="Times New Roman" w:eastAsia="Calibri" w:hAnsi="Times New Roman" w:cs="Times New Roman"/>
          <w:sz w:val="28"/>
          <w:szCs w:val="28"/>
        </w:rPr>
      </w:pPr>
    </w:p>
    <w:p w14:paraId="7075974D" w14:textId="77777777" w:rsidR="00A5247C" w:rsidRDefault="00A5247C" w:rsidP="00AA787E">
      <w:pPr>
        <w:widowControl w:val="0"/>
        <w:spacing w:after="0" w:line="240" w:lineRule="auto"/>
        <w:rPr>
          <w:rFonts w:ascii="Times New Roman" w:eastAsia="Calibri" w:hAnsi="Times New Roman" w:cs="Times New Roman"/>
          <w:sz w:val="28"/>
          <w:szCs w:val="28"/>
        </w:rPr>
      </w:pPr>
    </w:p>
    <w:p w14:paraId="6A3A49AD" w14:textId="77777777" w:rsidR="00A5247C" w:rsidRDefault="00A5247C" w:rsidP="00AA787E">
      <w:pPr>
        <w:widowControl w:val="0"/>
        <w:spacing w:after="0" w:line="240" w:lineRule="auto"/>
        <w:rPr>
          <w:rFonts w:ascii="Times New Roman" w:eastAsia="Calibri" w:hAnsi="Times New Roman" w:cs="Times New Roman"/>
          <w:sz w:val="28"/>
          <w:szCs w:val="28"/>
        </w:rPr>
      </w:pPr>
    </w:p>
    <w:p w14:paraId="5929507B" w14:textId="77777777" w:rsidR="00A5247C" w:rsidRDefault="00A5247C" w:rsidP="00AA787E">
      <w:pPr>
        <w:widowControl w:val="0"/>
        <w:spacing w:after="0" w:line="240" w:lineRule="auto"/>
        <w:rPr>
          <w:rFonts w:ascii="Times New Roman" w:eastAsia="Calibri" w:hAnsi="Times New Roman" w:cs="Times New Roman"/>
          <w:sz w:val="28"/>
          <w:szCs w:val="28"/>
        </w:rPr>
      </w:pPr>
    </w:p>
    <w:p w14:paraId="21016856" w14:textId="77777777" w:rsidR="00A5247C" w:rsidRDefault="00A5247C" w:rsidP="00AA787E">
      <w:pPr>
        <w:widowControl w:val="0"/>
        <w:spacing w:after="0" w:line="240" w:lineRule="auto"/>
        <w:rPr>
          <w:rFonts w:ascii="Times New Roman" w:eastAsia="Calibri" w:hAnsi="Times New Roman" w:cs="Times New Roman"/>
          <w:sz w:val="28"/>
          <w:szCs w:val="28"/>
        </w:rPr>
      </w:pPr>
    </w:p>
    <w:p w14:paraId="4E0C6310" w14:textId="77777777" w:rsidR="00A5247C" w:rsidRDefault="00A5247C" w:rsidP="00AA787E">
      <w:pPr>
        <w:widowControl w:val="0"/>
        <w:spacing w:after="0" w:line="240" w:lineRule="auto"/>
        <w:rPr>
          <w:rFonts w:ascii="Times New Roman" w:eastAsia="Calibri" w:hAnsi="Times New Roman" w:cs="Times New Roman"/>
          <w:sz w:val="28"/>
          <w:szCs w:val="28"/>
        </w:rPr>
      </w:pPr>
    </w:p>
    <w:p w14:paraId="4C414304" w14:textId="77777777" w:rsidR="00A5247C" w:rsidRDefault="00A5247C" w:rsidP="00AA787E">
      <w:pPr>
        <w:widowControl w:val="0"/>
        <w:spacing w:after="0" w:line="240" w:lineRule="auto"/>
        <w:rPr>
          <w:rFonts w:ascii="Times New Roman" w:eastAsia="Calibri" w:hAnsi="Times New Roman" w:cs="Times New Roman"/>
          <w:sz w:val="28"/>
          <w:szCs w:val="28"/>
        </w:rPr>
      </w:pPr>
    </w:p>
    <w:p w14:paraId="7EB4C0FF" w14:textId="77777777" w:rsidR="00A5247C" w:rsidRDefault="00A5247C" w:rsidP="00AA787E">
      <w:pPr>
        <w:widowControl w:val="0"/>
        <w:spacing w:after="0" w:line="240" w:lineRule="auto"/>
        <w:rPr>
          <w:rFonts w:ascii="Times New Roman" w:eastAsia="Calibri" w:hAnsi="Times New Roman" w:cs="Times New Roman"/>
          <w:sz w:val="28"/>
          <w:szCs w:val="28"/>
        </w:rPr>
      </w:pPr>
    </w:p>
    <w:p w14:paraId="775D00F4" w14:textId="6C66BC54" w:rsidR="00A5247C" w:rsidRDefault="00A5247C" w:rsidP="00AA787E">
      <w:pPr>
        <w:widowControl w:val="0"/>
        <w:spacing w:after="0" w:line="240" w:lineRule="auto"/>
        <w:rPr>
          <w:rFonts w:ascii="Times New Roman" w:eastAsia="Calibri" w:hAnsi="Times New Roman" w:cs="Times New Roman"/>
          <w:sz w:val="28"/>
          <w:szCs w:val="28"/>
        </w:rPr>
      </w:pPr>
    </w:p>
    <w:p w14:paraId="676C5BAB" w14:textId="77777777" w:rsidR="00F42BB2" w:rsidRDefault="00F42BB2" w:rsidP="00AA787E">
      <w:pPr>
        <w:widowControl w:val="0"/>
        <w:spacing w:after="0" w:line="240" w:lineRule="auto"/>
        <w:rPr>
          <w:rFonts w:ascii="Times New Roman" w:eastAsia="Calibri" w:hAnsi="Times New Roman" w:cs="Times New Roman"/>
          <w:sz w:val="28"/>
          <w:szCs w:val="28"/>
        </w:rPr>
      </w:pPr>
    </w:p>
    <w:p w14:paraId="39F57402" w14:textId="77777777" w:rsidR="00F42BB2" w:rsidRDefault="00F42BB2" w:rsidP="00AA787E">
      <w:pPr>
        <w:widowControl w:val="0"/>
        <w:spacing w:after="0" w:line="240" w:lineRule="auto"/>
        <w:rPr>
          <w:rFonts w:ascii="Times New Roman" w:eastAsia="Calibri" w:hAnsi="Times New Roman" w:cs="Times New Roman"/>
          <w:sz w:val="28"/>
          <w:szCs w:val="28"/>
        </w:rPr>
      </w:pPr>
    </w:p>
    <w:p w14:paraId="1870538F" w14:textId="77777777" w:rsidR="00F42BB2" w:rsidRDefault="00F42BB2" w:rsidP="00AA787E">
      <w:pPr>
        <w:widowControl w:val="0"/>
        <w:spacing w:after="0" w:line="240" w:lineRule="auto"/>
        <w:rPr>
          <w:rFonts w:ascii="Times New Roman" w:eastAsia="Calibri" w:hAnsi="Times New Roman" w:cs="Times New Roman"/>
          <w:sz w:val="28"/>
          <w:szCs w:val="28"/>
        </w:rPr>
      </w:pPr>
    </w:p>
    <w:p w14:paraId="28425ED5" w14:textId="77777777" w:rsidR="00F42BB2" w:rsidRDefault="00F42BB2" w:rsidP="00AA787E">
      <w:pPr>
        <w:widowControl w:val="0"/>
        <w:spacing w:after="0" w:line="240" w:lineRule="auto"/>
        <w:rPr>
          <w:rFonts w:ascii="Times New Roman" w:eastAsia="Calibri" w:hAnsi="Times New Roman" w:cs="Times New Roman"/>
          <w:sz w:val="28"/>
          <w:szCs w:val="28"/>
        </w:rPr>
      </w:pPr>
    </w:p>
    <w:p w14:paraId="153CC89B" w14:textId="77777777" w:rsidR="00F42BB2" w:rsidRDefault="00F42BB2" w:rsidP="00AA787E">
      <w:pPr>
        <w:widowControl w:val="0"/>
        <w:spacing w:after="0" w:line="240" w:lineRule="auto"/>
        <w:rPr>
          <w:rFonts w:ascii="Times New Roman" w:eastAsia="Calibri" w:hAnsi="Times New Roman" w:cs="Times New Roman"/>
          <w:sz w:val="28"/>
          <w:szCs w:val="28"/>
        </w:rPr>
      </w:pPr>
    </w:p>
    <w:p w14:paraId="57E890C3" w14:textId="77777777" w:rsidR="00F42BB2" w:rsidRDefault="00F42BB2" w:rsidP="00AA787E">
      <w:pPr>
        <w:widowControl w:val="0"/>
        <w:spacing w:after="0" w:line="240" w:lineRule="auto"/>
        <w:rPr>
          <w:rFonts w:ascii="Times New Roman" w:eastAsia="Calibri" w:hAnsi="Times New Roman" w:cs="Times New Roman"/>
          <w:sz w:val="28"/>
          <w:szCs w:val="28"/>
        </w:rPr>
      </w:pPr>
    </w:p>
    <w:p w14:paraId="10067A5C" w14:textId="77777777" w:rsidR="00F42BB2" w:rsidRDefault="00F42BB2" w:rsidP="00AA787E">
      <w:pPr>
        <w:widowControl w:val="0"/>
        <w:spacing w:after="0" w:line="240" w:lineRule="auto"/>
        <w:rPr>
          <w:rFonts w:ascii="Times New Roman" w:eastAsia="Calibri" w:hAnsi="Times New Roman" w:cs="Times New Roman"/>
          <w:sz w:val="28"/>
          <w:szCs w:val="28"/>
        </w:rPr>
      </w:pPr>
    </w:p>
    <w:p w14:paraId="6390D604" w14:textId="77777777" w:rsidR="00F42BB2" w:rsidRDefault="00F42BB2" w:rsidP="00AA787E">
      <w:pPr>
        <w:widowControl w:val="0"/>
        <w:spacing w:after="0" w:line="240" w:lineRule="auto"/>
        <w:rPr>
          <w:rFonts w:ascii="Times New Roman" w:eastAsia="Calibri" w:hAnsi="Times New Roman" w:cs="Times New Roman"/>
          <w:sz w:val="28"/>
          <w:szCs w:val="28"/>
        </w:rPr>
      </w:pPr>
    </w:p>
    <w:p w14:paraId="466F32F1" w14:textId="77777777" w:rsidR="00F42BB2" w:rsidRDefault="00F42BB2" w:rsidP="00AA787E">
      <w:pPr>
        <w:widowControl w:val="0"/>
        <w:spacing w:after="0" w:line="240" w:lineRule="auto"/>
        <w:rPr>
          <w:rFonts w:ascii="Times New Roman" w:eastAsia="Calibri" w:hAnsi="Times New Roman" w:cs="Times New Roman"/>
          <w:sz w:val="28"/>
          <w:szCs w:val="28"/>
        </w:rPr>
      </w:pPr>
    </w:p>
    <w:p w14:paraId="33021913" w14:textId="77777777" w:rsidR="00F42BB2" w:rsidRDefault="00F42BB2" w:rsidP="00AA787E">
      <w:pPr>
        <w:widowControl w:val="0"/>
        <w:spacing w:after="0" w:line="240" w:lineRule="auto"/>
        <w:rPr>
          <w:rFonts w:ascii="Times New Roman" w:eastAsia="Calibri" w:hAnsi="Times New Roman" w:cs="Times New Roman"/>
          <w:sz w:val="28"/>
          <w:szCs w:val="28"/>
        </w:rPr>
      </w:pPr>
    </w:p>
    <w:p w14:paraId="7288B95A" w14:textId="77777777" w:rsidR="00F42BB2" w:rsidRDefault="00F42BB2" w:rsidP="00AA787E">
      <w:pPr>
        <w:widowControl w:val="0"/>
        <w:spacing w:after="0" w:line="240" w:lineRule="auto"/>
        <w:rPr>
          <w:rFonts w:ascii="Times New Roman" w:eastAsia="Calibri" w:hAnsi="Times New Roman" w:cs="Times New Roman"/>
          <w:sz w:val="28"/>
          <w:szCs w:val="28"/>
        </w:rPr>
      </w:pPr>
    </w:p>
    <w:p w14:paraId="023BAE88" w14:textId="77777777" w:rsidR="00F42BB2" w:rsidRDefault="00F42BB2" w:rsidP="00AA787E">
      <w:pPr>
        <w:widowControl w:val="0"/>
        <w:spacing w:after="0" w:line="240" w:lineRule="auto"/>
        <w:rPr>
          <w:rFonts w:ascii="Times New Roman" w:eastAsia="Calibri" w:hAnsi="Times New Roman" w:cs="Times New Roman"/>
          <w:sz w:val="28"/>
          <w:szCs w:val="28"/>
        </w:rPr>
      </w:pPr>
    </w:p>
    <w:p w14:paraId="46A33C32" w14:textId="77777777" w:rsidR="00F42BB2" w:rsidRDefault="00F42BB2" w:rsidP="00AA787E">
      <w:pPr>
        <w:widowControl w:val="0"/>
        <w:spacing w:after="0" w:line="240" w:lineRule="auto"/>
        <w:rPr>
          <w:rFonts w:ascii="Times New Roman" w:eastAsia="Calibri" w:hAnsi="Times New Roman" w:cs="Times New Roman"/>
          <w:sz w:val="28"/>
          <w:szCs w:val="28"/>
        </w:rPr>
      </w:pPr>
    </w:p>
    <w:p w14:paraId="7F492B1F" w14:textId="77777777" w:rsidR="00F42BB2" w:rsidRDefault="00F42BB2" w:rsidP="00AA787E">
      <w:pPr>
        <w:widowControl w:val="0"/>
        <w:spacing w:after="0" w:line="240" w:lineRule="auto"/>
        <w:rPr>
          <w:rFonts w:ascii="Times New Roman" w:eastAsia="Calibri" w:hAnsi="Times New Roman" w:cs="Times New Roman"/>
          <w:sz w:val="28"/>
          <w:szCs w:val="28"/>
        </w:rPr>
      </w:pPr>
    </w:p>
    <w:p w14:paraId="350836C1" w14:textId="77777777" w:rsidR="00F42BB2" w:rsidRDefault="00F42BB2" w:rsidP="00AA787E">
      <w:pPr>
        <w:widowControl w:val="0"/>
        <w:spacing w:after="0" w:line="240" w:lineRule="auto"/>
        <w:rPr>
          <w:rFonts w:ascii="Times New Roman" w:eastAsia="Calibri" w:hAnsi="Times New Roman" w:cs="Times New Roman"/>
          <w:sz w:val="28"/>
          <w:szCs w:val="28"/>
        </w:rPr>
      </w:pPr>
    </w:p>
    <w:p w14:paraId="17295292" w14:textId="77777777" w:rsidR="00F42BB2" w:rsidRDefault="00F42BB2" w:rsidP="00AA787E">
      <w:pPr>
        <w:widowControl w:val="0"/>
        <w:spacing w:after="0" w:line="240" w:lineRule="auto"/>
        <w:rPr>
          <w:rFonts w:ascii="Times New Roman" w:eastAsia="Calibri" w:hAnsi="Times New Roman" w:cs="Times New Roman"/>
          <w:sz w:val="28"/>
          <w:szCs w:val="28"/>
        </w:rPr>
      </w:pPr>
    </w:p>
    <w:p w14:paraId="27517751" w14:textId="77777777" w:rsidR="00F42BB2" w:rsidRDefault="00F42BB2" w:rsidP="00AA787E">
      <w:pPr>
        <w:widowControl w:val="0"/>
        <w:spacing w:after="0" w:line="240" w:lineRule="auto"/>
        <w:rPr>
          <w:rFonts w:ascii="Times New Roman" w:eastAsia="Calibri" w:hAnsi="Times New Roman" w:cs="Times New Roman"/>
          <w:sz w:val="28"/>
          <w:szCs w:val="28"/>
        </w:rPr>
      </w:pPr>
    </w:p>
    <w:p w14:paraId="7B5B34D1" w14:textId="77777777" w:rsidR="00F42BB2" w:rsidRDefault="00F42BB2" w:rsidP="00AA787E">
      <w:pPr>
        <w:widowControl w:val="0"/>
        <w:spacing w:after="0" w:line="240" w:lineRule="auto"/>
        <w:rPr>
          <w:rFonts w:ascii="Times New Roman" w:eastAsia="Calibri" w:hAnsi="Times New Roman" w:cs="Times New Roman"/>
          <w:sz w:val="28"/>
          <w:szCs w:val="28"/>
        </w:rPr>
      </w:pPr>
    </w:p>
    <w:p w14:paraId="75062052" w14:textId="77777777" w:rsidR="00F42BB2" w:rsidRDefault="00F42BB2" w:rsidP="00AA787E">
      <w:pPr>
        <w:widowControl w:val="0"/>
        <w:spacing w:after="0" w:line="240" w:lineRule="auto"/>
        <w:rPr>
          <w:rFonts w:ascii="Times New Roman" w:eastAsia="Calibri" w:hAnsi="Times New Roman" w:cs="Times New Roman"/>
          <w:sz w:val="28"/>
          <w:szCs w:val="28"/>
        </w:rPr>
      </w:pPr>
    </w:p>
    <w:p w14:paraId="0712E74C" w14:textId="77777777" w:rsidR="00F42BB2" w:rsidRDefault="00F42BB2" w:rsidP="00AA787E">
      <w:pPr>
        <w:widowControl w:val="0"/>
        <w:spacing w:after="0" w:line="240" w:lineRule="auto"/>
        <w:rPr>
          <w:rFonts w:ascii="Times New Roman" w:eastAsia="Calibri" w:hAnsi="Times New Roman" w:cs="Times New Roman"/>
          <w:sz w:val="28"/>
          <w:szCs w:val="28"/>
        </w:rPr>
      </w:pPr>
    </w:p>
    <w:p w14:paraId="7B400BAC" w14:textId="77777777" w:rsidR="00F42BB2" w:rsidRDefault="00F42BB2" w:rsidP="00AA787E">
      <w:pPr>
        <w:widowControl w:val="0"/>
        <w:spacing w:after="0" w:line="240" w:lineRule="auto"/>
        <w:rPr>
          <w:rFonts w:ascii="Times New Roman" w:eastAsia="Calibri" w:hAnsi="Times New Roman" w:cs="Times New Roman"/>
          <w:sz w:val="28"/>
          <w:szCs w:val="28"/>
        </w:rPr>
      </w:pPr>
    </w:p>
    <w:p w14:paraId="630CC71C" w14:textId="77777777" w:rsidR="00F42BB2" w:rsidRDefault="00F42BB2" w:rsidP="00AA787E">
      <w:pPr>
        <w:widowControl w:val="0"/>
        <w:spacing w:after="0" w:line="240" w:lineRule="auto"/>
        <w:rPr>
          <w:rFonts w:ascii="Times New Roman" w:eastAsia="Calibri" w:hAnsi="Times New Roman" w:cs="Times New Roman"/>
          <w:sz w:val="28"/>
          <w:szCs w:val="28"/>
        </w:rPr>
      </w:pPr>
    </w:p>
    <w:p w14:paraId="7C3F604C" w14:textId="77777777" w:rsidR="00F42BB2" w:rsidRDefault="00F42BB2" w:rsidP="00AA787E">
      <w:pPr>
        <w:widowControl w:val="0"/>
        <w:spacing w:after="0" w:line="240" w:lineRule="auto"/>
        <w:rPr>
          <w:rFonts w:ascii="Times New Roman" w:eastAsia="Calibri" w:hAnsi="Times New Roman" w:cs="Times New Roman"/>
          <w:sz w:val="28"/>
          <w:szCs w:val="28"/>
        </w:rPr>
      </w:pPr>
    </w:p>
    <w:p w14:paraId="265E4FBA" w14:textId="77777777" w:rsidR="00F42BB2" w:rsidRDefault="00F42BB2" w:rsidP="00AA787E">
      <w:pPr>
        <w:widowControl w:val="0"/>
        <w:spacing w:after="0" w:line="240" w:lineRule="auto"/>
        <w:rPr>
          <w:rFonts w:ascii="Times New Roman" w:eastAsia="Calibri" w:hAnsi="Times New Roman" w:cs="Times New Roman"/>
          <w:sz w:val="28"/>
          <w:szCs w:val="28"/>
        </w:rPr>
      </w:pPr>
    </w:p>
    <w:p w14:paraId="0B255FD3" w14:textId="77777777" w:rsidR="00F42BB2" w:rsidRDefault="00F42BB2" w:rsidP="00AA787E">
      <w:pPr>
        <w:widowControl w:val="0"/>
        <w:spacing w:after="0" w:line="240" w:lineRule="auto"/>
        <w:rPr>
          <w:rFonts w:ascii="Times New Roman" w:eastAsia="Calibri" w:hAnsi="Times New Roman" w:cs="Times New Roman"/>
          <w:sz w:val="28"/>
          <w:szCs w:val="28"/>
        </w:rPr>
      </w:pPr>
    </w:p>
    <w:p w14:paraId="33D9DF8B" w14:textId="77777777" w:rsidR="00F42BB2" w:rsidRDefault="00F42BB2" w:rsidP="00AA787E">
      <w:pPr>
        <w:widowControl w:val="0"/>
        <w:spacing w:after="0" w:line="240" w:lineRule="auto"/>
        <w:rPr>
          <w:rFonts w:ascii="Times New Roman" w:eastAsia="Calibri" w:hAnsi="Times New Roman" w:cs="Times New Roman"/>
          <w:sz w:val="28"/>
          <w:szCs w:val="28"/>
        </w:rPr>
      </w:pPr>
    </w:p>
    <w:p w14:paraId="4861B2AF" w14:textId="77777777" w:rsidR="00F42BB2" w:rsidRDefault="00F42BB2" w:rsidP="00AA787E">
      <w:pPr>
        <w:widowControl w:val="0"/>
        <w:spacing w:after="0" w:line="240" w:lineRule="auto"/>
        <w:rPr>
          <w:rFonts w:ascii="Times New Roman" w:eastAsia="Calibri" w:hAnsi="Times New Roman" w:cs="Times New Roman"/>
          <w:sz w:val="28"/>
          <w:szCs w:val="28"/>
        </w:rPr>
      </w:pPr>
    </w:p>
    <w:p w14:paraId="6710BF96" w14:textId="77777777" w:rsidR="00F42BB2" w:rsidRDefault="00F42BB2" w:rsidP="00AA787E">
      <w:pPr>
        <w:widowControl w:val="0"/>
        <w:spacing w:after="0" w:line="240" w:lineRule="auto"/>
        <w:rPr>
          <w:rFonts w:ascii="Times New Roman" w:eastAsia="Calibri" w:hAnsi="Times New Roman" w:cs="Times New Roman"/>
          <w:sz w:val="28"/>
          <w:szCs w:val="28"/>
        </w:rPr>
      </w:pPr>
    </w:p>
    <w:p w14:paraId="0892B96F" w14:textId="77777777" w:rsidR="00F42BB2" w:rsidRDefault="00F42BB2" w:rsidP="00AA787E">
      <w:pPr>
        <w:widowControl w:val="0"/>
        <w:spacing w:after="0" w:line="240" w:lineRule="auto"/>
        <w:rPr>
          <w:rFonts w:ascii="Times New Roman" w:eastAsia="Calibri" w:hAnsi="Times New Roman" w:cs="Times New Roman"/>
          <w:sz w:val="28"/>
          <w:szCs w:val="28"/>
        </w:rPr>
      </w:pPr>
    </w:p>
    <w:p w14:paraId="7FE085ED" w14:textId="77777777" w:rsidR="00F42BB2" w:rsidRDefault="00F42BB2" w:rsidP="00AA787E">
      <w:pPr>
        <w:widowControl w:val="0"/>
        <w:spacing w:after="0" w:line="240" w:lineRule="auto"/>
        <w:rPr>
          <w:rFonts w:ascii="Times New Roman" w:eastAsia="Calibri" w:hAnsi="Times New Roman" w:cs="Times New Roman"/>
          <w:sz w:val="28"/>
          <w:szCs w:val="28"/>
        </w:rPr>
      </w:pPr>
    </w:p>
    <w:p w14:paraId="637ED48D" w14:textId="77777777" w:rsidR="00F42BB2" w:rsidRDefault="00F42BB2" w:rsidP="00AA787E">
      <w:pPr>
        <w:widowControl w:val="0"/>
        <w:spacing w:after="0" w:line="240" w:lineRule="auto"/>
        <w:rPr>
          <w:rFonts w:ascii="Times New Roman" w:eastAsia="Calibri" w:hAnsi="Times New Roman" w:cs="Times New Roman"/>
          <w:sz w:val="28"/>
          <w:szCs w:val="28"/>
        </w:rPr>
      </w:pPr>
    </w:p>
    <w:p w14:paraId="13ACFE04" w14:textId="77777777" w:rsidR="00F42BB2" w:rsidRDefault="00F42BB2" w:rsidP="00AA787E">
      <w:pPr>
        <w:widowControl w:val="0"/>
        <w:spacing w:after="0" w:line="240" w:lineRule="auto"/>
        <w:rPr>
          <w:rFonts w:ascii="Times New Roman" w:eastAsia="Calibri" w:hAnsi="Times New Roman" w:cs="Times New Roman"/>
          <w:sz w:val="28"/>
          <w:szCs w:val="28"/>
        </w:rPr>
      </w:pPr>
    </w:p>
    <w:p w14:paraId="6E999C4B" w14:textId="77777777" w:rsidR="00F42BB2" w:rsidRDefault="00F42BB2" w:rsidP="00AA787E">
      <w:pPr>
        <w:widowControl w:val="0"/>
        <w:spacing w:after="0" w:line="240" w:lineRule="auto"/>
        <w:rPr>
          <w:rFonts w:ascii="Times New Roman" w:eastAsia="Calibri" w:hAnsi="Times New Roman" w:cs="Times New Roman"/>
          <w:sz w:val="28"/>
          <w:szCs w:val="28"/>
        </w:rPr>
      </w:pPr>
    </w:p>
    <w:p w14:paraId="160DD5F8" w14:textId="77777777" w:rsidR="00F42BB2" w:rsidRDefault="00F42BB2" w:rsidP="00AA787E">
      <w:pPr>
        <w:widowControl w:val="0"/>
        <w:spacing w:after="0" w:line="240" w:lineRule="auto"/>
        <w:rPr>
          <w:rFonts w:ascii="Times New Roman" w:eastAsia="Calibri" w:hAnsi="Times New Roman" w:cs="Times New Roman"/>
          <w:sz w:val="28"/>
          <w:szCs w:val="28"/>
        </w:rPr>
      </w:pPr>
    </w:p>
    <w:p w14:paraId="2BD65427" w14:textId="77777777" w:rsidR="00F42BB2" w:rsidRDefault="00F42BB2" w:rsidP="00AA787E">
      <w:pPr>
        <w:widowControl w:val="0"/>
        <w:spacing w:after="0" w:line="240" w:lineRule="auto"/>
        <w:rPr>
          <w:rFonts w:ascii="Times New Roman" w:eastAsia="Calibri" w:hAnsi="Times New Roman" w:cs="Times New Roman"/>
          <w:sz w:val="28"/>
          <w:szCs w:val="28"/>
        </w:rPr>
      </w:pPr>
    </w:p>
    <w:p w14:paraId="58671377" w14:textId="77777777" w:rsidR="00F42BB2" w:rsidRDefault="00F42BB2" w:rsidP="00AA787E">
      <w:pPr>
        <w:widowControl w:val="0"/>
        <w:spacing w:after="0" w:line="240" w:lineRule="auto"/>
        <w:rPr>
          <w:rFonts w:ascii="Times New Roman" w:eastAsia="Calibri" w:hAnsi="Times New Roman" w:cs="Times New Roman"/>
          <w:sz w:val="28"/>
          <w:szCs w:val="28"/>
        </w:rPr>
      </w:pPr>
    </w:p>
    <w:p w14:paraId="05629806" w14:textId="77777777" w:rsidR="00F42BB2" w:rsidRDefault="00F42BB2" w:rsidP="00AA787E">
      <w:pPr>
        <w:widowControl w:val="0"/>
        <w:spacing w:after="0" w:line="240" w:lineRule="auto"/>
        <w:rPr>
          <w:rFonts w:ascii="Times New Roman" w:eastAsia="Calibri" w:hAnsi="Times New Roman" w:cs="Times New Roman"/>
          <w:sz w:val="28"/>
          <w:szCs w:val="28"/>
        </w:rPr>
      </w:pPr>
    </w:p>
    <w:p w14:paraId="326EBED9" w14:textId="77777777" w:rsidR="00F42BB2" w:rsidRDefault="00F42BB2" w:rsidP="00AA787E">
      <w:pPr>
        <w:widowControl w:val="0"/>
        <w:spacing w:after="0" w:line="240" w:lineRule="auto"/>
        <w:rPr>
          <w:rFonts w:ascii="Times New Roman" w:eastAsia="Calibri" w:hAnsi="Times New Roman" w:cs="Times New Roman"/>
          <w:sz w:val="28"/>
          <w:szCs w:val="28"/>
        </w:rPr>
      </w:pPr>
    </w:p>
    <w:p w14:paraId="5D9C6C2A" w14:textId="77777777" w:rsidR="00F42BB2" w:rsidRDefault="00F42BB2" w:rsidP="00AA787E">
      <w:pPr>
        <w:widowControl w:val="0"/>
        <w:spacing w:after="0" w:line="240" w:lineRule="auto"/>
        <w:rPr>
          <w:rFonts w:ascii="Times New Roman" w:eastAsia="Calibri" w:hAnsi="Times New Roman" w:cs="Times New Roman"/>
          <w:sz w:val="28"/>
          <w:szCs w:val="28"/>
        </w:rPr>
      </w:pPr>
    </w:p>
    <w:p w14:paraId="54EE5F39" w14:textId="77777777" w:rsidR="00F42BB2" w:rsidRDefault="00F42BB2" w:rsidP="00AA787E">
      <w:pPr>
        <w:widowControl w:val="0"/>
        <w:spacing w:after="0" w:line="240" w:lineRule="auto"/>
        <w:rPr>
          <w:rFonts w:ascii="Times New Roman" w:eastAsia="Calibri" w:hAnsi="Times New Roman" w:cs="Times New Roman"/>
          <w:sz w:val="28"/>
          <w:szCs w:val="28"/>
        </w:rPr>
      </w:pPr>
    </w:p>
    <w:p w14:paraId="57C7F0FC" w14:textId="77777777" w:rsidR="00F42BB2" w:rsidRDefault="00F42BB2" w:rsidP="00AA787E">
      <w:pPr>
        <w:widowControl w:val="0"/>
        <w:spacing w:after="0" w:line="240" w:lineRule="auto"/>
        <w:rPr>
          <w:rFonts w:ascii="Times New Roman" w:eastAsia="Calibri" w:hAnsi="Times New Roman" w:cs="Times New Roman"/>
          <w:sz w:val="28"/>
          <w:szCs w:val="28"/>
        </w:rPr>
      </w:pPr>
    </w:p>
    <w:p w14:paraId="2C74E73D" w14:textId="77777777" w:rsidR="00F42BB2" w:rsidRDefault="00F42BB2" w:rsidP="00AA787E">
      <w:pPr>
        <w:widowControl w:val="0"/>
        <w:spacing w:after="0" w:line="240" w:lineRule="auto"/>
        <w:rPr>
          <w:rFonts w:ascii="Times New Roman" w:eastAsia="Calibri" w:hAnsi="Times New Roman" w:cs="Times New Roman"/>
          <w:sz w:val="28"/>
          <w:szCs w:val="28"/>
        </w:rPr>
      </w:pPr>
    </w:p>
    <w:p w14:paraId="1BD7D406" w14:textId="77777777" w:rsidR="00F42BB2" w:rsidRDefault="00F42BB2" w:rsidP="00AA787E">
      <w:pPr>
        <w:widowControl w:val="0"/>
        <w:spacing w:after="0" w:line="240" w:lineRule="auto"/>
        <w:rPr>
          <w:rFonts w:ascii="Times New Roman" w:eastAsia="Calibri" w:hAnsi="Times New Roman" w:cs="Times New Roman"/>
          <w:sz w:val="28"/>
          <w:szCs w:val="28"/>
        </w:rPr>
      </w:pPr>
    </w:p>
    <w:p w14:paraId="41ED9AE2" w14:textId="77777777" w:rsidR="00F42BB2" w:rsidRDefault="00F42BB2" w:rsidP="00AA787E">
      <w:pPr>
        <w:widowControl w:val="0"/>
        <w:spacing w:after="0" w:line="240" w:lineRule="auto"/>
        <w:rPr>
          <w:rFonts w:ascii="Times New Roman" w:eastAsia="Calibri" w:hAnsi="Times New Roman" w:cs="Times New Roman"/>
          <w:sz w:val="28"/>
          <w:szCs w:val="28"/>
        </w:rPr>
      </w:pPr>
    </w:p>
    <w:p w14:paraId="535BAC7D" w14:textId="77777777" w:rsidR="00F42BB2" w:rsidRDefault="00F42BB2" w:rsidP="00AA787E">
      <w:pPr>
        <w:widowControl w:val="0"/>
        <w:spacing w:after="0" w:line="240" w:lineRule="auto"/>
        <w:rPr>
          <w:rFonts w:ascii="Times New Roman" w:eastAsia="Calibri" w:hAnsi="Times New Roman" w:cs="Times New Roman"/>
          <w:sz w:val="28"/>
          <w:szCs w:val="28"/>
        </w:rPr>
      </w:pPr>
    </w:p>
    <w:p w14:paraId="7EF50FD2" w14:textId="77777777" w:rsidR="00F42BB2" w:rsidRDefault="00F42BB2" w:rsidP="00AA787E">
      <w:pPr>
        <w:widowControl w:val="0"/>
        <w:spacing w:after="0" w:line="240" w:lineRule="auto"/>
        <w:rPr>
          <w:rFonts w:ascii="Times New Roman" w:eastAsia="Calibri" w:hAnsi="Times New Roman" w:cs="Times New Roman"/>
          <w:sz w:val="28"/>
          <w:szCs w:val="28"/>
        </w:rPr>
      </w:pPr>
    </w:p>
    <w:p w14:paraId="1A6CF862" w14:textId="77777777" w:rsidR="00F42BB2" w:rsidRDefault="00F42BB2" w:rsidP="00AA787E">
      <w:pPr>
        <w:widowControl w:val="0"/>
        <w:spacing w:after="0" w:line="240" w:lineRule="auto"/>
        <w:rPr>
          <w:rFonts w:ascii="Times New Roman" w:eastAsia="Calibri" w:hAnsi="Times New Roman" w:cs="Times New Roman"/>
          <w:sz w:val="28"/>
          <w:szCs w:val="28"/>
        </w:rPr>
      </w:pPr>
    </w:p>
    <w:p w14:paraId="61817C46" w14:textId="77777777" w:rsidR="00F42BB2" w:rsidRDefault="00F42BB2" w:rsidP="00AA787E">
      <w:pPr>
        <w:widowControl w:val="0"/>
        <w:spacing w:after="0" w:line="240" w:lineRule="auto"/>
        <w:rPr>
          <w:rFonts w:ascii="Times New Roman" w:eastAsia="Calibri" w:hAnsi="Times New Roman" w:cs="Times New Roman"/>
          <w:sz w:val="28"/>
          <w:szCs w:val="28"/>
        </w:rPr>
      </w:pPr>
    </w:p>
    <w:p w14:paraId="3F897DDE" w14:textId="77777777" w:rsidR="00F42BB2" w:rsidRDefault="00F42BB2" w:rsidP="00AA787E">
      <w:pPr>
        <w:widowControl w:val="0"/>
        <w:spacing w:after="0" w:line="240" w:lineRule="auto"/>
        <w:rPr>
          <w:rFonts w:ascii="Times New Roman" w:eastAsia="Calibri" w:hAnsi="Times New Roman" w:cs="Times New Roman"/>
          <w:sz w:val="28"/>
          <w:szCs w:val="28"/>
        </w:rPr>
      </w:pPr>
    </w:p>
    <w:p w14:paraId="18AE91D5" w14:textId="77777777" w:rsidR="00F42BB2" w:rsidRDefault="00F42BB2" w:rsidP="00AA787E">
      <w:pPr>
        <w:widowControl w:val="0"/>
        <w:spacing w:after="0" w:line="240" w:lineRule="auto"/>
        <w:rPr>
          <w:rFonts w:ascii="Times New Roman" w:eastAsia="Calibri" w:hAnsi="Times New Roman" w:cs="Times New Roman"/>
          <w:sz w:val="28"/>
          <w:szCs w:val="28"/>
        </w:rPr>
      </w:pPr>
    </w:p>
    <w:p w14:paraId="7C1D463B" w14:textId="77777777" w:rsidR="00F42BB2" w:rsidRDefault="00F42BB2" w:rsidP="00AA787E">
      <w:pPr>
        <w:widowControl w:val="0"/>
        <w:spacing w:after="0" w:line="240" w:lineRule="auto"/>
        <w:rPr>
          <w:rFonts w:ascii="Times New Roman" w:eastAsia="Calibri" w:hAnsi="Times New Roman" w:cs="Times New Roman"/>
          <w:sz w:val="28"/>
          <w:szCs w:val="28"/>
        </w:rPr>
      </w:pPr>
    </w:p>
    <w:p w14:paraId="0A1C4BEF" w14:textId="77777777" w:rsidR="00F42BB2" w:rsidRDefault="00F42BB2" w:rsidP="00AA787E">
      <w:pPr>
        <w:widowControl w:val="0"/>
        <w:spacing w:after="0" w:line="240" w:lineRule="auto"/>
        <w:rPr>
          <w:rFonts w:ascii="Times New Roman" w:eastAsia="Calibri" w:hAnsi="Times New Roman" w:cs="Times New Roman"/>
          <w:sz w:val="28"/>
          <w:szCs w:val="28"/>
        </w:rPr>
      </w:pPr>
    </w:p>
    <w:p w14:paraId="7A99C518" w14:textId="77777777" w:rsidR="00F42BB2" w:rsidRDefault="00F42BB2" w:rsidP="00AA787E">
      <w:pPr>
        <w:widowControl w:val="0"/>
        <w:spacing w:after="0" w:line="240" w:lineRule="auto"/>
        <w:rPr>
          <w:rFonts w:ascii="Times New Roman" w:eastAsia="Calibri" w:hAnsi="Times New Roman" w:cs="Times New Roman"/>
          <w:sz w:val="28"/>
          <w:szCs w:val="28"/>
        </w:rPr>
      </w:pPr>
    </w:p>
    <w:p w14:paraId="782B2F8A" w14:textId="77777777" w:rsidR="00F42BB2" w:rsidRDefault="00F42BB2" w:rsidP="00AA787E">
      <w:pPr>
        <w:widowControl w:val="0"/>
        <w:spacing w:after="0" w:line="240" w:lineRule="auto"/>
        <w:rPr>
          <w:rFonts w:ascii="Times New Roman" w:eastAsia="Calibri" w:hAnsi="Times New Roman" w:cs="Times New Roman"/>
          <w:sz w:val="28"/>
          <w:szCs w:val="28"/>
        </w:rPr>
      </w:pPr>
    </w:p>
    <w:p w14:paraId="2BCBAADC" w14:textId="77777777" w:rsidR="00F42BB2" w:rsidRDefault="00F42BB2" w:rsidP="00AA787E">
      <w:pPr>
        <w:widowControl w:val="0"/>
        <w:spacing w:after="0" w:line="240" w:lineRule="auto"/>
        <w:rPr>
          <w:rFonts w:ascii="Times New Roman" w:eastAsia="Calibri" w:hAnsi="Times New Roman" w:cs="Times New Roman"/>
          <w:sz w:val="28"/>
          <w:szCs w:val="28"/>
        </w:rPr>
      </w:pPr>
    </w:p>
    <w:p w14:paraId="3F6678C9" w14:textId="77777777" w:rsidR="00F42BB2" w:rsidRDefault="00F42BB2" w:rsidP="00AA787E">
      <w:pPr>
        <w:widowControl w:val="0"/>
        <w:spacing w:after="0" w:line="240" w:lineRule="auto"/>
        <w:rPr>
          <w:rFonts w:ascii="Times New Roman" w:eastAsia="Calibri" w:hAnsi="Times New Roman" w:cs="Times New Roman"/>
          <w:sz w:val="28"/>
          <w:szCs w:val="28"/>
        </w:rPr>
      </w:pPr>
    </w:p>
    <w:p w14:paraId="5934A011" w14:textId="77777777" w:rsidR="00F42BB2" w:rsidRDefault="00F42BB2" w:rsidP="00AA787E">
      <w:pPr>
        <w:widowControl w:val="0"/>
        <w:spacing w:after="0" w:line="240" w:lineRule="auto"/>
        <w:rPr>
          <w:rFonts w:ascii="Times New Roman" w:eastAsia="Calibri" w:hAnsi="Times New Roman" w:cs="Times New Roman"/>
          <w:sz w:val="28"/>
          <w:szCs w:val="28"/>
        </w:rPr>
      </w:pPr>
    </w:p>
    <w:p w14:paraId="52ED9F57" w14:textId="77777777" w:rsidR="00F42BB2" w:rsidRDefault="00F42BB2" w:rsidP="00AA787E">
      <w:pPr>
        <w:widowControl w:val="0"/>
        <w:spacing w:after="0" w:line="240" w:lineRule="auto"/>
        <w:rPr>
          <w:rFonts w:ascii="Times New Roman" w:eastAsia="Calibri" w:hAnsi="Times New Roman" w:cs="Times New Roman"/>
          <w:sz w:val="28"/>
          <w:szCs w:val="28"/>
        </w:rPr>
      </w:pPr>
    </w:p>
    <w:p w14:paraId="0106AD6B" w14:textId="77777777" w:rsidR="00F42BB2" w:rsidRDefault="00F42BB2" w:rsidP="00AA787E">
      <w:pPr>
        <w:widowControl w:val="0"/>
        <w:spacing w:after="0" w:line="240" w:lineRule="auto"/>
        <w:rPr>
          <w:rFonts w:ascii="Times New Roman" w:eastAsia="Calibri" w:hAnsi="Times New Roman" w:cs="Times New Roman"/>
          <w:sz w:val="28"/>
          <w:szCs w:val="28"/>
        </w:rPr>
      </w:pPr>
    </w:p>
    <w:p w14:paraId="7837890E" w14:textId="77777777" w:rsidR="00F42BB2" w:rsidRDefault="00F42BB2" w:rsidP="00AA787E">
      <w:pPr>
        <w:widowControl w:val="0"/>
        <w:spacing w:after="0" w:line="240" w:lineRule="auto"/>
        <w:rPr>
          <w:rFonts w:ascii="Times New Roman" w:eastAsia="Calibri" w:hAnsi="Times New Roman" w:cs="Times New Roman"/>
          <w:sz w:val="28"/>
          <w:szCs w:val="28"/>
        </w:rPr>
      </w:pPr>
    </w:p>
    <w:p w14:paraId="0591DE38" w14:textId="77777777" w:rsidR="00F42BB2" w:rsidRDefault="00F42BB2" w:rsidP="00AA787E">
      <w:pPr>
        <w:widowControl w:val="0"/>
        <w:spacing w:after="0" w:line="240" w:lineRule="auto"/>
        <w:rPr>
          <w:rFonts w:ascii="Times New Roman" w:eastAsia="Calibri" w:hAnsi="Times New Roman" w:cs="Times New Roman"/>
          <w:sz w:val="28"/>
          <w:szCs w:val="28"/>
        </w:rPr>
      </w:pPr>
    </w:p>
    <w:p w14:paraId="4806BA39" w14:textId="77777777" w:rsidR="00F42BB2" w:rsidRDefault="00F42BB2" w:rsidP="00AA787E">
      <w:pPr>
        <w:widowControl w:val="0"/>
        <w:spacing w:after="0" w:line="240" w:lineRule="auto"/>
        <w:rPr>
          <w:rFonts w:ascii="Times New Roman" w:eastAsia="Calibri" w:hAnsi="Times New Roman" w:cs="Times New Roman"/>
          <w:sz w:val="28"/>
          <w:szCs w:val="28"/>
        </w:rPr>
      </w:pPr>
    </w:p>
    <w:p w14:paraId="4522F92B" w14:textId="77777777" w:rsidR="00F42BB2" w:rsidRDefault="00F42BB2" w:rsidP="00AA787E">
      <w:pPr>
        <w:widowControl w:val="0"/>
        <w:spacing w:after="0" w:line="240" w:lineRule="auto"/>
        <w:rPr>
          <w:rFonts w:ascii="Times New Roman" w:eastAsia="Calibri" w:hAnsi="Times New Roman" w:cs="Times New Roman"/>
          <w:sz w:val="28"/>
          <w:szCs w:val="28"/>
        </w:rPr>
      </w:pPr>
    </w:p>
    <w:p w14:paraId="69BDC601" w14:textId="77777777" w:rsidR="00F42BB2" w:rsidRDefault="00F42BB2" w:rsidP="00AA787E">
      <w:pPr>
        <w:widowControl w:val="0"/>
        <w:spacing w:after="0" w:line="240" w:lineRule="auto"/>
        <w:rPr>
          <w:rFonts w:ascii="Times New Roman" w:eastAsia="Calibri" w:hAnsi="Times New Roman" w:cs="Times New Roman"/>
          <w:sz w:val="28"/>
          <w:szCs w:val="28"/>
        </w:rPr>
      </w:pPr>
    </w:p>
    <w:p w14:paraId="3061F6F8" w14:textId="77777777" w:rsidR="00F42BB2" w:rsidRDefault="00F42BB2" w:rsidP="00AA787E">
      <w:pPr>
        <w:widowControl w:val="0"/>
        <w:spacing w:after="0" w:line="240" w:lineRule="auto"/>
        <w:rPr>
          <w:rFonts w:ascii="Times New Roman" w:eastAsia="Calibri" w:hAnsi="Times New Roman" w:cs="Times New Roman"/>
          <w:sz w:val="28"/>
          <w:szCs w:val="28"/>
        </w:rPr>
      </w:pPr>
    </w:p>
    <w:p w14:paraId="394C636F" w14:textId="77777777" w:rsidR="00F42BB2" w:rsidRDefault="00F42BB2" w:rsidP="00AA787E">
      <w:pPr>
        <w:widowControl w:val="0"/>
        <w:spacing w:after="0" w:line="240" w:lineRule="auto"/>
        <w:rPr>
          <w:rFonts w:ascii="Times New Roman" w:eastAsia="Calibri" w:hAnsi="Times New Roman" w:cs="Times New Roman"/>
          <w:sz w:val="28"/>
          <w:szCs w:val="28"/>
        </w:rPr>
      </w:pPr>
    </w:p>
    <w:p w14:paraId="428F5CE9" w14:textId="77777777" w:rsidR="00F42BB2" w:rsidRDefault="00F42BB2" w:rsidP="00AA787E">
      <w:pPr>
        <w:widowControl w:val="0"/>
        <w:spacing w:after="0" w:line="240" w:lineRule="auto"/>
        <w:rPr>
          <w:rFonts w:ascii="Times New Roman" w:eastAsia="Calibri" w:hAnsi="Times New Roman" w:cs="Times New Roman"/>
          <w:sz w:val="28"/>
          <w:szCs w:val="28"/>
        </w:rPr>
      </w:pPr>
    </w:p>
    <w:p w14:paraId="10EC2A58" w14:textId="77777777" w:rsidR="00F42BB2" w:rsidRDefault="00F42BB2" w:rsidP="00AA787E">
      <w:pPr>
        <w:widowControl w:val="0"/>
        <w:spacing w:after="0" w:line="240" w:lineRule="auto"/>
        <w:rPr>
          <w:rFonts w:ascii="Times New Roman" w:eastAsia="Calibri" w:hAnsi="Times New Roman" w:cs="Times New Roman"/>
          <w:sz w:val="28"/>
          <w:szCs w:val="28"/>
        </w:rPr>
      </w:pPr>
    </w:p>
    <w:p w14:paraId="4F212153" w14:textId="4A61DB7B" w:rsidR="00F42BB2" w:rsidRPr="00AA787E" w:rsidRDefault="00F42BB2" w:rsidP="00AA787E">
      <w:pPr>
        <w:widowControl w:val="0"/>
        <w:spacing w:after="0" w:line="240" w:lineRule="auto"/>
        <w:rPr>
          <w:rFonts w:ascii="Times New Roman" w:eastAsia="Calibri" w:hAnsi="Times New Roman" w:cs="Times New Roman"/>
          <w:sz w:val="28"/>
          <w:szCs w:val="28"/>
        </w:rPr>
      </w:pPr>
    </w:p>
    <w:sectPr w:rsidR="00F42BB2" w:rsidRPr="00AA787E" w:rsidSect="00774339">
      <w:headerReference w:type="default" r:id="rId112"/>
      <w:footerReference w:type="default" r:id="rId113"/>
      <w:type w:val="continuous"/>
      <w:pgSz w:w="11906" w:h="16838"/>
      <w:pgMar w:top="1701" w:right="1418" w:bottom="1418" w:left="1701" w:header="708" w:footer="708" w:gutter="0"/>
      <w:cols w:space="708"/>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isaias" w:date="2022-06-09T11:04:00Z" w:initials="i">
    <w:p w14:paraId="7D8AEB46" w14:textId="1D694124" w:rsidR="00047891" w:rsidRDefault="00047891">
      <w:pPr>
        <w:pStyle w:val="Textocomentario"/>
      </w:pPr>
      <w:r>
        <w:rPr>
          <w:rStyle w:val="Refdecomentario"/>
        </w:rPr>
        <w:annotationRef/>
      </w:r>
      <w:r>
        <w:t>mejor usar siempre impersonal “se debe comprender”</w:t>
      </w:r>
    </w:p>
  </w:comment>
  <w:comment w:id="2" w:author="Cuenta Microsoft" w:date="2022-06-10T10:38:00Z" w:initials="CM">
    <w:p w14:paraId="0A35DCB6" w14:textId="555FF25A" w:rsidR="00047891" w:rsidRDefault="00047891">
      <w:pPr>
        <w:pStyle w:val="Textocomentario"/>
      </w:pPr>
      <w:r>
        <w:rPr>
          <w:rStyle w:val="Refdecomentario"/>
        </w:rPr>
        <w:annotationRef/>
      </w:r>
      <w:r>
        <w:t>Solucionado</w:t>
      </w:r>
    </w:p>
  </w:comment>
  <w:comment w:id="3" w:author="isaias" w:date="2022-06-09T11:04:00Z" w:initials="i">
    <w:p w14:paraId="122F061D" w14:textId="14953C9D" w:rsidR="00047891" w:rsidRDefault="00047891">
      <w:pPr>
        <w:pStyle w:val="Textocomentario"/>
      </w:pPr>
      <w:r>
        <w:rPr>
          <w:rStyle w:val="Refdecomentario"/>
        </w:rPr>
        <w:annotationRef/>
      </w:r>
      <w:r>
        <w:t>poner el significado la primera vez</w:t>
      </w:r>
    </w:p>
  </w:comment>
  <w:comment w:id="4" w:author="Cuenta Microsoft" w:date="2022-06-10T10:38:00Z" w:initials="CM">
    <w:p w14:paraId="5CE15151" w14:textId="602904F2" w:rsidR="00047891" w:rsidRDefault="00047891">
      <w:pPr>
        <w:pStyle w:val="Textocomentario"/>
      </w:pPr>
      <w:r>
        <w:rPr>
          <w:rStyle w:val="Refdecomentario"/>
        </w:rPr>
        <w:annotationRef/>
      </w:r>
      <w:r>
        <w:t>Solucionado</w:t>
      </w:r>
    </w:p>
  </w:comment>
  <w:comment w:id="10" w:author="isaias" w:date="2022-06-09T11:20:00Z" w:initials="i">
    <w:p w14:paraId="66417BF7" w14:textId="77777777" w:rsidR="00047891" w:rsidRDefault="00047891" w:rsidP="004E4510">
      <w:pPr>
        <w:pStyle w:val="Textocomentario"/>
      </w:pPr>
      <w:r>
        <w:rPr>
          <w:rStyle w:val="Refdecomentario"/>
        </w:rPr>
        <w:annotationRef/>
      </w:r>
      <w:r>
        <w:t xml:space="preserve">En la introducción deberías introducir el dominio que vas a tratar, las subestaciones, los elementos que se comunican, los estándares que se usan, </w:t>
      </w:r>
      <w:proofErr w:type="spellStart"/>
      <w:r>
        <w:t>etc</w:t>
      </w:r>
      <w:proofErr w:type="spellEnd"/>
      <w:r>
        <w:t>, para que luego vaya sonando.</w:t>
      </w:r>
    </w:p>
  </w:comment>
  <w:comment w:id="11" w:author="isaias" w:date="2022-06-09T11:07:00Z" w:initials="i">
    <w:p w14:paraId="2CF89FD0" w14:textId="77777777" w:rsidR="00047891" w:rsidRDefault="00047891" w:rsidP="001F6BE3">
      <w:pPr>
        <w:pStyle w:val="Textocomentario"/>
      </w:pPr>
      <w:r>
        <w:rPr>
          <w:rStyle w:val="Refdecomentario"/>
        </w:rPr>
        <w:annotationRef/>
      </w:r>
      <w:r>
        <w:t>Malware o amenaza, gusano es muy específico</w:t>
      </w:r>
    </w:p>
  </w:comment>
  <w:comment w:id="12" w:author="Cuenta Microsoft" w:date="2022-06-10T10:38:00Z" w:initials="CM">
    <w:p w14:paraId="5917AE53" w14:textId="77777777" w:rsidR="00047891" w:rsidRDefault="00047891" w:rsidP="001F6BE3">
      <w:pPr>
        <w:pStyle w:val="Textocomentario"/>
      </w:pPr>
      <w:r>
        <w:rPr>
          <w:rStyle w:val="Refdecomentario"/>
        </w:rPr>
        <w:annotationRef/>
      </w:r>
      <w:r>
        <w:t>Solucionado</w:t>
      </w:r>
    </w:p>
  </w:comment>
  <w:comment w:id="21" w:author="isaias" w:date="2022-06-09T11:10:00Z" w:initials="i">
    <w:p w14:paraId="7B31F754" w14:textId="77777777" w:rsidR="00047891" w:rsidRDefault="00047891" w:rsidP="003B6F5D">
      <w:pPr>
        <w:pStyle w:val="Textocomentario"/>
      </w:pPr>
      <w:r>
        <w:rPr>
          <w:rStyle w:val="Refdecomentario"/>
        </w:rPr>
        <w:annotationRef/>
      </w:r>
      <w:r>
        <w:t>Tal como está planteado no es necesario que hables de metodología como tal, puedes poner este párrafo en el capítulo de planificación.</w:t>
      </w:r>
    </w:p>
  </w:comment>
  <w:comment w:id="22" w:author="isaias" w:date="2022-06-09T11:09:00Z" w:initials="i">
    <w:p w14:paraId="46EA576A" w14:textId="77777777" w:rsidR="00047891" w:rsidRDefault="00047891" w:rsidP="003B6F5D">
      <w:pPr>
        <w:pStyle w:val="Textocomentario"/>
      </w:pPr>
      <w:r>
        <w:rPr>
          <w:rStyle w:val="Refdecomentario"/>
        </w:rPr>
        <w:annotationRef/>
      </w:r>
      <w:r>
        <w:t>En la introducción puedes mencionar que el proyecto se ha realizado en colaboración con el tutor tal de tal empresa.</w:t>
      </w:r>
    </w:p>
  </w:comment>
  <w:comment w:id="23" w:author="Cuenta Microsoft" w:date="2022-06-10T10:49:00Z" w:initials="CM">
    <w:p w14:paraId="272847C3" w14:textId="77777777" w:rsidR="00047891" w:rsidRDefault="00047891" w:rsidP="003B6F5D">
      <w:pPr>
        <w:pStyle w:val="Textocomentario"/>
      </w:pPr>
      <w:r>
        <w:rPr>
          <w:rStyle w:val="Refdecomentario"/>
        </w:rPr>
        <w:annotationRef/>
      </w:r>
      <w:r>
        <w:t>solucionado</w:t>
      </w:r>
    </w:p>
  </w:comment>
  <w:comment w:id="24" w:author="isaias" w:date="2022-06-09T11:11:00Z" w:initials="i">
    <w:p w14:paraId="4F55DDE7" w14:textId="77777777" w:rsidR="00047891" w:rsidRDefault="00047891" w:rsidP="003B6F5D">
      <w:pPr>
        <w:pStyle w:val="Textocomentario"/>
      </w:pPr>
      <w:r>
        <w:rPr>
          <w:rStyle w:val="Refdecomentario"/>
        </w:rPr>
        <w:annotationRef/>
      </w:r>
      <w:r>
        <w:t>Explica brevemente para qué son las herramientas que citas.</w:t>
      </w:r>
    </w:p>
  </w:comment>
  <w:comment w:id="25" w:author="Cuenta Microsoft" w:date="2022-06-10T10:49:00Z" w:initials="CM">
    <w:p w14:paraId="2C2ECD7F" w14:textId="77777777" w:rsidR="00047891" w:rsidRDefault="00047891" w:rsidP="003B6F5D">
      <w:pPr>
        <w:pStyle w:val="Textocomentario"/>
      </w:pPr>
      <w:r>
        <w:rPr>
          <w:rStyle w:val="Refdecomentario"/>
        </w:rPr>
        <w:annotationRef/>
      </w:r>
      <w:r>
        <w:t>solucionado</w:t>
      </w:r>
    </w:p>
  </w:comment>
  <w:comment w:id="35" w:author="isaias" w:date="2022-06-09T11:15:00Z" w:initials="i">
    <w:p w14:paraId="0CB35A70" w14:textId="1D51AEF0" w:rsidR="00047891" w:rsidRDefault="00047891">
      <w:pPr>
        <w:pStyle w:val="Textocomentario"/>
      </w:pPr>
      <w:r>
        <w:rPr>
          <w:rStyle w:val="Refdecomentario"/>
        </w:rPr>
        <w:annotationRef/>
      </w:r>
      <w:r>
        <w:t>Este párrafo fusionarlo con el anterior (punto y seguido)</w:t>
      </w:r>
    </w:p>
  </w:comment>
  <w:comment w:id="36" w:author="Cuenta Microsoft" w:date="2022-06-10T11:57:00Z" w:initials="CM">
    <w:p w14:paraId="556FDD27" w14:textId="349DC0FA" w:rsidR="00047891" w:rsidRDefault="00047891" w:rsidP="003212C7">
      <w:pPr>
        <w:spacing w:after="0" w:line="240" w:lineRule="auto"/>
        <w:rPr>
          <w:rFonts w:ascii="Times New Roman" w:hAnsi="Times New Roman" w:cs="Times New Roman"/>
          <w:sz w:val="24"/>
          <w:szCs w:val="24"/>
          <w:lang w:eastAsia="es-ES"/>
        </w:rPr>
      </w:pPr>
      <w:r>
        <w:rPr>
          <w:rStyle w:val="Refdecomentario"/>
        </w:rPr>
        <w:annotationRef/>
      </w:r>
      <w:r>
        <w:rPr>
          <w:sz w:val="24"/>
          <w:szCs w:val="24"/>
        </w:rPr>
        <w:t>Solucionado</w:t>
      </w:r>
      <w:r>
        <w:rPr>
          <w:rFonts w:ascii="Times New Roman" w:hAnsi="Times New Roman" w:cs="Times New Roman"/>
          <w:sz w:val="24"/>
          <w:szCs w:val="24"/>
          <w:lang w:eastAsia="es-ES"/>
        </w:rPr>
        <w:t xml:space="preserve"> </w:t>
      </w:r>
    </w:p>
    <w:p w14:paraId="65AD7875" w14:textId="4AF3050F" w:rsidR="00047891" w:rsidRDefault="00047891">
      <w:pPr>
        <w:pStyle w:val="Textocomentario"/>
      </w:pPr>
    </w:p>
  </w:comment>
  <w:comment w:id="37" w:author="isaias" w:date="2022-06-09T11:15:00Z" w:initials="i">
    <w:p w14:paraId="00C3630A" w14:textId="4E4BAFA5" w:rsidR="00047891" w:rsidRDefault="00047891">
      <w:pPr>
        <w:pStyle w:val="Textocomentario"/>
      </w:pPr>
      <w:r>
        <w:rPr>
          <w:rStyle w:val="Refdecomentario"/>
        </w:rPr>
        <w:annotationRef/>
      </w:r>
      <w:r>
        <w:t>Unificar tipografía, aquí el tamaño de la fuente disminuye</w:t>
      </w:r>
    </w:p>
  </w:comment>
  <w:comment w:id="38" w:author="Cuenta Microsoft" w:date="2022-06-10T11:58:00Z" w:initials="CM">
    <w:p w14:paraId="677E85E9" w14:textId="60F4CF96" w:rsidR="00047891" w:rsidRDefault="00047891">
      <w:pPr>
        <w:pStyle w:val="Textocomentario"/>
      </w:pPr>
      <w:r>
        <w:rPr>
          <w:rStyle w:val="Refdecomentario"/>
        </w:rPr>
        <w:annotationRef/>
      </w:r>
      <w:r>
        <w:t>Solucionado</w:t>
      </w:r>
    </w:p>
  </w:comment>
  <w:comment w:id="39" w:author="isaias" w:date="2022-06-09T11:16:00Z" w:initials="i">
    <w:p w14:paraId="2F6A4C4C" w14:textId="075EE010" w:rsidR="00047891" w:rsidRDefault="00047891">
      <w:pPr>
        <w:pStyle w:val="Textocomentario"/>
      </w:pPr>
      <w:r>
        <w:rPr>
          <w:rStyle w:val="Refdecomentario"/>
        </w:rPr>
        <w:annotationRef/>
      </w:r>
      <w:r>
        <w:t>Falta espacio</w:t>
      </w:r>
    </w:p>
  </w:comment>
  <w:comment w:id="40" w:author="Cuenta Microsoft" w:date="2022-06-10T11:57:00Z" w:initials="CM">
    <w:p w14:paraId="230115D5" w14:textId="044BB326" w:rsidR="00047891" w:rsidRDefault="00047891">
      <w:pPr>
        <w:pStyle w:val="Textocomentario"/>
      </w:pPr>
      <w:r>
        <w:rPr>
          <w:rStyle w:val="Refdecomentario"/>
        </w:rPr>
        <w:annotationRef/>
      </w:r>
      <w:r>
        <w:t>Solucionado</w:t>
      </w:r>
    </w:p>
  </w:comment>
  <w:comment w:id="41" w:author="isaias" w:date="2022-06-09T11:16:00Z" w:initials="i">
    <w:p w14:paraId="0C3E3606" w14:textId="4E991A70" w:rsidR="00047891" w:rsidRDefault="00047891">
      <w:pPr>
        <w:pStyle w:val="Textocomentario"/>
      </w:pPr>
      <w:r>
        <w:rPr>
          <w:rStyle w:val="Refdecomentario"/>
        </w:rPr>
        <w:annotationRef/>
      </w:r>
      <w:r>
        <w:t>identificar</w:t>
      </w:r>
    </w:p>
  </w:comment>
  <w:comment w:id="42" w:author="Cuenta Microsoft" w:date="2022-06-10T12:01:00Z" w:initials="CM">
    <w:p w14:paraId="3E2778D2" w14:textId="7B3D29F5" w:rsidR="00047891" w:rsidRDefault="00047891">
      <w:pPr>
        <w:pStyle w:val="Textocomentario"/>
      </w:pPr>
      <w:r>
        <w:rPr>
          <w:rStyle w:val="Refdecomentario"/>
        </w:rPr>
        <w:annotationRef/>
      </w:r>
      <w:r>
        <w:t>Solucionado</w:t>
      </w:r>
    </w:p>
  </w:comment>
  <w:comment w:id="43" w:author="isaias" w:date="2022-06-09T11:17:00Z" w:initials="i">
    <w:p w14:paraId="6CA0A4D2" w14:textId="02C2DA6E" w:rsidR="00047891" w:rsidRDefault="00047891">
      <w:pPr>
        <w:pStyle w:val="Textocomentario"/>
      </w:pPr>
      <w:r>
        <w:rPr>
          <w:rStyle w:val="Refdecomentario"/>
        </w:rPr>
        <w:annotationRef/>
      </w:r>
      <w:r>
        <w:t xml:space="preserve">No queda claro qué hace </w:t>
      </w:r>
      <w:proofErr w:type="spellStart"/>
      <w:r>
        <w:t>Nozomi</w:t>
      </w:r>
      <w:proofErr w:type="spellEnd"/>
      <w:r>
        <w:t xml:space="preserve"> </w:t>
      </w:r>
      <w:proofErr w:type="spellStart"/>
      <w:r>
        <w:t>Guardian</w:t>
      </w:r>
      <w:proofErr w:type="spellEnd"/>
      <w:r>
        <w:t>, es una herramienta de monitorización, es un IDS, es un IPS?</w:t>
      </w:r>
    </w:p>
  </w:comment>
  <w:comment w:id="44" w:author="Cuenta Microsoft" w:date="2022-06-10T12:04:00Z" w:initials="CM">
    <w:p w14:paraId="0D296D7A" w14:textId="0959A150" w:rsidR="00047891" w:rsidRDefault="00047891">
      <w:pPr>
        <w:pStyle w:val="Textocomentario"/>
      </w:pPr>
      <w:r>
        <w:rPr>
          <w:rStyle w:val="Refdecomentario"/>
        </w:rPr>
        <w:annotationRef/>
      </w:r>
    </w:p>
  </w:comment>
  <w:comment w:id="48" w:author="isaias" w:date="2022-06-09T11:18:00Z" w:initials="i">
    <w:p w14:paraId="232E9FBD" w14:textId="4034825D" w:rsidR="00047891" w:rsidRDefault="00047891">
      <w:pPr>
        <w:pStyle w:val="Textocomentario"/>
      </w:pPr>
      <w:r>
        <w:rPr>
          <w:rStyle w:val="Refdecomentario"/>
        </w:rPr>
        <w:annotationRef/>
      </w:r>
      <w:r>
        <w:t xml:space="preserve">Estaría bien mencionar cómo se relaciona </w:t>
      </w:r>
      <w:proofErr w:type="spellStart"/>
      <w:r>
        <w:t>Wireshark</w:t>
      </w:r>
      <w:proofErr w:type="spellEnd"/>
      <w:r>
        <w:t xml:space="preserve"> con las otras herramientas utilizadas, por ejemplo </w:t>
      </w:r>
      <w:proofErr w:type="spellStart"/>
      <w:r>
        <w:t>Nozomi</w:t>
      </w:r>
      <w:proofErr w:type="spellEnd"/>
      <w:r>
        <w:t xml:space="preserve"> </w:t>
      </w:r>
      <w:proofErr w:type="spellStart"/>
      <w:r>
        <w:t>Guardian</w:t>
      </w:r>
      <w:proofErr w:type="spellEnd"/>
    </w:p>
  </w:comment>
  <w:comment w:id="49" w:author="Cuenta Microsoft" w:date="2022-06-13T10:34:00Z" w:initials="CM">
    <w:p w14:paraId="1B824139" w14:textId="7733C650" w:rsidR="00047891" w:rsidRDefault="00047891">
      <w:pPr>
        <w:pStyle w:val="Textocomentario"/>
      </w:pPr>
      <w:r>
        <w:rPr>
          <w:rStyle w:val="Refdecomentario"/>
        </w:rPr>
        <w:annotationRef/>
      </w:r>
      <w:r>
        <w:t>Solucionado</w:t>
      </w:r>
    </w:p>
  </w:comment>
  <w:comment w:id="51" w:author="isaias" w:date="2022-06-09T11:25:00Z" w:initials="i">
    <w:p w14:paraId="77DA315F" w14:textId="77777777" w:rsidR="00047891" w:rsidRDefault="00047891" w:rsidP="00D955B0">
      <w:pPr>
        <w:pStyle w:val="Textocomentario"/>
      </w:pPr>
      <w:r>
        <w:rPr>
          <w:rStyle w:val="Refdecomentario"/>
        </w:rPr>
        <w:annotationRef/>
      </w:r>
      <w:r>
        <w:t xml:space="preserve">TCPDUMP quizá debería ir descrito a continuación de </w:t>
      </w:r>
      <w:proofErr w:type="spellStart"/>
      <w:r>
        <w:t>Wireshark</w:t>
      </w:r>
      <w:proofErr w:type="spellEnd"/>
    </w:p>
  </w:comment>
  <w:comment w:id="52" w:author="Cuenta Microsoft" w:date="2022-06-13T10:34:00Z" w:initials="CM">
    <w:p w14:paraId="184BED4A" w14:textId="6E1B3D2F" w:rsidR="00047891" w:rsidRDefault="00047891">
      <w:pPr>
        <w:pStyle w:val="Textocomentario"/>
      </w:pPr>
      <w:r>
        <w:rPr>
          <w:rStyle w:val="Refdecomentario"/>
        </w:rPr>
        <w:annotationRef/>
      </w:r>
      <w:r>
        <w:t>Solucionado</w:t>
      </w:r>
    </w:p>
  </w:comment>
  <w:comment w:id="54" w:author="isaias" w:date="2022-06-09T11:25:00Z" w:initials="i">
    <w:p w14:paraId="5DA173C0" w14:textId="77777777" w:rsidR="00047891" w:rsidRDefault="00047891" w:rsidP="00D955B0">
      <w:pPr>
        <w:pStyle w:val="Textocomentario"/>
      </w:pPr>
      <w:r>
        <w:rPr>
          <w:rStyle w:val="Refdecomentario"/>
        </w:rPr>
        <w:annotationRef/>
      </w:r>
      <w:r>
        <w:t xml:space="preserve">Los comandos indícalos en un tipo de letra diferente, por ejemplo Lucida </w:t>
      </w:r>
      <w:proofErr w:type="spellStart"/>
      <w:r>
        <w:t>Console</w:t>
      </w:r>
      <w:proofErr w:type="spellEnd"/>
      <w:r>
        <w:t xml:space="preserve">, </w:t>
      </w:r>
      <w:proofErr w:type="spellStart"/>
      <w:r>
        <w:t>Console</w:t>
      </w:r>
      <w:proofErr w:type="spellEnd"/>
      <w:r>
        <w:t xml:space="preserve"> o Courier. El comando no puede empezar por mayúsculas, no funcionaría.</w:t>
      </w:r>
    </w:p>
  </w:comment>
  <w:comment w:id="55" w:author="Cuenta Microsoft" w:date="2022-06-13T10:37:00Z" w:initials="CM">
    <w:p w14:paraId="6BCDD977" w14:textId="7267B04B" w:rsidR="00047891" w:rsidRDefault="00047891">
      <w:pPr>
        <w:pStyle w:val="Textocomentario"/>
      </w:pPr>
      <w:r>
        <w:rPr>
          <w:rStyle w:val="Refdecomentario"/>
        </w:rPr>
        <w:annotationRef/>
      </w:r>
      <w:r>
        <w:t>Solucionado</w:t>
      </w:r>
    </w:p>
  </w:comment>
  <w:comment w:id="65" w:author="isaias" w:date="2022-06-09T11:37:00Z" w:initials="i">
    <w:p w14:paraId="7558BFA6" w14:textId="33BDE27E" w:rsidR="00047891" w:rsidRDefault="00047891">
      <w:pPr>
        <w:pStyle w:val="Textocomentario"/>
      </w:pPr>
      <w:r>
        <w:rPr>
          <w:rStyle w:val="Refdecomentario"/>
        </w:rPr>
        <w:annotationRef/>
      </w:r>
      <w:r>
        <w:t>Todo este texto no es necesario, no aporta mucho al tema del TFG en concreto, podrías buscar ataques centrados en sistemas de producción y transmisión de energía.</w:t>
      </w:r>
    </w:p>
  </w:comment>
  <w:comment w:id="93" w:author="isaias" w:date="2022-06-09T12:47:00Z" w:initials="i">
    <w:p w14:paraId="150D012B" w14:textId="7CE8D358" w:rsidR="00047891" w:rsidRDefault="00047891">
      <w:pPr>
        <w:pStyle w:val="Textocomentario"/>
      </w:pPr>
      <w:r>
        <w:rPr>
          <w:rStyle w:val="Refdecomentario"/>
        </w:rPr>
        <w:annotationRef/>
      </w:r>
      <w:r>
        <w:t>otros</w:t>
      </w:r>
    </w:p>
  </w:comment>
  <w:comment w:id="99" w:author="isaias" w:date="2022-06-09T12:49:00Z" w:initials="i">
    <w:p w14:paraId="5604A68F" w14:textId="286E1E55" w:rsidR="00047891" w:rsidRDefault="00047891">
      <w:pPr>
        <w:pStyle w:val="Textocomentario"/>
      </w:pPr>
      <w:r>
        <w:rPr>
          <w:rStyle w:val="Refdecomentario"/>
        </w:rPr>
        <w:annotationRef/>
      </w:r>
      <w:r>
        <w:t>diseñó</w:t>
      </w:r>
    </w:p>
  </w:comment>
  <w:comment w:id="101" w:author="isaias" w:date="2022-06-09T12:51:00Z" w:initials="i">
    <w:p w14:paraId="575E8CAE" w14:textId="602D7E32" w:rsidR="00047891" w:rsidRDefault="00047891">
      <w:pPr>
        <w:pStyle w:val="Textocomentario"/>
      </w:pPr>
      <w:r>
        <w:rPr>
          <w:rStyle w:val="Refdecomentario"/>
        </w:rPr>
        <w:annotationRef/>
      </w:r>
      <w:r>
        <w:t>Esta sangría está bien?</w:t>
      </w:r>
    </w:p>
  </w:comment>
  <w:comment w:id="102" w:author="Cuenta Microsoft" w:date="2022-06-10T12:35:00Z" w:initials="CM">
    <w:p w14:paraId="3D66D439" w14:textId="5C254DEB" w:rsidR="00047891" w:rsidRDefault="00047891">
      <w:pPr>
        <w:pStyle w:val="Textocomentario"/>
      </w:pPr>
      <w:r>
        <w:rPr>
          <w:rStyle w:val="Refdecomentario"/>
        </w:rPr>
        <w:annotationRef/>
      </w:r>
      <w:r>
        <w:t>Solucionado</w:t>
      </w:r>
    </w:p>
  </w:comment>
  <w:comment w:id="103" w:author="isaias" w:date="2022-06-09T12:51:00Z" w:initials="i">
    <w:p w14:paraId="09B04F5A" w14:textId="1E65CC6A" w:rsidR="00047891" w:rsidRDefault="00047891">
      <w:pPr>
        <w:pStyle w:val="Textocomentario"/>
      </w:pPr>
      <w:r>
        <w:rPr>
          <w:rStyle w:val="Refdecomentario"/>
        </w:rPr>
        <w:annotationRef/>
      </w:r>
      <w:r>
        <w:t>No poner imágenes para las viñetas, usar puntos como en el resto del documento</w:t>
      </w:r>
    </w:p>
  </w:comment>
  <w:comment w:id="112" w:author="isaias" w:date="2022-06-09T12:52:00Z" w:initials="i">
    <w:p w14:paraId="5ACCD022" w14:textId="77777777" w:rsidR="00047891" w:rsidRDefault="00047891" w:rsidP="00052892">
      <w:pPr>
        <w:pStyle w:val="Textocomentario"/>
      </w:pPr>
      <w:r>
        <w:rPr>
          <w:rStyle w:val="Refdecomentario"/>
        </w:rPr>
        <w:annotationRef/>
      </w:r>
      <w:r>
        <w:t>No es necesario decir esto, si quieres pon el término en español entre paréntesis directamente.</w:t>
      </w:r>
    </w:p>
  </w:comment>
  <w:comment w:id="113" w:author="Cuenta Microsoft" w:date="2022-06-13T11:00:00Z" w:initials="CM">
    <w:p w14:paraId="7E598DF3" w14:textId="77777777" w:rsidR="00047891" w:rsidRDefault="00047891" w:rsidP="00052892">
      <w:pPr>
        <w:pStyle w:val="Textocomentario"/>
      </w:pPr>
      <w:r>
        <w:rPr>
          <w:rStyle w:val="Refdecomentario"/>
        </w:rPr>
        <w:annotationRef/>
      </w:r>
      <w:r>
        <w:t>Solucionado</w:t>
      </w:r>
    </w:p>
    <w:p w14:paraId="4CA7AF2B" w14:textId="77777777" w:rsidR="00047891" w:rsidRDefault="00047891" w:rsidP="00052892">
      <w:pPr>
        <w:pStyle w:val="Textocomentario"/>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D8AEB46" w15:done="0"/>
  <w15:commentEx w15:paraId="0A35DCB6" w15:paraIdParent="7D8AEB46" w15:done="0"/>
  <w15:commentEx w15:paraId="122F061D" w15:done="0"/>
  <w15:commentEx w15:paraId="5CE15151" w15:paraIdParent="122F061D" w15:done="0"/>
  <w15:commentEx w15:paraId="66417BF7" w15:done="0"/>
  <w15:commentEx w15:paraId="2CF89FD0" w15:done="0"/>
  <w15:commentEx w15:paraId="5917AE53" w15:paraIdParent="2CF89FD0" w15:done="0"/>
  <w15:commentEx w15:paraId="7B31F754" w15:done="0"/>
  <w15:commentEx w15:paraId="46EA576A" w15:done="0"/>
  <w15:commentEx w15:paraId="272847C3" w15:paraIdParent="46EA576A" w15:done="0"/>
  <w15:commentEx w15:paraId="4F55DDE7" w15:done="0"/>
  <w15:commentEx w15:paraId="2C2ECD7F" w15:paraIdParent="4F55DDE7" w15:done="0"/>
  <w15:commentEx w15:paraId="0CB35A70" w15:done="1"/>
  <w15:commentEx w15:paraId="65AD7875" w15:paraIdParent="0CB35A70" w15:done="1"/>
  <w15:commentEx w15:paraId="00C3630A" w15:done="1"/>
  <w15:commentEx w15:paraId="677E85E9" w15:paraIdParent="00C3630A" w15:done="1"/>
  <w15:commentEx w15:paraId="2F6A4C4C" w15:done="1"/>
  <w15:commentEx w15:paraId="230115D5" w15:paraIdParent="2F6A4C4C" w15:done="1"/>
  <w15:commentEx w15:paraId="0C3E3606" w15:done="1"/>
  <w15:commentEx w15:paraId="3E2778D2" w15:paraIdParent="0C3E3606" w15:done="1"/>
  <w15:commentEx w15:paraId="6CA0A4D2" w15:done="1"/>
  <w15:commentEx w15:paraId="0D296D7A" w15:paraIdParent="6CA0A4D2" w15:done="1"/>
  <w15:commentEx w15:paraId="232E9FBD" w15:done="1"/>
  <w15:commentEx w15:paraId="1B824139" w15:paraIdParent="232E9FBD" w15:done="1"/>
  <w15:commentEx w15:paraId="77DA315F" w15:done="1"/>
  <w15:commentEx w15:paraId="184BED4A" w15:paraIdParent="77DA315F" w15:done="1"/>
  <w15:commentEx w15:paraId="5DA173C0" w15:done="1"/>
  <w15:commentEx w15:paraId="6BCDD977" w15:paraIdParent="5DA173C0" w15:done="1"/>
  <w15:commentEx w15:paraId="7558BFA6" w15:done="1"/>
  <w15:commentEx w15:paraId="150D012B" w15:done="1"/>
  <w15:commentEx w15:paraId="5604A68F" w15:done="1"/>
  <w15:commentEx w15:paraId="575E8CAE" w15:done="1"/>
  <w15:commentEx w15:paraId="3D66D439" w15:paraIdParent="575E8CAE" w15:done="1"/>
  <w15:commentEx w15:paraId="09B04F5A" w15:done="1"/>
  <w15:commentEx w15:paraId="5ACCD022" w15:done="1"/>
  <w15:commentEx w15:paraId="4CA7AF2B" w15:paraIdParent="5ACCD022"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D8AEB46" w16cid:durableId="265C8173"/>
  <w16cid:commentId w16cid:paraId="0A35DCB6" w16cid:durableId="265C8174"/>
  <w16cid:commentId w16cid:paraId="122F061D" w16cid:durableId="265C8175"/>
  <w16cid:commentId w16cid:paraId="5CE15151" w16cid:durableId="265C8176"/>
  <w16cid:commentId w16cid:paraId="66417BF7" w16cid:durableId="265C8177"/>
  <w16cid:commentId w16cid:paraId="2CF89FD0" w16cid:durableId="265C8178"/>
  <w16cid:commentId w16cid:paraId="5917AE53" w16cid:durableId="265C8179"/>
  <w16cid:commentId w16cid:paraId="7B31F754" w16cid:durableId="265C817C"/>
  <w16cid:commentId w16cid:paraId="46EA576A" w16cid:durableId="265C817D"/>
  <w16cid:commentId w16cid:paraId="272847C3" w16cid:durableId="265C817E"/>
  <w16cid:commentId w16cid:paraId="4F55DDE7" w16cid:durableId="265C817F"/>
  <w16cid:commentId w16cid:paraId="2C2ECD7F" w16cid:durableId="265C8180"/>
  <w16cid:commentId w16cid:paraId="0CB35A70" w16cid:durableId="265C8181"/>
  <w16cid:commentId w16cid:paraId="65AD7875" w16cid:durableId="265C8182"/>
  <w16cid:commentId w16cid:paraId="00C3630A" w16cid:durableId="265C8183"/>
  <w16cid:commentId w16cid:paraId="677E85E9" w16cid:durableId="265C8184"/>
  <w16cid:commentId w16cid:paraId="2F6A4C4C" w16cid:durableId="265C8185"/>
  <w16cid:commentId w16cid:paraId="230115D5" w16cid:durableId="265C8186"/>
  <w16cid:commentId w16cid:paraId="0C3E3606" w16cid:durableId="265C8187"/>
  <w16cid:commentId w16cid:paraId="3E2778D2" w16cid:durableId="265C8188"/>
  <w16cid:commentId w16cid:paraId="6CA0A4D2" w16cid:durableId="265C8189"/>
  <w16cid:commentId w16cid:paraId="0D296D7A" w16cid:durableId="265C818A"/>
  <w16cid:commentId w16cid:paraId="232E9FBD" w16cid:durableId="265C818B"/>
  <w16cid:commentId w16cid:paraId="1B824139" w16cid:durableId="265C818C"/>
  <w16cid:commentId w16cid:paraId="77DA315F" w16cid:durableId="265C818D"/>
  <w16cid:commentId w16cid:paraId="184BED4A" w16cid:durableId="265C818E"/>
  <w16cid:commentId w16cid:paraId="5DA173C0" w16cid:durableId="265C818F"/>
  <w16cid:commentId w16cid:paraId="6BCDD977" w16cid:durableId="265C8190"/>
  <w16cid:commentId w16cid:paraId="7558BFA6" w16cid:durableId="265C8192"/>
  <w16cid:commentId w16cid:paraId="1CAF34AD" w16cid:durableId="265C8193"/>
  <w16cid:commentId w16cid:paraId="5A77DD3F" w16cid:durableId="265C8194"/>
  <w16cid:commentId w16cid:paraId="150D012B" w16cid:durableId="265C8195"/>
  <w16cid:commentId w16cid:paraId="5604A68F" w16cid:durableId="265C8196"/>
  <w16cid:commentId w16cid:paraId="575E8CAE" w16cid:durableId="265C8197"/>
  <w16cid:commentId w16cid:paraId="3D66D439" w16cid:durableId="265C8198"/>
  <w16cid:commentId w16cid:paraId="09B04F5A" w16cid:durableId="265C8199"/>
  <w16cid:commentId w16cid:paraId="5ACCD022" w16cid:durableId="265C819A"/>
  <w16cid:commentId w16cid:paraId="4CA7AF2B" w16cid:durableId="265C819B"/>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2206B0" w14:textId="77777777" w:rsidR="00241CBA" w:rsidRDefault="00241CBA">
      <w:pPr>
        <w:spacing w:after="0" w:line="240" w:lineRule="auto"/>
      </w:pPr>
      <w:r>
        <w:separator/>
      </w:r>
    </w:p>
  </w:endnote>
  <w:endnote w:type="continuationSeparator" w:id="0">
    <w:p w14:paraId="13A2FC6B" w14:textId="77777777" w:rsidR="00241CBA" w:rsidRDefault="00241CB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ABB92" w14:textId="77777777" w:rsidR="00047891" w:rsidRDefault="00047891">
    <w:pPr>
      <w:pStyle w:val="Piedepgina"/>
      <w:rPr>
        <w:color w:val="595959" w:themeColor="text1" w:themeTint="A6"/>
        <w:sz w:val="18"/>
        <w:szCs w:val="18"/>
      </w:rPr>
    </w:pPr>
    <w:r>
      <w:rPr>
        <w:noProof/>
        <w:lang w:eastAsia="es-ES"/>
      </w:rPr>
      <w:drawing>
        <wp:anchor distT="0" distB="0" distL="114300" distR="114300" simplePos="0" relativeHeight="251664384" behindDoc="0" locked="0" layoutInCell="1" allowOverlap="1" wp14:anchorId="34418CD2" wp14:editId="51C41759">
          <wp:simplePos x="0" y="0"/>
          <wp:positionH relativeFrom="margin">
            <wp:align>left</wp:align>
          </wp:positionH>
          <wp:positionV relativeFrom="paragraph">
            <wp:posOffset>-63927</wp:posOffset>
          </wp:positionV>
          <wp:extent cx="612680" cy="689212"/>
          <wp:effectExtent l="0" t="0" r="0" b="0"/>
          <wp:wrapSquare wrapText="bothSides"/>
          <wp:docPr id="13" name="Imagen 13" descr="Macintosh HD:Users:ramon:Documents:Documentos:A-E:ESCUELA_rmn:EscuelaAAA:Escudos:EscudoEscuelaSinFondo.tif"/>
          <wp:cNvGraphicFramePr/>
          <a:graphic xmlns:a="http://schemas.openxmlformats.org/drawingml/2006/main">
            <a:graphicData uri="http://schemas.openxmlformats.org/drawingml/2006/picture">
              <pic:pic xmlns:pic="http://schemas.openxmlformats.org/drawingml/2006/picture">
                <pic:nvPicPr>
                  <pic:cNvPr id="3" name="Imagen 3" descr="Macintosh HD:Users:ramon:Documents:Documentos:A-E:ESCUELA_rmn:EscuelaAAA:Escudos:EscudoEscuelaSinFondo.ti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12680" cy="689212"/>
                  </a:xfrm>
                  <a:prstGeom prst="rect">
                    <a:avLst/>
                  </a:prstGeom>
                  <a:noFill/>
                  <a:ln>
                    <a:noFill/>
                  </a:ln>
                </pic:spPr>
              </pic:pic>
            </a:graphicData>
          </a:graphic>
        </wp:anchor>
      </w:drawing>
    </w:r>
    <w:r>
      <w:rPr>
        <w:color w:val="595959" w:themeColor="text1" w:themeTint="A6"/>
        <w:sz w:val="18"/>
        <w:szCs w:val="18"/>
      </w:rPr>
      <w:ptab w:relativeTo="margin" w:alignment="right" w:leader="none"/>
    </w:r>
    <w:r>
      <w:rPr>
        <w:color w:val="595959" w:themeColor="text1" w:themeTint="A6"/>
        <w:sz w:val="18"/>
        <w:szCs w:val="18"/>
      </w:rPr>
      <w:t xml:space="preserve"> </w:t>
    </w:r>
    <w:sdt>
      <w:sdtPr>
        <w:rPr>
          <w:color w:val="595959" w:themeColor="text1" w:themeTint="A6"/>
          <w:sz w:val="18"/>
          <w:szCs w:val="18"/>
        </w:rPr>
        <w:alias w:val="Autor"/>
        <w:tag w:val=""/>
        <w:id w:val="-1795827444"/>
        <w:placeholder>
          <w:docPart w:val="FABEF950483B4E03B24CB9AEEBC8E3E7"/>
        </w:placeholder>
        <w:dataBinding w:prefixMappings="xmlns:ns0='http://purl.org/dc/elements/1.1/' xmlns:ns1='http://schemas.openxmlformats.org/package/2006/metadata/core-properties' " w:xpath="/ns1:coreProperties[1]/ns0:creator[1]" w:storeItemID="{6C3C8BC8-F283-45AE-878A-BAB7291924A1}"/>
        <w:text/>
      </w:sdtPr>
      <w:sdtEndPr/>
      <w:sdtContent>
        <w:r>
          <w:rPr>
            <w:color w:val="595959" w:themeColor="text1" w:themeTint="A6"/>
            <w:sz w:val="18"/>
            <w:szCs w:val="18"/>
          </w:rPr>
          <w:t>Marcos González Maestre</w:t>
        </w:r>
      </w:sdtContent>
    </w:sdt>
  </w:p>
  <w:p w14:paraId="049A732F" w14:textId="77777777" w:rsidR="00047891" w:rsidRDefault="00047891">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346470" w14:textId="77777777" w:rsidR="00241CBA" w:rsidRDefault="00241CBA">
      <w:pPr>
        <w:spacing w:after="0" w:line="240" w:lineRule="auto"/>
      </w:pPr>
      <w:r>
        <w:separator/>
      </w:r>
    </w:p>
  </w:footnote>
  <w:footnote w:type="continuationSeparator" w:id="0">
    <w:p w14:paraId="31ECFEF3" w14:textId="77777777" w:rsidR="00241CBA" w:rsidRDefault="00241CB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A00C3" w14:textId="7533866E" w:rsidR="00047891" w:rsidRDefault="00047891" w:rsidP="00A5247C">
    <w:pPr>
      <w:pStyle w:val="Encabezado"/>
      <w:rPr>
        <w:color w:val="8496B0" w:themeColor="text2" w:themeTint="99"/>
        <w:sz w:val="24"/>
        <w:szCs w:val="24"/>
      </w:rPr>
    </w:pPr>
    <w:r w:rsidRPr="001C1E8E">
      <w:rPr>
        <w:rFonts w:ascii="Calibri" w:eastAsia="Calibri" w:hAnsi="Calibri" w:cs="Times New Roman"/>
        <w:b/>
        <w:noProof/>
        <w:sz w:val="28"/>
        <w:szCs w:val="28"/>
        <w:lang w:val="es-ES" w:eastAsia="es-ES"/>
      </w:rPr>
      <w:drawing>
        <wp:anchor distT="0" distB="0" distL="114300" distR="114300" simplePos="0" relativeHeight="251661312" behindDoc="0" locked="0" layoutInCell="1" allowOverlap="1" wp14:anchorId="6F872F66" wp14:editId="1249C777">
          <wp:simplePos x="0" y="0"/>
          <wp:positionH relativeFrom="margin">
            <wp:posOffset>-30707</wp:posOffset>
          </wp:positionH>
          <wp:positionV relativeFrom="topMargin">
            <wp:posOffset>199788</wp:posOffset>
          </wp:positionV>
          <wp:extent cx="1174949" cy="641225"/>
          <wp:effectExtent l="0" t="0" r="6350" b="698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86596" cy="6475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994517" w14:textId="75CA7A36" w:rsidR="00047891" w:rsidRPr="00AD150E" w:rsidRDefault="00047891" w:rsidP="00A5247C">
    <w:pPr>
      <w:pStyle w:val="Encabezado"/>
      <w:jc w:val="right"/>
    </w:pPr>
    <w:r>
      <w:rPr>
        <w:lang w:val="es-ES"/>
      </w:rPr>
      <w:t xml:space="preserve">Página </w:t>
    </w:r>
    <w:r>
      <w:rPr>
        <w:b/>
        <w:bCs/>
      </w:rPr>
      <w:fldChar w:fldCharType="begin"/>
    </w:r>
    <w:r>
      <w:rPr>
        <w:b/>
        <w:bCs/>
      </w:rPr>
      <w:instrText>PAGE  \* Arabic  \* MERGEFORMAT</w:instrText>
    </w:r>
    <w:r>
      <w:rPr>
        <w:b/>
        <w:bCs/>
      </w:rPr>
      <w:fldChar w:fldCharType="separate"/>
    </w:r>
    <w:r w:rsidR="00AA6170" w:rsidRPr="00AA6170">
      <w:rPr>
        <w:b/>
        <w:bCs/>
        <w:noProof/>
        <w:lang w:val="es-ES"/>
      </w:rPr>
      <w:t>81</w:t>
    </w:r>
    <w:r>
      <w:rPr>
        <w:b/>
        <w:bCs/>
      </w:rPr>
      <w:fldChar w:fldCharType="end"/>
    </w:r>
    <w:r>
      <w:rPr>
        <w:lang w:val="es-ES"/>
      </w:rPr>
      <w:t xml:space="preserve"> de </w:t>
    </w:r>
    <w:r>
      <w:rPr>
        <w:b/>
        <w:bCs/>
      </w:rPr>
      <w:fldChar w:fldCharType="begin"/>
    </w:r>
    <w:r>
      <w:rPr>
        <w:b/>
        <w:bCs/>
      </w:rPr>
      <w:instrText>NUMPAGES  \* Arabic  \* MERGEFORMAT</w:instrText>
    </w:r>
    <w:r>
      <w:rPr>
        <w:b/>
        <w:bCs/>
      </w:rPr>
      <w:fldChar w:fldCharType="separate"/>
    </w:r>
    <w:r w:rsidR="00AA6170" w:rsidRPr="00AA6170">
      <w:rPr>
        <w:b/>
        <w:bCs/>
        <w:noProof/>
        <w:lang w:val="es-ES"/>
      </w:rPr>
      <w:t>86</w:t>
    </w:r>
    <w:r>
      <w:rPr>
        <w:b/>
        <w:bCs/>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3pt;height:11.3pt" o:bullet="t">
        <v:imagedata r:id="rId1" o:title="mso64F4"/>
      </v:shape>
    </w:pict>
  </w:numPicBullet>
  <w:abstractNum w:abstractNumId="0" w15:restartNumberingAfterBreak="0">
    <w:nsid w:val="008636F8"/>
    <w:multiLevelType w:val="hybridMultilevel"/>
    <w:tmpl w:val="EF8EE3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0D64ABA"/>
    <w:multiLevelType w:val="hybridMultilevel"/>
    <w:tmpl w:val="E9BEC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A93A8D"/>
    <w:multiLevelType w:val="hybridMultilevel"/>
    <w:tmpl w:val="0486C180"/>
    <w:lvl w:ilvl="0" w:tplc="0C0A0003">
      <w:start w:val="1"/>
      <w:numFmt w:val="bullet"/>
      <w:lvlText w:val="o"/>
      <w:lvlJc w:val="left"/>
      <w:pPr>
        <w:ind w:left="1854" w:hanging="360"/>
      </w:pPr>
      <w:rPr>
        <w:rFonts w:ascii="Courier New" w:hAnsi="Courier New" w:cs="Courier New" w:hint="default"/>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3" w15:restartNumberingAfterBreak="0">
    <w:nsid w:val="037F5223"/>
    <w:multiLevelType w:val="hybridMultilevel"/>
    <w:tmpl w:val="8CAAF3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64540A8"/>
    <w:multiLevelType w:val="hybridMultilevel"/>
    <w:tmpl w:val="5C5A43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7A1628C"/>
    <w:multiLevelType w:val="hybridMultilevel"/>
    <w:tmpl w:val="9C1C8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BFB5964"/>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0CB77114"/>
    <w:multiLevelType w:val="hybridMultilevel"/>
    <w:tmpl w:val="9282E82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8" w15:restartNumberingAfterBreak="0">
    <w:nsid w:val="10135C90"/>
    <w:multiLevelType w:val="hybridMultilevel"/>
    <w:tmpl w:val="FA0423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BFF344D"/>
    <w:multiLevelType w:val="hybridMultilevel"/>
    <w:tmpl w:val="11043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C6C0BFD"/>
    <w:multiLevelType w:val="multilevel"/>
    <w:tmpl w:val="20F82A1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1DBE3F7A"/>
    <w:multiLevelType w:val="hybridMultilevel"/>
    <w:tmpl w:val="12769260"/>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0CF6715"/>
    <w:multiLevelType w:val="hybridMultilevel"/>
    <w:tmpl w:val="DD4C411A"/>
    <w:lvl w:ilvl="0" w:tplc="1AA80B68">
      <w:numFmt w:val="bullet"/>
      <w:lvlText w:val="-"/>
      <w:lvlJc w:val="left"/>
      <w:pPr>
        <w:ind w:left="720" w:hanging="360"/>
      </w:pPr>
      <w:rPr>
        <w:rFonts w:ascii="Trebuchet MS" w:eastAsia="MS Mincho" w:hAnsi="Trebuchet MS"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48C5633"/>
    <w:multiLevelType w:val="hybridMultilevel"/>
    <w:tmpl w:val="DB54C5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F0377B"/>
    <w:multiLevelType w:val="hybridMultilevel"/>
    <w:tmpl w:val="FC84DDEE"/>
    <w:lvl w:ilvl="0" w:tplc="063A50B4">
      <w:start w:val="1"/>
      <w:numFmt w:val="bullet"/>
      <w:lvlText w:val="-"/>
      <w:lvlJc w:val="left"/>
      <w:pPr>
        <w:ind w:left="1554" w:hanging="360"/>
      </w:pPr>
      <w:rPr>
        <w:rFonts w:ascii="Verdana" w:eastAsia="Verdana" w:hAnsi="Verdana" w:hint="default"/>
        <w:sz w:val="22"/>
        <w:szCs w:val="22"/>
      </w:rPr>
    </w:lvl>
    <w:lvl w:ilvl="1" w:tplc="7FA43108">
      <w:numFmt w:val="bullet"/>
      <w:lvlText w:val=""/>
      <w:lvlJc w:val="left"/>
      <w:pPr>
        <w:ind w:left="2274" w:hanging="360"/>
      </w:pPr>
      <w:rPr>
        <w:rFonts w:ascii="Symbol" w:eastAsia="Times New Roman" w:hAnsi="Symbol" w:cs="Arial" w:hint="default"/>
        <w:b/>
      </w:rPr>
    </w:lvl>
    <w:lvl w:ilvl="2" w:tplc="0C0A0005" w:tentative="1">
      <w:start w:val="1"/>
      <w:numFmt w:val="bullet"/>
      <w:lvlText w:val=""/>
      <w:lvlJc w:val="left"/>
      <w:pPr>
        <w:ind w:left="2994" w:hanging="360"/>
      </w:pPr>
      <w:rPr>
        <w:rFonts w:ascii="Wingdings" w:hAnsi="Wingdings" w:hint="default"/>
      </w:rPr>
    </w:lvl>
    <w:lvl w:ilvl="3" w:tplc="0C0A0001" w:tentative="1">
      <w:start w:val="1"/>
      <w:numFmt w:val="bullet"/>
      <w:lvlText w:val=""/>
      <w:lvlJc w:val="left"/>
      <w:pPr>
        <w:ind w:left="3714" w:hanging="360"/>
      </w:pPr>
      <w:rPr>
        <w:rFonts w:ascii="Symbol" w:hAnsi="Symbol" w:hint="default"/>
      </w:rPr>
    </w:lvl>
    <w:lvl w:ilvl="4" w:tplc="0C0A0003" w:tentative="1">
      <w:start w:val="1"/>
      <w:numFmt w:val="bullet"/>
      <w:lvlText w:val="o"/>
      <w:lvlJc w:val="left"/>
      <w:pPr>
        <w:ind w:left="4434" w:hanging="360"/>
      </w:pPr>
      <w:rPr>
        <w:rFonts w:ascii="Courier New" w:hAnsi="Courier New" w:cs="Courier New" w:hint="default"/>
      </w:rPr>
    </w:lvl>
    <w:lvl w:ilvl="5" w:tplc="0C0A0005" w:tentative="1">
      <w:start w:val="1"/>
      <w:numFmt w:val="bullet"/>
      <w:lvlText w:val=""/>
      <w:lvlJc w:val="left"/>
      <w:pPr>
        <w:ind w:left="5154" w:hanging="360"/>
      </w:pPr>
      <w:rPr>
        <w:rFonts w:ascii="Wingdings" w:hAnsi="Wingdings" w:hint="default"/>
      </w:rPr>
    </w:lvl>
    <w:lvl w:ilvl="6" w:tplc="0C0A0001" w:tentative="1">
      <w:start w:val="1"/>
      <w:numFmt w:val="bullet"/>
      <w:lvlText w:val=""/>
      <w:lvlJc w:val="left"/>
      <w:pPr>
        <w:ind w:left="5874" w:hanging="360"/>
      </w:pPr>
      <w:rPr>
        <w:rFonts w:ascii="Symbol" w:hAnsi="Symbol" w:hint="default"/>
      </w:rPr>
    </w:lvl>
    <w:lvl w:ilvl="7" w:tplc="0C0A0003" w:tentative="1">
      <w:start w:val="1"/>
      <w:numFmt w:val="bullet"/>
      <w:lvlText w:val="o"/>
      <w:lvlJc w:val="left"/>
      <w:pPr>
        <w:ind w:left="6594" w:hanging="360"/>
      </w:pPr>
      <w:rPr>
        <w:rFonts w:ascii="Courier New" w:hAnsi="Courier New" w:cs="Courier New" w:hint="default"/>
      </w:rPr>
    </w:lvl>
    <w:lvl w:ilvl="8" w:tplc="0C0A0005" w:tentative="1">
      <w:start w:val="1"/>
      <w:numFmt w:val="bullet"/>
      <w:lvlText w:val=""/>
      <w:lvlJc w:val="left"/>
      <w:pPr>
        <w:ind w:left="7314" w:hanging="360"/>
      </w:pPr>
      <w:rPr>
        <w:rFonts w:ascii="Wingdings" w:hAnsi="Wingdings" w:hint="default"/>
      </w:rPr>
    </w:lvl>
  </w:abstractNum>
  <w:abstractNum w:abstractNumId="15" w15:restartNumberingAfterBreak="0">
    <w:nsid w:val="2ABF22EB"/>
    <w:multiLevelType w:val="hybridMultilevel"/>
    <w:tmpl w:val="74F2DD5C"/>
    <w:lvl w:ilvl="0" w:tplc="1AA80B68">
      <w:numFmt w:val="bullet"/>
      <w:lvlText w:val="-"/>
      <w:lvlJc w:val="left"/>
      <w:pPr>
        <w:ind w:left="1080" w:hanging="360"/>
      </w:pPr>
      <w:rPr>
        <w:rFonts w:ascii="Trebuchet MS" w:eastAsia="MS Mincho" w:hAnsi="Trebuchet MS" w:cs="Times New Roman"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15:restartNumberingAfterBreak="0">
    <w:nsid w:val="2C824444"/>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7" w15:restartNumberingAfterBreak="0">
    <w:nsid w:val="319857A7"/>
    <w:multiLevelType w:val="hybridMultilevel"/>
    <w:tmpl w:val="F030EC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3F85CA5"/>
    <w:multiLevelType w:val="hybridMultilevel"/>
    <w:tmpl w:val="D78EEBD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7317EC0"/>
    <w:multiLevelType w:val="hybridMultilevel"/>
    <w:tmpl w:val="BD82B5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7463F29"/>
    <w:multiLevelType w:val="hybridMultilevel"/>
    <w:tmpl w:val="67E08E8C"/>
    <w:lvl w:ilvl="0" w:tplc="0C0A0001">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23F2F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4F53461"/>
    <w:multiLevelType w:val="hybridMultilevel"/>
    <w:tmpl w:val="CB5AE616"/>
    <w:lvl w:ilvl="0" w:tplc="0C0A0003">
      <w:start w:val="1"/>
      <w:numFmt w:val="bullet"/>
      <w:lvlText w:val="o"/>
      <w:lvlJc w:val="left"/>
      <w:pPr>
        <w:ind w:left="720" w:hanging="360"/>
      </w:pPr>
      <w:rPr>
        <w:rFonts w:ascii="Courier New" w:hAnsi="Courier New" w:cs="Courier New"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5CE3B35"/>
    <w:multiLevelType w:val="hybridMultilevel"/>
    <w:tmpl w:val="523C49D0"/>
    <w:lvl w:ilvl="0" w:tplc="0C0A000F">
      <w:start w:val="1"/>
      <w:numFmt w:val="decimal"/>
      <w:lvlText w:val="%1."/>
      <w:lvlJc w:val="left"/>
      <w:pPr>
        <w:ind w:left="936" w:hanging="360"/>
      </w:pPr>
    </w:lvl>
    <w:lvl w:ilvl="1" w:tplc="0C0A0019" w:tentative="1">
      <w:start w:val="1"/>
      <w:numFmt w:val="lowerLetter"/>
      <w:lvlText w:val="%2."/>
      <w:lvlJc w:val="left"/>
      <w:pPr>
        <w:ind w:left="1656" w:hanging="360"/>
      </w:pPr>
    </w:lvl>
    <w:lvl w:ilvl="2" w:tplc="0C0A001B" w:tentative="1">
      <w:start w:val="1"/>
      <w:numFmt w:val="lowerRoman"/>
      <w:lvlText w:val="%3."/>
      <w:lvlJc w:val="right"/>
      <w:pPr>
        <w:ind w:left="2376" w:hanging="180"/>
      </w:pPr>
    </w:lvl>
    <w:lvl w:ilvl="3" w:tplc="0C0A000F" w:tentative="1">
      <w:start w:val="1"/>
      <w:numFmt w:val="decimal"/>
      <w:lvlText w:val="%4."/>
      <w:lvlJc w:val="left"/>
      <w:pPr>
        <w:ind w:left="3096" w:hanging="360"/>
      </w:pPr>
    </w:lvl>
    <w:lvl w:ilvl="4" w:tplc="0C0A0019" w:tentative="1">
      <w:start w:val="1"/>
      <w:numFmt w:val="lowerLetter"/>
      <w:lvlText w:val="%5."/>
      <w:lvlJc w:val="left"/>
      <w:pPr>
        <w:ind w:left="3816" w:hanging="360"/>
      </w:pPr>
    </w:lvl>
    <w:lvl w:ilvl="5" w:tplc="0C0A001B" w:tentative="1">
      <w:start w:val="1"/>
      <w:numFmt w:val="lowerRoman"/>
      <w:lvlText w:val="%6."/>
      <w:lvlJc w:val="right"/>
      <w:pPr>
        <w:ind w:left="4536" w:hanging="180"/>
      </w:pPr>
    </w:lvl>
    <w:lvl w:ilvl="6" w:tplc="0C0A000F" w:tentative="1">
      <w:start w:val="1"/>
      <w:numFmt w:val="decimal"/>
      <w:lvlText w:val="%7."/>
      <w:lvlJc w:val="left"/>
      <w:pPr>
        <w:ind w:left="5256" w:hanging="360"/>
      </w:pPr>
    </w:lvl>
    <w:lvl w:ilvl="7" w:tplc="0C0A0019" w:tentative="1">
      <w:start w:val="1"/>
      <w:numFmt w:val="lowerLetter"/>
      <w:lvlText w:val="%8."/>
      <w:lvlJc w:val="left"/>
      <w:pPr>
        <w:ind w:left="5976" w:hanging="360"/>
      </w:pPr>
    </w:lvl>
    <w:lvl w:ilvl="8" w:tplc="0C0A001B" w:tentative="1">
      <w:start w:val="1"/>
      <w:numFmt w:val="lowerRoman"/>
      <w:lvlText w:val="%9."/>
      <w:lvlJc w:val="right"/>
      <w:pPr>
        <w:ind w:left="6696" w:hanging="180"/>
      </w:pPr>
    </w:lvl>
  </w:abstractNum>
  <w:abstractNum w:abstractNumId="24" w15:restartNumberingAfterBreak="0">
    <w:nsid w:val="4F26263D"/>
    <w:multiLevelType w:val="multilevel"/>
    <w:tmpl w:val="2A988502"/>
    <w:lvl w:ilvl="0">
      <w:start w:val="1"/>
      <w:numFmt w:val="decimal"/>
      <w:pStyle w:val="Ttulo1"/>
      <w:lvlText w:val="%1"/>
      <w:lvlJc w:val="left"/>
      <w:pPr>
        <w:ind w:left="432" w:hanging="432"/>
      </w:pPr>
      <w:rPr>
        <w:sz w:val="56"/>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5" w15:restartNumberingAfterBreak="0">
    <w:nsid w:val="557075A7"/>
    <w:multiLevelType w:val="hybridMultilevel"/>
    <w:tmpl w:val="97F065C6"/>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56B1059A"/>
    <w:multiLevelType w:val="hybridMultilevel"/>
    <w:tmpl w:val="0A8027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5F54559C"/>
    <w:multiLevelType w:val="hybridMultilevel"/>
    <w:tmpl w:val="F522B5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FA6250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71F6E41"/>
    <w:multiLevelType w:val="hybridMultilevel"/>
    <w:tmpl w:val="F5D46C84"/>
    <w:lvl w:ilvl="0" w:tplc="0C0A000B">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73555BBC"/>
    <w:multiLevelType w:val="hybridMultilevel"/>
    <w:tmpl w:val="0E505A6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8134CB7"/>
    <w:multiLevelType w:val="hybridMultilevel"/>
    <w:tmpl w:val="90744CD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2" w15:restartNumberingAfterBreak="0">
    <w:nsid w:val="7ED57595"/>
    <w:multiLevelType w:val="hybridMultilevel"/>
    <w:tmpl w:val="5316E63A"/>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num w:numId="1">
    <w:abstractNumId w:val="14"/>
  </w:num>
  <w:num w:numId="2">
    <w:abstractNumId w:val="15"/>
  </w:num>
  <w:num w:numId="3">
    <w:abstractNumId w:val="12"/>
  </w:num>
  <w:num w:numId="4">
    <w:abstractNumId w:val="2"/>
  </w:num>
  <w:num w:numId="5">
    <w:abstractNumId w:val="24"/>
  </w:num>
  <w:num w:numId="6">
    <w:abstractNumId w:val="10"/>
  </w:num>
  <w:num w:numId="7">
    <w:abstractNumId w:val="25"/>
  </w:num>
  <w:num w:numId="8">
    <w:abstractNumId w:val="31"/>
  </w:num>
  <w:num w:numId="9">
    <w:abstractNumId w:val="5"/>
  </w:num>
  <w:num w:numId="10">
    <w:abstractNumId w:val="26"/>
  </w:num>
  <w:num w:numId="11">
    <w:abstractNumId w:val="18"/>
  </w:num>
  <w:num w:numId="12">
    <w:abstractNumId w:val="19"/>
  </w:num>
  <w:num w:numId="13">
    <w:abstractNumId w:val="11"/>
  </w:num>
  <w:num w:numId="14">
    <w:abstractNumId w:val="22"/>
  </w:num>
  <w:num w:numId="15">
    <w:abstractNumId w:val="29"/>
  </w:num>
  <w:num w:numId="16">
    <w:abstractNumId w:val="30"/>
  </w:num>
  <w:num w:numId="17">
    <w:abstractNumId w:val="1"/>
  </w:num>
  <w:num w:numId="18">
    <w:abstractNumId w:val="28"/>
  </w:num>
  <w:num w:numId="19">
    <w:abstractNumId w:val="6"/>
  </w:num>
  <w:num w:numId="20">
    <w:abstractNumId w:val="7"/>
  </w:num>
  <w:num w:numId="21">
    <w:abstractNumId w:val="4"/>
  </w:num>
  <w:num w:numId="22">
    <w:abstractNumId w:val="20"/>
  </w:num>
  <w:num w:numId="23">
    <w:abstractNumId w:val="3"/>
  </w:num>
  <w:num w:numId="24">
    <w:abstractNumId w:val="32"/>
  </w:num>
  <w:num w:numId="25">
    <w:abstractNumId w:val="9"/>
  </w:num>
  <w:num w:numId="26">
    <w:abstractNumId w:val="13"/>
  </w:num>
  <w:num w:numId="27">
    <w:abstractNumId w:val="0"/>
  </w:num>
  <w:num w:numId="28">
    <w:abstractNumId w:val="23"/>
  </w:num>
  <w:num w:numId="29">
    <w:abstractNumId w:val="16"/>
  </w:num>
  <w:num w:numId="30">
    <w:abstractNumId w:val="21"/>
  </w:num>
  <w:num w:numId="31">
    <w:abstractNumId w:val="17"/>
  </w:num>
  <w:num w:numId="32">
    <w:abstractNumId w:val="27"/>
  </w:num>
  <w:num w:numId="33">
    <w:abstractNumId w:val="8"/>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isaias">
    <w15:presenceInfo w15:providerId="None" w15:userId="isaias"/>
  </w15:person>
  <w15:person w15:author="Cuenta Microsoft">
    <w15:presenceInfo w15:providerId="Windows Live" w15:userId="0be5321e0db090d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tDQytjQwMLAwMTQwtbBQ0lEKTi0uzszPAykwrAUAGi1b0iwAAAA="/>
  </w:docVars>
  <w:rsids>
    <w:rsidRoot w:val="001C1E8E"/>
    <w:rsid w:val="00004C38"/>
    <w:rsid w:val="000102CA"/>
    <w:rsid w:val="0001068B"/>
    <w:rsid w:val="000131A0"/>
    <w:rsid w:val="000212BB"/>
    <w:rsid w:val="00022040"/>
    <w:rsid w:val="0002272D"/>
    <w:rsid w:val="00024FD2"/>
    <w:rsid w:val="00025F0C"/>
    <w:rsid w:val="00033318"/>
    <w:rsid w:val="00036FAC"/>
    <w:rsid w:val="00037CE8"/>
    <w:rsid w:val="00040C23"/>
    <w:rsid w:val="00042B85"/>
    <w:rsid w:val="000447B2"/>
    <w:rsid w:val="00047891"/>
    <w:rsid w:val="00052892"/>
    <w:rsid w:val="0006164E"/>
    <w:rsid w:val="00064602"/>
    <w:rsid w:val="000665CC"/>
    <w:rsid w:val="0007258B"/>
    <w:rsid w:val="00074661"/>
    <w:rsid w:val="000832E6"/>
    <w:rsid w:val="00083E57"/>
    <w:rsid w:val="00090612"/>
    <w:rsid w:val="000964BA"/>
    <w:rsid w:val="000A24B2"/>
    <w:rsid w:val="000A6AD2"/>
    <w:rsid w:val="000B0DF5"/>
    <w:rsid w:val="000B716C"/>
    <w:rsid w:val="000C115F"/>
    <w:rsid w:val="000C153F"/>
    <w:rsid w:val="000D2F53"/>
    <w:rsid w:val="000D45D6"/>
    <w:rsid w:val="000E3F9A"/>
    <w:rsid w:val="000F19A7"/>
    <w:rsid w:val="000F3875"/>
    <w:rsid w:val="000F424D"/>
    <w:rsid w:val="00100195"/>
    <w:rsid w:val="001004A8"/>
    <w:rsid w:val="00110F22"/>
    <w:rsid w:val="00113530"/>
    <w:rsid w:val="001352C9"/>
    <w:rsid w:val="001417C5"/>
    <w:rsid w:val="001450FB"/>
    <w:rsid w:val="00146974"/>
    <w:rsid w:val="001472DB"/>
    <w:rsid w:val="00157C83"/>
    <w:rsid w:val="00170A10"/>
    <w:rsid w:val="001778F5"/>
    <w:rsid w:val="0018123F"/>
    <w:rsid w:val="001838E0"/>
    <w:rsid w:val="00190DF9"/>
    <w:rsid w:val="00191CC6"/>
    <w:rsid w:val="00193B39"/>
    <w:rsid w:val="00195553"/>
    <w:rsid w:val="00196666"/>
    <w:rsid w:val="00197EB9"/>
    <w:rsid w:val="001A3186"/>
    <w:rsid w:val="001B41E2"/>
    <w:rsid w:val="001B5DB2"/>
    <w:rsid w:val="001C1E8E"/>
    <w:rsid w:val="001C533D"/>
    <w:rsid w:val="001D7BD3"/>
    <w:rsid w:val="001F251E"/>
    <w:rsid w:val="001F2981"/>
    <w:rsid w:val="001F6BE3"/>
    <w:rsid w:val="001F72C3"/>
    <w:rsid w:val="00207B55"/>
    <w:rsid w:val="00213175"/>
    <w:rsid w:val="00220868"/>
    <w:rsid w:val="00222A47"/>
    <w:rsid w:val="002237CC"/>
    <w:rsid w:val="002303F3"/>
    <w:rsid w:val="00241CBA"/>
    <w:rsid w:val="00241FBF"/>
    <w:rsid w:val="002444E7"/>
    <w:rsid w:val="0025066E"/>
    <w:rsid w:val="002553B2"/>
    <w:rsid w:val="00261503"/>
    <w:rsid w:val="00266603"/>
    <w:rsid w:val="002721C9"/>
    <w:rsid w:val="00276B40"/>
    <w:rsid w:val="00277766"/>
    <w:rsid w:val="002816C0"/>
    <w:rsid w:val="00287FBA"/>
    <w:rsid w:val="00292CE6"/>
    <w:rsid w:val="00293B6C"/>
    <w:rsid w:val="002A6857"/>
    <w:rsid w:val="002B20E1"/>
    <w:rsid w:val="002B2AC6"/>
    <w:rsid w:val="002B3965"/>
    <w:rsid w:val="002B4592"/>
    <w:rsid w:val="002B5B9B"/>
    <w:rsid w:val="002C0C12"/>
    <w:rsid w:val="002C0E4E"/>
    <w:rsid w:val="002C25C0"/>
    <w:rsid w:val="002D15E5"/>
    <w:rsid w:val="002D54A2"/>
    <w:rsid w:val="002E0BE1"/>
    <w:rsid w:val="002E7FCE"/>
    <w:rsid w:val="00301519"/>
    <w:rsid w:val="00307625"/>
    <w:rsid w:val="003152E1"/>
    <w:rsid w:val="003170C1"/>
    <w:rsid w:val="003212C7"/>
    <w:rsid w:val="00321349"/>
    <w:rsid w:val="00324D69"/>
    <w:rsid w:val="0032542E"/>
    <w:rsid w:val="00341362"/>
    <w:rsid w:val="00341962"/>
    <w:rsid w:val="0034399E"/>
    <w:rsid w:val="00347A76"/>
    <w:rsid w:val="0035355B"/>
    <w:rsid w:val="0035654A"/>
    <w:rsid w:val="003569E3"/>
    <w:rsid w:val="00364FE1"/>
    <w:rsid w:val="00380104"/>
    <w:rsid w:val="00383634"/>
    <w:rsid w:val="003874FE"/>
    <w:rsid w:val="003B372D"/>
    <w:rsid w:val="003B4BC0"/>
    <w:rsid w:val="003B6308"/>
    <w:rsid w:val="003B6F5D"/>
    <w:rsid w:val="003E3C7B"/>
    <w:rsid w:val="003E431E"/>
    <w:rsid w:val="003E56A1"/>
    <w:rsid w:val="003E677D"/>
    <w:rsid w:val="003F37C5"/>
    <w:rsid w:val="003F77F5"/>
    <w:rsid w:val="0040697E"/>
    <w:rsid w:val="004108C2"/>
    <w:rsid w:val="00410916"/>
    <w:rsid w:val="00410965"/>
    <w:rsid w:val="004225BE"/>
    <w:rsid w:val="00422DF9"/>
    <w:rsid w:val="00424EFB"/>
    <w:rsid w:val="0042594E"/>
    <w:rsid w:val="00426B58"/>
    <w:rsid w:val="00442595"/>
    <w:rsid w:val="004439CF"/>
    <w:rsid w:val="00447628"/>
    <w:rsid w:val="004625A4"/>
    <w:rsid w:val="004743B9"/>
    <w:rsid w:val="00477ECF"/>
    <w:rsid w:val="00482E37"/>
    <w:rsid w:val="004954A3"/>
    <w:rsid w:val="0049679D"/>
    <w:rsid w:val="00496D03"/>
    <w:rsid w:val="004A1D36"/>
    <w:rsid w:val="004B0C42"/>
    <w:rsid w:val="004B0D0A"/>
    <w:rsid w:val="004C358A"/>
    <w:rsid w:val="004C3CE4"/>
    <w:rsid w:val="004C4798"/>
    <w:rsid w:val="004C4DCD"/>
    <w:rsid w:val="004C578C"/>
    <w:rsid w:val="004D63C2"/>
    <w:rsid w:val="004D7F4F"/>
    <w:rsid w:val="004E1C42"/>
    <w:rsid w:val="004E2958"/>
    <w:rsid w:val="004E4319"/>
    <w:rsid w:val="004E4510"/>
    <w:rsid w:val="004F1725"/>
    <w:rsid w:val="004F723D"/>
    <w:rsid w:val="00501D03"/>
    <w:rsid w:val="0050475A"/>
    <w:rsid w:val="00505545"/>
    <w:rsid w:val="00505D36"/>
    <w:rsid w:val="00510A4C"/>
    <w:rsid w:val="00510F5A"/>
    <w:rsid w:val="00511071"/>
    <w:rsid w:val="00517289"/>
    <w:rsid w:val="0052009F"/>
    <w:rsid w:val="0052502F"/>
    <w:rsid w:val="00526DD2"/>
    <w:rsid w:val="00527A9C"/>
    <w:rsid w:val="0053294D"/>
    <w:rsid w:val="00532F4D"/>
    <w:rsid w:val="005414C4"/>
    <w:rsid w:val="00541DBC"/>
    <w:rsid w:val="00545132"/>
    <w:rsid w:val="00556447"/>
    <w:rsid w:val="005607E0"/>
    <w:rsid w:val="00567BDB"/>
    <w:rsid w:val="00570F2F"/>
    <w:rsid w:val="00577D77"/>
    <w:rsid w:val="0059517C"/>
    <w:rsid w:val="00595FFA"/>
    <w:rsid w:val="005A2331"/>
    <w:rsid w:val="005A343E"/>
    <w:rsid w:val="005B1857"/>
    <w:rsid w:val="005B39C3"/>
    <w:rsid w:val="005B4C9F"/>
    <w:rsid w:val="005B57AE"/>
    <w:rsid w:val="005B5F91"/>
    <w:rsid w:val="005D01FE"/>
    <w:rsid w:val="005D3B31"/>
    <w:rsid w:val="005D7BAD"/>
    <w:rsid w:val="005E2DEA"/>
    <w:rsid w:val="005E49F1"/>
    <w:rsid w:val="005E67DD"/>
    <w:rsid w:val="005E7FA4"/>
    <w:rsid w:val="005F1BB1"/>
    <w:rsid w:val="006012B1"/>
    <w:rsid w:val="0060346E"/>
    <w:rsid w:val="006055F6"/>
    <w:rsid w:val="00606FED"/>
    <w:rsid w:val="0062398B"/>
    <w:rsid w:val="00632B90"/>
    <w:rsid w:val="00640014"/>
    <w:rsid w:val="006476D4"/>
    <w:rsid w:val="00657F4C"/>
    <w:rsid w:val="006764F1"/>
    <w:rsid w:val="00676DBA"/>
    <w:rsid w:val="00676F57"/>
    <w:rsid w:val="0068180D"/>
    <w:rsid w:val="00682547"/>
    <w:rsid w:val="006878AD"/>
    <w:rsid w:val="00695D02"/>
    <w:rsid w:val="00696152"/>
    <w:rsid w:val="006A15D4"/>
    <w:rsid w:val="006A6054"/>
    <w:rsid w:val="006C240C"/>
    <w:rsid w:val="006C382D"/>
    <w:rsid w:val="006C4A68"/>
    <w:rsid w:val="006C7E66"/>
    <w:rsid w:val="006D30D5"/>
    <w:rsid w:val="006D3444"/>
    <w:rsid w:val="006E0CE4"/>
    <w:rsid w:val="006E7A44"/>
    <w:rsid w:val="006F0A55"/>
    <w:rsid w:val="006F19AD"/>
    <w:rsid w:val="007007D1"/>
    <w:rsid w:val="00701146"/>
    <w:rsid w:val="007148A1"/>
    <w:rsid w:val="00720991"/>
    <w:rsid w:val="00732BF2"/>
    <w:rsid w:val="00733186"/>
    <w:rsid w:val="00742151"/>
    <w:rsid w:val="00744DD7"/>
    <w:rsid w:val="00746329"/>
    <w:rsid w:val="00750E87"/>
    <w:rsid w:val="00764A3C"/>
    <w:rsid w:val="00765DAE"/>
    <w:rsid w:val="00766650"/>
    <w:rsid w:val="00766CB1"/>
    <w:rsid w:val="007723BE"/>
    <w:rsid w:val="00774339"/>
    <w:rsid w:val="0077471A"/>
    <w:rsid w:val="00777582"/>
    <w:rsid w:val="007A2E76"/>
    <w:rsid w:val="007A2F4A"/>
    <w:rsid w:val="007A324A"/>
    <w:rsid w:val="007B4DEA"/>
    <w:rsid w:val="007C2247"/>
    <w:rsid w:val="007C4B71"/>
    <w:rsid w:val="007C5B01"/>
    <w:rsid w:val="007D40CA"/>
    <w:rsid w:val="007E1CA1"/>
    <w:rsid w:val="007E2412"/>
    <w:rsid w:val="007E2512"/>
    <w:rsid w:val="007E3755"/>
    <w:rsid w:val="007E63F7"/>
    <w:rsid w:val="007F1002"/>
    <w:rsid w:val="007F2026"/>
    <w:rsid w:val="007F7530"/>
    <w:rsid w:val="00801618"/>
    <w:rsid w:val="00802EF1"/>
    <w:rsid w:val="00804744"/>
    <w:rsid w:val="008048D9"/>
    <w:rsid w:val="00806FE2"/>
    <w:rsid w:val="00815693"/>
    <w:rsid w:val="008201D8"/>
    <w:rsid w:val="008215E4"/>
    <w:rsid w:val="00841393"/>
    <w:rsid w:val="00850102"/>
    <w:rsid w:val="008505FE"/>
    <w:rsid w:val="008524AB"/>
    <w:rsid w:val="00852BFD"/>
    <w:rsid w:val="00856134"/>
    <w:rsid w:val="00860BE8"/>
    <w:rsid w:val="00863366"/>
    <w:rsid w:val="0086705B"/>
    <w:rsid w:val="008671F4"/>
    <w:rsid w:val="00872257"/>
    <w:rsid w:val="00883493"/>
    <w:rsid w:val="00883E86"/>
    <w:rsid w:val="00894CE5"/>
    <w:rsid w:val="008A79ED"/>
    <w:rsid w:val="008B0789"/>
    <w:rsid w:val="008B10AD"/>
    <w:rsid w:val="008B2F8E"/>
    <w:rsid w:val="008B36A7"/>
    <w:rsid w:val="008B3E30"/>
    <w:rsid w:val="008B5512"/>
    <w:rsid w:val="008B6952"/>
    <w:rsid w:val="008D1BE4"/>
    <w:rsid w:val="008D4AD1"/>
    <w:rsid w:val="008E2B63"/>
    <w:rsid w:val="008E2E2A"/>
    <w:rsid w:val="008E5719"/>
    <w:rsid w:val="008F5B52"/>
    <w:rsid w:val="0090520E"/>
    <w:rsid w:val="00907599"/>
    <w:rsid w:val="00907DED"/>
    <w:rsid w:val="00915003"/>
    <w:rsid w:val="009237BC"/>
    <w:rsid w:val="00926B6A"/>
    <w:rsid w:val="00934A8B"/>
    <w:rsid w:val="00945476"/>
    <w:rsid w:val="009478B8"/>
    <w:rsid w:val="00955F6A"/>
    <w:rsid w:val="00960295"/>
    <w:rsid w:val="00964D43"/>
    <w:rsid w:val="009655DB"/>
    <w:rsid w:val="00972061"/>
    <w:rsid w:val="009823C5"/>
    <w:rsid w:val="00984997"/>
    <w:rsid w:val="00993C1F"/>
    <w:rsid w:val="00995DA4"/>
    <w:rsid w:val="009A18F9"/>
    <w:rsid w:val="009C4399"/>
    <w:rsid w:val="009C6B8C"/>
    <w:rsid w:val="009D00E2"/>
    <w:rsid w:val="009D7511"/>
    <w:rsid w:val="009E25C9"/>
    <w:rsid w:val="009E3DAE"/>
    <w:rsid w:val="009E641A"/>
    <w:rsid w:val="009E7CF3"/>
    <w:rsid w:val="009F3D07"/>
    <w:rsid w:val="00A03520"/>
    <w:rsid w:val="00A03D3A"/>
    <w:rsid w:val="00A05244"/>
    <w:rsid w:val="00A05C26"/>
    <w:rsid w:val="00A05D7E"/>
    <w:rsid w:val="00A13909"/>
    <w:rsid w:val="00A2076C"/>
    <w:rsid w:val="00A2183F"/>
    <w:rsid w:val="00A218A1"/>
    <w:rsid w:val="00A21B8A"/>
    <w:rsid w:val="00A337F9"/>
    <w:rsid w:val="00A35255"/>
    <w:rsid w:val="00A3558D"/>
    <w:rsid w:val="00A41A1E"/>
    <w:rsid w:val="00A45EA0"/>
    <w:rsid w:val="00A5247C"/>
    <w:rsid w:val="00A573A7"/>
    <w:rsid w:val="00A6287A"/>
    <w:rsid w:val="00A62979"/>
    <w:rsid w:val="00A640A0"/>
    <w:rsid w:val="00A65D93"/>
    <w:rsid w:val="00A70693"/>
    <w:rsid w:val="00A7272D"/>
    <w:rsid w:val="00A77335"/>
    <w:rsid w:val="00A80076"/>
    <w:rsid w:val="00A834DF"/>
    <w:rsid w:val="00A87E67"/>
    <w:rsid w:val="00A90F05"/>
    <w:rsid w:val="00AA23D3"/>
    <w:rsid w:val="00AA30E0"/>
    <w:rsid w:val="00AA6170"/>
    <w:rsid w:val="00AA77D6"/>
    <w:rsid w:val="00AA787E"/>
    <w:rsid w:val="00AB1CFB"/>
    <w:rsid w:val="00AB3EDD"/>
    <w:rsid w:val="00AD150E"/>
    <w:rsid w:val="00AD31DF"/>
    <w:rsid w:val="00AD6727"/>
    <w:rsid w:val="00AD7904"/>
    <w:rsid w:val="00AE7563"/>
    <w:rsid w:val="00AF2B75"/>
    <w:rsid w:val="00B045AB"/>
    <w:rsid w:val="00B04F44"/>
    <w:rsid w:val="00B21823"/>
    <w:rsid w:val="00B21FE2"/>
    <w:rsid w:val="00B331EE"/>
    <w:rsid w:val="00B37FC3"/>
    <w:rsid w:val="00B4665F"/>
    <w:rsid w:val="00B50AAD"/>
    <w:rsid w:val="00B51D1E"/>
    <w:rsid w:val="00B53082"/>
    <w:rsid w:val="00B561CE"/>
    <w:rsid w:val="00B620BC"/>
    <w:rsid w:val="00B65A79"/>
    <w:rsid w:val="00B70085"/>
    <w:rsid w:val="00B7271A"/>
    <w:rsid w:val="00B73287"/>
    <w:rsid w:val="00B73877"/>
    <w:rsid w:val="00B849DD"/>
    <w:rsid w:val="00B901A6"/>
    <w:rsid w:val="00BA3059"/>
    <w:rsid w:val="00BA44DD"/>
    <w:rsid w:val="00BB11E7"/>
    <w:rsid w:val="00BB1473"/>
    <w:rsid w:val="00BB74FA"/>
    <w:rsid w:val="00BC53BB"/>
    <w:rsid w:val="00BD06DA"/>
    <w:rsid w:val="00BD33BC"/>
    <w:rsid w:val="00BD4C70"/>
    <w:rsid w:val="00BE649B"/>
    <w:rsid w:val="00C053E4"/>
    <w:rsid w:val="00C062B3"/>
    <w:rsid w:val="00C07449"/>
    <w:rsid w:val="00C118B7"/>
    <w:rsid w:val="00C165B8"/>
    <w:rsid w:val="00C20FF9"/>
    <w:rsid w:val="00C23B5C"/>
    <w:rsid w:val="00C276D9"/>
    <w:rsid w:val="00C326A1"/>
    <w:rsid w:val="00C32760"/>
    <w:rsid w:val="00C3407E"/>
    <w:rsid w:val="00C341C7"/>
    <w:rsid w:val="00C46D92"/>
    <w:rsid w:val="00C47D68"/>
    <w:rsid w:val="00C55023"/>
    <w:rsid w:val="00C5619A"/>
    <w:rsid w:val="00C60B35"/>
    <w:rsid w:val="00C61D1A"/>
    <w:rsid w:val="00C63C91"/>
    <w:rsid w:val="00C63D92"/>
    <w:rsid w:val="00C666F1"/>
    <w:rsid w:val="00C705F0"/>
    <w:rsid w:val="00C71FB6"/>
    <w:rsid w:val="00C73655"/>
    <w:rsid w:val="00C74412"/>
    <w:rsid w:val="00C76950"/>
    <w:rsid w:val="00C96A25"/>
    <w:rsid w:val="00CB02D0"/>
    <w:rsid w:val="00CB52D7"/>
    <w:rsid w:val="00CC3828"/>
    <w:rsid w:val="00CC561A"/>
    <w:rsid w:val="00CC64A5"/>
    <w:rsid w:val="00CD0356"/>
    <w:rsid w:val="00CD3C7C"/>
    <w:rsid w:val="00CD7665"/>
    <w:rsid w:val="00CE2B99"/>
    <w:rsid w:val="00CE409F"/>
    <w:rsid w:val="00CE6136"/>
    <w:rsid w:val="00CE774C"/>
    <w:rsid w:val="00CF5DA9"/>
    <w:rsid w:val="00D020C4"/>
    <w:rsid w:val="00D04648"/>
    <w:rsid w:val="00D0470F"/>
    <w:rsid w:val="00D048B1"/>
    <w:rsid w:val="00D07792"/>
    <w:rsid w:val="00D11101"/>
    <w:rsid w:val="00D16C35"/>
    <w:rsid w:val="00D17701"/>
    <w:rsid w:val="00D23620"/>
    <w:rsid w:val="00D2474B"/>
    <w:rsid w:val="00D27A64"/>
    <w:rsid w:val="00D33D78"/>
    <w:rsid w:val="00D40737"/>
    <w:rsid w:val="00D41366"/>
    <w:rsid w:val="00D41B1A"/>
    <w:rsid w:val="00D46059"/>
    <w:rsid w:val="00D61BE9"/>
    <w:rsid w:val="00D677C1"/>
    <w:rsid w:val="00D67D16"/>
    <w:rsid w:val="00D71202"/>
    <w:rsid w:val="00D72181"/>
    <w:rsid w:val="00D74027"/>
    <w:rsid w:val="00D758E9"/>
    <w:rsid w:val="00D825FD"/>
    <w:rsid w:val="00D85955"/>
    <w:rsid w:val="00D86362"/>
    <w:rsid w:val="00D9079D"/>
    <w:rsid w:val="00D9118C"/>
    <w:rsid w:val="00D93868"/>
    <w:rsid w:val="00D955B0"/>
    <w:rsid w:val="00DA7BAE"/>
    <w:rsid w:val="00DB0539"/>
    <w:rsid w:val="00DB413D"/>
    <w:rsid w:val="00DB7CF0"/>
    <w:rsid w:val="00DC04A1"/>
    <w:rsid w:val="00DC7951"/>
    <w:rsid w:val="00DD2CDC"/>
    <w:rsid w:val="00DE479E"/>
    <w:rsid w:val="00DE6380"/>
    <w:rsid w:val="00DF1BAE"/>
    <w:rsid w:val="00E03C2D"/>
    <w:rsid w:val="00E11825"/>
    <w:rsid w:val="00E1487C"/>
    <w:rsid w:val="00E14B8C"/>
    <w:rsid w:val="00E168DF"/>
    <w:rsid w:val="00E20F91"/>
    <w:rsid w:val="00E23914"/>
    <w:rsid w:val="00E40E06"/>
    <w:rsid w:val="00E41ACC"/>
    <w:rsid w:val="00E42652"/>
    <w:rsid w:val="00E43380"/>
    <w:rsid w:val="00E44400"/>
    <w:rsid w:val="00E4540B"/>
    <w:rsid w:val="00E519DA"/>
    <w:rsid w:val="00E51C45"/>
    <w:rsid w:val="00E63CCA"/>
    <w:rsid w:val="00E67D1A"/>
    <w:rsid w:val="00E751E0"/>
    <w:rsid w:val="00E77B47"/>
    <w:rsid w:val="00E840A3"/>
    <w:rsid w:val="00E92B79"/>
    <w:rsid w:val="00E932FD"/>
    <w:rsid w:val="00E93BAB"/>
    <w:rsid w:val="00E978C0"/>
    <w:rsid w:val="00EA35C7"/>
    <w:rsid w:val="00EB3699"/>
    <w:rsid w:val="00EB4DE1"/>
    <w:rsid w:val="00EB64FF"/>
    <w:rsid w:val="00EB72AC"/>
    <w:rsid w:val="00EB7C5C"/>
    <w:rsid w:val="00EC1E82"/>
    <w:rsid w:val="00ED700B"/>
    <w:rsid w:val="00EE586B"/>
    <w:rsid w:val="00EE6549"/>
    <w:rsid w:val="00EF1D67"/>
    <w:rsid w:val="00EF7F0F"/>
    <w:rsid w:val="00F04FA7"/>
    <w:rsid w:val="00F134C7"/>
    <w:rsid w:val="00F165F6"/>
    <w:rsid w:val="00F24247"/>
    <w:rsid w:val="00F24955"/>
    <w:rsid w:val="00F3004B"/>
    <w:rsid w:val="00F33754"/>
    <w:rsid w:val="00F357D0"/>
    <w:rsid w:val="00F369DB"/>
    <w:rsid w:val="00F42BB2"/>
    <w:rsid w:val="00F46336"/>
    <w:rsid w:val="00F518CF"/>
    <w:rsid w:val="00F56BC6"/>
    <w:rsid w:val="00F70E4B"/>
    <w:rsid w:val="00F7157B"/>
    <w:rsid w:val="00F80DAD"/>
    <w:rsid w:val="00F822EA"/>
    <w:rsid w:val="00F93B37"/>
    <w:rsid w:val="00FA1F72"/>
    <w:rsid w:val="00FA6071"/>
    <w:rsid w:val="00FA7E72"/>
    <w:rsid w:val="00FB1C90"/>
    <w:rsid w:val="00FB31A3"/>
    <w:rsid w:val="00FB6BF1"/>
    <w:rsid w:val="00FC0913"/>
    <w:rsid w:val="00FC0E8B"/>
    <w:rsid w:val="00FC393E"/>
    <w:rsid w:val="00FD055A"/>
    <w:rsid w:val="00FD37CD"/>
    <w:rsid w:val="00FD3D3E"/>
    <w:rsid w:val="00FD5D07"/>
    <w:rsid w:val="00FD6D99"/>
    <w:rsid w:val="00FF35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61D973"/>
  <w15:chartTrackingRefBased/>
  <w15:docId w15:val="{AF0EFA53-CE50-49A0-A3AA-057138166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aliases w:val="Título capitulo"/>
    <w:basedOn w:val="Normal"/>
    <w:next w:val="Normal"/>
    <w:link w:val="Ttulo1Car"/>
    <w:uiPriority w:val="9"/>
    <w:qFormat/>
    <w:rsid w:val="00FD5D07"/>
    <w:pPr>
      <w:keepNext/>
      <w:keepLines/>
      <w:numPr>
        <w:numId w:val="5"/>
      </w:numPr>
      <w:spacing w:before="240" w:after="0"/>
      <w:outlineLvl w:val="0"/>
    </w:pPr>
    <w:rPr>
      <w:rFonts w:ascii="Times New Roman" w:eastAsiaTheme="majorEastAsia" w:hAnsi="Times New Roman" w:cstheme="majorBidi"/>
      <w:b/>
      <w:color w:val="000000" w:themeColor="text1"/>
      <w:sz w:val="56"/>
      <w:szCs w:val="32"/>
    </w:rPr>
  </w:style>
  <w:style w:type="paragraph" w:styleId="Ttulo2">
    <w:name w:val="heading 2"/>
    <w:aliases w:val="Título apartado"/>
    <w:basedOn w:val="Normal"/>
    <w:next w:val="Normal"/>
    <w:link w:val="Ttulo2Car"/>
    <w:uiPriority w:val="9"/>
    <w:unhideWhenUsed/>
    <w:qFormat/>
    <w:rsid w:val="00B045AB"/>
    <w:pPr>
      <w:keepNext/>
      <w:keepLines/>
      <w:numPr>
        <w:ilvl w:val="1"/>
        <w:numId w:val="5"/>
      </w:numPr>
      <w:spacing w:before="40" w:after="0"/>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7F1002"/>
    <w:pPr>
      <w:keepNext/>
      <w:keepLines/>
      <w:numPr>
        <w:ilvl w:val="2"/>
        <w:numId w:val="5"/>
      </w:numPr>
      <w:spacing w:before="40" w:after="0"/>
      <w:outlineLvl w:val="2"/>
    </w:pPr>
    <w:rPr>
      <w:rFonts w:eastAsiaTheme="majorEastAsia" w:cstheme="majorBidi"/>
      <w:b/>
      <w:color w:val="000000" w:themeColor="text1"/>
      <w:sz w:val="28"/>
      <w:szCs w:val="24"/>
    </w:rPr>
  </w:style>
  <w:style w:type="paragraph" w:styleId="Ttulo4">
    <w:name w:val="heading 4"/>
    <w:basedOn w:val="Normal"/>
    <w:next w:val="Normal"/>
    <w:link w:val="Ttulo4Car"/>
    <w:uiPriority w:val="9"/>
    <w:unhideWhenUsed/>
    <w:qFormat/>
    <w:rsid w:val="00FB31A3"/>
    <w:pPr>
      <w:keepNext/>
      <w:keepLines/>
      <w:numPr>
        <w:ilvl w:val="3"/>
        <w:numId w:val="5"/>
      </w:numPr>
      <w:spacing w:before="40" w:after="0"/>
      <w:outlineLvl w:val="3"/>
    </w:pPr>
    <w:rPr>
      <w:rFonts w:eastAsiaTheme="majorEastAsia" w:cstheme="majorBidi"/>
      <w:b/>
      <w:iCs/>
      <w:sz w:val="28"/>
    </w:rPr>
  </w:style>
  <w:style w:type="paragraph" w:styleId="Ttulo5">
    <w:name w:val="heading 5"/>
    <w:basedOn w:val="Normal"/>
    <w:next w:val="Normal"/>
    <w:link w:val="Ttulo5Car"/>
    <w:uiPriority w:val="9"/>
    <w:unhideWhenUsed/>
    <w:qFormat/>
    <w:rsid w:val="00B045AB"/>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B045AB"/>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B045AB"/>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B045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B045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472DB"/>
    <w:pPr>
      <w:widowControl w:val="0"/>
      <w:tabs>
        <w:tab w:val="center" w:pos="4252"/>
        <w:tab w:val="right" w:pos="8504"/>
      </w:tabs>
      <w:spacing w:after="0" w:line="240" w:lineRule="auto"/>
    </w:pPr>
    <w:rPr>
      <w:lang w:val="en-US"/>
    </w:rPr>
  </w:style>
  <w:style w:type="character" w:customStyle="1" w:styleId="EncabezadoCar">
    <w:name w:val="Encabezado Car"/>
    <w:basedOn w:val="Fuentedeprrafopredeter"/>
    <w:link w:val="Encabezado"/>
    <w:uiPriority w:val="99"/>
    <w:rsid w:val="001472DB"/>
    <w:rPr>
      <w:lang w:val="en-US"/>
    </w:rPr>
  </w:style>
  <w:style w:type="paragraph" w:styleId="Piedepgina">
    <w:name w:val="footer"/>
    <w:basedOn w:val="Normal"/>
    <w:link w:val="PiedepginaCar"/>
    <w:uiPriority w:val="99"/>
    <w:unhideWhenUsed/>
    <w:rsid w:val="00AD15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150E"/>
  </w:style>
  <w:style w:type="paragraph" w:styleId="Prrafodelista">
    <w:name w:val="List Paragraph"/>
    <w:basedOn w:val="Normal"/>
    <w:uiPriority w:val="34"/>
    <w:qFormat/>
    <w:rsid w:val="00CD7665"/>
    <w:pPr>
      <w:ind w:left="720"/>
      <w:contextualSpacing/>
    </w:pPr>
  </w:style>
  <w:style w:type="character" w:customStyle="1" w:styleId="Ttulo1Car">
    <w:name w:val="Título 1 Car"/>
    <w:aliases w:val="Título capitulo Car"/>
    <w:basedOn w:val="Fuentedeprrafopredeter"/>
    <w:link w:val="Ttulo1"/>
    <w:uiPriority w:val="9"/>
    <w:rsid w:val="00FD5D07"/>
    <w:rPr>
      <w:rFonts w:ascii="Times New Roman" w:eastAsiaTheme="majorEastAsia" w:hAnsi="Times New Roman" w:cstheme="majorBidi"/>
      <w:b/>
      <w:color w:val="000000" w:themeColor="text1"/>
      <w:sz w:val="56"/>
      <w:szCs w:val="32"/>
    </w:rPr>
  </w:style>
  <w:style w:type="paragraph" w:styleId="TtulodeTDC">
    <w:name w:val="TOC Heading"/>
    <w:basedOn w:val="Ttulo1"/>
    <w:next w:val="Normal"/>
    <w:uiPriority w:val="39"/>
    <w:unhideWhenUsed/>
    <w:qFormat/>
    <w:rsid w:val="0049679D"/>
    <w:pPr>
      <w:outlineLvl w:val="9"/>
    </w:pPr>
    <w:rPr>
      <w:lang w:eastAsia="es-ES"/>
    </w:rPr>
  </w:style>
  <w:style w:type="paragraph" w:styleId="ndice1">
    <w:name w:val="index 1"/>
    <w:basedOn w:val="Normal"/>
    <w:next w:val="Normal"/>
    <w:autoRedefine/>
    <w:uiPriority w:val="99"/>
    <w:semiHidden/>
    <w:unhideWhenUsed/>
    <w:rsid w:val="00774339"/>
    <w:pPr>
      <w:spacing w:after="0" w:line="240" w:lineRule="auto"/>
      <w:ind w:left="220" w:hanging="220"/>
    </w:pPr>
  </w:style>
  <w:style w:type="paragraph" w:styleId="ndice2">
    <w:name w:val="index 2"/>
    <w:basedOn w:val="Normal"/>
    <w:next w:val="Normal"/>
    <w:autoRedefine/>
    <w:uiPriority w:val="99"/>
    <w:semiHidden/>
    <w:unhideWhenUsed/>
    <w:rsid w:val="00774339"/>
    <w:pPr>
      <w:spacing w:after="0" w:line="240" w:lineRule="auto"/>
      <w:ind w:left="440" w:hanging="220"/>
    </w:pPr>
  </w:style>
  <w:style w:type="paragraph" w:styleId="TDC1">
    <w:name w:val="toc 1"/>
    <w:basedOn w:val="Normal"/>
    <w:next w:val="Normal"/>
    <w:autoRedefine/>
    <w:uiPriority w:val="39"/>
    <w:unhideWhenUsed/>
    <w:rsid w:val="00FD5D07"/>
    <w:pPr>
      <w:spacing w:after="100"/>
    </w:pPr>
  </w:style>
  <w:style w:type="character" w:styleId="Hipervnculo">
    <w:name w:val="Hyperlink"/>
    <w:basedOn w:val="Fuentedeprrafopredeter"/>
    <w:uiPriority w:val="99"/>
    <w:unhideWhenUsed/>
    <w:rsid w:val="00FD5D07"/>
    <w:rPr>
      <w:color w:val="0563C1" w:themeColor="hyperlink"/>
      <w:u w:val="single"/>
    </w:rPr>
  </w:style>
  <w:style w:type="paragraph" w:styleId="TDC2">
    <w:name w:val="toc 2"/>
    <w:basedOn w:val="Normal"/>
    <w:next w:val="Normal"/>
    <w:autoRedefine/>
    <w:uiPriority w:val="39"/>
    <w:unhideWhenUsed/>
    <w:rsid w:val="00FD5D07"/>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FD5D07"/>
    <w:pPr>
      <w:spacing w:after="100"/>
      <w:ind w:left="440"/>
    </w:pPr>
    <w:rPr>
      <w:rFonts w:eastAsiaTheme="minorEastAsia" w:cs="Times New Roman"/>
      <w:lang w:eastAsia="es-ES"/>
    </w:rPr>
  </w:style>
  <w:style w:type="character" w:customStyle="1" w:styleId="Ttulo2Car">
    <w:name w:val="Título 2 Car"/>
    <w:aliases w:val="Título apartado Car"/>
    <w:basedOn w:val="Fuentedeprrafopredeter"/>
    <w:link w:val="Ttulo2"/>
    <w:uiPriority w:val="9"/>
    <w:rsid w:val="00B045AB"/>
    <w:rPr>
      <w:rFonts w:eastAsiaTheme="majorEastAsia" w:cstheme="majorBidi"/>
      <w:b/>
      <w:color w:val="000000" w:themeColor="text1"/>
      <w:sz w:val="28"/>
      <w:szCs w:val="26"/>
    </w:rPr>
  </w:style>
  <w:style w:type="character" w:customStyle="1" w:styleId="Ttulo3Car">
    <w:name w:val="Título 3 Car"/>
    <w:basedOn w:val="Fuentedeprrafopredeter"/>
    <w:link w:val="Ttulo3"/>
    <w:uiPriority w:val="9"/>
    <w:rsid w:val="007F1002"/>
    <w:rPr>
      <w:rFonts w:eastAsiaTheme="majorEastAsia" w:cstheme="majorBidi"/>
      <w:b/>
      <w:color w:val="000000" w:themeColor="text1"/>
      <w:sz w:val="28"/>
      <w:szCs w:val="24"/>
    </w:rPr>
  </w:style>
  <w:style w:type="character" w:customStyle="1" w:styleId="Ttulo4Car">
    <w:name w:val="Título 4 Car"/>
    <w:basedOn w:val="Fuentedeprrafopredeter"/>
    <w:link w:val="Ttulo4"/>
    <w:uiPriority w:val="9"/>
    <w:rsid w:val="00FB31A3"/>
    <w:rPr>
      <w:rFonts w:eastAsiaTheme="majorEastAsia" w:cstheme="majorBidi"/>
      <w:b/>
      <w:iCs/>
      <w:sz w:val="28"/>
    </w:rPr>
  </w:style>
  <w:style w:type="character" w:customStyle="1" w:styleId="Ttulo5Car">
    <w:name w:val="Título 5 Car"/>
    <w:basedOn w:val="Fuentedeprrafopredeter"/>
    <w:link w:val="Ttulo5"/>
    <w:uiPriority w:val="9"/>
    <w:rsid w:val="00B045AB"/>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B045A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B045AB"/>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B045A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B045AB"/>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241FBF"/>
    <w:pPr>
      <w:spacing w:after="200" w:line="240" w:lineRule="auto"/>
    </w:pPr>
    <w:rPr>
      <w:i/>
      <w:iCs/>
      <w:color w:val="44546A" w:themeColor="text2"/>
      <w:sz w:val="18"/>
      <w:szCs w:val="18"/>
    </w:rPr>
  </w:style>
  <w:style w:type="paragraph" w:styleId="Cita">
    <w:name w:val="Quote"/>
    <w:aliases w:val="Indice Figuras"/>
    <w:basedOn w:val="Normal"/>
    <w:next w:val="Normal"/>
    <w:link w:val="CitaCar"/>
    <w:autoRedefine/>
    <w:uiPriority w:val="29"/>
    <w:qFormat/>
    <w:rsid w:val="00CF5DA9"/>
    <w:pPr>
      <w:spacing w:before="200"/>
      <w:ind w:left="720" w:right="864"/>
      <w:jc w:val="center"/>
    </w:pPr>
    <w:rPr>
      <w:i/>
      <w:iCs/>
      <w:color w:val="404040" w:themeColor="text1" w:themeTint="BF"/>
      <w:sz w:val="24"/>
    </w:rPr>
  </w:style>
  <w:style w:type="character" w:customStyle="1" w:styleId="CitaCar">
    <w:name w:val="Cita Car"/>
    <w:aliases w:val="Indice Figuras Car"/>
    <w:basedOn w:val="Fuentedeprrafopredeter"/>
    <w:link w:val="Cita"/>
    <w:uiPriority w:val="29"/>
    <w:rsid w:val="00CF5DA9"/>
    <w:rPr>
      <w:i/>
      <w:iCs/>
      <w:color w:val="404040" w:themeColor="text1" w:themeTint="BF"/>
      <w:sz w:val="24"/>
    </w:rPr>
  </w:style>
  <w:style w:type="paragraph" w:styleId="Tabladeilustraciones">
    <w:name w:val="table of figures"/>
    <w:basedOn w:val="Normal"/>
    <w:next w:val="Normal"/>
    <w:uiPriority w:val="99"/>
    <w:unhideWhenUsed/>
    <w:rsid w:val="00EB4DE1"/>
    <w:pPr>
      <w:spacing w:after="0"/>
    </w:pPr>
    <w:rPr>
      <w:sz w:val="24"/>
    </w:rPr>
  </w:style>
  <w:style w:type="paragraph" w:styleId="Textonotaalfinal">
    <w:name w:val="endnote text"/>
    <w:basedOn w:val="Normal"/>
    <w:link w:val="TextonotaalfinalCar"/>
    <w:uiPriority w:val="99"/>
    <w:semiHidden/>
    <w:unhideWhenUsed/>
    <w:rsid w:val="009E25C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E25C9"/>
    <w:rPr>
      <w:sz w:val="20"/>
      <w:szCs w:val="20"/>
    </w:rPr>
  </w:style>
  <w:style w:type="character" w:styleId="Refdenotaalfinal">
    <w:name w:val="endnote reference"/>
    <w:basedOn w:val="Fuentedeprrafopredeter"/>
    <w:uiPriority w:val="99"/>
    <w:semiHidden/>
    <w:unhideWhenUsed/>
    <w:rsid w:val="009E25C9"/>
    <w:rPr>
      <w:vertAlign w:val="superscript"/>
    </w:rPr>
  </w:style>
  <w:style w:type="character" w:customStyle="1" w:styleId="u">
    <w:name w:val="u"/>
    <w:basedOn w:val="Fuentedeprrafopredeter"/>
    <w:rsid w:val="00BE649B"/>
  </w:style>
  <w:style w:type="character" w:customStyle="1" w:styleId="h">
    <w:name w:val="h"/>
    <w:basedOn w:val="Fuentedeprrafopredeter"/>
    <w:rsid w:val="00BE649B"/>
  </w:style>
  <w:style w:type="paragraph" w:styleId="NormalWeb">
    <w:name w:val="Normal (Web)"/>
    <w:basedOn w:val="Normal"/>
    <w:uiPriority w:val="99"/>
    <w:semiHidden/>
    <w:unhideWhenUsed/>
    <w:rsid w:val="00324D6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324D69"/>
    <w:rPr>
      <w:b/>
      <w:bCs/>
    </w:rPr>
  </w:style>
  <w:style w:type="character" w:styleId="Hipervnculovisitado">
    <w:name w:val="FollowedHyperlink"/>
    <w:basedOn w:val="Fuentedeprrafopredeter"/>
    <w:uiPriority w:val="99"/>
    <w:semiHidden/>
    <w:unhideWhenUsed/>
    <w:rsid w:val="006878AD"/>
    <w:rPr>
      <w:color w:val="954F72" w:themeColor="followedHyperlink"/>
      <w:u w:val="single"/>
    </w:rPr>
  </w:style>
  <w:style w:type="paragraph" w:styleId="HTMLconformatoprevio">
    <w:name w:val="HTML Preformatted"/>
    <w:basedOn w:val="Normal"/>
    <w:link w:val="HTMLconformatoprevioCar"/>
    <w:uiPriority w:val="99"/>
    <w:semiHidden/>
    <w:unhideWhenUsed/>
    <w:rsid w:val="00AA23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A23D3"/>
    <w:rPr>
      <w:rFonts w:ascii="Courier New" w:eastAsia="Times New Roman" w:hAnsi="Courier New" w:cs="Courier New"/>
      <w:sz w:val="20"/>
      <w:szCs w:val="20"/>
      <w:lang w:eastAsia="es-ES"/>
    </w:rPr>
  </w:style>
  <w:style w:type="character" w:customStyle="1" w:styleId="y2iqfc">
    <w:name w:val="y2iqfc"/>
    <w:basedOn w:val="Fuentedeprrafopredeter"/>
    <w:rsid w:val="00AA23D3"/>
  </w:style>
  <w:style w:type="character" w:styleId="Refdecomentario">
    <w:name w:val="annotation reference"/>
    <w:basedOn w:val="Fuentedeprrafopredeter"/>
    <w:uiPriority w:val="99"/>
    <w:semiHidden/>
    <w:unhideWhenUsed/>
    <w:rsid w:val="00B561CE"/>
    <w:rPr>
      <w:sz w:val="16"/>
      <w:szCs w:val="16"/>
    </w:rPr>
  </w:style>
  <w:style w:type="paragraph" w:styleId="Textocomentario">
    <w:name w:val="annotation text"/>
    <w:basedOn w:val="Normal"/>
    <w:link w:val="TextocomentarioCar"/>
    <w:uiPriority w:val="99"/>
    <w:semiHidden/>
    <w:unhideWhenUsed/>
    <w:rsid w:val="00B561C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561CE"/>
    <w:rPr>
      <w:sz w:val="20"/>
      <w:szCs w:val="20"/>
    </w:rPr>
  </w:style>
  <w:style w:type="paragraph" w:styleId="Asuntodelcomentario">
    <w:name w:val="annotation subject"/>
    <w:basedOn w:val="Textocomentario"/>
    <w:next w:val="Textocomentario"/>
    <w:link w:val="AsuntodelcomentarioCar"/>
    <w:uiPriority w:val="99"/>
    <w:semiHidden/>
    <w:unhideWhenUsed/>
    <w:rsid w:val="00B561CE"/>
    <w:rPr>
      <w:b/>
      <w:bCs/>
    </w:rPr>
  </w:style>
  <w:style w:type="character" w:customStyle="1" w:styleId="AsuntodelcomentarioCar">
    <w:name w:val="Asunto del comentario Car"/>
    <w:basedOn w:val="TextocomentarioCar"/>
    <w:link w:val="Asuntodelcomentario"/>
    <w:uiPriority w:val="99"/>
    <w:semiHidden/>
    <w:rsid w:val="00B561CE"/>
    <w:rPr>
      <w:b/>
      <w:bCs/>
      <w:sz w:val="20"/>
      <w:szCs w:val="20"/>
    </w:rPr>
  </w:style>
  <w:style w:type="paragraph" w:styleId="Textodeglobo">
    <w:name w:val="Balloon Text"/>
    <w:basedOn w:val="Normal"/>
    <w:link w:val="TextodegloboCar"/>
    <w:uiPriority w:val="99"/>
    <w:semiHidden/>
    <w:unhideWhenUsed/>
    <w:rsid w:val="00B561C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561CE"/>
    <w:rPr>
      <w:rFonts w:ascii="Segoe UI" w:hAnsi="Segoe UI" w:cs="Segoe UI"/>
      <w:sz w:val="18"/>
      <w:szCs w:val="18"/>
    </w:rPr>
  </w:style>
  <w:style w:type="character" w:customStyle="1" w:styleId="ph">
    <w:name w:val="ph"/>
    <w:basedOn w:val="Fuentedeprrafopredeter"/>
    <w:rsid w:val="00447628"/>
  </w:style>
  <w:style w:type="character" w:customStyle="1" w:styleId="Mencinsinresolver1">
    <w:name w:val="Mención sin resolver1"/>
    <w:basedOn w:val="Fuentedeprrafopredeter"/>
    <w:uiPriority w:val="99"/>
    <w:semiHidden/>
    <w:unhideWhenUsed/>
    <w:rsid w:val="00B70085"/>
    <w:rPr>
      <w:color w:val="605E5C"/>
      <w:shd w:val="clear" w:color="auto" w:fill="E1DFDD"/>
    </w:rPr>
  </w:style>
  <w:style w:type="paragraph" w:styleId="TDC4">
    <w:name w:val="toc 4"/>
    <w:basedOn w:val="Normal"/>
    <w:next w:val="Normal"/>
    <w:autoRedefine/>
    <w:uiPriority w:val="39"/>
    <w:unhideWhenUsed/>
    <w:rsid w:val="00FB31A3"/>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50505379">
      <w:bodyDiv w:val="1"/>
      <w:marLeft w:val="0"/>
      <w:marRight w:val="0"/>
      <w:marTop w:val="0"/>
      <w:marBottom w:val="0"/>
      <w:divBdr>
        <w:top w:val="none" w:sz="0" w:space="0" w:color="auto"/>
        <w:left w:val="none" w:sz="0" w:space="0" w:color="auto"/>
        <w:bottom w:val="none" w:sz="0" w:space="0" w:color="auto"/>
        <w:right w:val="none" w:sz="0" w:space="0" w:color="auto"/>
      </w:divBdr>
    </w:div>
    <w:div w:id="471991386">
      <w:bodyDiv w:val="1"/>
      <w:marLeft w:val="0"/>
      <w:marRight w:val="0"/>
      <w:marTop w:val="0"/>
      <w:marBottom w:val="0"/>
      <w:divBdr>
        <w:top w:val="none" w:sz="0" w:space="0" w:color="auto"/>
        <w:left w:val="none" w:sz="0" w:space="0" w:color="auto"/>
        <w:bottom w:val="none" w:sz="0" w:space="0" w:color="auto"/>
        <w:right w:val="none" w:sz="0" w:space="0" w:color="auto"/>
      </w:divBdr>
    </w:div>
    <w:div w:id="508451695">
      <w:bodyDiv w:val="1"/>
      <w:marLeft w:val="0"/>
      <w:marRight w:val="0"/>
      <w:marTop w:val="0"/>
      <w:marBottom w:val="0"/>
      <w:divBdr>
        <w:top w:val="none" w:sz="0" w:space="0" w:color="auto"/>
        <w:left w:val="none" w:sz="0" w:space="0" w:color="auto"/>
        <w:bottom w:val="none" w:sz="0" w:space="0" w:color="auto"/>
        <w:right w:val="none" w:sz="0" w:space="0" w:color="auto"/>
      </w:divBdr>
    </w:div>
    <w:div w:id="996232019">
      <w:bodyDiv w:val="1"/>
      <w:marLeft w:val="0"/>
      <w:marRight w:val="0"/>
      <w:marTop w:val="0"/>
      <w:marBottom w:val="0"/>
      <w:divBdr>
        <w:top w:val="none" w:sz="0" w:space="0" w:color="auto"/>
        <w:left w:val="none" w:sz="0" w:space="0" w:color="auto"/>
        <w:bottom w:val="none" w:sz="0" w:space="0" w:color="auto"/>
        <w:right w:val="none" w:sz="0" w:space="0" w:color="auto"/>
      </w:divBdr>
    </w:div>
    <w:div w:id="1047532221">
      <w:bodyDiv w:val="1"/>
      <w:marLeft w:val="0"/>
      <w:marRight w:val="0"/>
      <w:marTop w:val="0"/>
      <w:marBottom w:val="0"/>
      <w:divBdr>
        <w:top w:val="none" w:sz="0" w:space="0" w:color="auto"/>
        <w:left w:val="none" w:sz="0" w:space="0" w:color="auto"/>
        <w:bottom w:val="none" w:sz="0" w:space="0" w:color="auto"/>
        <w:right w:val="none" w:sz="0" w:space="0" w:color="auto"/>
      </w:divBdr>
    </w:div>
    <w:div w:id="1286544033">
      <w:bodyDiv w:val="1"/>
      <w:marLeft w:val="0"/>
      <w:marRight w:val="0"/>
      <w:marTop w:val="0"/>
      <w:marBottom w:val="0"/>
      <w:divBdr>
        <w:top w:val="none" w:sz="0" w:space="0" w:color="auto"/>
        <w:left w:val="none" w:sz="0" w:space="0" w:color="auto"/>
        <w:bottom w:val="none" w:sz="0" w:space="0" w:color="auto"/>
        <w:right w:val="none" w:sz="0" w:space="0" w:color="auto"/>
      </w:divBdr>
    </w:div>
    <w:div w:id="1856536132">
      <w:bodyDiv w:val="1"/>
      <w:marLeft w:val="0"/>
      <w:marRight w:val="0"/>
      <w:marTop w:val="0"/>
      <w:marBottom w:val="0"/>
      <w:divBdr>
        <w:top w:val="none" w:sz="0" w:space="0" w:color="auto"/>
        <w:left w:val="none" w:sz="0" w:space="0" w:color="auto"/>
        <w:bottom w:val="none" w:sz="0" w:space="0" w:color="auto"/>
        <w:right w:val="none" w:sz="0" w:space="0" w:color="auto"/>
      </w:divBdr>
    </w:div>
    <w:div w:id="188424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117" Type="http://schemas.openxmlformats.org/officeDocument/2006/relationships/theme" Target="theme/theme1.xml"/><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image" Target="media/image28.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header" Target="header1.xml"/><Relationship Id="rId16" Type="http://schemas.openxmlformats.org/officeDocument/2006/relationships/image" Target="media/image7.png"/><Relationship Id="rId107" Type="http://schemas.openxmlformats.org/officeDocument/2006/relationships/hyperlink" Target="https://axis-india.com/2022/04/single-line-diagram-for-substation-detailed-explanation" TargetMode="External"/><Relationship Id="rId11" Type="http://schemas.microsoft.com/office/2011/relationships/commentsExtended" Target="commentsExtended.xml"/><Relationship Id="rId32" Type="http://schemas.openxmlformats.org/officeDocument/2006/relationships/image" Target="media/image17.png"/><Relationship Id="rId37" Type="http://schemas.openxmlformats.org/officeDocument/2006/relationships/image" Target="media/image21.png"/><Relationship Id="rId53" Type="http://schemas.openxmlformats.org/officeDocument/2006/relationships/image" Target="media/image33.png"/><Relationship Id="rId58" Type="http://schemas.openxmlformats.org/officeDocument/2006/relationships/image" Target="media/image37.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7.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hyperlink" Target="https://www" TargetMode="External"/><Relationship Id="rId27" Type="http://schemas.openxmlformats.org/officeDocument/2006/relationships/hyperlink" Target="https://www" TargetMode="External"/><Relationship Id="rId43" Type="http://schemas.openxmlformats.org/officeDocument/2006/relationships/hyperlink" Target="http://www.seguridadepm.com/iec" TargetMode="External"/><Relationship Id="rId48" Type="http://schemas.openxmlformats.org/officeDocument/2006/relationships/image" Target="media/image29.pn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footer" Target="footer1.xml"/><Relationship Id="rId118" Type="http://schemas.microsoft.com/office/2016/09/relationships/commentsIds" Target="commentsIds.xml"/><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4.png"/><Relationship Id="rId17" Type="http://schemas.openxmlformats.org/officeDocument/2006/relationships/hyperlink" Target="https://www" TargetMode="External"/><Relationship Id="rId33" Type="http://schemas.openxmlformats.org/officeDocument/2006/relationships/image" Target="media/image18.png"/><Relationship Id="rId38" Type="http://schemas.openxmlformats.org/officeDocument/2006/relationships/hyperlink" Target="https://wearesocial.com/es/blog/2022/02" TargetMode="External"/><Relationship Id="rId59" Type="http://schemas.openxmlformats.org/officeDocument/2006/relationships/image" Target="media/image38.png"/><Relationship Id="rId103" Type="http://schemas.openxmlformats.org/officeDocument/2006/relationships/hyperlink" Target="https://axis-india.com/2022/04/single-line-diagram-for-substation-detailed-explanation" TargetMode="External"/><Relationship Id="rId108" Type="http://schemas.openxmlformats.org/officeDocument/2006/relationships/image" Target="media/image80.png"/><Relationship Id="rId54" Type="http://schemas.openxmlformats.org/officeDocument/2006/relationships/image" Target="media/image34.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hyperlink" Target="https://elprofealegria" TargetMode="External"/><Relationship Id="rId114" Type="http://schemas.openxmlformats.org/officeDocument/2006/relationships/fontTable" Target="fontTable.xml"/><Relationship Id="rId10" Type="http://schemas.openxmlformats.org/officeDocument/2006/relationships/comments" Target="comments.xml"/><Relationship Id="rId31" Type="http://schemas.openxmlformats.org/officeDocument/2006/relationships/hyperlink" Target="https://www" TargetMode="External"/><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hyperlink" Target="https://axis-india.com/2022/04/single-line-diagram-for-substation-detailed-explanation" TargetMode="External"/><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hyperlink" Target="https://axis-india.com/2022/04/single-line-diagram-for-substation-detailed-explanation" TargetMode="External"/><Relationship Id="rId101" Type="http://schemas.openxmlformats.org/officeDocument/2006/relationships/hyperlink" Target="https://axis-india.com/2022/04/single-line-diagram-for-substation-detailed-explanation"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jpeg"/><Relationship Id="rId18" Type="http://schemas.openxmlformats.org/officeDocument/2006/relationships/image" Target="media/image8.png"/><Relationship Id="rId39" Type="http://schemas.openxmlformats.org/officeDocument/2006/relationships/image" Target="media/image22.png"/><Relationship Id="rId109" Type="http://schemas.openxmlformats.org/officeDocument/2006/relationships/hyperlink" Target="https://axis-india.com/2022/04/single-line-diagram-for-substation-detailed-explanation" TargetMode="External"/><Relationship Id="rId34" Type="http://schemas.openxmlformats.org/officeDocument/2006/relationships/image" Target="media/image19.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hyperlink" Target="https://www" TargetMode="External"/><Relationship Id="rId24" Type="http://schemas.openxmlformats.org/officeDocument/2006/relationships/image" Target="media/image12.png"/><Relationship Id="rId40" Type="http://schemas.openxmlformats.org/officeDocument/2006/relationships/hyperlink" Target="https://www" TargetMode="External"/><Relationship Id="rId45" Type="http://schemas.openxmlformats.org/officeDocument/2006/relationships/image" Target="media/image26.jpe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1.png"/><Relationship Id="rId115" Type="http://schemas.microsoft.com/office/2011/relationships/people" Target="people.xml"/><Relationship Id="rId61" Type="http://schemas.openxmlformats.org/officeDocument/2006/relationships/image" Target="media/image39.png"/><Relationship Id="rId82" Type="http://schemas.openxmlformats.org/officeDocument/2006/relationships/image" Target="media/image59.png"/><Relationship Id="rId19" Type="http://schemas.openxmlformats.org/officeDocument/2006/relationships/image" Target="media/image9.png"/><Relationship Id="rId14" Type="http://schemas.openxmlformats.org/officeDocument/2006/relationships/hyperlink" Target="https://www" TargetMode="External"/><Relationship Id="rId30" Type="http://schemas.openxmlformats.org/officeDocument/2006/relationships/image" Target="media/image16.png"/><Relationship Id="rId35" Type="http://schemas.openxmlformats.org/officeDocument/2006/relationships/image" Target="media/image20.jpeg"/><Relationship Id="rId56" Type="http://schemas.openxmlformats.org/officeDocument/2006/relationships/image" Target="media/image36.jpe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hyperlink" Target="https://axis-india.com/2022/04/single-line-diagram-for-substation-detailed-explanation" TargetMode="External"/><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7.png"/><Relationship Id="rId67" Type="http://schemas.openxmlformats.org/officeDocument/2006/relationships/image" Target="media/image44.png"/><Relationship Id="rId116" Type="http://schemas.openxmlformats.org/officeDocument/2006/relationships/glossaryDocument" Target="glossary/document.xml"/><Relationship Id="rId20" Type="http://schemas.openxmlformats.org/officeDocument/2006/relationships/hyperlink" Target="https://www.wireshark.org" TargetMode="External"/><Relationship Id="rId41" Type="http://schemas.openxmlformats.org/officeDocument/2006/relationships/image" Target="media/image23.jpeg"/><Relationship Id="rId62" Type="http://schemas.openxmlformats.org/officeDocument/2006/relationships/hyperlink" Target="https://axis-india.com/2022/04/single-line-diagram-for-substation-detailed-explanation" TargetMode="External"/><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hyperlink" Target="https://axis-india.com/2022/04/single-line-diagram-for-substation-detailed-explanation" TargetMode="External"/><Relationship Id="rId15" Type="http://schemas.openxmlformats.org/officeDocument/2006/relationships/image" Target="media/image6.png"/><Relationship Id="rId36" Type="http://schemas.openxmlformats.org/officeDocument/2006/relationships/hyperlink" Target="https://javierdisan" TargetMode="External"/><Relationship Id="rId57" Type="http://schemas.openxmlformats.org/officeDocument/2006/relationships/hyperlink" Target="https://axis-india.com/2022/04/single-line-diagram-for-substation-detailed-explanation" TargetMode="External"/><Relationship Id="rId106" Type="http://schemas.openxmlformats.org/officeDocument/2006/relationships/image" Target="media/image79.png"/></Relationships>
</file>

<file path=word/_rels/footer1.xml.rels><?xml version="1.0" encoding="UTF-8" standalone="yes"?>
<Relationships xmlns="http://schemas.openxmlformats.org/package/2006/relationships"><Relationship Id="rId1" Type="http://schemas.openxmlformats.org/officeDocument/2006/relationships/image" Target="media/image8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ABEF950483B4E03B24CB9AEEBC8E3E7"/>
        <w:category>
          <w:name w:val="General"/>
          <w:gallery w:val="placeholder"/>
        </w:category>
        <w:types>
          <w:type w:val="bbPlcHdr"/>
        </w:types>
        <w:behaviors>
          <w:behavior w:val="content"/>
        </w:behaviors>
        <w:guid w:val="{6447CCEF-F4D4-4721-8C0A-835F4693BC00}"/>
      </w:docPartPr>
      <w:docPartBody>
        <w:p w:rsidR="00C33789" w:rsidRDefault="0029696B" w:rsidP="0029696B">
          <w:pPr>
            <w:pStyle w:val="FABEF950483B4E03B24CB9AEEBC8E3E7"/>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Unicode MS">
    <w:panose1 w:val="020B0604020202020204"/>
    <w:charset w:val="00"/>
    <w:family w:val="roman"/>
    <w:notTrueType/>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696B"/>
    <w:rsid w:val="00015646"/>
    <w:rsid w:val="00043ABD"/>
    <w:rsid w:val="00061545"/>
    <w:rsid w:val="000E4C54"/>
    <w:rsid w:val="001453C6"/>
    <w:rsid w:val="001C6737"/>
    <w:rsid w:val="001E15B8"/>
    <w:rsid w:val="001E1666"/>
    <w:rsid w:val="00271224"/>
    <w:rsid w:val="00284359"/>
    <w:rsid w:val="0029696B"/>
    <w:rsid w:val="002A62E9"/>
    <w:rsid w:val="003016FB"/>
    <w:rsid w:val="00320F2A"/>
    <w:rsid w:val="0038114D"/>
    <w:rsid w:val="003A7142"/>
    <w:rsid w:val="00400877"/>
    <w:rsid w:val="004056DC"/>
    <w:rsid w:val="00505B7C"/>
    <w:rsid w:val="005660E7"/>
    <w:rsid w:val="00580768"/>
    <w:rsid w:val="005C5EA6"/>
    <w:rsid w:val="005E2EB6"/>
    <w:rsid w:val="00615AEC"/>
    <w:rsid w:val="00650973"/>
    <w:rsid w:val="006929F0"/>
    <w:rsid w:val="006A2921"/>
    <w:rsid w:val="007627F3"/>
    <w:rsid w:val="00781C5F"/>
    <w:rsid w:val="007C2BFE"/>
    <w:rsid w:val="008554E3"/>
    <w:rsid w:val="008A5486"/>
    <w:rsid w:val="008E05C0"/>
    <w:rsid w:val="00902E1E"/>
    <w:rsid w:val="00921263"/>
    <w:rsid w:val="00966165"/>
    <w:rsid w:val="00A128D6"/>
    <w:rsid w:val="00A675B7"/>
    <w:rsid w:val="00AA49D5"/>
    <w:rsid w:val="00AD1E14"/>
    <w:rsid w:val="00B108F3"/>
    <w:rsid w:val="00B67771"/>
    <w:rsid w:val="00C33789"/>
    <w:rsid w:val="00C63985"/>
    <w:rsid w:val="00C65DFB"/>
    <w:rsid w:val="00CD0E7A"/>
    <w:rsid w:val="00D4462D"/>
    <w:rsid w:val="00D821F1"/>
    <w:rsid w:val="00D94C35"/>
    <w:rsid w:val="00DD419F"/>
    <w:rsid w:val="00E30933"/>
    <w:rsid w:val="00F81984"/>
    <w:rsid w:val="00FB7AA5"/>
    <w:rsid w:val="00FC29CB"/>
    <w:rsid w:val="00FE76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29696B"/>
    <w:rPr>
      <w:color w:val="808080"/>
    </w:rPr>
  </w:style>
  <w:style w:type="paragraph" w:customStyle="1" w:styleId="FABEF950483B4E03B24CB9AEEBC8E3E7">
    <w:name w:val="FABEF950483B4E03B24CB9AEEBC8E3E7"/>
    <w:rsid w:val="002969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Ins17</b:Tag>
    <b:SourceType>Report</b:SourceType>
    <b:Guid>{66E8CBF8-DC8B-42B7-B706-986AB20FC31C}</b:Guid>
    <b:Title>Decálogo ciberseguridad empresas. Una guia de aproximación para el empresario</b:Title>
    <b:Year>2017</b:Year>
    <b:Author>
      <b:Author>
        <b:NameList>
          <b:Person>
            <b:Last>Ciberseguridad</b:Last>
            <b:First>Instituto</b:First>
            <b:Middle>Nacional De</b:Middle>
          </b:Person>
        </b:NameList>
      </b:Author>
    </b:Author>
    <b:RefOrder>1</b:RefOrder>
  </b:Source>
</b:Sources>
</file>

<file path=customXml/itemProps1.xml><?xml version="1.0" encoding="utf-8"?>
<ds:datastoreItem xmlns:ds="http://schemas.openxmlformats.org/officeDocument/2006/customXml" ds:itemID="{501DC9D0-16DC-4363-B7C8-2F4FD89B10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24510</TotalTime>
  <Pages>86</Pages>
  <Words>14329</Words>
  <Characters>78814</Characters>
  <Application>Microsoft Office Word</Application>
  <DocSecurity>0</DocSecurity>
  <Lines>656</Lines>
  <Paragraphs>185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92958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González Maestre</dc:creator>
  <cp:keywords/>
  <dc:description/>
  <cp:lastModifiedBy>Cuenta Microsoft</cp:lastModifiedBy>
  <cp:revision>155</cp:revision>
  <cp:lastPrinted>2022-06-22T15:23:00Z</cp:lastPrinted>
  <dcterms:created xsi:type="dcterms:W3CDTF">2022-03-24T10:59:00Z</dcterms:created>
  <dcterms:modified xsi:type="dcterms:W3CDTF">2022-06-29T09:56:00Z</dcterms:modified>
</cp:coreProperties>
</file>